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15"/>
        </w:rPr>
      </w:pPr>
    </w:p>
    <w:p>
      <w:pPr>
        <w:pStyle w:val="Heading2"/>
        <w:spacing w:line="360" w:lineRule="auto" w:before="91"/>
        <w:ind w:left="4041" w:right="4967" w:firstLine="588"/>
        <w:jc w:val="left"/>
      </w:pPr>
      <w:r>
        <w:rPr/>
        <w:t>BAB I PENDAHULUAN</w:t>
      </w:r>
    </w:p>
    <w:p>
      <w:pPr>
        <w:pStyle w:val="ListParagraph"/>
        <w:numPr>
          <w:ilvl w:val="1"/>
          <w:numId w:val="1"/>
        </w:numPr>
        <w:tabs>
          <w:tab w:pos="977" w:val="left" w:leader="none"/>
        </w:tabs>
        <w:spacing w:line="250" w:lineRule="exact" w:before="0" w:after="0"/>
        <w:ind w:left="977" w:right="0" w:hanging="429"/>
        <w:jc w:val="left"/>
        <w:rPr>
          <w:b/>
          <w:sz w:val="22"/>
        </w:rPr>
      </w:pPr>
      <w:r>
        <w:rPr>
          <w:b/>
          <w:sz w:val="22"/>
        </w:rPr>
        <w:t>MAKSUD DAN TUJUAN PENYUSUNAN LAPORAN</w:t>
      </w:r>
      <w:r>
        <w:rPr>
          <w:b/>
          <w:spacing w:val="-8"/>
          <w:sz w:val="22"/>
        </w:rPr>
        <w:t> </w:t>
      </w:r>
      <w:r>
        <w:rPr>
          <w:b/>
          <w:sz w:val="22"/>
        </w:rPr>
        <w:t>KEUANGAN</w:t>
      </w:r>
    </w:p>
    <w:p>
      <w:pPr>
        <w:pStyle w:val="ListParagraph"/>
        <w:numPr>
          <w:ilvl w:val="2"/>
          <w:numId w:val="1"/>
        </w:numPr>
        <w:tabs>
          <w:tab w:pos="1257" w:val="left" w:leader="none"/>
        </w:tabs>
        <w:spacing w:line="240" w:lineRule="auto" w:before="131" w:after="0"/>
        <w:ind w:left="1257" w:right="0" w:hanging="284"/>
        <w:jc w:val="both"/>
        <w:rPr>
          <w:b/>
          <w:sz w:val="22"/>
        </w:rPr>
      </w:pPr>
      <w:r>
        <w:rPr>
          <w:b/>
          <w:sz w:val="22"/>
        </w:rPr>
        <w:t>Maksud Penyusunan Laporan</w:t>
      </w:r>
      <w:r>
        <w:rPr>
          <w:b/>
          <w:spacing w:val="-7"/>
          <w:sz w:val="22"/>
        </w:rPr>
        <w:t> </w:t>
      </w:r>
      <w:r>
        <w:rPr>
          <w:b/>
          <w:sz w:val="22"/>
        </w:rPr>
        <w:t>Keuangan</w:t>
      </w:r>
    </w:p>
    <w:p>
      <w:pPr>
        <w:pStyle w:val="BodyText"/>
        <w:spacing w:before="119"/>
        <w:ind w:left="1256" w:right="1495" w:firstLine="424"/>
        <w:jc w:val="both"/>
      </w:pPr>
      <w:r>
        <w:rPr/>
        <w:t>Laporan Keuangan disusun untuk menyediakan informasi yang relevan mengenai posisi keuangan dan seluruh transaksi yang dilakukan selama satu periode pelaporan. Laporan keuangan terutama digunakan untuk menyajikan informasi mengenai posisi keuangan, realisasi anggaran, hasil operasi, dan perubahan ekuitas suatu entitas pelaporan yang bermanfaat bagi para pengguna dalam membuat dan mengevaluasi keputusan mengenai alokasi sumber daya.</w:t>
      </w:r>
    </w:p>
    <w:p>
      <w:pPr>
        <w:pStyle w:val="BodyText"/>
        <w:spacing w:before="59"/>
        <w:ind w:left="1256" w:right="1495" w:firstLine="424"/>
        <w:jc w:val="both"/>
      </w:pPr>
      <w:r>
        <w:rPr/>
        <w:t>Dinas Lingkungan Hidup Kabupaten Cilacap selaku entitas pelaporan mempunyai kewajiban untuk melaporkan upaya-upaya yang telah dilakukan serta hasil yang dicapai dalam pelaksanaan kegiatan secara sistematis dan terstruktur pada suatu periode pelaporan untuk kepentingan :</w:t>
      </w:r>
    </w:p>
    <w:p>
      <w:pPr>
        <w:pStyle w:val="ListParagraph"/>
        <w:numPr>
          <w:ilvl w:val="3"/>
          <w:numId w:val="1"/>
        </w:numPr>
        <w:tabs>
          <w:tab w:pos="1541" w:val="left" w:leader="none"/>
        </w:tabs>
        <w:spacing w:line="240" w:lineRule="auto" w:before="59" w:after="0"/>
        <w:ind w:left="1541" w:right="0" w:hanging="285"/>
        <w:jc w:val="both"/>
        <w:rPr>
          <w:sz w:val="22"/>
        </w:rPr>
      </w:pPr>
      <w:r>
        <w:rPr>
          <w:sz w:val="22"/>
        </w:rPr>
        <w:t>Akuntabilitas</w:t>
      </w:r>
    </w:p>
    <w:p>
      <w:pPr>
        <w:pStyle w:val="BodyText"/>
        <w:spacing w:before="60"/>
        <w:ind w:left="1541" w:right="1503"/>
        <w:jc w:val="both"/>
      </w:pPr>
      <w:r>
        <w:rPr/>
        <w:t>Mempertanggungjawabkan pengelolaan sumber daya serta pelaksanaan kebijakan yang dipercayakan kepada entitas pelaporan dalam mencapai tujuan yang telah ditetapkan secara periodik.</w:t>
      </w:r>
    </w:p>
    <w:p>
      <w:pPr>
        <w:pStyle w:val="ListParagraph"/>
        <w:numPr>
          <w:ilvl w:val="3"/>
          <w:numId w:val="1"/>
        </w:numPr>
        <w:tabs>
          <w:tab w:pos="1541" w:val="left" w:leader="none"/>
        </w:tabs>
        <w:spacing w:line="240" w:lineRule="auto" w:before="61" w:after="0"/>
        <w:ind w:left="1541" w:right="0" w:hanging="285"/>
        <w:jc w:val="both"/>
        <w:rPr>
          <w:sz w:val="22"/>
        </w:rPr>
      </w:pPr>
      <w:r>
        <w:rPr>
          <w:sz w:val="22"/>
        </w:rPr>
        <w:t>Manajemen</w:t>
      </w:r>
    </w:p>
    <w:p>
      <w:pPr>
        <w:pStyle w:val="BodyText"/>
        <w:spacing w:before="59"/>
        <w:ind w:left="1541" w:right="1501"/>
        <w:jc w:val="both"/>
      </w:pPr>
      <w:r>
        <w:rPr/>
        <w:t>Membantu para pengguna untuk mengevaluasi pelaksanaan kegiatan suatu entitas pelaporan dalam periode pelaporan sehingga memudahkan fungsi perencanaan, pengelolaan dan pengendalian atas seluruh aset, kewajiban dan ekuitas dana pemerintah untuk kepentingan masyarakat.</w:t>
      </w:r>
    </w:p>
    <w:p>
      <w:pPr>
        <w:pStyle w:val="ListParagraph"/>
        <w:numPr>
          <w:ilvl w:val="3"/>
          <w:numId w:val="1"/>
        </w:numPr>
        <w:tabs>
          <w:tab w:pos="1541" w:val="left" w:leader="none"/>
        </w:tabs>
        <w:spacing w:line="240" w:lineRule="auto" w:before="60" w:after="0"/>
        <w:ind w:left="1541" w:right="0" w:hanging="285"/>
        <w:jc w:val="both"/>
        <w:rPr>
          <w:sz w:val="22"/>
        </w:rPr>
      </w:pPr>
      <w:r>
        <w:rPr>
          <w:sz w:val="22"/>
        </w:rPr>
        <w:t>Transparansi</w:t>
      </w:r>
    </w:p>
    <w:p>
      <w:pPr>
        <w:pStyle w:val="BodyText"/>
        <w:spacing w:before="59"/>
        <w:ind w:left="1541" w:right="1501"/>
        <w:jc w:val="both"/>
      </w:pPr>
      <w:r>
        <w:rPr/>
        <w:t>Memberikan informasi keuangan yang 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p>
    <w:p>
      <w:pPr>
        <w:pStyle w:val="Heading2"/>
        <w:numPr>
          <w:ilvl w:val="2"/>
          <w:numId w:val="1"/>
        </w:numPr>
        <w:tabs>
          <w:tab w:pos="1257" w:val="left" w:leader="none"/>
        </w:tabs>
        <w:spacing w:line="240" w:lineRule="auto" w:before="68" w:after="0"/>
        <w:ind w:left="1257" w:right="0" w:hanging="284"/>
        <w:jc w:val="both"/>
      </w:pPr>
      <w:r>
        <w:rPr/>
        <w:t>Tujuan Penyusunan Laporan</w:t>
      </w:r>
      <w:r>
        <w:rPr>
          <w:spacing w:val="-2"/>
        </w:rPr>
        <w:t> </w:t>
      </w:r>
      <w:r>
        <w:rPr/>
        <w:t>Keuangan</w:t>
      </w:r>
    </w:p>
    <w:p>
      <w:pPr>
        <w:pStyle w:val="BodyText"/>
        <w:spacing w:before="115"/>
        <w:ind w:left="1256" w:right="1493" w:firstLine="424"/>
        <w:jc w:val="both"/>
      </w:pPr>
      <w:r>
        <w:rPr/>
        <w:t>Laporan Keuangan Dinas Lingkungan Hidup Kabupaten Cilacap menyajikan informasi yang berguna untuk pengambilan keputusan dan untuk menunjukkan akuntabilitas entitas pelaporan atas sumber daya yang dikelola, dengan :</w:t>
      </w:r>
    </w:p>
    <w:p>
      <w:pPr>
        <w:pStyle w:val="ListParagraph"/>
        <w:numPr>
          <w:ilvl w:val="3"/>
          <w:numId w:val="1"/>
        </w:numPr>
        <w:tabs>
          <w:tab w:pos="1541" w:val="left" w:leader="none"/>
        </w:tabs>
        <w:spacing w:line="240" w:lineRule="auto" w:before="61" w:after="0"/>
        <w:ind w:left="1541" w:right="1502" w:hanging="284"/>
        <w:jc w:val="left"/>
        <w:rPr>
          <w:sz w:val="22"/>
        </w:rPr>
      </w:pPr>
      <w:r>
        <w:rPr>
          <w:sz w:val="22"/>
        </w:rPr>
        <w:t>Menyedikan informasi mengenai posisi sumber daya ekonomi, kewajiban, dan ekuitas pemerintah</w:t>
      </w:r>
      <w:r>
        <w:rPr>
          <w:spacing w:val="-3"/>
          <w:sz w:val="22"/>
        </w:rPr>
        <w:t> </w:t>
      </w:r>
      <w:r>
        <w:rPr>
          <w:sz w:val="22"/>
        </w:rPr>
        <w:t>daerah</w:t>
      </w:r>
    </w:p>
    <w:p>
      <w:pPr>
        <w:pStyle w:val="ListParagraph"/>
        <w:numPr>
          <w:ilvl w:val="3"/>
          <w:numId w:val="1"/>
        </w:numPr>
        <w:tabs>
          <w:tab w:pos="1541" w:val="left" w:leader="none"/>
        </w:tabs>
        <w:spacing w:line="240" w:lineRule="auto" w:before="59" w:after="0"/>
        <w:ind w:left="1541" w:right="1502" w:hanging="284"/>
        <w:jc w:val="left"/>
        <w:rPr>
          <w:sz w:val="22"/>
        </w:rPr>
      </w:pPr>
      <w:r>
        <w:rPr>
          <w:sz w:val="22"/>
        </w:rPr>
        <w:t>Menyediakan informasi mengenai perubahan posisi sumber daya ekonomi, kewajiban, dan ekuitas pemerintah</w:t>
      </w:r>
      <w:r>
        <w:rPr>
          <w:spacing w:val="-6"/>
          <w:sz w:val="22"/>
        </w:rPr>
        <w:t> </w:t>
      </w:r>
      <w:r>
        <w:rPr>
          <w:sz w:val="22"/>
        </w:rPr>
        <w:t>daerah,</w:t>
      </w:r>
    </w:p>
    <w:p>
      <w:pPr>
        <w:pStyle w:val="ListParagraph"/>
        <w:numPr>
          <w:ilvl w:val="3"/>
          <w:numId w:val="1"/>
        </w:numPr>
        <w:tabs>
          <w:tab w:pos="1541" w:val="left" w:leader="none"/>
        </w:tabs>
        <w:spacing w:line="240" w:lineRule="auto" w:before="62" w:after="0"/>
        <w:ind w:left="1541" w:right="1499" w:hanging="284"/>
        <w:jc w:val="left"/>
        <w:rPr>
          <w:sz w:val="22"/>
        </w:rPr>
      </w:pPr>
      <w:r>
        <w:rPr>
          <w:sz w:val="22"/>
        </w:rPr>
        <w:t>Menyediakan informasi mengenai sumber, alokasi, dan penggunaan sumber daya ekonomi,</w:t>
      </w:r>
    </w:p>
    <w:p>
      <w:pPr>
        <w:pStyle w:val="ListParagraph"/>
        <w:numPr>
          <w:ilvl w:val="3"/>
          <w:numId w:val="1"/>
        </w:numPr>
        <w:tabs>
          <w:tab w:pos="1541" w:val="left" w:leader="none"/>
        </w:tabs>
        <w:spacing w:line="240" w:lineRule="auto" w:before="58" w:after="0"/>
        <w:ind w:left="1541" w:right="1502" w:hanging="284"/>
        <w:jc w:val="left"/>
        <w:rPr>
          <w:sz w:val="22"/>
        </w:rPr>
      </w:pPr>
      <w:r>
        <w:rPr>
          <w:sz w:val="22"/>
        </w:rPr>
        <w:t>Menyediakan informasi mengenai ketaatan realisasi terhadap anggaran yang ditetapkan,</w:t>
      </w:r>
    </w:p>
    <w:p>
      <w:pPr>
        <w:pStyle w:val="ListParagraph"/>
        <w:numPr>
          <w:ilvl w:val="3"/>
          <w:numId w:val="1"/>
        </w:numPr>
        <w:tabs>
          <w:tab w:pos="1541" w:val="left" w:leader="none"/>
        </w:tabs>
        <w:spacing w:line="240" w:lineRule="auto" w:before="62" w:after="0"/>
        <w:ind w:left="1541" w:right="1494" w:hanging="284"/>
        <w:jc w:val="left"/>
        <w:rPr>
          <w:sz w:val="22"/>
        </w:rPr>
      </w:pPr>
      <w:r>
        <w:rPr>
          <w:sz w:val="22"/>
        </w:rPr>
        <w:t>Menyediakan informasi mengenai cara entitas pelaporan mendanai aktivitasnya dan memenuhi kebutuhan</w:t>
      </w:r>
      <w:r>
        <w:rPr>
          <w:spacing w:val="-4"/>
          <w:sz w:val="22"/>
        </w:rPr>
        <w:t> </w:t>
      </w:r>
      <w:r>
        <w:rPr>
          <w:sz w:val="22"/>
        </w:rPr>
        <w:t>kasnya,</w:t>
      </w:r>
    </w:p>
    <w:p>
      <w:pPr>
        <w:pStyle w:val="ListParagraph"/>
        <w:numPr>
          <w:ilvl w:val="3"/>
          <w:numId w:val="1"/>
        </w:numPr>
        <w:tabs>
          <w:tab w:pos="1541" w:val="left" w:leader="none"/>
        </w:tabs>
        <w:spacing w:line="240" w:lineRule="auto" w:before="58" w:after="0"/>
        <w:ind w:left="1541" w:right="1500" w:hanging="284"/>
        <w:jc w:val="left"/>
        <w:rPr>
          <w:sz w:val="22"/>
        </w:rPr>
      </w:pPr>
      <w:r>
        <w:rPr>
          <w:sz w:val="22"/>
        </w:rPr>
        <w:t>Menyediakan informasi mengenai potensi pemerintah daerah untuk membiayai penyelenggaraan kegiatan pemerintahan,</w:t>
      </w:r>
      <w:r>
        <w:rPr>
          <w:spacing w:val="-4"/>
          <w:sz w:val="22"/>
        </w:rPr>
        <w:t> </w:t>
      </w:r>
      <w:r>
        <w:rPr>
          <w:sz w:val="22"/>
        </w:rPr>
        <w:t>dan</w:t>
      </w:r>
    </w:p>
    <w:p>
      <w:pPr>
        <w:spacing w:after="0" w:line="240" w:lineRule="auto"/>
        <w:jc w:val="left"/>
        <w:rPr>
          <w:sz w:val="22"/>
        </w:rPr>
        <w:sectPr>
          <w:headerReference w:type="default" r:id="rId5"/>
          <w:footerReference w:type="default" r:id="rId6"/>
          <w:type w:val="continuous"/>
          <w:pgSz w:w="12240" w:h="18720"/>
          <w:pgMar w:header="1024" w:footer="2406" w:top="2240" w:bottom="2600" w:left="1440" w:right="60"/>
          <w:pgNumType w:start="1"/>
        </w:sectPr>
      </w:pPr>
    </w:p>
    <w:p>
      <w:pPr>
        <w:pStyle w:val="BodyText"/>
        <w:spacing w:before="11"/>
        <w:rPr>
          <w:sz w:val="15"/>
        </w:rPr>
      </w:pPr>
    </w:p>
    <w:p>
      <w:pPr>
        <w:pStyle w:val="ListParagraph"/>
        <w:numPr>
          <w:ilvl w:val="3"/>
          <w:numId w:val="1"/>
        </w:numPr>
        <w:tabs>
          <w:tab w:pos="1541" w:val="left" w:leader="none"/>
        </w:tabs>
        <w:spacing w:line="240" w:lineRule="auto" w:before="91" w:after="0"/>
        <w:ind w:left="1541" w:right="1502" w:hanging="284"/>
        <w:jc w:val="both"/>
        <w:rPr>
          <w:sz w:val="22"/>
        </w:rPr>
      </w:pPr>
      <w:r>
        <w:rPr>
          <w:sz w:val="22"/>
        </w:rPr>
        <w:t>Menyediakan informasi yang berguna untuk mengevaluasi kemampuan entitas pelaporan dalam mendanai</w:t>
      </w:r>
      <w:r>
        <w:rPr>
          <w:spacing w:val="-3"/>
          <w:sz w:val="22"/>
        </w:rPr>
        <w:t> </w:t>
      </w:r>
      <w:r>
        <w:rPr>
          <w:sz w:val="22"/>
        </w:rPr>
        <w:t>aktivitasnya.</w:t>
      </w:r>
    </w:p>
    <w:p>
      <w:pPr>
        <w:pStyle w:val="BodyText"/>
        <w:spacing w:before="58"/>
        <w:ind w:left="1256" w:right="1497" w:firstLine="424"/>
        <w:jc w:val="both"/>
      </w:pPr>
      <w:r>
        <w:rPr/>
        <w:t>Untuk memenuhi tujuan-tujuan tersebut, laporan keuangan menyediakan informasi mengenai aset, kewajiban, ekuitas, pendapatan LRA, belanja, , pendapatan LO, dan beban. Laporan Keuangan ini disusun untuk menyediakan informasi yang relevan mengenai posisi keuangan dan seluruh transaksi yang dilakukan pada Tahun Anggaran 2020. Laporan keuangan ini terdiri atas Laporan Realisasi Anggaran (LRA), Neraca, Laporan Operasional (LO), dan Laporan Perubahan Ekuitas</w:t>
      </w:r>
      <w:r>
        <w:rPr>
          <w:spacing w:val="-6"/>
        </w:rPr>
        <w:t> </w:t>
      </w:r>
      <w:r>
        <w:rPr/>
        <w:t>(LPE).</w:t>
      </w:r>
    </w:p>
    <w:p>
      <w:pPr>
        <w:pStyle w:val="BodyText"/>
        <w:spacing w:before="6"/>
        <w:rPr>
          <w:sz w:val="32"/>
        </w:rPr>
      </w:pPr>
    </w:p>
    <w:p>
      <w:pPr>
        <w:pStyle w:val="Heading2"/>
        <w:numPr>
          <w:ilvl w:val="1"/>
          <w:numId w:val="1"/>
        </w:numPr>
        <w:tabs>
          <w:tab w:pos="977" w:val="left" w:leader="none"/>
        </w:tabs>
        <w:spacing w:line="240" w:lineRule="auto" w:before="0" w:after="0"/>
        <w:ind w:left="977" w:right="0" w:hanging="429"/>
        <w:jc w:val="left"/>
      </w:pPr>
      <w:r>
        <w:rPr/>
        <w:t>LANDASAN HUKUM PENYUSUNAN LAPORAN</w:t>
      </w:r>
      <w:r>
        <w:rPr>
          <w:spacing w:val="-11"/>
        </w:rPr>
        <w:t> </w:t>
      </w:r>
      <w:r>
        <w:rPr/>
        <w:t>KEUANGAN</w:t>
      </w:r>
    </w:p>
    <w:p>
      <w:pPr>
        <w:pStyle w:val="BodyText"/>
        <w:spacing w:before="127"/>
        <w:ind w:left="976" w:right="1499" w:firstLine="564"/>
        <w:jc w:val="both"/>
      </w:pPr>
      <w:r>
        <w:rPr/>
        <w:t>Landasan hukum Laporan Keuangan Daerah Tahun Anggaran 2020 adalah sebagai berikut:</w:t>
      </w:r>
    </w:p>
    <w:p>
      <w:pPr>
        <w:pStyle w:val="BodyText"/>
        <w:spacing w:before="59"/>
        <w:ind w:left="976" w:right="1491" w:firstLine="564"/>
        <w:jc w:val="both"/>
      </w:pPr>
      <w:r>
        <w:rPr/>
        <w:t>Landasan hukum Laporan Keuangan Daerah Tahun Anggaran </w:t>
      </w:r>
      <w:r>
        <w:rPr>
          <w:spacing w:val="2"/>
        </w:rPr>
        <w:t>2021 </w:t>
      </w:r>
      <w:r>
        <w:rPr/>
        <w:t>adalah sebagai berikut:</w:t>
      </w:r>
    </w:p>
    <w:p>
      <w:pPr>
        <w:pStyle w:val="ListParagraph"/>
        <w:numPr>
          <w:ilvl w:val="2"/>
          <w:numId w:val="1"/>
        </w:numPr>
        <w:tabs>
          <w:tab w:pos="1257" w:val="left" w:leader="none"/>
        </w:tabs>
        <w:spacing w:line="240" w:lineRule="auto" w:before="62" w:after="0"/>
        <w:ind w:left="1256" w:right="1503" w:hanging="280"/>
        <w:jc w:val="both"/>
        <w:rPr>
          <w:sz w:val="22"/>
        </w:rPr>
      </w:pPr>
      <w:r>
        <w:rPr>
          <w:sz w:val="22"/>
        </w:rPr>
        <w:t>Undang-Undang Nomor 17 Tahun 2003 tentang Keuangan Negara (Lembaran Negara Republik Indonesia Tahun 2003 Nomor 47,Tambahan Lembaran Negara Republik Indonesia Nomor</w:t>
      </w:r>
      <w:r>
        <w:rPr>
          <w:spacing w:val="-3"/>
          <w:sz w:val="22"/>
        </w:rPr>
        <w:t> </w:t>
      </w:r>
      <w:r>
        <w:rPr>
          <w:sz w:val="22"/>
        </w:rPr>
        <w:t>4286);</w:t>
      </w:r>
    </w:p>
    <w:p>
      <w:pPr>
        <w:pStyle w:val="ListParagraph"/>
        <w:numPr>
          <w:ilvl w:val="2"/>
          <w:numId w:val="1"/>
        </w:numPr>
        <w:tabs>
          <w:tab w:pos="1257" w:val="left" w:leader="none"/>
        </w:tabs>
        <w:spacing w:line="242" w:lineRule="auto" w:before="57" w:after="0"/>
        <w:ind w:left="1256" w:right="1504" w:hanging="280"/>
        <w:jc w:val="both"/>
        <w:rPr>
          <w:sz w:val="22"/>
        </w:rPr>
      </w:pPr>
      <w:r>
        <w:rPr>
          <w:sz w:val="22"/>
        </w:rPr>
        <w:t>Undang-Undang Nomor 1 Tahun 2004 tentang Perbendaharaan Negara (Lembaran</w:t>
      </w:r>
      <w:r>
        <w:rPr>
          <w:spacing w:val="-40"/>
          <w:sz w:val="22"/>
        </w:rPr>
        <w:t> </w:t>
      </w:r>
      <w:r>
        <w:rPr>
          <w:sz w:val="22"/>
        </w:rPr>
        <w:t>Negara Republik Indonesia Tahun 2004 Nomor 5, Tambahan Lembaran Negara Republik Indonesia Nomor 4355);</w:t>
      </w:r>
    </w:p>
    <w:p>
      <w:pPr>
        <w:pStyle w:val="ListParagraph"/>
        <w:numPr>
          <w:ilvl w:val="2"/>
          <w:numId w:val="1"/>
        </w:numPr>
        <w:tabs>
          <w:tab w:pos="1257" w:val="left" w:leader="none"/>
        </w:tabs>
        <w:spacing w:line="240" w:lineRule="auto" w:before="54" w:after="0"/>
        <w:ind w:left="1256" w:right="1500" w:hanging="280"/>
        <w:jc w:val="both"/>
        <w:rPr>
          <w:sz w:val="22"/>
        </w:rPr>
      </w:pPr>
      <w:r>
        <w:rPr>
          <w:sz w:val="22"/>
        </w:rPr>
        <w:t>Undang-Undang Nomor 15 Tahun 2004 tentang Pemeriksaan Pengelolaan dan Tanggung Jawab Keuangan Negara (Lembaran Negara Republik Indonesia Tahun 2004 Nomor 66, Tambahan Lembaran Negara Republik Indonesia Nomor</w:t>
      </w:r>
      <w:r>
        <w:rPr>
          <w:spacing w:val="-9"/>
          <w:sz w:val="22"/>
        </w:rPr>
        <w:t> </w:t>
      </w:r>
      <w:r>
        <w:rPr>
          <w:sz w:val="22"/>
        </w:rPr>
        <w:t>4400);</w:t>
      </w:r>
    </w:p>
    <w:p>
      <w:pPr>
        <w:pStyle w:val="ListParagraph"/>
        <w:numPr>
          <w:ilvl w:val="2"/>
          <w:numId w:val="1"/>
        </w:numPr>
        <w:tabs>
          <w:tab w:pos="1257" w:val="left" w:leader="none"/>
        </w:tabs>
        <w:spacing w:line="240" w:lineRule="auto" w:before="61" w:after="0"/>
        <w:ind w:left="1256" w:right="1493" w:hanging="280"/>
        <w:jc w:val="both"/>
        <w:rPr>
          <w:sz w:val="22"/>
        </w:rPr>
      </w:pPr>
      <w:r>
        <w:rPr>
          <w:sz w:val="22"/>
        </w:rPr>
        <w:t>Undang-Undang Nomor 32 Tahun 2004 tentang Pemerintahan Daerah (Lembaran Negara Republik Indonesia Tahun 2004 Nomor 125, Tambahan Lembaran Negara Republik Indonesia Nomor 4437) sebagaimana telah diubah terakhir dengan Undang-Undang Nomor 12 Tahun 2008 tentang Perubahan kedua atas Undang-Undang Nomor 32 Tahun 2004 tentang Pemerintahan Daerah (Lembaran Negara Republik Indonesia Tahun 2008 Nomor 59 Tambahan Lembaran Negara Republik Indonesia Nomor</w:t>
      </w:r>
      <w:r>
        <w:rPr>
          <w:spacing w:val="-16"/>
          <w:sz w:val="22"/>
        </w:rPr>
        <w:t> </w:t>
      </w:r>
      <w:r>
        <w:rPr>
          <w:sz w:val="22"/>
        </w:rPr>
        <w:t>4844);</w:t>
      </w:r>
    </w:p>
    <w:p>
      <w:pPr>
        <w:pStyle w:val="ListParagraph"/>
        <w:numPr>
          <w:ilvl w:val="2"/>
          <w:numId w:val="1"/>
        </w:numPr>
        <w:tabs>
          <w:tab w:pos="1257" w:val="left" w:leader="none"/>
        </w:tabs>
        <w:spacing w:line="240" w:lineRule="auto" w:before="59" w:after="0"/>
        <w:ind w:left="1256" w:right="1501" w:hanging="280"/>
        <w:jc w:val="both"/>
        <w:rPr>
          <w:sz w:val="22"/>
        </w:rPr>
      </w:pPr>
      <w:r>
        <w:rPr>
          <w:sz w:val="22"/>
        </w:rPr>
        <w:t>Undang-Undang Nomor 33 Tahun 2004 tentang Perimbangan Keuangan Antara Pemerintah Pusat dan Pemerintahan Daerah (Lembaran Negara Republik Indonesia Tahun 2004 Nomor 126, Tambahan Lembaran Negara Republik Indonesia Nomor</w:t>
      </w:r>
      <w:r>
        <w:rPr>
          <w:spacing w:val="-20"/>
          <w:sz w:val="22"/>
        </w:rPr>
        <w:t> </w:t>
      </w:r>
      <w:r>
        <w:rPr>
          <w:sz w:val="22"/>
        </w:rPr>
        <w:t>4438);</w:t>
      </w:r>
    </w:p>
    <w:p>
      <w:pPr>
        <w:pStyle w:val="ListParagraph"/>
        <w:numPr>
          <w:ilvl w:val="2"/>
          <w:numId w:val="1"/>
        </w:numPr>
        <w:tabs>
          <w:tab w:pos="1257" w:val="left" w:leader="none"/>
        </w:tabs>
        <w:spacing w:line="240" w:lineRule="auto" w:before="61" w:after="0"/>
        <w:ind w:left="1256" w:right="1504" w:hanging="280"/>
        <w:jc w:val="both"/>
        <w:rPr>
          <w:sz w:val="22"/>
        </w:rPr>
      </w:pPr>
      <w:r>
        <w:rPr>
          <w:sz w:val="22"/>
        </w:rPr>
        <w:t>Undang-Undang Nomor 23 Tahun 2014 tentang Pemerintahan Daerah (Lembaran Negara Republik Indonesia Tahun 2014 Nomor</w:t>
      </w:r>
      <w:r>
        <w:rPr>
          <w:spacing w:val="2"/>
          <w:sz w:val="22"/>
        </w:rPr>
        <w:t> </w:t>
      </w:r>
      <w:r>
        <w:rPr>
          <w:sz w:val="22"/>
        </w:rPr>
        <w:t>244);</w:t>
      </w:r>
    </w:p>
    <w:p>
      <w:pPr>
        <w:pStyle w:val="ListParagraph"/>
        <w:numPr>
          <w:ilvl w:val="2"/>
          <w:numId w:val="1"/>
        </w:numPr>
        <w:tabs>
          <w:tab w:pos="1257" w:val="left" w:leader="none"/>
        </w:tabs>
        <w:spacing w:line="240" w:lineRule="auto" w:before="62" w:after="0"/>
        <w:ind w:left="1256" w:right="1501" w:hanging="280"/>
        <w:jc w:val="both"/>
        <w:rPr>
          <w:sz w:val="22"/>
        </w:rPr>
      </w:pPr>
      <w:r>
        <w:rPr>
          <w:sz w:val="22"/>
        </w:rPr>
        <w:t>Peraturan Pemerintah Nomor 109 Tahun 2000 tentang Kedudukan Keuangan Kepala Daerah dan Wakil Kepala Daerah (Lembaran Negara Republik Indonesia Tahun 2000 Nomor 210, Tambahan Lembaran Negara Republik Indonesia Nomor</w:t>
      </w:r>
      <w:r>
        <w:rPr>
          <w:spacing w:val="-20"/>
          <w:sz w:val="22"/>
        </w:rPr>
        <w:t> </w:t>
      </w:r>
      <w:r>
        <w:rPr>
          <w:sz w:val="22"/>
        </w:rPr>
        <w:t>4028);</w:t>
      </w:r>
    </w:p>
    <w:p>
      <w:pPr>
        <w:pStyle w:val="ListParagraph"/>
        <w:numPr>
          <w:ilvl w:val="2"/>
          <w:numId w:val="1"/>
        </w:numPr>
        <w:tabs>
          <w:tab w:pos="1257" w:val="left" w:leader="none"/>
        </w:tabs>
        <w:spacing w:line="240" w:lineRule="auto" w:before="57" w:after="0"/>
        <w:ind w:left="1256" w:right="1498" w:hanging="280"/>
        <w:jc w:val="both"/>
        <w:rPr>
          <w:sz w:val="22"/>
        </w:rPr>
      </w:pPr>
      <w:r>
        <w:rPr>
          <w:sz w:val="22"/>
        </w:rPr>
        <w:t>Peraturan Pemerintah Republik Indonesia Nomor 58 Tahun 2005 tentang Pengelolaan Keuangan Daerah (Lembaran Negara Republik Indonesia Tahun 2005 Nomor 140, Tambahan Lembaran Negara Republik Indonesia</w:t>
      </w:r>
      <w:r>
        <w:rPr>
          <w:spacing w:val="-6"/>
          <w:sz w:val="22"/>
        </w:rPr>
        <w:t> </w:t>
      </w:r>
      <w:r>
        <w:rPr>
          <w:sz w:val="22"/>
        </w:rPr>
        <w:t>4578);</w:t>
      </w:r>
    </w:p>
    <w:p>
      <w:pPr>
        <w:pStyle w:val="ListParagraph"/>
        <w:numPr>
          <w:ilvl w:val="2"/>
          <w:numId w:val="1"/>
        </w:numPr>
        <w:tabs>
          <w:tab w:pos="1257" w:val="left" w:leader="none"/>
        </w:tabs>
        <w:spacing w:line="240" w:lineRule="auto" w:before="62" w:after="0"/>
        <w:ind w:left="1256" w:right="1499" w:hanging="280"/>
        <w:jc w:val="both"/>
        <w:rPr>
          <w:sz w:val="22"/>
        </w:rPr>
      </w:pPr>
      <w:r>
        <w:rPr>
          <w:sz w:val="22"/>
        </w:rPr>
        <w:t>Peraturan Pemerintah Republik Indonesia Nomor 71 Tahun 2010 tentang Standar Akuntansi Pemerintahan (Lembaran Negara Republik Indonesia Tahun 2010 Nomor 123, Tambahan Lembaran Negara Republik Indonesia Nomor</w:t>
      </w:r>
      <w:r>
        <w:rPr>
          <w:spacing w:val="-9"/>
          <w:sz w:val="22"/>
        </w:rPr>
        <w:t> </w:t>
      </w:r>
      <w:r>
        <w:rPr>
          <w:sz w:val="22"/>
        </w:rPr>
        <w:t>5165);</w:t>
      </w:r>
    </w:p>
    <w:p>
      <w:pPr>
        <w:pStyle w:val="ListParagraph"/>
        <w:numPr>
          <w:ilvl w:val="2"/>
          <w:numId w:val="1"/>
        </w:numPr>
        <w:tabs>
          <w:tab w:pos="1257" w:val="left" w:leader="none"/>
        </w:tabs>
        <w:spacing w:line="240" w:lineRule="auto" w:before="61" w:after="0"/>
        <w:ind w:left="1256" w:right="1505" w:hanging="280"/>
        <w:jc w:val="both"/>
        <w:rPr>
          <w:sz w:val="22"/>
        </w:rPr>
      </w:pPr>
      <w:r>
        <w:rPr>
          <w:sz w:val="22"/>
        </w:rPr>
        <w:t>Peraturan Menteri Dalam Negeri Nomor 64 Tahun 2013 tentang Penerapan Standar Akuntansi Pemerintahan Berbasis Akrual pada Pemerintah</w:t>
      </w:r>
      <w:r>
        <w:rPr>
          <w:spacing w:val="-8"/>
          <w:sz w:val="22"/>
        </w:rPr>
        <w:t> </w:t>
      </w:r>
      <w:r>
        <w:rPr>
          <w:sz w:val="22"/>
        </w:rPr>
        <w:t>Daerah;</w:t>
      </w:r>
    </w:p>
    <w:p>
      <w:pPr>
        <w:pStyle w:val="ListParagraph"/>
        <w:numPr>
          <w:ilvl w:val="2"/>
          <w:numId w:val="1"/>
        </w:numPr>
        <w:tabs>
          <w:tab w:pos="1257" w:val="left" w:leader="none"/>
        </w:tabs>
        <w:spacing w:line="242" w:lineRule="auto" w:before="58" w:after="0"/>
        <w:ind w:left="1256" w:right="1495" w:hanging="280"/>
        <w:jc w:val="both"/>
        <w:rPr>
          <w:sz w:val="22"/>
        </w:rPr>
      </w:pPr>
      <w:r>
        <w:rPr>
          <w:sz w:val="22"/>
        </w:rPr>
        <w:t>Peraturan Menteri Dalam Negeri Nomor 77 Tahun 2020 tentang Pedoman Teknis Pengelolaan Keuangan</w:t>
      </w:r>
      <w:r>
        <w:rPr>
          <w:spacing w:val="-5"/>
          <w:sz w:val="22"/>
        </w:rPr>
        <w:t> </w:t>
      </w:r>
      <w:r>
        <w:rPr>
          <w:sz w:val="22"/>
        </w:rPr>
        <w:t>Daerah;</w:t>
      </w:r>
    </w:p>
    <w:p>
      <w:pPr>
        <w:spacing w:after="0" w:line="242" w:lineRule="auto"/>
        <w:jc w:val="both"/>
        <w:rPr>
          <w:sz w:val="22"/>
        </w:rPr>
        <w:sectPr>
          <w:pgSz w:w="12240" w:h="18720"/>
          <w:pgMar w:header="1024" w:footer="2406" w:top="2240" w:bottom="2600" w:left="1440" w:right="60"/>
        </w:sectPr>
      </w:pPr>
    </w:p>
    <w:p>
      <w:pPr>
        <w:pStyle w:val="BodyText"/>
        <w:spacing w:before="11"/>
        <w:rPr>
          <w:sz w:val="15"/>
        </w:rPr>
      </w:pPr>
    </w:p>
    <w:p>
      <w:pPr>
        <w:pStyle w:val="ListParagraph"/>
        <w:numPr>
          <w:ilvl w:val="2"/>
          <w:numId w:val="1"/>
        </w:numPr>
        <w:tabs>
          <w:tab w:pos="1257" w:val="left" w:leader="none"/>
        </w:tabs>
        <w:spacing w:line="240" w:lineRule="auto" w:before="91" w:after="0"/>
        <w:ind w:left="1256" w:right="1488" w:hanging="280"/>
        <w:jc w:val="both"/>
        <w:rPr>
          <w:sz w:val="22"/>
        </w:rPr>
      </w:pPr>
      <w:r>
        <w:rPr>
          <w:sz w:val="22"/>
        </w:rPr>
        <w:t>Peraturan Daerah Kabupaten Cilacap Nomor 8 Tahun 2007 tentang Pengelolaan Keuangan Daerah; (Lembaran Daerah Kabupaten Cilacap Tahun 2007 Nomor 8, Tambahan lembaran Daerah Nomor</w:t>
      </w:r>
      <w:r>
        <w:rPr>
          <w:spacing w:val="-8"/>
          <w:sz w:val="22"/>
        </w:rPr>
        <w:t> </w:t>
      </w:r>
      <w:r>
        <w:rPr>
          <w:sz w:val="22"/>
        </w:rPr>
        <w:t>8);</w:t>
      </w:r>
    </w:p>
    <w:p>
      <w:pPr>
        <w:pStyle w:val="ListParagraph"/>
        <w:numPr>
          <w:ilvl w:val="2"/>
          <w:numId w:val="1"/>
        </w:numPr>
        <w:tabs>
          <w:tab w:pos="1257" w:val="left" w:leader="none"/>
        </w:tabs>
        <w:spacing w:line="242" w:lineRule="auto" w:before="57" w:after="0"/>
        <w:ind w:left="1256" w:right="1496" w:hanging="280"/>
        <w:jc w:val="both"/>
        <w:rPr>
          <w:sz w:val="22"/>
        </w:rPr>
      </w:pPr>
      <w:r>
        <w:rPr>
          <w:sz w:val="22"/>
        </w:rPr>
        <w:t>Peraturan Daerah Kabupaten Cilacap Nomor 7 Tahun 2020 tentang Anggaran Pendapatan dan Belanja Daerah Kabupaten Cilacap Tahun Anggaran</w:t>
      </w:r>
      <w:r>
        <w:rPr>
          <w:spacing w:val="-7"/>
          <w:sz w:val="22"/>
        </w:rPr>
        <w:t> </w:t>
      </w:r>
      <w:r>
        <w:rPr>
          <w:sz w:val="22"/>
        </w:rPr>
        <w:t>2021;</w:t>
      </w:r>
    </w:p>
    <w:p>
      <w:pPr>
        <w:pStyle w:val="ListParagraph"/>
        <w:numPr>
          <w:ilvl w:val="2"/>
          <w:numId w:val="1"/>
        </w:numPr>
        <w:tabs>
          <w:tab w:pos="1257" w:val="left" w:leader="none"/>
        </w:tabs>
        <w:spacing w:line="240" w:lineRule="auto" w:before="57" w:after="0"/>
        <w:ind w:left="1256" w:right="1493" w:hanging="280"/>
        <w:jc w:val="both"/>
        <w:rPr>
          <w:sz w:val="22"/>
        </w:rPr>
      </w:pPr>
      <w:r>
        <w:rPr>
          <w:sz w:val="22"/>
        </w:rPr>
        <w:t>Peraturan Daerah Kabupaten Cilacap Nomor 7 Tahun 2021 tentang Perubahan Anggaran Pendapatan Belanja Daerah Kabupaten Cilacap Tahun Anggaran</w:t>
      </w:r>
      <w:r>
        <w:rPr>
          <w:spacing w:val="-13"/>
          <w:sz w:val="22"/>
        </w:rPr>
        <w:t> </w:t>
      </w:r>
      <w:r>
        <w:rPr>
          <w:spacing w:val="2"/>
          <w:sz w:val="22"/>
        </w:rPr>
        <w:t>2021;</w:t>
      </w:r>
    </w:p>
    <w:p>
      <w:pPr>
        <w:pStyle w:val="ListParagraph"/>
        <w:numPr>
          <w:ilvl w:val="2"/>
          <w:numId w:val="1"/>
        </w:numPr>
        <w:tabs>
          <w:tab w:pos="1257" w:val="left" w:leader="none"/>
        </w:tabs>
        <w:spacing w:line="242" w:lineRule="auto" w:before="58" w:after="0"/>
        <w:ind w:left="1256" w:right="1492" w:hanging="280"/>
        <w:jc w:val="both"/>
        <w:rPr>
          <w:sz w:val="22"/>
        </w:rPr>
      </w:pPr>
      <w:r>
        <w:rPr>
          <w:sz w:val="22"/>
        </w:rPr>
        <w:t>Peraturan Bupati Cilacap Nomor 177 Tahun 2020 tentang Penjabaran Anggaran Pendapatan dan Belanja Daerah Kabupaten Cilacap Tahun Anggaran</w:t>
      </w:r>
      <w:r>
        <w:rPr>
          <w:spacing w:val="-14"/>
          <w:sz w:val="22"/>
        </w:rPr>
        <w:t> </w:t>
      </w:r>
      <w:r>
        <w:rPr>
          <w:sz w:val="22"/>
        </w:rPr>
        <w:t>2021;</w:t>
      </w:r>
    </w:p>
    <w:p>
      <w:pPr>
        <w:pStyle w:val="ListParagraph"/>
        <w:numPr>
          <w:ilvl w:val="2"/>
          <w:numId w:val="1"/>
        </w:numPr>
        <w:tabs>
          <w:tab w:pos="1257" w:val="left" w:leader="none"/>
        </w:tabs>
        <w:spacing w:line="240" w:lineRule="auto" w:before="57" w:after="0"/>
        <w:ind w:left="1256" w:right="1494" w:hanging="280"/>
        <w:jc w:val="both"/>
        <w:rPr>
          <w:sz w:val="22"/>
        </w:rPr>
      </w:pPr>
      <w:r>
        <w:rPr>
          <w:sz w:val="22"/>
        </w:rPr>
        <w:t>Peraturan Bupati Cilacap Nomor </w:t>
      </w:r>
      <w:r>
        <w:rPr>
          <w:spacing w:val="3"/>
          <w:sz w:val="22"/>
        </w:rPr>
        <w:t>106 </w:t>
      </w:r>
      <w:r>
        <w:rPr>
          <w:sz w:val="22"/>
        </w:rPr>
        <w:t>Tahun 2021 tentang Penjabaran Perubahan Anggaran Pendapatan dan Belanja Daerah Kabupaten Cilacap Tahun Anggaran</w:t>
      </w:r>
      <w:r>
        <w:rPr>
          <w:spacing w:val="-31"/>
          <w:sz w:val="22"/>
        </w:rPr>
        <w:t> </w:t>
      </w:r>
      <w:r>
        <w:rPr>
          <w:spacing w:val="3"/>
          <w:sz w:val="22"/>
        </w:rPr>
        <w:t>2021.</w:t>
      </w:r>
    </w:p>
    <w:p>
      <w:pPr>
        <w:pStyle w:val="BodyText"/>
        <w:spacing w:before="7"/>
        <w:rPr>
          <w:sz w:val="32"/>
        </w:rPr>
      </w:pPr>
    </w:p>
    <w:p>
      <w:pPr>
        <w:pStyle w:val="Heading2"/>
        <w:numPr>
          <w:ilvl w:val="1"/>
          <w:numId w:val="1"/>
        </w:numPr>
        <w:tabs>
          <w:tab w:pos="977" w:val="left" w:leader="none"/>
        </w:tabs>
        <w:spacing w:line="240" w:lineRule="auto" w:before="0" w:after="0"/>
        <w:ind w:left="977" w:right="0" w:hanging="429"/>
        <w:jc w:val="left"/>
      </w:pPr>
      <w:r>
        <w:rPr/>
        <w:t>SISTEMATIKA PENULISAN CATATAN ATAS LAPORAN</w:t>
      </w:r>
      <w:r>
        <w:rPr>
          <w:spacing w:val="-12"/>
        </w:rPr>
        <w:t> </w:t>
      </w:r>
      <w:r>
        <w:rPr/>
        <w:t>KEUANGAN</w:t>
      </w:r>
    </w:p>
    <w:p>
      <w:pPr>
        <w:pStyle w:val="BodyText"/>
        <w:spacing w:before="123"/>
        <w:ind w:left="976"/>
      </w:pPr>
      <w:r>
        <w:rPr/>
        <w:t>Catatan Atas Laporan Keuangan ini disusun dengan sistematika sebagai berikut:</w:t>
      </w:r>
    </w:p>
    <w:p>
      <w:pPr>
        <w:pStyle w:val="Heading2"/>
        <w:tabs>
          <w:tab w:pos="1964" w:val="left" w:leader="none"/>
        </w:tabs>
        <w:spacing w:before="67"/>
        <w:ind w:left="976"/>
        <w:jc w:val="left"/>
      </w:pPr>
      <w:r>
        <w:rPr/>
        <w:t>Bab</w:t>
      </w:r>
      <w:r>
        <w:rPr>
          <w:spacing w:val="2"/>
        </w:rPr>
        <w:t> </w:t>
      </w:r>
      <w:r>
        <w:rPr/>
        <w:t>I</w:t>
        <w:tab/>
        <w:t>Pendahuluan</w:t>
      </w:r>
    </w:p>
    <w:p>
      <w:pPr>
        <w:pStyle w:val="ListParagraph"/>
        <w:numPr>
          <w:ilvl w:val="0"/>
          <w:numId w:val="2"/>
        </w:numPr>
        <w:tabs>
          <w:tab w:pos="2249" w:val="left" w:leader="none"/>
        </w:tabs>
        <w:spacing w:line="240" w:lineRule="auto" w:before="55" w:after="0"/>
        <w:ind w:left="2249" w:right="0" w:hanging="284"/>
        <w:jc w:val="left"/>
        <w:rPr>
          <w:sz w:val="22"/>
        </w:rPr>
      </w:pPr>
      <w:r>
        <w:rPr>
          <w:sz w:val="22"/>
        </w:rPr>
        <w:t>Maksud dan tujuan penyusunan Laporan</w:t>
      </w:r>
      <w:r>
        <w:rPr>
          <w:spacing w:val="-2"/>
          <w:sz w:val="22"/>
        </w:rPr>
        <w:t> </w:t>
      </w:r>
      <w:r>
        <w:rPr>
          <w:sz w:val="22"/>
        </w:rPr>
        <w:t>Keuangan</w:t>
      </w:r>
    </w:p>
    <w:p>
      <w:pPr>
        <w:pStyle w:val="ListParagraph"/>
        <w:numPr>
          <w:ilvl w:val="0"/>
          <w:numId w:val="2"/>
        </w:numPr>
        <w:tabs>
          <w:tab w:pos="2249" w:val="left" w:leader="none"/>
        </w:tabs>
        <w:spacing w:line="240" w:lineRule="auto" w:before="59" w:after="0"/>
        <w:ind w:left="2249" w:right="0" w:hanging="284"/>
        <w:jc w:val="left"/>
        <w:rPr>
          <w:sz w:val="22"/>
        </w:rPr>
      </w:pPr>
      <w:r>
        <w:rPr>
          <w:sz w:val="22"/>
        </w:rPr>
        <w:t>Landasan hukum penyusunan Laporan</w:t>
      </w:r>
      <w:r>
        <w:rPr>
          <w:spacing w:val="-1"/>
          <w:sz w:val="22"/>
        </w:rPr>
        <w:t> </w:t>
      </w:r>
      <w:r>
        <w:rPr>
          <w:sz w:val="22"/>
        </w:rPr>
        <w:t>Keuangan</w:t>
      </w:r>
    </w:p>
    <w:p>
      <w:pPr>
        <w:pStyle w:val="ListParagraph"/>
        <w:numPr>
          <w:ilvl w:val="0"/>
          <w:numId w:val="2"/>
        </w:numPr>
        <w:tabs>
          <w:tab w:pos="2249" w:val="left" w:leader="none"/>
        </w:tabs>
        <w:spacing w:line="240" w:lineRule="auto" w:before="123" w:after="0"/>
        <w:ind w:left="2249" w:right="0" w:hanging="284"/>
        <w:jc w:val="left"/>
        <w:rPr>
          <w:rFonts w:ascii="Verdana"/>
          <w:sz w:val="22"/>
        </w:rPr>
      </w:pPr>
      <w:r>
        <w:rPr>
          <w:rFonts w:ascii="Verdana"/>
          <w:w w:val="105"/>
          <w:sz w:val="22"/>
        </w:rPr>
        <w:t>Sistem</w:t>
      </w:r>
      <w:r>
        <w:rPr>
          <w:rFonts w:ascii="Verdana"/>
          <w:smallCaps/>
          <w:w w:val="105"/>
          <w:sz w:val="22"/>
        </w:rPr>
        <w:t>a</w:t>
      </w:r>
      <w:r>
        <w:rPr>
          <w:rFonts w:ascii="Verdana"/>
          <w:smallCaps w:val="0"/>
          <w:w w:val="105"/>
          <w:sz w:val="22"/>
        </w:rPr>
        <w:t>tik</w:t>
      </w:r>
      <w:r>
        <w:rPr>
          <w:rFonts w:ascii="Verdana"/>
          <w:smallCaps/>
          <w:w w:val="105"/>
          <w:sz w:val="22"/>
        </w:rPr>
        <w:t>a</w:t>
      </w:r>
      <w:r>
        <w:rPr>
          <w:rFonts w:ascii="Verdana"/>
          <w:smallCaps w:val="0"/>
          <w:w w:val="105"/>
          <w:sz w:val="22"/>
        </w:rPr>
        <w:t> Penulis</w:t>
      </w:r>
      <w:r>
        <w:rPr>
          <w:rFonts w:ascii="Verdana"/>
          <w:smallCaps/>
          <w:w w:val="105"/>
          <w:sz w:val="22"/>
        </w:rPr>
        <w:t>a</w:t>
      </w:r>
      <w:r>
        <w:rPr>
          <w:rFonts w:ascii="Verdana"/>
          <w:smallCaps w:val="0"/>
          <w:w w:val="105"/>
          <w:sz w:val="22"/>
        </w:rPr>
        <w:t>n C</w:t>
      </w:r>
      <w:r>
        <w:rPr>
          <w:rFonts w:ascii="Verdana"/>
          <w:smallCaps/>
          <w:w w:val="105"/>
          <w:sz w:val="22"/>
        </w:rPr>
        <w:t>a</w:t>
      </w:r>
      <w:r>
        <w:rPr>
          <w:rFonts w:ascii="Verdana"/>
          <w:smallCaps w:val="0"/>
          <w:w w:val="105"/>
          <w:sz w:val="22"/>
        </w:rPr>
        <w:t>t</w:t>
      </w:r>
      <w:r>
        <w:rPr>
          <w:rFonts w:ascii="Verdana"/>
          <w:smallCaps/>
          <w:w w:val="105"/>
          <w:sz w:val="22"/>
        </w:rPr>
        <w:t>a</w:t>
      </w:r>
      <w:r>
        <w:rPr>
          <w:rFonts w:ascii="Verdana"/>
          <w:smallCaps w:val="0"/>
          <w:w w:val="105"/>
          <w:sz w:val="22"/>
        </w:rPr>
        <w:t>t</w:t>
      </w:r>
      <w:r>
        <w:rPr>
          <w:rFonts w:ascii="Verdana"/>
          <w:smallCaps/>
          <w:w w:val="105"/>
          <w:sz w:val="22"/>
        </w:rPr>
        <w:t>a</w:t>
      </w:r>
      <w:r>
        <w:rPr>
          <w:rFonts w:ascii="Verdana"/>
          <w:smallCaps w:val="0"/>
          <w:w w:val="105"/>
          <w:sz w:val="22"/>
        </w:rPr>
        <w:t>n At</w:t>
      </w:r>
      <w:r>
        <w:rPr>
          <w:rFonts w:ascii="Verdana"/>
          <w:smallCaps/>
          <w:w w:val="105"/>
          <w:sz w:val="22"/>
        </w:rPr>
        <w:t>a</w:t>
      </w:r>
      <w:r>
        <w:rPr>
          <w:rFonts w:ascii="Verdana"/>
          <w:smallCaps w:val="0"/>
          <w:w w:val="105"/>
          <w:sz w:val="22"/>
        </w:rPr>
        <w:t>s L</w:t>
      </w:r>
      <w:r>
        <w:rPr>
          <w:rFonts w:ascii="Verdana"/>
          <w:smallCaps/>
          <w:w w:val="105"/>
          <w:sz w:val="22"/>
        </w:rPr>
        <w:t>a</w:t>
      </w:r>
      <w:r>
        <w:rPr>
          <w:rFonts w:ascii="Verdana"/>
          <w:smallCaps w:val="0"/>
          <w:w w:val="105"/>
          <w:sz w:val="22"/>
        </w:rPr>
        <w:t>p</w:t>
      </w:r>
      <w:r>
        <w:rPr>
          <w:rFonts w:ascii="Verdana"/>
          <w:smallCaps/>
          <w:w w:val="105"/>
          <w:sz w:val="22"/>
        </w:rPr>
        <w:t>ora</w:t>
      </w:r>
      <w:r>
        <w:rPr>
          <w:rFonts w:ascii="Verdana"/>
          <w:smallCaps w:val="0"/>
          <w:w w:val="105"/>
          <w:sz w:val="22"/>
        </w:rPr>
        <w:t>n</w:t>
      </w:r>
      <w:r>
        <w:rPr>
          <w:rFonts w:ascii="Verdana"/>
          <w:smallCaps w:val="0"/>
          <w:spacing w:val="2"/>
          <w:w w:val="105"/>
          <w:sz w:val="22"/>
        </w:rPr>
        <w:t> </w:t>
      </w:r>
      <w:r>
        <w:rPr>
          <w:rFonts w:ascii="Verdana"/>
          <w:smallCaps w:val="0"/>
          <w:w w:val="105"/>
          <w:sz w:val="22"/>
        </w:rPr>
        <w:t>Keu</w:t>
      </w:r>
      <w:r>
        <w:rPr>
          <w:rFonts w:ascii="Verdana"/>
          <w:smallCaps/>
          <w:w w:val="105"/>
          <w:sz w:val="22"/>
        </w:rPr>
        <w:t>a</w:t>
      </w:r>
      <w:r>
        <w:rPr>
          <w:rFonts w:ascii="Verdana"/>
          <w:smallCaps w:val="0"/>
          <w:w w:val="105"/>
          <w:sz w:val="22"/>
        </w:rPr>
        <w:t>ng</w:t>
      </w:r>
      <w:r>
        <w:rPr>
          <w:rFonts w:ascii="Verdana"/>
          <w:smallCaps/>
          <w:w w:val="105"/>
          <w:sz w:val="22"/>
        </w:rPr>
        <w:t>a</w:t>
      </w:r>
      <w:r>
        <w:rPr>
          <w:rFonts w:ascii="Verdana"/>
          <w:smallCaps w:val="0"/>
          <w:w w:val="105"/>
          <w:sz w:val="22"/>
        </w:rPr>
        <w:t>n</w:t>
      </w:r>
    </w:p>
    <w:p>
      <w:pPr>
        <w:pStyle w:val="Heading2"/>
        <w:tabs>
          <w:tab w:pos="1964" w:val="left" w:leader="none"/>
        </w:tabs>
        <w:spacing w:before="124"/>
        <w:ind w:left="976"/>
        <w:jc w:val="left"/>
      </w:pPr>
      <w:r>
        <w:rPr/>
        <w:t>Bab</w:t>
      </w:r>
      <w:r>
        <w:rPr>
          <w:spacing w:val="2"/>
        </w:rPr>
        <w:t> </w:t>
      </w:r>
      <w:r>
        <w:rPr>
          <w:spacing w:val="-3"/>
        </w:rPr>
        <w:t>II</w:t>
        <w:tab/>
      </w:r>
      <w:r>
        <w:rPr/>
        <w:t>Ekonomi Makro dan Kebijakan</w:t>
      </w:r>
      <w:r>
        <w:rPr>
          <w:spacing w:val="-4"/>
        </w:rPr>
        <w:t> </w:t>
      </w:r>
      <w:r>
        <w:rPr/>
        <w:t>Keuangan</w:t>
      </w:r>
    </w:p>
    <w:p>
      <w:pPr>
        <w:pStyle w:val="ListParagraph"/>
        <w:numPr>
          <w:ilvl w:val="0"/>
          <w:numId w:val="3"/>
        </w:numPr>
        <w:tabs>
          <w:tab w:pos="2249" w:val="left" w:leader="none"/>
        </w:tabs>
        <w:spacing w:line="240" w:lineRule="auto" w:before="55" w:after="0"/>
        <w:ind w:left="2249" w:right="0" w:hanging="284"/>
        <w:jc w:val="left"/>
        <w:rPr>
          <w:sz w:val="22"/>
        </w:rPr>
      </w:pPr>
      <w:r>
        <w:rPr>
          <w:sz w:val="22"/>
        </w:rPr>
        <w:t>Ekonomi</w:t>
      </w:r>
      <w:r>
        <w:rPr>
          <w:spacing w:val="-2"/>
          <w:sz w:val="22"/>
        </w:rPr>
        <w:t> </w:t>
      </w:r>
      <w:r>
        <w:rPr>
          <w:sz w:val="22"/>
        </w:rPr>
        <w:t>Makro</w:t>
      </w:r>
    </w:p>
    <w:p>
      <w:pPr>
        <w:pStyle w:val="ListParagraph"/>
        <w:numPr>
          <w:ilvl w:val="0"/>
          <w:numId w:val="3"/>
        </w:numPr>
        <w:tabs>
          <w:tab w:pos="2249" w:val="left" w:leader="none"/>
        </w:tabs>
        <w:spacing w:line="240" w:lineRule="auto" w:before="59" w:after="0"/>
        <w:ind w:left="2249" w:right="0" w:hanging="284"/>
        <w:jc w:val="left"/>
        <w:rPr>
          <w:sz w:val="22"/>
        </w:rPr>
      </w:pPr>
      <w:r>
        <w:rPr>
          <w:sz w:val="22"/>
        </w:rPr>
        <w:t>Kebijakan</w:t>
      </w:r>
      <w:r>
        <w:rPr>
          <w:spacing w:val="-3"/>
          <w:sz w:val="22"/>
        </w:rPr>
        <w:t> </w:t>
      </w:r>
      <w:r>
        <w:rPr>
          <w:sz w:val="22"/>
        </w:rPr>
        <w:t>keuangan</w:t>
      </w:r>
    </w:p>
    <w:p>
      <w:pPr>
        <w:pStyle w:val="Heading2"/>
        <w:tabs>
          <w:tab w:pos="1964" w:val="left" w:leader="none"/>
        </w:tabs>
        <w:spacing w:before="63"/>
        <w:ind w:left="976"/>
        <w:jc w:val="left"/>
      </w:pPr>
      <w:r>
        <w:rPr/>
        <w:t>Bab</w:t>
      </w:r>
      <w:r>
        <w:rPr>
          <w:spacing w:val="2"/>
        </w:rPr>
        <w:t> </w:t>
      </w:r>
      <w:r>
        <w:rPr>
          <w:spacing w:val="-3"/>
        </w:rPr>
        <w:t>III</w:t>
        <w:tab/>
      </w:r>
      <w:r>
        <w:rPr/>
        <w:t>Ikhtisar Pencapaian Kinerja</w:t>
      </w:r>
      <w:r>
        <w:rPr>
          <w:spacing w:val="-5"/>
        </w:rPr>
        <w:t> </w:t>
      </w:r>
      <w:r>
        <w:rPr/>
        <w:t>Keuangan</w:t>
      </w:r>
    </w:p>
    <w:p>
      <w:pPr>
        <w:pStyle w:val="ListParagraph"/>
        <w:numPr>
          <w:ilvl w:val="0"/>
          <w:numId w:val="4"/>
        </w:numPr>
        <w:tabs>
          <w:tab w:pos="2249" w:val="left" w:leader="none"/>
        </w:tabs>
        <w:spacing w:line="240" w:lineRule="auto" w:before="59" w:after="0"/>
        <w:ind w:left="2249" w:right="0" w:hanging="284"/>
        <w:jc w:val="left"/>
        <w:rPr>
          <w:sz w:val="22"/>
        </w:rPr>
      </w:pPr>
      <w:r>
        <w:rPr>
          <w:sz w:val="22"/>
        </w:rPr>
        <w:t>Ikhtisar realisasi pencapaian target kinerja</w:t>
      </w:r>
      <w:r>
        <w:rPr>
          <w:spacing w:val="-4"/>
          <w:sz w:val="22"/>
        </w:rPr>
        <w:t> </w:t>
      </w:r>
      <w:r>
        <w:rPr>
          <w:sz w:val="22"/>
        </w:rPr>
        <w:t>keuangan</w:t>
      </w:r>
    </w:p>
    <w:p>
      <w:pPr>
        <w:pStyle w:val="ListParagraph"/>
        <w:numPr>
          <w:ilvl w:val="0"/>
          <w:numId w:val="4"/>
        </w:numPr>
        <w:tabs>
          <w:tab w:pos="2249" w:val="left" w:leader="none"/>
        </w:tabs>
        <w:spacing w:line="240" w:lineRule="auto" w:before="59" w:after="0"/>
        <w:ind w:left="2249" w:right="0" w:hanging="284"/>
        <w:jc w:val="left"/>
        <w:rPr>
          <w:sz w:val="22"/>
        </w:rPr>
      </w:pPr>
      <w:r>
        <w:rPr>
          <w:sz w:val="22"/>
        </w:rPr>
        <w:t>Hambatan dan kendala dalam pencapaian target yang telah</w:t>
      </w:r>
      <w:r>
        <w:rPr>
          <w:spacing w:val="-16"/>
          <w:sz w:val="22"/>
        </w:rPr>
        <w:t> </w:t>
      </w:r>
      <w:r>
        <w:rPr>
          <w:sz w:val="22"/>
        </w:rPr>
        <w:t>ditetapkan</w:t>
      </w:r>
    </w:p>
    <w:p>
      <w:pPr>
        <w:pStyle w:val="Heading2"/>
        <w:tabs>
          <w:tab w:pos="1964" w:val="left" w:leader="none"/>
        </w:tabs>
        <w:spacing w:before="63"/>
        <w:ind w:left="976"/>
        <w:jc w:val="left"/>
      </w:pPr>
      <w:r>
        <w:rPr/>
        <w:t>Bab</w:t>
      </w:r>
      <w:r>
        <w:rPr>
          <w:spacing w:val="2"/>
        </w:rPr>
        <w:t> </w:t>
      </w:r>
      <w:r>
        <w:rPr>
          <w:spacing w:val="-3"/>
        </w:rPr>
        <w:t>IV</w:t>
        <w:tab/>
      </w:r>
      <w:r>
        <w:rPr/>
        <w:t>Kebijakan</w:t>
      </w:r>
      <w:r>
        <w:rPr>
          <w:spacing w:val="-2"/>
        </w:rPr>
        <w:t> </w:t>
      </w:r>
      <w:r>
        <w:rPr/>
        <w:t>Akuntansi</w:t>
      </w:r>
    </w:p>
    <w:p>
      <w:pPr>
        <w:pStyle w:val="ListParagraph"/>
        <w:numPr>
          <w:ilvl w:val="0"/>
          <w:numId w:val="5"/>
        </w:numPr>
        <w:tabs>
          <w:tab w:pos="2249" w:val="left" w:leader="none"/>
        </w:tabs>
        <w:spacing w:line="240" w:lineRule="auto" w:before="55" w:after="0"/>
        <w:ind w:left="2249" w:right="0" w:hanging="284"/>
        <w:jc w:val="left"/>
        <w:rPr>
          <w:sz w:val="22"/>
        </w:rPr>
      </w:pPr>
      <w:r>
        <w:rPr>
          <w:sz w:val="22"/>
        </w:rPr>
        <w:t>Entitas</w:t>
      </w:r>
      <w:r>
        <w:rPr>
          <w:spacing w:val="-1"/>
          <w:sz w:val="22"/>
        </w:rPr>
        <w:t> </w:t>
      </w:r>
      <w:r>
        <w:rPr>
          <w:sz w:val="22"/>
        </w:rPr>
        <w:t>Akuntansi</w:t>
      </w:r>
    </w:p>
    <w:p>
      <w:pPr>
        <w:pStyle w:val="ListParagraph"/>
        <w:numPr>
          <w:ilvl w:val="0"/>
          <w:numId w:val="5"/>
        </w:numPr>
        <w:tabs>
          <w:tab w:pos="2249" w:val="left" w:leader="none"/>
        </w:tabs>
        <w:spacing w:line="240" w:lineRule="auto" w:before="59" w:after="0"/>
        <w:ind w:left="2249" w:right="0" w:hanging="284"/>
        <w:jc w:val="left"/>
        <w:rPr>
          <w:sz w:val="22"/>
        </w:rPr>
      </w:pPr>
      <w:r>
        <w:rPr>
          <w:sz w:val="22"/>
        </w:rPr>
        <w:t>Basis akuntansi yang mendasari penyusunan laporan</w:t>
      </w:r>
      <w:r>
        <w:rPr>
          <w:spacing w:val="-11"/>
          <w:sz w:val="22"/>
        </w:rPr>
        <w:t> </w:t>
      </w:r>
      <w:r>
        <w:rPr>
          <w:sz w:val="22"/>
        </w:rPr>
        <w:t>keuangan</w:t>
      </w:r>
    </w:p>
    <w:p>
      <w:pPr>
        <w:pStyle w:val="ListParagraph"/>
        <w:numPr>
          <w:ilvl w:val="0"/>
          <w:numId w:val="5"/>
        </w:numPr>
        <w:tabs>
          <w:tab w:pos="2249" w:val="left" w:leader="none"/>
        </w:tabs>
        <w:spacing w:line="240" w:lineRule="auto" w:before="64" w:after="0"/>
        <w:ind w:left="2249" w:right="0" w:hanging="284"/>
        <w:jc w:val="left"/>
        <w:rPr>
          <w:sz w:val="22"/>
        </w:rPr>
      </w:pPr>
      <w:r>
        <w:rPr>
          <w:sz w:val="22"/>
        </w:rPr>
        <w:t>Basis pengukuran yang mendasari penyusunan laporan</w:t>
      </w:r>
      <w:r>
        <w:rPr>
          <w:spacing w:val="-12"/>
          <w:sz w:val="22"/>
        </w:rPr>
        <w:t> </w:t>
      </w:r>
      <w:r>
        <w:rPr>
          <w:sz w:val="22"/>
        </w:rPr>
        <w:t>keuangan</w:t>
      </w:r>
    </w:p>
    <w:p>
      <w:pPr>
        <w:pStyle w:val="ListParagraph"/>
        <w:numPr>
          <w:ilvl w:val="0"/>
          <w:numId w:val="5"/>
        </w:numPr>
        <w:tabs>
          <w:tab w:pos="2249" w:val="left" w:leader="none"/>
        </w:tabs>
        <w:spacing w:line="240" w:lineRule="auto" w:before="58" w:after="0"/>
        <w:ind w:left="2248" w:right="1501" w:hanging="284"/>
        <w:jc w:val="left"/>
        <w:rPr>
          <w:sz w:val="22"/>
        </w:rPr>
      </w:pPr>
      <w:r>
        <w:rPr>
          <w:sz w:val="22"/>
        </w:rPr>
        <w:t>Penerapan kebijakan akuntansi berkaitan dengan ketentuan yang ada dalam SAP</w:t>
      </w:r>
    </w:p>
    <w:p>
      <w:pPr>
        <w:pStyle w:val="Heading2"/>
        <w:tabs>
          <w:tab w:pos="1964" w:val="left" w:leader="none"/>
        </w:tabs>
        <w:spacing w:before="62"/>
        <w:ind w:left="976"/>
        <w:jc w:val="left"/>
      </w:pPr>
      <w:r>
        <w:rPr/>
        <w:t>Bab</w:t>
      </w:r>
      <w:r>
        <w:rPr>
          <w:spacing w:val="-2"/>
        </w:rPr>
        <w:t> </w:t>
      </w:r>
      <w:r>
        <w:rPr/>
        <w:t>V</w:t>
        <w:tab/>
        <w:t>Penjelasan pos-pos laporan</w:t>
      </w:r>
      <w:r>
        <w:rPr>
          <w:spacing w:val="-1"/>
        </w:rPr>
        <w:t> </w:t>
      </w:r>
      <w:r>
        <w:rPr/>
        <w:t>keuangan</w:t>
      </w:r>
    </w:p>
    <w:p>
      <w:pPr>
        <w:pStyle w:val="ListParagraph"/>
        <w:numPr>
          <w:ilvl w:val="0"/>
          <w:numId w:val="6"/>
        </w:numPr>
        <w:tabs>
          <w:tab w:pos="2249" w:val="left" w:leader="none"/>
        </w:tabs>
        <w:spacing w:line="240" w:lineRule="auto" w:before="59" w:after="0"/>
        <w:ind w:left="2249" w:right="0" w:hanging="284"/>
        <w:jc w:val="left"/>
        <w:rPr>
          <w:sz w:val="22"/>
        </w:rPr>
      </w:pPr>
      <w:r>
        <w:rPr>
          <w:sz w:val="22"/>
        </w:rPr>
        <w:t>Laporan Realisasi</w:t>
      </w:r>
      <w:r>
        <w:rPr>
          <w:spacing w:val="-4"/>
          <w:sz w:val="22"/>
        </w:rPr>
        <w:t> </w:t>
      </w:r>
      <w:r>
        <w:rPr>
          <w:sz w:val="22"/>
        </w:rPr>
        <w:t>Anggaran</w:t>
      </w:r>
    </w:p>
    <w:p>
      <w:pPr>
        <w:pStyle w:val="ListParagraph"/>
        <w:numPr>
          <w:ilvl w:val="0"/>
          <w:numId w:val="6"/>
        </w:numPr>
        <w:tabs>
          <w:tab w:pos="2249" w:val="left" w:leader="none"/>
        </w:tabs>
        <w:spacing w:line="240" w:lineRule="auto" w:before="59" w:after="0"/>
        <w:ind w:left="2249" w:right="0" w:hanging="284"/>
        <w:jc w:val="left"/>
        <w:rPr>
          <w:sz w:val="22"/>
        </w:rPr>
      </w:pPr>
      <w:r>
        <w:rPr>
          <w:sz w:val="22"/>
        </w:rPr>
        <w:t>Neraca</w:t>
      </w:r>
    </w:p>
    <w:p>
      <w:pPr>
        <w:pStyle w:val="ListParagraph"/>
        <w:numPr>
          <w:ilvl w:val="0"/>
          <w:numId w:val="6"/>
        </w:numPr>
        <w:tabs>
          <w:tab w:pos="2249" w:val="left" w:leader="none"/>
        </w:tabs>
        <w:spacing w:line="240" w:lineRule="auto" w:before="60" w:after="0"/>
        <w:ind w:left="2249" w:right="0" w:hanging="284"/>
        <w:jc w:val="left"/>
        <w:rPr>
          <w:sz w:val="22"/>
        </w:rPr>
      </w:pPr>
      <w:r>
        <w:rPr>
          <w:sz w:val="22"/>
        </w:rPr>
        <w:t>Laporan</w:t>
      </w:r>
      <w:r>
        <w:rPr>
          <w:spacing w:val="-3"/>
          <w:sz w:val="22"/>
        </w:rPr>
        <w:t> </w:t>
      </w:r>
      <w:r>
        <w:rPr>
          <w:sz w:val="22"/>
        </w:rPr>
        <w:t>Operasional</w:t>
      </w:r>
    </w:p>
    <w:p>
      <w:pPr>
        <w:pStyle w:val="ListParagraph"/>
        <w:numPr>
          <w:ilvl w:val="0"/>
          <w:numId w:val="6"/>
        </w:numPr>
        <w:tabs>
          <w:tab w:pos="2249" w:val="left" w:leader="none"/>
        </w:tabs>
        <w:spacing w:line="240" w:lineRule="auto" w:before="59" w:after="0"/>
        <w:ind w:left="2249" w:right="0" w:hanging="284"/>
        <w:jc w:val="left"/>
        <w:rPr>
          <w:sz w:val="22"/>
        </w:rPr>
      </w:pPr>
      <w:r>
        <w:rPr>
          <w:sz w:val="22"/>
        </w:rPr>
        <w:t>Laporan Perubahan</w:t>
      </w:r>
      <w:r>
        <w:rPr>
          <w:spacing w:val="-5"/>
          <w:sz w:val="22"/>
        </w:rPr>
        <w:t> </w:t>
      </w:r>
      <w:r>
        <w:rPr>
          <w:sz w:val="22"/>
        </w:rPr>
        <w:t>Ekuitas</w:t>
      </w:r>
    </w:p>
    <w:p>
      <w:pPr>
        <w:pStyle w:val="Heading2"/>
        <w:tabs>
          <w:tab w:pos="1988" w:val="left" w:leader="none"/>
        </w:tabs>
        <w:spacing w:line="295" w:lineRule="auto" w:before="67"/>
        <w:ind w:left="976" w:right="4036"/>
        <w:jc w:val="left"/>
      </w:pPr>
      <w:r>
        <w:rPr/>
        <w:t>Bab</w:t>
      </w:r>
      <w:r>
        <w:rPr>
          <w:spacing w:val="-2"/>
        </w:rPr>
        <w:t> </w:t>
      </w:r>
      <w:r>
        <w:rPr/>
        <w:t>VI</w:t>
        <w:tab/>
        <w:t>Penjelasan atas informasi-informasi nonkeuangan Bab</w:t>
      </w:r>
      <w:r>
        <w:rPr>
          <w:spacing w:val="-3"/>
        </w:rPr>
        <w:t> </w:t>
      </w:r>
      <w:r>
        <w:rPr/>
        <w:t>VII</w:t>
        <w:tab/>
        <w:t>Penutup</w:t>
      </w:r>
    </w:p>
    <w:p>
      <w:pPr>
        <w:spacing w:after="0" w:line="295" w:lineRule="auto"/>
        <w:jc w:val="left"/>
        <w:sectPr>
          <w:pgSz w:w="12240" w:h="18720"/>
          <w:pgMar w:header="1024" w:footer="2406" w:top="2240" w:bottom="2600" w:left="1440" w:right="60"/>
        </w:sectPr>
      </w:pPr>
    </w:p>
    <w:p>
      <w:pPr>
        <w:pStyle w:val="BodyText"/>
        <w:rPr>
          <w:b/>
          <w:sz w:val="20"/>
        </w:rPr>
      </w:pPr>
    </w:p>
    <w:p>
      <w:pPr>
        <w:pStyle w:val="BodyText"/>
        <w:rPr>
          <w:b/>
          <w:sz w:val="29"/>
        </w:rPr>
      </w:pPr>
    </w:p>
    <w:p>
      <w:pPr>
        <w:spacing w:before="91"/>
        <w:ind w:left="2380" w:right="3320" w:firstLine="0"/>
        <w:jc w:val="center"/>
        <w:rPr>
          <w:b/>
          <w:sz w:val="22"/>
        </w:rPr>
      </w:pPr>
      <w:r>
        <w:rPr>
          <w:b/>
          <w:sz w:val="22"/>
        </w:rPr>
        <w:t>BAB II</w:t>
      </w:r>
    </w:p>
    <w:p>
      <w:pPr>
        <w:spacing w:line="360" w:lineRule="auto" w:before="123"/>
        <w:ind w:left="2377" w:right="3326" w:firstLine="0"/>
        <w:jc w:val="center"/>
        <w:rPr>
          <w:b/>
          <w:sz w:val="22"/>
        </w:rPr>
      </w:pPr>
      <w:r>
        <w:rPr>
          <w:b/>
          <w:sz w:val="22"/>
        </w:rPr>
        <w:t>EKONOMI MAKRO, KEBIJAKAN KEUANGAN DAN PENCAPAIAN TARGET KINERJA</w:t>
      </w:r>
    </w:p>
    <w:p>
      <w:pPr>
        <w:pStyle w:val="BodyText"/>
        <w:rPr>
          <w:b/>
          <w:sz w:val="21"/>
        </w:rPr>
      </w:pPr>
    </w:p>
    <w:p>
      <w:pPr>
        <w:pStyle w:val="ListParagraph"/>
        <w:numPr>
          <w:ilvl w:val="1"/>
          <w:numId w:val="7"/>
        </w:numPr>
        <w:tabs>
          <w:tab w:pos="977" w:val="left" w:leader="none"/>
        </w:tabs>
        <w:spacing w:line="240" w:lineRule="auto" w:before="0" w:after="0"/>
        <w:ind w:left="977" w:right="0" w:hanging="429"/>
        <w:jc w:val="left"/>
        <w:rPr>
          <w:b/>
          <w:sz w:val="22"/>
        </w:rPr>
      </w:pPr>
      <w:r>
        <w:rPr>
          <w:b/>
          <w:sz w:val="22"/>
        </w:rPr>
        <w:t>EKONOMI</w:t>
      </w:r>
      <w:r>
        <w:rPr>
          <w:b/>
          <w:spacing w:val="-5"/>
          <w:sz w:val="22"/>
        </w:rPr>
        <w:t> </w:t>
      </w:r>
      <w:r>
        <w:rPr>
          <w:b/>
          <w:sz w:val="22"/>
        </w:rPr>
        <w:t>MAKRO</w:t>
      </w:r>
    </w:p>
    <w:p>
      <w:pPr>
        <w:pStyle w:val="BodyText"/>
        <w:spacing w:before="127"/>
        <w:ind w:left="973" w:right="1494" w:firstLine="568"/>
        <w:jc w:val="both"/>
      </w:pPr>
      <w:r>
        <w:rPr/>
        <w:t>Kondisi perekonomian makro Kabupaten Cilacap dan sasaran yang hendak dicapai melalui pelaksanaan APBD tahun anggaran 2021 tertuang di dalam Kebijakan Umum dan Anggaran (KUA) Kabupaten Cilacap Tahun 2021. Capaian ekonomi makro sebagai hasil pelaksanaan APBD tahun anggaran 2021 akan dilaporkan pada laporan keuangan Pemerintah Kabupaten Cilacap secara keseluruhan.</w:t>
      </w:r>
    </w:p>
    <w:p>
      <w:pPr>
        <w:pStyle w:val="BodyText"/>
        <w:spacing w:before="9"/>
        <w:rPr>
          <w:sz w:val="20"/>
        </w:rPr>
      </w:pPr>
    </w:p>
    <w:p>
      <w:pPr>
        <w:pStyle w:val="Heading2"/>
        <w:numPr>
          <w:ilvl w:val="1"/>
          <w:numId w:val="7"/>
        </w:numPr>
        <w:tabs>
          <w:tab w:pos="977" w:val="left" w:leader="none"/>
        </w:tabs>
        <w:spacing w:line="240" w:lineRule="auto" w:before="0" w:after="0"/>
        <w:ind w:left="977" w:right="0" w:hanging="429"/>
        <w:jc w:val="left"/>
      </w:pPr>
      <w:r>
        <w:rPr/>
        <w:t>KEBIJAKAN</w:t>
      </w:r>
      <w:r>
        <w:rPr>
          <w:spacing w:val="-4"/>
        </w:rPr>
        <w:t> </w:t>
      </w:r>
      <w:r>
        <w:rPr/>
        <w:t>KEUANGAN</w:t>
      </w:r>
    </w:p>
    <w:p>
      <w:pPr>
        <w:pStyle w:val="BodyText"/>
        <w:spacing w:before="127"/>
        <w:ind w:left="973" w:right="1488" w:firstLine="568"/>
        <w:jc w:val="both"/>
      </w:pPr>
      <w:r>
        <w:rPr/>
        <w:t>Sebagai entitas akuntansi, kebijakan keuangan pada Dinas Lingkungan Hidup Kabupaten cilacap mengacu pada kebijakan keuangan Pemerintah Kabupaten Cilacap. Kebijakan keuangan Pemerintah Kabupaten Cilacap tertuang dalam Kebijakan </w:t>
      </w:r>
      <w:r>
        <w:rPr>
          <w:spacing w:val="3"/>
        </w:rPr>
        <w:t>Umum </w:t>
      </w:r>
      <w:r>
        <w:rPr/>
        <w:t>Anggaran (KUA) Kabupaten Cilacap Tahun 2021 yang mencakup kebijakan di bidang pendapatan, belanja, dan pembiayaan daerah. Dalam pelaksanaan anggaran sebagai pengguna anggaran, Dinas Lingkungan Hidup Kabupaten Cilacap tunduk pada mekanisme dan  prosedur yang tertuang dalam peraturan perundang-undangan yang</w:t>
      </w:r>
      <w:r>
        <w:rPr>
          <w:spacing w:val="-14"/>
        </w:rPr>
        <w:t> </w:t>
      </w:r>
      <w:r>
        <w:rPr/>
        <w:t>berlaku.</w:t>
      </w:r>
    </w:p>
    <w:p>
      <w:pPr>
        <w:pStyle w:val="BodyText"/>
        <w:spacing w:before="1"/>
        <w:rPr>
          <w:sz w:val="21"/>
        </w:rPr>
      </w:pPr>
    </w:p>
    <w:p>
      <w:pPr>
        <w:pStyle w:val="Heading2"/>
        <w:numPr>
          <w:ilvl w:val="1"/>
          <w:numId w:val="7"/>
        </w:numPr>
        <w:tabs>
          <w:tab w:pos="977" w:val="left" w:leader="none"/>
        </w:tabs>
        <w:spacing w:line="240" w:lineRule="auto" w:before="0" w:after="0"/>
        <w:ind w:left="977" w:right="0" w:hanging="429"/>
        <w:jc w:val="left"/>
      </w:pPr>
      <w:r>
        <w:rPr/>
        <w:t>PENCAPAIAN TARGET KINERJA</w:t>
      </w:r>
      <w:r>
        <w:rPr>
          <w:spacing w:val="-5"/>
        </w:rPr>
        <w:t> </w:t>
      </w:r>
      <w:r>
        <w:rPr/>
        <w:t>APBD</w:t>
      </w:r>
    </w:p>
    <w:p>
      <w:pPr>
        <w:pStyle w:val="ListParagraph"/>
        <w:numPr>
          <w:ilvl w:val="2"/>
          <w:numId w:val="7"/>
        </w:numPr>
        <w:tabs>
          <w:tab w:pos="1257" w:val="left" w:leader="none"/>
        </w:tabs>
        <w:spacing w:line="240" w:lineRule="auto" w:before="131" w:after="0"/>
        <w:ind w:left="1257" w:right="0" w:hanging="284"/>
        <w:jc w:val="left"/>
        <w:rPr>
          <w:b/>
          <w:sz w:val="22"/>
        </w:rPr>
      </w:pPr>
      <w:r>
        <w:rPr>
          <w:b/>
          <w:sz w:val="22"/>
        </w:rPr>
        <w:t>Dasar</w:t>
      </w:r>
      <w:r>
        <w:rPr>
          <w:b/>
          <w:spacing w:val="-1"/>
          <w:sz w:val="22"/>
        </w:rPr>
        <w:t> </w:t>
      </w:r>
      <w:r>
        <w:rPr>
          <w:b/>
          <w:sz w:val="22"/>
        </w:rPr>
        <w:t>Hukum</w:t>
      </w:r>
    </w:p>
    <w:p>
      <w:pPr>
        <w:pStyle w:val="BodyText"/>
        <w:spacing w:before="115"/>
        <w:ind w:left="1256" w:right="1489"/>
      </w:pPr>
      <w:r>
        <w:rPr/>
        <w:t>Program / Kegiatan Dinas Lingkungan Hidup Kabupaten Cilacap Tahun Anggaran 2020 dilaksanakan berdasarkan:</w:t>
      </w:r>
    </w:p>
    <w:p>
      <w:pPr>
        <w:pStyle w:val="ListParagraph"/>
        <w:numPr>
          <w:ilvl w:val="3"/>
          <w:numId w:val="7"/>
        </w:numPr>
        <w:tabs>
          <w:tab w:pos="1541" w:val="left" w:leader="none"/>
          <w:tab w:pos="2627" w:val="left" w:leader="none"/>
        </w:tabs>
        <w:spacing w:line="242" w:lineRule="auto" w:before="58" w:after="0"/>
        <w:ind w:left="1541" w:right="1495" w:hanging="284"/>
        <w:jc w:val="left"/>
        <w:rPr>
          <w:sz w:val="22"/>
        </w:rPr>
      </w:pPr>
      <w:r>
        <w:rPr>
          <w:sz w:val="22"/>
        </w:rPr>
        <w:t>Peraturan</w:t>
        <w:tab/>
        <w:t>Daerah Kabupaten Cilacap Nomor 10 Tahun 2019 tentang Anggaran Pendapatan dan Belanja Daerah Kabupaten Cilacap Tahun Anggaran</w:t>
      </w:r>
      <w:r>
        <w:rPr>
          <w:spacing w:val="-14"/>
          <w:sz w:val="22"/>
        </w:rPr>
        <w:t> </w:t>
      </w:r>
      <w:r>
        <w:rPr>
          <w:sz w:val="22"/>
        </w:rPr>
        <w:t>2020;</w:t>
      </w:r>
    </w:p>
    <w:p>
      <w:pPr>
        <w:pStyle w:val="ListParagraph"/>
        <w:numPr>
          <w:ilvl w:val="3"/>
          <w:numId w:val="7"/>
        </w:numPr>
        <w:tabs>
          <w:tab w:pos="1541" w:val="left" w:leader="none"/>
        </w:tabs>
        <w:spacing w:line="240" w:lineRule="auto" w:before="57" w:after="0"/>
        <w:ind w:left="1541" w:right="1503" w:hanging="284"/>
        <w:jc w:val="left"/>
        <w:rPr>
          <w:sz w:val="22"/>
        </w:rPr>
      </w:pPr>
      <w:r>
        <w:rPr>
          <w:sz w:val="22"/>
        </w:rPr>
        <w:t>Peraturan Daerah Kabupaten Cilacap Nomor 6 Tahun 2020 tentang Anggaran Pendapatan Belanja Daerah Perubahan Kabupaten Cilacap Tahun Anggaran</w:t>
      </w:r>
      <w:r>
        <w:rPr>
          <w:spacing w:val="-23"/>
          <w:sz w:val="22"/>
        </w:rPr>
        <w:t> </w:t>
      </w:r>
      <w:r>
        <w:rPr>
          <w:sz w:val="22"/>
        </w:rPr>
        <w:t>2020;</w:t>
      </w:r>
    </w:p>
    <w:p>
      <w:pPr>
        <w:pStyle w:val="ListParagraph"/>
        <w:numPr>
          <w:ilvl w:val="3"/>
          <w:numId w:val="7"/>
        </w:numPr>
        <w:tabs>
          <w:tab w:pos="1541" w:val="left" w:leader="none"/>
        </w:tabs>
        <w:spacing w:line="242" w:lineRule="auto" w:before="58" w:after="0"/>
        <w:ind w:left="1541" w:right="1498" w:hanging="284"/>
        <w:jc w:val="left"/>
        <w:rPr>
          <w:sz w:val="22"/>
        </w:rPr>
      </w:pPr>
      <w:r>
        <w:rPr>
          <w:sz w:val="22"/>
        </w:rPr>
        <w:t>Peraturan Bupati Cilacap Nomor 204 Tahun 2019 tentang Penjabaran Anggaran Pendapatan dan Belanja Daerah Kabupaten Cilacap Tahun Anggaran</w:t>
      </w:r>
      <w:r>
        <w:rPr>
          <w:spacing w:val="-18"/>
          <w:sz w:val="22"/>
        </w:rPr>
        <w:t> </w:t>
      </w:r>
      <w:r>
        <w:rPr>
          <w:sz w:val="22"/>
        </w:rPr>
        <w:t>2020;</w:t>
      </w:r>
    </w:p>
    <w:p>
      <w:pPr>
        <w:pStyle w:val="ListParagraph"/>
        <w:numPr>
          <w:ilvl w:val="3"/>
          <w:numId w:val="7"/>
        </w:numPr>
        <w:tabs>
          <w:tab w:pos="1541" w:val="left" w:leader="none"/>
        </w:tabs>
        <w:spacing w:line="240" w:lineRule="auto" w:before="57" w:after="0"/>
        <w:ind w:left="1541" w:right="1499" w:hanging="284"/>
        <w:jc w:val="left"/>
        <w:rPr>
          <w:sz w:val="22"/>
        </w:rPr>
      </w:pPr>
      <w:r>
        <w:rPr>
          <w:sz w:val="22"/>
        </w:rPr>
        <w:t>Peraturan Bupati Cilacap Nomor 137 Tahun 2020 tentang Penjabaran Anggaran Pendapatan dan Belanja Daerah Perubahan Kabupaten Cilacap Tahun Anggaran</w:t>
      </w:r>
      <w:r>
        <w:rPr>
          <w:spacing w:val="-32"/>
          <w:sz w:val="22"/>
        </w:rPr>
        <w:t> </w:t>
      </w:r>
      <w:r>
        <w:rPr>
          <w:sz w:val="22"/>
        </w:rPr>
        <w:t>2020.</w:t>
      </w:r>
    </w:p>
    <w:p>
      <w:pPr>
        <w:spacing w:after="0" w:line="240" w:lineRule="auto"/>
        <w:jc w:val="left"/>
        <w:rPr>
          <w:sz w:val="22"/>
        </w:rPr>
        <w:sectPr>
          <w:pgSz w:w="12240" w:h="18720"/>
          <w:pgMar w:header="1024" w:footer="2406" w:top="2240" w:bottom="2600" w:left="1440" w:right="60"/>
        </w:sectPr>
      </w:pPr>
    </w:p>
    <w:p>
      <w:pPr>
        <w:pStyle w:val="BodyText"/>
        <w:spacing w:before="3"/>
        <w:rPr>
          <w:sz w:val="16"/>
        </w:rPr>
      </w:pPr>
    </w:p>
    <w:p>
      <w:pPr>
        <w:pStyle w:val="Heading2"/>
        <w:numPr>
          <w:ilvl w:val="2"/>
          <w:numId w:val="7"/>
        </w:numPr>
        <w:tabs>
          <w:tab w:pos="1257" w:val="left" w:leader="none"/>
        </w:tabs>
        <w:spacing w:line="240" w:lineRule="auto" w:before="91" w:after="0"/>
        <w:ind w:left="1257" w:right="0" w:hanging="284"/>
        <w:jc w:val="left"/>
      </w:pPr>
      <w:r>
        <w:rPr/>
        <w:t>Program dan</w:t>
      </w:r>
      <w:r>
        <w:rPr>
          <w:spacing w:val="-6"/>
        </w:rPr>
        <w:t> </w:t>
      </w:r>
      <w:r>
        <w:rPr/>
        <w:t>Kegiatan</w:t>
      </w:r>
    </w:p>
    <w:p>
      <w:pPr>
        <w:pStyle w:val="BodyText"/>
        <w:tabs>
          <w:tab w:pos="8686" w:val="left" w:leader="none"/>
        </w:tabs>
        <w:spacing w:before="115"/>
        <w:ind w:left="1256" w:right="1489"/>
      </w:pPr>
      <w:r>
        <w:rPr/>
        <w:t>Program   dan  kegiatan  pada   Dinas   Lingkungan  Hidup </w:t>
      </w:r>
      <w:r>
        <w:rPr>
          <w:spacing w:val="45"/>
        </w:rPr>
        <w:t> </w:t>
      </w:r>
      <w:r>
        <w:rPr/>
        <w:t>Kabupaten </w:t>
      </w:r>
      <w:r>
        <w:rPr>
          <w:spacing w:val="28"/>
        </w:rPr>
        <w:t> </w:t>
      </w:r>
      <w:r>
        <w:rPr/>
        <w:t>Cilacap</w:t>
        <w:tab/>
      </w:r>
      <w:r>
        <w:rPr>
          <w:spacing w:val="-4"/>
        </w:rPr>
        <w:t>Tahun </w:t>
      </w:r>
      <w:r>
        <w:rPr/>
        <w:t>Anggaran 2021 adalah sebagai berikut</w:t>
      </w:r>
      <w:r>
        <w:rPr>
          <w:spacing w:val="-8"/>
        </w:rPr>
        <w:t> </w:t>
      </w:r>
      <w:r>
        <w:rPr/>
        <w:t>:</w:t>
      </w:r>
    </w:p>
    <w:p>
      <w:pPr>
        <w:pStyle w:val="BodyText"/>
        <w:spacing w:before="6"/>
        <w:rPr>
          <w:sz w:val="5"/>
        </w:rPr>
      </w:pPr>
    </w:p>
    <w:tbl>
      <w:tblPr>
        <w:tblW w:w="0" w:type="auto"/>
        <w:jc w:val="left"/>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2645"/>
        <w:gridCol w:w="3117"/>
        <w:gridCol w:w="1985"/>
      </w:tblGrid>
      <w:tr>
        <w:trPr>
          <w:trHeight w:val="230" w:hRule="atLeast"/>
        </w:trPr>
        <w:tc>
          <w:tcPr>
            <w:tcW w:w="616" w:type="dxa"/>
            <w:shd w:val="clear" w:color="auto" w:fill="BEBEBE"/>
          </w:tcPr>
          <w:p>
            <w:pPr>
              <w:pStyle w:val="TableParagraph"/>
              <w:spacing w:line="210" w:lineRule="exact"/>
              <w:ind w:left="135" w:right="136"/>
              <w:jc w:val="center"/>
              <w:rPr>
                <w:b/>
                <w:sz w:val="20"/>
              </w:rPr>
            </w:pPr>
            <w:r>
              <w:rPr>
                <w:b/>
                <w:sz w:val="20"/>
              </w:rPr>
              <w:t>No.</w:t>
            </w:r>
          </w:p>
        </w:tc>
        <w:tc>
          <w:tcPr>
            <w:tcW w:w="2645" w:type="dxa"/>
            <w:shd w:val="clear" w:color="auto" w:fill="BEBEBE"/>
          </w:tcPr>
          <w:p>
            <w:pPr>
              <w:pStyle w:val="TableParagraph"/>
              <w:spacing w:line="210" w:lineRule="exact"/>
              <w:ind w:left="915" w:right="913"/>
              <w:jc w:val="center"/>
              <w:rPr>
                <w:b/>
                <w:sz w:val="20"/>
              </w:rPr>
            </w:pPr>
            <w:r>
              <w:rPr>
                <w:b/>
                <w:sz w:val="20"/>
              </w:rPr>
              <w:t>Program</w:t>
            </w:r>
          </w:p>
        </w:tc>
        <w:tc>
          <w:tcPr>
            <w:tcW w:w="3117" w:type="dxa"/>
            <w:shd w:val="clear" w:color="auto" w:fill="BEBEBE"/>
          </w:tcPr>
          <w:p>
            <w:pPr>
              <w:pStyle w:val="TableParagraph"/>
              <w:spacing w:line="210" w:lineRule="exact"/>
              <w:ind w:left="1147" w:right="1142"/>
              <w:jc w:val="center"/>
              <w:rPr>
                <w:b/>
                <w:sz w:val="20"/>
              </w:rPr>
            </w:pPr>
            <w:r>
              <w:rPr>
                <w:b/>
                <w:sz w:val="20"/>
              </w:rPr>
              <w:t>Kegiatan</w:t>
            </w:r>
          </w:p>
        </w:tc>
        <w:tc>
          <w:tcPr>
            <w:tcW w:w="1985" w:type="dxa"/>
            <w:shd w:val="clear" w:color="auto" w:fill="BEBEBE"/>
          </w:tcPr>
          <w:p>
            <w:pPr>
              <w:pStyle w:val="TableParagraph"/>
              <w:spacing w:line="210" w:lineRule="exact"/>
              <w:ind w:left="562"/>
              <w:rPr>
                <w:b/>
                <w:sz w:val="20"/>
              </w:rPr>
            </w:pPr>
            <w:r>
              <w:rPr>
                <w:b/>
                <w:sz w:val="20"/>
              </w:rPr>
              <w:t>Anggaran</w:t>
            </w:r>
          </w:p>
        </w:tc>
      </w:tr>
      <w:tr>
        <w:trPr>
          <w:trHeight w:val="690" w:hRule="atLeast"/>
        </w:trPr>
        <w:tc>
          <w:tcPr>
            <w:tcW w:w="616" w:type="dxa"/>
          </w:tcPr>
          <w:p>
            <w:pPr>
              <w:pStyle w:val="TableParagraph"/>
              <w:spacing w:line="226" w:lineRule="exact"/>
              <w:ind w:left="135" w:right="136"/>
              <w:jc w:val="center"/>
              <w:rPr>
                <w:sz w:val="20"/>
              </w:rPr>
            </w:pPr>
            <w:r>
              <w:rPr>
                <w:sz w:val="20"/>
              </w:rPr>
              <w:t>1.</w:t>
            </w:r>
          </w:p>
        </w:tc>
        <w:tc>
          <w:tcPr>
            <w:tcW w:w="2645" w:type="dxa"/>
          </w:tcPr>
          <w:p>
            <w:pPr>
              <w:pStyle w:val="TableParagraph"/>
              <w:tabs>
                <w:tab w:pos="974" w:val="left" w:leader="none"/>
                <w:tab w:pos="2368" w:val="left" w:leader="none"/>
              </w:tabs>
              <w:spacing w:line="237" w:lineRule="auto"/>
              <w:ind w:left="106" w:right="101"/>
              <w:rPr>
                <w:sz w:val="20"/>
              </w:rPr>
            </w:pPr>
            <w:r>
              <w:rPr>
                <w:sz w:val="20"/>
              </w:rPr>
              <w:t>Pengembangan Sistem </w:t>
            </w:r>
            <w:r>
              <w:rPr>
                <w:spacing w:val="-3"/>
                <w:sz w:val="20"/>
              </w:rPr>
              <w:t>dan </w:t>
            </w:r>
            <w:r>
              <w:rPr>
                <w:sz w:val="20"/>
              </w:rPr>
              <w:t>Sarana</w:t>
              <w:tab/>
              <w:t>Persampahan</w:t>
              <w:tab/>
            </w:r>
            <w:r>
              <w:rPr>
                <w:spacing w:val="-5"/>
                <w:sz w:val="20"/>
              </w:rPr>
              <w:t>di</w:t>
            </w:r>
          </w:p>
          <w:p>
            <w:pPr>
              <w:pStyle w:val="TableParagraph"/>
              <w:spacing w:line="214" w:lineRule="exact" w:before="1"/>
              <w:ind w:left="106"/>
              <w:rPr>
                <w:sz w:val="20"/>
              </w:rPr>
            </w:pPr>
            <w:r>
              <w:rPr>
                <w:sz w:val="20"/>
              </w:rPr>
              <w:t>Daerah kabupaten/Kota</w:t>
            </w:r>
          </w:p>
        </w:tc>
        <w:tc>
          <w:tcPr>
            <w:tcW w:w="3117" w:type="dxa"/>
          </w:tcPr>
          <w:p>
            <w:pPr>
              <w:pStyle w:val="TableParagraph"/>
              <w:spacing w:line="237" w:lineRule="auto"/>
              <w:ind w:left="102" w:right="574"/>
              <w:rPr>
                <w:sz w:val="20"/>
              </w:rPr>
            </w:pPr>
            <w:r>
              <w:rPr>
                <w:sz w:val="20"/>
              </w:rPr>
              <w:t>Pembangunan TPA/TPST/SPA/TPS-3R/TPS</w:t>
            </w:r>
          </w:p>
        </w:tc>
        <w:tc>
          <w:tcPr>
            <w:tcW w:w="1985" w:type="dxa"/>
          </w:tcPr>
          <w:p>
            <w:pPr>
              <w:pStyle w:val="TableParagraph"/>
              <w:spacing w:line="226" w:lineRule="exact"/>
              <w:ind w:right="94"/>
              <w:jc w:val="right"/>
              <w:rPr>
                <w:sz w:val="20"/>
              </w:rPr>
            </w:pPr>
            <w:r>
              <w:rPr>
                <w:sz w:val="20"/>
              </w:rPr>
              <w:t>399.200.000</w:t>
            </w:r>
          </w:p>
        </w:tc>
      </w:tr>
      <w:tr>
        <w:trPr>
          <w:trHeight w:val="461"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8" w:lineRule="exact"/>
              <w:ind w:left="102"/>
              <w:rPr>
                <w:sz w:val="20"/>
              </w:rPr>
            </w:pPr>
            <w:r>
              <w:rPr>
                <w:sz w:val="20"/>
              </w:rPr>
              <w:t>Peningkatan TPA/TPST/SPA/TPS- 3R/TPS</w:t>
            </w:r>
          </w:p>
        </w:tc>
        <w:tc>
          <w:tcPr>
            <w:tcW w:w="1985" w:type="dxa"/>
          </w:tcPr>
          <w:p>
            <w:pPr>
              <w:pStyle w:val="TableParagraph"/>
              <w:spacing w:before="5"/>
              <w:rPr>
                <w:sz w:val="19"/>
              </w:rPr>
            </w:pPr>
          </w:p>
          <w:p>
            <w:pPr>
              <w:pStyle w:val="TableParagraph"/>
              <w:spacing w:line="218" w:lineRule="exact" w:before="1"/>
              <w:ind w:right="110"/>
              <w:jc w:val="right"/>
              <w:rPr>
                <w:sz w:val="20"/>
              </w:rPr>
            </w:pPr>
            <w:r>
              <w:rPr>
                <w:sz w:val="20"/>
              </w:rPr>
              <w:t>2.462.135.000</w:t>
            </w:r>
          </w:p>
        </w:tc>
      </w:tr>
      <w:tr>
        <w:trPr>
          <w:trHeight w:val="230" w:hRule="atLeast"/>
        </w:trPr>
        <w:tc>
          <w:tcPr>
            <w:tcW w:w="616" w:type="dxa"/>
          </w:tcPr>
          <w:p>
            <w:pPr>
              <w:pStyle w:val="TableParagraph"/>
              <w:rPr>
                <w:sz w:val="16"/>
              </w:rPr>
            </w:pPr>
          </w:p>
        </w:tc>
        <w:tc>
          <w:tcPr>
            <w:tcW w:w="2645" w:type="dxa"/>
          </w:tcPr>
          <w:p>
            <w:pPr>
              <w:pStyle w:val="TableParagraph"/>
              <w:rPr>
                <w:sz w:val="16"/>
              </w:rPr>
            </w:pPr>
          </w:p>
        </w:tc>
        <w:tc>
          <w:tcPr>
            <w:tcW w:w="3117" w:type="dxa"/>
          </w:tcPr>
          <w:p>
            <w:pPr>
              <w:pStyle w:val="TableParagraph"/>
              <w:spacing w:line="210" w:lineRule="exact"/>
              <w:ind w:left="102"/>
              <w:rPr>
                <w:sz w:val="20"/>
              </w:rPr>
            </w:pPr>
            <w:r>
              <w:rPr>
                <w:sz w:val="20"/>
              </w:rPr>
              <w:t>Pengendalian Sarana Persampahan</w:t>
            </w:r>
          </w:p>
        </w:tc>
        <w:tc>
          <w:tcPr>
            <w:tcW w:w="1985" w:type="dxa"/>
          </w:tcPr>
          <w:p>
            <w:pPr>
              <w:pStyle w:val="TableParagraph"/>
              <w:spacing w:line="210" w:lineRule="exact"/>
              <w:ind w:right="94"/>
              <w:jc w:val="right"/>
              <w:rPr>
                <w:sz w:val="20"/>
              </w:rPr>
            </w:pPr>
            <w:r>
              <w:rPr>
                <w:sz w:val="20"/>
              </w:rPr>
              <w:t>778.400.000</w:t>
            </w:r>
          </w:p>
        </w:tc>
      </w:tr>
      <w:tr>
        <w:trPr>
          <w:trHeight w:val="457"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221" w:val="left" w:leader="none"/>
                <w:tab w:pos="2021" w:val="left" w:leader="none"/>
              </w:tabs>
              <w:spacing w:line="222" w:lineRule="exact"/>
              <w:ind w:left="102"/>
              <w:rPr>
                <w:sz w:val="20"/>
              </w:rPr>
            </w:pPr>
            <w:r>
              <w:rPr>
                <w:sz w:val="20"/>
              </w:rPr>
              <w:t>Pembinaan</w:t>
              <w:tab/>
              <w:t>Teknik</w:t>
              <w:tab/>
              <w:t>Pengelolaan</w:t>
            </w:r>
          </w:p>
          <w:p>
            <w:pPr>
              <w:pStyle w:val="TableParagraph"/>
              <w:spacing w:line="214" w:lineRule="exact" w:before="2"/>
              <w:ind w:left="102"/>
              <w:rPr>
                <w:sz w:val="20"/>
              </w:rPr>
            </w:pPr>
            <w:r>
              <w:rPr>
                <w:sz w:val="20"/>
              </w:rPr>
              <w:t>Infrastruktur Persampahan</w:t>
            </w:r>
          </w:p>
        </w:tc>
        <w:tc>
          <w:tcPr>
            <w:tcW w:w="1985" w:type="dxa"/>
          </w:tcPr>
          <w:p>
            <w:pPr>
              <w:pStyle w:val="TableParagraph"/>
              <w:spacing w:line="222" w:lineRule="exact"/>
              <w:ind w:right="93"/>
              <w:jc w:val="right"/>
              <w:rPr>
                <w:sz w:val="20"/>
              </w:rPr>
            </w:pPr>
            <w:r>
              <w:rPr>
                <w:sz w:val="20"/>
              </w:rPr>
              <w:t>318.592.000</w:t>
            </w:r>
          </w:p>
        </w:tc>
      </w:tr>
      <w:tr>
        <w:trPr>
          <w:trHeight w:val="922" w:hRule="atLeast"/>
        </w:trPr>
        <w:tc>
          <w:tcPr>
            <w:tcW w:w="616" w:type="dxa"/>
          </w:tcPr>
          <w:p>
            <w:pPr>
              <w:pStyle w:val="TableParagraph"/>
              <w:spacing w:line="227" w:lineRule="exact"/>
              <w:ind w:left="135" w:right="136"/>
              <w:jc w:val="center"/>
              <w:rPr>
                <w:sz w:val="20"/>
              </w:rPr>
            </w:pPr>
            <w:r>
              <w:rPr>
                <w:sz w:val="20"/>
              </w:rPr>
              <w:t>2.</w:t>
            </w:r>
          </w:p>
        </w:tc>
        <w:tc>
          <w:tcPr>
            <w:tcW w:w="2645" w:type="dxa"/>
          </w:tcPr>
          <w:p>
            <w:pPr>
              <w:pStyle w:val="TableParagraph"/>
              <w:tabs>
                <w:tab w:pos="814" w:val="left" w:leader="none"/>
                <w:tab w:pos="1929" w:val="left" w:leader="none"/>
              </w:tabs>
              <w:ind w:left="106" w:right="106"/>
              <w:rPr>
                <w:sz w:val="20"/>
              </w:rPr>
            </w:pPr>
            <w:r>
              <w:rPr>
                <w:sz w:val="20"/>
              </w:rPr>
              <w:t>Program Perencanaan,Pengganggaran dan</w:t>
              <w:tab/>
              <w:t>Evaluasi</w:t>
              <w:tab/>
            </w:r>
            <w:r>
              <w:rPr>
                <w:spacing w:val="-4"/>
                <w:sz w:val="20"/>
              </w:rPr>
              <w:t>Kinerja</w:t>
            </w:r>
          </w:p>
          <w:p>
            <w:pPr>
              <w:pStyle w:val="TableParagraph"/>
              <w:spacing w:line="216" w:lineRule="exact"/>
              <w:ind w:left="106"/>
              <w:rPr>
                <w:sz w:val="20"/>
              </w:rPr>
            </w:pPr>
            <w:r>
              <w:rPr>
                <w:sz w:val="20"/>
              </w:rPr>
              <w:t>Perangkat Daerah</w:t>
            </w:r>
          </w:p>
        </w:tc>
        <w:tc>
          <w:tcPr>
            <w:tcW w:w="3117" w:type="dxa"/>
          </w:tcPr>
          <w:p>
            <w:pPr>
              <w:pStyle w:val="TableParagraph"/>
              <w:spacing w:line="237" w:lineRule="auto"/>
              <w:ind w:left="102"/>
              <w:rPr>
                <w:sz w:val="20"/>
              </w:rPr>
            </w:pPr>
            <w:r>
              <w:rPr>
                <w:sz w:val="20"/>
              </w:rPr>
              <w:t>Penyusunan Dokumen Perencanaan Perangkat Daerah</w:t>
            </w:r>
          </w:p>
        </w:tc>
        <w:tc>
          <w:tcPr>
            <w:tcW w:w="1985" w:type="dxa"/>
          </w:tcPr>
          <w:p>
            <w:pPr>
              <w:pStyle w:val="TableParagraph"/>
              <w:spacing w:before="6"/>
              <w:rPr>
                <w:sz w:val="19"/>
              </w:rPr>
            </w:pPr>
          </w:p>
          <w:p>
            <w:pPr>
              <w:pStyle w:val="TableParagraph"/>
              <w:ind w:right="178"/>
              <w:jc w:val="right"/>
              <w:rPr>
                <w:sz w:val="20"/>
              </w:rPr>
            </w:pPr>
            <w:r>
              <w:rPr>
                <w:sz w:val="20"/>
              </w:rPr>
              <w:t>12.000.000</w:t>
            </w:r>
          </w:p>
        </w:tc>
      </w:tr>
      <w:tr>
        <w:trPr>
          <w:trHeight w:val="230" w:hRule="atLeast"/>
        </w:trPr>
        <w:tc>
          <w:tcPr>
            <w:tcW w:w="616" w:type="dxa"/>
          </w:tcPr>
          <w:p>
            <w:pPr>
              <w:pStyle w:val="TableParagraph"/>
              <w:rPr>
                <w:sz w:val="16"/>
              </w:rPr>
            </w:pPr>
          </w:p>
        </w:tc>
        <w:tc>
          <w:tcPr>
            <w:tcW w:w="2645" w:type="dxa"/>
          </w:tcPr>
          <w:p>
            <w:pPr>
              <w:pStyle w:val="TableParagraph"/>
              <w:rPr>
                <w:sz w:val="16"/>
              </w:rPr>
            </w:pPr>
          </w:p>
        </w:tc>
        <w:tc>
          <w:tcPr>
            <w:tcW w:w="3117" w:type="dxa"/>
          </w:tcPr>
          <w:p>
            <w:pPr>
              <w:pStyle w:val="TableParagraph"/>
              <w:spacing w:line="210" w:lineRule="exact"/>
              <w:ind w:left="102"/>
              <w:rPr>
                <w:sz w:val="20"/>
              </w:rPr>
            </w:pPr>
            <w:r>
              <w:rPr>
                <w:sz w:val="20"/>
              </w:rPr>
              <w:t>Evaluasi Kinerja Perangkat Daerah</w:t>
            </w:r>
          </w:p>
        </w:tc>
        <w:tc>
          <w:tcPr>
            <w:tcW w:w="1985" w:type="dxa"/>
          </w:tcPr>
          <w:p>
            <w:pPr>
              <w:pStyle w:val="TableParagraph"/>
              <w:spacing w:line="210" w:lineRule="exact"/>
              <w:ind w:right="94"/>
              <w:jc w:val="right"/>
              <w:rPr>
                <w:sz w:val="20"/>
              </w:rPr>
            </w:pPr>
            <w:r>
              <w:rPr>
                <w:sz w:val="20"/>
              </w:rPr>
              <w:t>15.000.000</w:t>
            </w:r>
          </w:p>
        </w:tc>
      </w:tr>
      <w:tr>
        <w:trPr>
          <w:trHeight w:val="458" w:hRule="atLeast"/>
        </w:trPr>
        <w:tc>
          <w:tcPr>
            <w:tcW w:w="616" w:type="dxa"/>
          </w:tcPr>
          <w:p>
            <w:pPr>
              <w:pStyle w:val="TableParagraph"/>
              <w:spacing w:line="222" w:lineRule="exact"/>
              <w:ind w:left="4"/>
              <w:jc w:val="center"/>
              <w:rPr>
                <w:sz w:val="20"/>
              </w:rPr>
            </w:pPr>
            <w:r>
              <w:rPr>
                <w:sz w:val="20"/>
              </w:rPr>
              <w:t>3</w:t>
            </w:r>
          </w:p>
        </w:tc>
        <w:tc>
          <w:tcPr>
            <w:tcW w:w="2645" w:type="dxa"/>
          </w:tcPr>
          <w:p>
            <w:pPr>
              <w:pStyle w:val="TableParagraph"/>
              <w:tabs>
                <w:tab w:pos="1498" w:val="left" w:leader="none"/>
              </w:tabs>
              <w:spacing w:line="222" w:lineRule="exact"/>
              <w:ind w:left="106"/>
              <w:rPr>
                <w:sz w:val="20"/>
              </w:rPr>
            </w:pPr>
            <w:r>
              <w:rPr>
                <w:sz w:val="20"/>
              </w:rPr>
              <w:t>Program</w:t>
              <w:tab/>
              <w:t>Administrasi</w:t>
            </w:r>
          </w:p>
          <w:p>
            <w:pPr>
              <w:pStyle w:val="TableParagraph"/>
              <w:spacing w:line="214" w:lineRule="exact" w:before="2"/>
              <w:ind w:left="106"/>
              <w:rPr>
                <w:sz w:val="20"/>
              </w:rPr>
            </w:pPr>
            <w:r>
              <w:rPr>
                <w:sz w:val="20"/>
              </w:rPr>
              <w:t>Keuangan Perangkat Daerah</w:t>
            </w:r>
          </w:p>
        </w:tc>
        <w:tc>
          <w:tcPr>
            <w:tcW w:w="3117" w:type="dxa"/>
          </w:tcPr>
          <w:p>
            <w:pPr>
              <w:pStyle w:val="TableParagraph"/>
              <w:spacing w:line="222" w:lineRule="exact"/>
              <w:ind w:left="102"/>
              <w:rPr>
                <w:sz w:val="20"/>
              </w:rPr>
            </w:pPr>
            <w:r>
              <w:rPr>
                <w:sz w:val="20"/>
              </w:rPr>
              <w:t>Penyediaan Gaji dan Tunjangan</w:t>
            </w:r>
          </w:p>
          <w:p>
            <w:pPr>
              <w:pStyle w:val="TableParagraph"/>
              <w:spacing w:line="214" w:lineRule="exact" w:before="2"/>
              <w:ind w:left="102"/>
              <w:rPr>
                <w:sz w:val="20"/>
              </w:rPr>
            </w:pPr>
            <w:r>
              <w:rPr>
                <w:sz w:val="20"/>
              </w:rPr>
              <w:t>ASN</w:t>
            </w:r>
          </w:p>
        </w:tc>
        <w:tc>
          <w:tcPr>
            <w:tcW w:w="1985" w:type="dxa"/>
          </w:tcPr>
          <w:p>
            <w:pPr>
              <w:pStyle w:val="TableParagraph"/>
              <w:spacing w:line="222" w:lineRule="exact"/>
              <w:ind w:right="94"/>
              <w:jc w:val="right"/>
              <w:rPr>
                <w:sz w:val="20"/>
              </w:rPr>
            </w:pPr>
            <w:r>
              <w:rPr>
                <w:sz w:val="20"/>
              </w:rPr>
              <w:t>8.425.399.218</w:t>
            </w:r>
          </w:p>
        </w:tc>
      </w:tr>
      <w:tr>
        <w:trPr>
          <w:trHeight w:val="461" w:hRule="atLeast"/>
        </w:trPr>
        <w:tc>
          <w:tcPr>
            <w:tcW w:w="616" w:type="dxa"/>
          </w:tcPr>
          <w:p>
            <w:pPr>
              <w:pStyle w:val="TableParagraph"/>
              <w:spacing w:line="226" w:lineRule="exact"/>
              <w:ind w:left="4"/>
              <w:jc w:val="center"/>
              <w:rPr>
                <w:sz w:val="20"/>
              </w:rPr>
            </w:pPr>
            <w:r>
              <w:rPr>
                <w:sz w:val="20"/>
              </w:rPr>
              <w:t>4</w:t>
            </w:r>
          </w:p>
        </w:tc>
        <w:tc>
          <w:tcPr>
            <w:tcW w:w="2645" w:type="dxa"/>
          </w:tcPr>
          <w:p>
            <w:pPr>
              <w:pStyle w:val="TableParagraph"/>
              <w:tabs>
                <w:tab w:pos="1498" w:val="left" w:leader="none"/>
              </w:tabs>
              <w:spacing w:line="228" w:lineRule="exact"/>
              <w:ind w:left="106" w:right="100"/>
              <w:rPr>
                <w:sz w:val="20"/>
              </w:rPr>
            </w:pPr>
            <w:r>
              <w:rPr>
                <w:sz w:val="20"/>
              </w:rPr>
              <w:t>Program</w:t>
              <w:tab/>
            </w:r>
            <w:r>
              <w:rPr>
                <w:spacing w:val="-3"/>
                <w:sz w:val="20"/>
              </w:rPr>
              <w:t>Administrasi </w:t>
            </w:r>
            <w:r>
              <w:rPr>
                <w:sz w:val="20"/>
              </w:rPr>
              <w:t>Perangkat</w:t>
            </w:r>
            <w:r>
              <w:rPr>
                <w:spacing w:val="5"/>
                <w:sz w:val="20"/>
              </w:rPr>
              <w:t> </w:t>
            </w:r>
            <w:r>
              <w:rPr>
                <w:sz w:val="20"/>
              </w:rPr>
              <w:t>Daerah</w:t>
            </w:r>
          </w:p>
        </w:tc>
        <w:tc>
          <w:tcPr>
            <w:tcW w:w="3117" w:type="dxa"/>
          </w:tcPr>
          <w:p>
            <w:pPr>
              <w:pStyle w:val="TableParagraph"/>
              <w:spacing w:line="228" w:lineRule="exact"/>
              <w:ind w:left="102"/>
              <w:rPr>
                <w:sz w:val="20"/>
              </w:rPr>
            </w:pPr>
            <w:r>
              <w:rPr>
                <w:sz w:val="20"/>
              </w:rPr>
              <w:t>Pengadaan Pakaian Dinas beserta Atribut kelengkapannya</w:t>
            </w:r>
          </w:p>
        </w:tc>
        <w:tc>
          <w:tcPr>
            <w:tcW w:w="1985" w:type="dxa"/>
          </w:tcPr>
          <w:p>
            <w:pPr>
              <w:pStyle w:val="TableParagraph"/>
              <w:spacing w:line="226" w:lineRule="exact"/>
              <w:ind w:right="94"/>
              <w:jc w:val="right"/>
              <w:rPr>
                <w:sz w:val="20"/>
              </w:rPr>
            </w:pPr>
            <w:r>
              <w:rPr>
                <w:sz w:val="20"/>
              </w:rPr>
              <w:t>152.550.000</w:t>
            </w:r>
          </w:p>
        </w:tc>
      </w:tr>
      <w:tr>
        <w:trPr>
          <w:trHeight w:val="458"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2" w:lineRule="exact"/>
              <w:ind w:left="102"/>
              <w:rPr>
                <w:sz w:val="20"/>
              </w:rPr>
            </w:pPr>
            <w:r>
              <w:rPr>
                <w:sz w:val="20"/>
              </w:rPr>
              <w:t>Pendidikan dan Pelatihan Pegawai</w:t>
            </w:r>
          </w:p>
          <w:p>
            <w:pPr>
              <w:pStyle w:val="TableParagraph"/>
              <w:spacing w:line="214" w:lineRule="exact" w:before="2"/>
              <w:ind w:left="102"/>
              <w:rPr>
                <w:sz w:val="20"/>
              </w:rPr>
            </w:pPr>
            <w:r>
              <w:rPr>
                <w:sz w:val="20"/>
              </w:rPr>
              <w:t>berdasarkan tuga dan fungsi</w:t>
            </w:r>
          </w:p>
        </w:tc>
        <w:tc>
          <w:tcPr>
            <w:tcW w:w="1985" w:type="dxa"/>
          </w:tcPr>
          <w:p>
            <w:pPr>
              <w:pStyle w:val="TableParagraph"/>
              <w:spacing w:line="222" w:lineRule="exact"/>
              <w:ind w:right="463"/>
              <w:jc w:val="right"/>
              <w:rPr>
                <w:sz w:val="20"/>
              </w:rPr>
            </w:pPr>
            <w:r>
              <w:rPr>
                <w:sz w:val="20"/>
              </w:rPr>
              <w:t>0</w:t>
            </w:r>
          </w:p>
        </w:tc>
      </w:tr>
      <w:tr>
        <w:trPr>
          <w:trHeight w:val="462" w:hRule="atLeast"/>
        </w:trPr>
        <w:tc>
          <w:tcPr>
            <w:tcW w:w="616" w:type="dxa"/>
          </w:tcPr>
          <w:p>
            <w:pPr>
              <w:pStyle w:val="TableParagraph"/>
              <w:spacing w:line="226" w:lineRule="exact"/>
              <w:ind w:left="4"/>
              <w:jc w:val="center"/>
              <w:rPr>
                <w:sz w:val="20"/>
              </w:rPr>
            </w:pPr>
            <w:r>
              <w:rPr>
                <w:sz w:val="20"/>
              </w:rPr>
              <w:t>5</w:t>
            </w:r>
          </w:p>
        </w:tc>
        <w:tc>
          <w:tcPr>
            <w:tcW w:w="2645" w:type="dxa"/>
          </w:tcPr>
          <w:p>
            <w:pPr>
              <w:pStyle w:val="TableParagraph"/>
              <w:spacing w:line="228" w:lineRule="exact"/>
              <w:ind w:left="106" w:right="101"/>
              <w:rPr>
                <w:sz w:val="20"/>
              </w:rPr>
            </w:pPr>
            <w:r>
              <w:rPr>
                <w:sz w:val="20"/>
              </w:rPr>
              <w:t>Program Administrasi Umum Perangkat Daerah</w:t>
            </w:r>
          </w:p>
        </w:tc>
        <w:tc>
          <w:tcPr>
            <w:tcW w:w="3117" w:type="dxa"/>
          </w:tcPr>
          <w:p>
            <w:pPr>
              <w:pStyle w:val="TableParagraph"/>
              <w:tabs>
                <w:tab w:pos="1494" w:val="left" w:leader="none"/>
                <w:tab w:pos="2708" w:val="left" w:leader="none"/>
              </w:tabs>
              <w:spacing w:line="228" w:lineRule="exact"/>
              <w:ind w:left="102" w:right="100"/>
              <w:rPr>
                <w:sz w:val="20"/>
              </w:rPr>
            </w:pPr>
            <w:r>
              <w:rPr>
                <w:sz w:val="20"/>
              </w:rPr>
              <w:t>Penyediaan</w:t>
              <w:tab/>
              <w:t>Peralatan</w:t>
              <w:tab/>
            </w:r>
            <w:r>
              <w:rPr>
                <w:spacing w:val="-4"/>
                <w:sz w:val="20"/>
              </w:rPr>
              <w:t>dan </w:t>
            </w:r>
            <w:r>
              <w:rPr>
                <w:sz w:val="20"/>
              </w:rPr>
              <w:t>Perlengkapan</w:t>
            </w:r>
            <w:r>
              <w:rPr>
                <w:spacing w:val="-3"/>
                <w:sz w:val="20"/>
              </w:rPr>
              <w:t> </w:t>
            </w:r>
            <w:r>
              <w:rPr>
                <w:sz w:val="20"/>
              </w:rPr>
              <w:t>kantor</w:t>
            </w:r>
          </w:p>
        </w:tc>
        <w:tc>
          <w:tcPr>
            <w:tcW w:w="1985" w:type="dxa"/>
          </w:tcPr>
          <w:p>
            <w:pPr>
              <w:pStyle w:val="TableParagraph"/>
              <w:spacing w:line="226" w:lineRule="exact"/>
              <w:ind w:right="130"/>
              <w:jc w:val="right"/>
              <w:rPr>
                <w:sz w:val="20"/>
              </w:rPr>
            </w:pPr>
            <w:r>
              <w:rPr>
                <w:sz w:val="20"/>
              </w:rPr>
              <w:t>129.670.000</w:t>
            </w:r>
          </w:p>
        </w:tc>
      </w:tr>
      <w:tr>
        <w:trPr>
          <w:trHeight w:val="230" w:hRule="atLeast"/>
        </w:trPr>
        <w:tc>
          <w:tcPr>
            <w:tcW w:w="616" w:type="dxa"/>
          </w:tcPr>
          <w:p>
            <w:pPr>
              <w:pStyle w:val="TableParagraph"/>
              <w:rPr>
                <w:sz w:val="16"/>
              </w:rPr>
            </w:pPr>
          </w:p>
        </w:tc>
        <w:tc>
          <w:tcPr>
            <w:tcW w:w="2645" w:type="dxa"/>
          </w:tcPr>
          <w:p>
            <w:pPr>
              <w:pStyle w:val="TableParagraph"/>
              <w:rPr>
                <w:sz w:val="16"/>
              </w:rPr>
            </w:pPr>
          </w:p>
        </w:tc>
        <w:tc>
          <w:tcPr>
            <w:tcW w:w="3117" w:type="dxa"/>
          </w:tcPr>
          <w:p>
            <w:pPr>
              <w:pStyle w:val="TableParagraph"/>
              <w:spacing w:line="210" w:lineRule="exact"/>
              <w:ind w:left="102"/>
              <w:rPr>
                <w:sz w:val="20"/>
              </w:rPr>
            </w:pPr>
            <w:r>
              <w:rPr>
                <w:sz w:val="20"/>
              </w:rPr>
              <w:t>Penyediaan bahan logistic Kantor</w:t>
            </w:r>
          </w:p>
        </w:tc>
        <w:tc>
          <w:tcPr>
            <w:tcW w:w="1985" w:type="dxa"/>
          </w:tcPr>
          <w:p>
            <w:pPr>
              <w:pStyle w:val="TableParagraph"/>
              <w:spacing w:line="210" w:lineRule="exact"/>
              <w:ind w:right="94"/>
              <w:jc w:val="right"/>
              <w:rPr>
                <w:sz w:val="20"/>
              </w:rPr>
            </w:pPr>
            <w:r>
              <w:rPr>
                <w:sz w:val="20"/>
              </w:rPr>
              <w:t>151.700.000</w:t>
            </w:r>
          </w:p>
        </w:tc>
      </w:tr>
      <w:tr>
        <w:trPr>
          <w:trHeight w:val="458"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2" w:lineRule="exact"/>
              <w:ind w:left="102"/>
              <w:rPr>
                <w:sz w:val="20"/>
              </w:rPr>
            </w:pPr>
            <w:r>
              <w:rPr>
                <w:sz w:val="20"/>
              </w:rPr>
              <w:t>Penyediaan Barang Cetakan dan</w:t>
            </w:r>
          </w:p>
          <w:p>
            <w:pPr>
              <w:pStyle w:val="TableParagraph"/>
              <w:spacing w:line="214" w:lineRule="exact" w:before="2"/>
              <w:ind w:left="102"/>
              <w:rPr>
                <w:sz w:val="20"/>
              </w:rPr>
            </w:pPr>
            <w:r>
              <w:rPr>
                <w:sz w:val="20"/>
              </w:rPr>
              <w:t>Penggandaan</w:t>
            </w:r>
          </w:p>
        </w:tc>
        <w:tc>
          <w:tcPr>
            <w:tcW w:w="1985" w:type="dxa"/>
          </w:tcPr>
          <w:p>
            <w:pPr>
              <w:pStyle w:val="TableParagraph"/>
              <w:spacing w:line="222" w:lineRule="exact"/>
              <w:ind w:right="94"/>
              <w:jc w:val="right"/>
              <w:rPr>
                <w:sz w:val="20"/>
              </w:rPr>
            </w:pPr>
            <w:r>
              <w:rPr>
                <w:sz w:val="20"/>
              </w:rPr>
              <w:t>60.000.000</w:t>
            </w:r>
          </w:p>
        </w:tc>
      </w:tr>
      <w:tr>
        <w:trPr>
          <w:trHeight w:val="461"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2069" w:val="left" w:leader="none"/>
              </w:tabs>
              <w:spacing w:line="228" w:lineRule="exact"/>
              <w:ind w:left="102" w:right="98"/>
              <w:rPr>
                <w:sz w:val="20"/>
              </w:rPr>
            </w:pPr>
            <w:r>
              <w:rPr>
                <w:sz w:val="20"/>
              </w:rPr>
              <w:t>Penyelenggaraan</w:t>
              <w:tab/>
              <w:t>Rapat-rapat koordinasi dan komsultasi</w:t>
            </w:r>
            <w:r>
              <w:rPr>
                <w:spacing w:val="-13"/>
                <w:sz w:val="20"/>
              </w:rPr>
              <w:t> </w:t>
            </w:r>
            <w:r>
              <w:rPr>
                <w:sz w:val="20"/>
              </w:rPr>
              <w:t>SKPD</w:t>
            </w:r>
          </w:p>
        </w:tc>
        <w:tc>
          <w:tcPr>
            <w:tcW w:w="1985" w:type="dxa"/>
          </w:tcPr>
          <w:p>
            <w:pPr>
              <w:pStyle w:val="TableParagraph"/>
              <w:spacing w:line="226" w:lineRule="exact"/>
              <w:ind w:right="94"/>
              <w:jc w:val="right"/>
              <w:rPr>
                <w:sz w:val="20"/>
              </w:rPr>
            </w:pPr>
            <w:r>
              <w:rPr>
                <w:sz w:val="20"/>
              </w:rPr>
              <w:t>167.596.000</w:t>
            </w:r>
          </w:p>
        </w:tc>
      </w:tr>
      <w:tr>
        <w:trPr>
          <w:trHeight w:val="690" w:hRule="atLeast"/>
        </w:trPr>
        <w:tc>
          <w:tcPr>
            <w:tcW w:w="616" w:type="dxa"/>
          </w:tcPr>
          <w:p>
            <w:pPr>
              <w:pStyle w:val="TableParagraph"/>
              <w:spacing w:line="222" w:lineRule="exact"/>
              <w:ind w:left="4"/>
              <w:jc w:val="center"/>
              <w:rPr>
                <w:sz w:val="20"/>
              </w:rPr>
            </w:pPr>
            <w:r>
              <w:rPr>
                <w:sz w:val="20"/>
              </w:rPr>
              <w:t>6</w:t>
            </w:r>
          </w:p>
        </w:tc>
        <w:tc>
          <w:tcPr>
            <w:tcW w:w="2645" w:type="dxa"/>
          </w:tcPr>
          <w:p>
            <w:pPr>
              <w:pStyle w:val="TableParagraph"/>
              <w:tabs>
                <w:tab w:pos="1222" w:val="left" w:leader="none"/>
                <w:tab w:pos="2053" w:val="left" w:leader="none"/>
              </w:tabs>
              <w:spacing w:line="222" w:lineRule="exact"/>
              <w:ind w:left="106"/>
              <w:rPr>
                <w:sz w:val="20"/>
              </w:rPr>
            </w:pPr>
            <w:r>
              <w:rPr>
                <w:sz w:val="20"/>
              </w:rPr>
              <w:t>Pengadaan</w:t>
              <w:tab/>
              <w:t>Barang</w:t>
              <w:tab/>
              <w:t>milim</w:t>
            </w:r>
          </w:p>
          <w:p>
            <w:pPr>
              <w:pStyle w:val="TableParagraph"/>
              <w:tabs>
                <w:tab w:pos="898" w:val="left" w:leader="none"/>
                <w:tab w:pos="1949" w:val="left" w:leader="none"/>
              </w:tabs>
              <w:spacing w:line="228" w:lineRule="exact" w:before="6"/>
              <w:ind w:left="106" w:right="103"/>
              <w:rPr>
                <w:sz w:val="20"/>
              </w:rPr>
            </w:pPr>
            <w:r>
              <w:rPr>
                <w:sz w:val="20"/>
              </w:rPr>
              <w:t>Daerah</w:t>
              <w:tab/>
              <w:t>penunjang</w:t>
              <w:tab/>
            </w:r>
            <w:r>
              <w:rPr>
                <w:spacing w:val="-3"/>
                <w:sz w:val="20"/>
              </w:rPr>
              <w:t>Urusan </w:t>
            </w:r>
            <w:r>
              <w:rPr>
                <w:sz w:val="20"/>
              </w:rPr>
              <w:t>Pemerintah</w:t>
            </w:r>
            <w:r>
              <w:rPr>
                <w:spacing w:val="-4"/>
                <w:sz w:val="20"/>
              </w:rPr>
              <w:t> </w:t>
            </w:r>
            <w:r>
              <w:rPr>
                <w:sz w:val="20"/>
              </w:rPr>
              <w:t>Daerah</w:t>
            </w:r>
          </w:p>
        </w:tc>
        <w:tc>
          <w:tcPr>
            <w:tcW w:w="3117" w:type="dxa"/>
          </w:tcPr>
          <w:p>
            <w:pPr>
              <w:pStyle w:val="TableParagraph"/>
              <w:spacing w:line="242" w:lineRule="auto"/>
              <w:ind w:left="102"/>
              <w:rPr>
                <w:sz w:val="20"/>
              </w:rPr>
            </w:pPr>
            <w:r>
              <w:rPr>
                <w:sz w:val="20"/>
              </w:rPr>
              <w:t>Pengadaan Peralatan dan Mesin lainnya</w:t>
            </w:r>
          </w:p>
        </w:tc>
        <w:tc>
          <w:tcPr>
            <w:tcW w:w="1985" w:type="dxa"/>
          </w:tcPr>
          <w:p>
            <w:pPr>
              <w:pStyle w:val="TableParagraph"/>
              <w:spacing w:line="222" w:lineRule="exact"/>
              <w:ind w:right="94"/>
              <w:jc w:val="right"/>
              <w:rPr>
                <w:sz w:val="20"/>
              </w:rPr>
            </w:pPr>
            <w:r>
              <w:rPr>
                <w:sz w:val="20"/>
              </w:rPr>
              <w:t>196.684.000</w:t>
            </w:r>
          </w:p>
        </w:tc>
      </w:tr>
      <w:tr>
        <w:trPr>
          <w:trHeight w:val="690" w:hRule="atLeast"/>
        </w:trPr>
        <w:tc>
          <w:tcPr>
            <w:tcW w:w="616" w:type="dxa"/>
          </w:tcPr>
          <w:p>
            <w:pPr>
              <w:pStyle w:val="TableParagraph"/>
              <w:spacing w:line="222" w:lineRule="exact"/>
              <w:ind w:left="4"/>
              <w:jc w:val="center"/>
              <w:rPr>
                <w:sz w:val="20"/>
              </w:rPr>
            </w:pPr>
            <w:r>
              <w:rPr>
                <w:sz w:val="20"/>
              </w:rPr>
              <w:t>7</w:t>
            </w:r>
          </w:p>
        </w:tc>
        <w:tc>
          <w:tcPr>
            <w:tcW w:w="2645" w:type="dxa"/>
          </w:tcPr>
          <w:p>
            <w:pPr>
              <w:pStyle w:val="TableParagraph"/>
              <w:tabs>
                <w:tab w:pos="1030" w:val="left" w:leader="none"/>
                <w:tab w:pos="2192" w:val="left" w:leader="none"/>
              </w:tabs>
              <w:spacing w:line="222" w:lineRule="exact"/>
              <w:ind w:left="106"/>
              <w:rPr>
                <w:sz w:val="20"/>
              </w:rPr>
            </w:pPr>
            <w:r>
              <w:rPr>
                <w:sz w:val="20"/>
              </w:rPr>
              <w:t>Program</w:t>
              <w:tab/>
              <w:t>Penyediaan</w:t>
              <w:tab/>
              <w:t>Jasa</w:t>
            </w:r>
          </w:p>
          <w:p>
            <w:pPr>
              <w:pStyle w:val="TableParagraph"/>
              <w:tabs>
                <w:tab w:pos="1950" w:val="left" w:leader="none"/>
              </w:tabs>
              <w:spacing w:line="228" w:lineRule="exact" w:before="6"/>
              <w:ind w:left="106" w:right="102"/>
              <w:rPr>
                <w:sz w:val="20"/>
              </w:rPr>
            </w:pPr>
            <w:r>
              <w:rPr>
                <w:sz w:val="20"/>
              </w:rPr>
              <w:t>Penunjang</w:t>
              <w:tab/>
            </w:r>
            <w:r>
              <w:rPr>
                <w:spacing w:val="-3"/>
                <w:sz w:val="20"/>
              </w:rPr>
              <w:t>Urusan </w:t>
            </w:r>
            <w:r>
              <w:rPr>
                <w:sz w:val="20"/>
              </w:rPr>
              <w:t>Pemerintah</w:t>
            </w:r>
            <w:r>
              <w:rPr>
                <w:spacing w:val="-4"/>
                <w:sz w:val="20"/>
              </w:rPr>
              <w:t> </w:t>
            </w:r>
            <w:r>
              <w:rPr>
                <w:sz w:val="20"/>
              </w:rPr>
              <w:t>Daerah</w:t>
            </w:r>
          </w:p>
        </w:tc>
        <w:tc>
          <w:tcPr>
            <w:tcW w:w="3117" w:type="dxa"/>
          </w:tcPr>
          <w:p>
            <w:pPr>
              <w:pStyle w:val="TableParagraph"/>
              <w:tabs>
                <w:tab w:pos="2670" w:val="left" w:leader="none"/>
              </w:tabs>
              <w:spacing w:line="222" w:lineRule="exact"/>
              <w:ind w:left="102"/>
              <w:rPr>
                <w:sz w:val="20"/>
              </w:rPr>
            </w:pPr>
            <w:r>
              <w:rPr>
                <w:sz w:val="20"/>
              </w:rPr>
              <w:t>Penyediaan</w:t>
              <w:tab/>
              <w:t>Jasa</w:t>
            </w:r>
          </w:p>
          <w:p>
            <w:pPr>
              <w:pStyle w:val="TableParagraph"/>
              <w:spacing w:line="228" w:lineRule="exact" w:before="6"/>
              <w:ind w:left="102"/>
              <w:rPr>
                <w:sz w:val="20"/>
              </w:rPr>
            </w:pPr>
            <w:r>
              <w:rPr>
                <w:sz w:val="20"/>
              </w:rPr>
              <w:t>Komunikasi.Sumber daya air dan Listrik</w:t>
            </w:r>
          </w:p>
        </w:tc>
        <w:tc>
          <w:tcPr>
            <w:tcW w:w="1985" w:type="dxa"/>
          </w:tcPr>
          <w:p>
            <w:pPr>
              <w:pStyle w:val="TableParagraph"/>
              <w:spacing w:line="222" w:lineRule="exact"/>
              <w:ind w:right="94"/>
              <w:jc w:val="right"/>
              <w:rPr>
                <w:sz w:val="20"/>
              </w:rPr>
            </w:pPr>
            <w:r>
              <w:rPr>
                <w:sz w:val="20"/>
              </w:rPr>
              <w:t>294.996.000</w:t>
            </w:r>
          </w:p>
        </w:tc>
      </w:tr>
      <w:tr>
        <w:trPr>
          <w:trHeight w:val="457"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2" w:lineRule="exact"/>
              <w:ind w:left="102"/>
              <w:rPr>
                <w:sz w:val="20"/>
              </w:rPr>
            </w:pPr>
            <w:r>
              <w:rPr>
                <w:sz w:val="20"/>
              </w:rPr>
              <w:t>Penyediaan Jasa Pelayanan Umum</w:t>
            </w:r>
          </w:p>
          <w:p>
            <w:pPr>
              <w:pStyle w:val="TableParagraph"/>
              <w:spacing w:line="214" w:lineRule="exact" w:before="2"/>
              <w:ind w:left="102"/>
              <w:rPr>
                <w:sz w:val="20"/>
              </w:rPr>
            </w:pPr>
            <w:r>
              <w:rPr>
                <w:sz w:val="20"/>
              </w:rPr>
              <w:t>Kantor</w:t>
            </w:r>
          </w:p>
        </w:tc>
        <w:tc>
          <w:tcPr>
            <w:tcW w:w="1985" w:type="dxa"/>
          </w:tcPr>
          <w:p>
            <w:pPr>
              <w:pStyle w:val="TableParagraph"/>
              <w:spacing w:line="222" w:lineRule="exact"/>
              <w:ind w:right="94"/>
              <w:jc w:val="right"/>
              <w:rPr>
                <w:sz w:val="20"/>
              </w:rPr>
            </w:pPr>
            <w:r>
              <w:rPr>
                <w:sz w:val="20"/>
              </w:rPr>
              <w:t>4.199.991.580</w:t>
            </w:r>
          </w:p>
        </w:tc>
      </w:tr>
      <w:tr>
        <w:trPr>
          <w:trHeight w:val="1150" w:hRule="atLeast"/>
        </w:trPr>
        <w:tc>
          <w:tcPr>
            <w:tcW w:w="616" w:type="dxa"/>
          </w:tcPr>
          <w:p>
            <w:pPr>
              <w:pStyle w:val="TableParagraph"/>
              <w:spacing w:line="226" w:lineRule="exact"/>
              <w:ind w:left="4"/>
              <w:jc w:val="center"/>
              <w:rPr>
                <w:sz w:val="20"/>
              </w:rPr>
            </w:pPr>
            <w:r>
              <w:rPr>
                <w:sz w:val="20"/>
              </w:rPr>
              <w:t>8</w:t>
            </w:r>
          </w:p>
        </w:tc>
        <w:tc>
          <w:tcPr>
            <w:tcW w:w="2645" w:type="dxa"/>
          </w:tcPr>
          <w:p>
            <w:pPr>
              <w:pStyle w:val="TableParagraph"/>
              <w:ind w:left="106" w:right="107"/>
              <w:jc w:val="both"/>
              <w:rPr>
                <w:sz w:val="20"/>
              </w:rPr>
            </w:pPr>
            <w:r>
              <w:rPr>
                <w:sz w:val="20"/>
              </w:rPr>
              <w:t>Program Pemeliharaan barang milik Daerah Penunjang Urusan Pemerintah Daerah</w:t>
            </w:r>
          </w:p>
        </w:tc>
        <w:tc>
          <w:tcPr>
            <w:tcW w:w="3117" w:type="dxa"/>
          </w:tcPr>
          <w:p>
            <w:pPr>
              <w:pStyle w:val="TableParagraph"/>
              <w:tabs>
                <w:tab w:pos="2670" w:val="left" w:leader="none"/>
              </w:tabs>
              <w:spacing w:line="225" w:lineRule="exact"/>
              <w:ind w:left="102"/>
              <w:rPr>
                <w:sz w:val="20"/>
              </w:rPr>
            </w:pPr>
            <w:r>
              <w:rPr>
                <w:sz w:val="20"/>
              </w:rPr>
              <w:t>Penyediaan</w:t>
              <w:tab/>
              <w:t>Jasa</w:t>
            </w:r>
          </w:p>
          <w:p>
            <w:pPr>
              <w:pStyle w:val="TableParagraph"/>
              <w:tabs>
                <w:tab w:pos="2244" w:val="left" w:leader="none"/>
              </w:tabs>
              <w:ind w:left="102" w:right="101"/>
              <w:rPr>
                <w:sz w:val="20"/>
              </w:rPr>
            </w:pPr>
            <w:r>
              <w:rPr>
                <w:sz w:val="20"/>
              </w:rPr>
              <w:t>Pemeliharaan,Biaya Pemeliharaan,Pajak,dan</w:t>
              <w:tab/>
              <w:t>Perizinan kendaraan  Dinas  Operasional </w:t>
            </w:r>
            <w:r>
              <w:rPr>
                <w:spacing w:val="5"/>
                <w:sz w:val="20"/>
              </w:rPr>
              <w:t> </w:t>
            </w:r>
            <w:r>
              <w:rPr>
                <w:sz w:val="20"/>
              </w:rPr>
              <w:t>atau</w:t>
            </w:r>
          </w:p>
          <w:p>
            <w:pPr>
              <w:pStyle w:val="TableParagraph"/>
              <w:spacing w:line="214" w:lineRule="exact" w:before="1"/>
              <w:ind w:left="102"/>
              <w:rPr>
                <w:sz w:val="20"/>
              </w:rPr>
            </w:pPr>
            <w:r>
              <w:rPr>
                <w:sz w:val="20"/>
              </w:rPr>
              <w:t>Lapangan</w:t>
            </w:r>
          </w:p>
        </w:tc>
        <w:tc>
          <w:tcPr>
            <w:tcW w:w="1985" w:type="dxa"/>
          </w:tcPr>
          <w:p>
            <w:pPr>
              <w:pStyle w:val="TableParagraph"/>
              <w:spacing w:line="226" w:lineRule="exact"/>
              <w:ind w:right="94"/>
              <w:jc w:val="right"/>
              <w:rPr>
                <w:sz w:val="20"/>
              </w:rPr>
            </w:pPr>
            <w:r>
              <w:rPr>
                <w:sz w:val="20"/>
              </w:rPr>
              <w:t>861.586.000</w:t>
            </w:r>
          </w:p>
        </w:tc>
      </w:tr>
      <w:tr>
        <w:trPr>
          <w:trHeight w:val="462"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8" w:lineRule="exact"/>
              <w:ind w:left="102"/>
              <w:rPr>
                <w:sz w:val="20"/>
              </w:rPr>
            </w:pPr>
            <w:r>
              <w:rPr>
                <w:sz w:val="20"/>
              </w:rPr>
              <w:t>Pemeliharaan Peralatan dan mesin lainnya</w:t>
            </w:r>
          </w:p>
        </w:tc>
        <w:tc>
          <w:tcPr>
            <w:tcW w:w="1985" w:type="dxa"/>
          </w:tcPr>
          <w:p>
            <w:pPr>
              <w:pStyle w:val="TableParagraph"/>
              <w:spacing w:line="226" w:lineRule="exact"/>
              <w:ind w:right="94"/>
              <w:jc w:val="right"/>
              <w:rPr>
                <w:sz w:val="20"/>
              </w:rPr>
            </w:pPr>
            <w:r>
              <w:rPr>
                <w:sz w:val="20"/>
              </w:rPr>
              <w:t>60.000.000</w:t>
            </w:r>
          </w:p>
        </w:tc>
      </w:tr>
      <w:tr>
        <w:trPr>
          <w:trHeight w:val="457"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2408" w:val="left" w:leader="none"/>
              </w:tabs>
              <w:spacing w:line="222" w:lineRule="exact"/>
              <w:ind w:left="102"/>
              <w:rPr>
                <w:sz w:val="20"/>
              </w:rPr>
            </w:pPr>
            <w:r>
              <w:rPr>
                <w:sz w:val="20"/>
              </w:rPr>
              <w:t>Pemeliharaan/Rehabilitasi</w:t>
              <w:tab/>
              <w:t>gedung</w:t>
            </w:r>
          </w:p>
          <w:p>
            <w:pPr>
              <w:pStyle w:val="TableParagraph"/>
              <w:spacing w:line="214" w:lineRule="exact" w:before="2"/>
              <w:ind w:left="102"/>
              <w:rPr>
                <w:sz w:val="20"/>
              </w:rPr>
            </w:pPr>
            <w:r>
              <w:rPr>
                <w:sz w:val="20"/>
              </w:rPr>
              <w:t>kantor dan bangunan lainnya</w:t>
            </w:r>
          </w:p>
        </w:tc>
        <w:tc>
          <w:tcPr>
            <w:tcW w:w="1985" w:type="dxa"/>
          </w:tcPr>
          <w:p>
            <w:pPr>
              <w:pStyle w:val="TableParagraph"/>
              <w:spacing w:line="222" w:lineRule="exact"/>
              <w:ind w:right="94"/>
              <w:jc w:val="right"/>
              <w:rPr>
                <w:sz w:val="20"/>
              </w:rPr>
            </w:pPr>
            <w:r>
              <w:rPr>
                <w:sz w:val="20"/>
              </w:rPr>
              <w:t>120.044.000</w:t>
            </w:r>
          </w:p>
        </w:tc>
      </w:tr>
      <w:tr>
        <w:trPr>
          <w:trHeight w:val="1150" w:hRule="atLeast"/>
        </w:trPr>
        <w:tc>
          <w:tcPr>
            <w:tcW w:w="616" w:type="dxa"/>
          </w:tcPr>
          <w:p>
            <w:pPr>
              <w:pStyle w:val="TableParagraph"/>
              <w:spacing w:line="226" w:lineRule="exact"/>
              <w:ind w:left="4"/>
              <w:jc w:val="center"/>
              <w:rPr>
                <w:sz w:val="20"/>
              </w:rPr>
            </w:pPr>
            <w:r>
              <w:rPr>
                <w:sz w:val="20"/>
              </w:rPr>
              <w:t>9</w:t>
            </w:r>
          </w:p>
        </w:tc>
        <w:tc>
          <w:tcPr>
            <w:tcW w:w="2645" w:type="dxa"/>
          </w:tcPr>
          <w:p>
            <w:pPr>
              <w:pStyle w:val="TableParagraph"/>
              <w:tabs>
                <w:tab w:pos="1771" w:val="left" w:leader="none"/>
                <w:tab w:pos="1838" w:val="left" w:leader="none"/>
                <w:tab w:pos="2238" w:val="left" w:leader="none"/>
              </w:tabs>
              <w:ind w:left="106" w:right="103"/>
              <w:jc w:val="both"/>
              <w:rPr>
                <w:sz w:val="20"/>
              </w:rPr>
            </w:pPr>
            <w:r>
              <w:rPr>
                <w:sz w:val="20"/>
              </w:rPr>
              <w:t>Program</w:t>
              <w:tab/>
              <w:tab/>
            </w:r>
            <w:r>
              <w:rPr>
                <w:spacing w:val="-3"/>
                <w:sz w:val="20"/>
              </w:rPr>
              <w:t>Rencana </w:t>
            </w:r>
            <w:r>
              <w:rPr>
                <w:sz w:val="20"/>
              </w:rPr>
              <w:t>Perlindungan</w:t>
              <w:tab/>
              <w:tab/>
              <w:tab/>
            </w:r>
            <w:r>
              <w:rPr>
                <w:spacing w:val="-5"/>
                <w:sz w:val="20"/>
              </w:rPr>
              <w:t>dan </w:t>
            </w:r>
            <w:r>
              <w:rPr>
                <w:sz w:val="20"/>
              </w:rPr>
              <w:t>Pengelolaan </w:t>
            </w:r>
            <w:r>
              <w:rPr>
                <w:spacing w:val="-3"/>
                <w:sz w:val="20"/>
              </w:rPr>
              <w:t>Lingkungan </w:t>
            </w:r>
            <w:r>
              <w:rPr>
                <w:sz w:val="20"/>
              </w:rPr>
              <w:t>Hidup</w:t>
              <w:tab/>
            </w:r>
            <w:r>
              <w:rPr>
                <w:spacing w:val="-3"/>
                <w:sz w:val="20"/>
              </w:rPr>
              <w:t>(RPPLH)</w:t>
            </w:r>
          </w:p>
          <w:p>
            <w:pPr>
              <w:pStyle w:val="TableParagraph"/>
              <w:spacing w:line="214" w:lineRule="exact"/>
              <w:ind w:left="106"/>
              <w:rPr>
                <w:sz w:val="20"/>
              </w:rPr>
            </w:pPr>
            <w:r>
              <w:rPr>
                <w:sz w:val="20"/>
              </w:rPr>
              <w:t>kabupaten/kota</w:t>
            </w:r>
          </w:p>
        </w:tc>
        <w:tc>
          <w:tcPr>
            <w:tcW w:w="3117" w:type="dxa"/>
          </w:tcPr>
          <w:p>
            <w:pPr>
              <w:pStyle w:val="TableParagraph"/>
              <w:spacing w:line="237" w:lineRule="auto"/>
              <w:ind w:left="102"/>
              <w:rPr>
                <w:sz w:val="20"/>
              </w:rPr>
            </w:pPr>
            <w:r>
              <w:rPr>
                <w:sz w:val="20"/>
              </w:rPr>
              <w:t>Penyusunan dan Pelaporan RPPLH Kabupaten / kota</w:t>
            </w:r>
          </w:p>
        </w:tc>
        <w:tc>
          <w:tcPr>
            <w:tcW w:w="1985" w:type="dxa"/>
          </w:tcPr>
          <w:p>
            <w:pPr>
              <w:pStyle w:val="TableParagraph"/>
              <w:spacing w:line="226" w:lineRule="exact"/>
              <w:ind w:right="94"/>
              <w:jc w:val="right"/>
              <w:rPr>
                <w:sz w:val="20"/>
              </w:rPr>
            </w:pPr>
            <w:r>
              <w:rPr>
                <w:sz w:val="20"/>
              </w:rPr>
              <w:t>100.000.000</w:t>
            </w:r>
          </w:p>
        </w:tc>
      </w:tr>
      <w:tr>
        <w:trPr>
          <w:trHeight w:val="458"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28" w:lineRule="exact"/>
              <w:ind w:left="102"/>
              <w:rPr>
                <w:sz w:val="20"/>
              </w:rPr>
            </w:pPr>
            <w:r>
              <w:rPr>
                <w:sz w:val="20"/>
              </w:rPr>
              <w:t>Pengendalian pelaksanaan RPPLH Kabupaten / kota</w:t>
            </w:r>
          </w:p>
        </w:tc>
        <w:tc>
          <w:tcPr>
            <w:tcW w:w="1985" w:type="dxa"/>
          </w:tcPr>
          <w:p>
            <w:pPr>
              <w:pStyle w:val="TableParagraph"/>
              <w:spacing w:line="226" w:lineRule="exact"/>
              <w:ind w:right="94"/>
              <w:jc w:val="right"/>
              <w:rPr>
                <w:sz w:val="20"/>
              </w:rPr>
            </w:pPr>
            <w:r>
              <w:rPr>
                <w:sz w:val="20"/>
              </w:rPr>
              <w:t>155.000.000</w:t>
            </w:r>
          </w:p>
        </w:tc>
      </w:tr>
    </w:tbl>
    <w:p>
      <w:pPr>
        <w:spacing w:after="0" w:line="226" w:lineRule="exact"/>
        <w:jc w:val="right"/>
        <w:rPr>
          <w:sz w:val="20"/>
        </w:rPr>
        <w:sectPr>
          <w:pgSz w:w="12240" w:h="18720"/>
          <w:pgMar w:header="1024" w:footer="2406" w:top="2240" w:bottom="2600" w:left="1440" w:right="60"/>
        </w:sectPr>
      </w:pPr>
    </w:p>
    <w:p>
      <w:pPr>
        <w:pStyle w:val="BodyText"/>
        <w:spacing w:before="3" w:after="1"/>
        <w:rPr>
          <w:sz w:val="24"/>
        </w:rPr>
      </w:pPr>
    </w:p>
    <w:tbl>
      <w:tblPr>
        <w:tblW w:w="0" w:type="auto"/>
        <w:jc w:val="left"/>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2645"/>
        <w:gridCol w:w="3117"/>
        <w:gridCol w:w="1985"/>
      </w:tblGrid>
      <w:tr>
        <w:trPr>
          <w:trHeight w:val="918" w:hRule="atLeast"/>
        </w:trPr>
        <w:tc>
          <w:tcPr>
            <w:tcW w:w="616" w:type="dxa"/>
          </w:tcPr>
          <w:p>
            <w:pPr>
              <w:pStyle w:val="TableParagraph"/>
              <w:spacing w:line="222" w:lineRule="exact"/>
              <w:ind w:left="135" w:right="135"/>
              <w:jc w:val="center"/>
              <w:rPr>
                <w:sz w:val="20"/>
              </w:rPr>
            </w:pPr>
            <w:r>
              <w:rPr>
                <w:sz w:val="20"/>
              </w:rPr>
              <w:t>10</w:t>
            </w:r>
          </w:p>
        </w:tc>
        <w:tc>
          <w:tcPr>
            <w:tcW w:w="2645" w:type="dxa"/>
          </w:tcPr>
          <w:p>
            <w:pPr>
              <w:pStyle w:val="TableParagraph"/>
              <w:tabs>
                <w:tab w:pos="1874" w:val="left" w:leader="none"/>
              </w:tabs>
              <w:ind w:left="106" w:right="104"/>
              <w:jc w:val="both"/>
              <w:rPr>
                <w:sz w:val="20"/>
              </w:rPr>
            </w:pPr>
            <w:r>
              <w:rPr>
                <w:sz w:val="20"/>
              </w:rPr>
              <w:t>Program Penyelenggaraan Kajian Lingkungan Hidup Stratergis</w:t>
              <w:tab/>
            </w:r>
            <w:r>
              <w:rPr>
                <w:spacing w:val="-4"/>
                <w:sz w:val="20"/>
              </w:rPr>
              <w:t>(KLHS)</w:t>
            </w:r>
          </w:p>
          <w:p>
            <w:pPr>
              <w:pStyle w:val="TableParagraph"/>
              <w:spacing w:line="214" w:lineRule="exact"/>
              <w:ind w:left="106"/>
              <w:rPr>
                <w:sz w:val="20"/>
              </w:rPr>
            </w:pPr>
            <w:r>
              <w:rPr>
                <w:sz w:val="20"/>
              </w:rPr>
              <w:t>Kabupaten/kota</w:t>
            </w:r>
          </w:p>
        </w:tc>
        <w:tc>
          <w:tcPr>
            <w:tcW w:w="3117" w:type="dxa"/>
          </w:tcPr>
          <w:p>
            <w:pPr>
              <w:pStyle w:val="TableParagraph"/>
              <w:spacing w:line="242" w:lineRule="auto"/>
              <w:ind w:left="102"/>
              <w:rPr>
                <w:sz w:val="20"/>
              </w:rPr>
            </w:pPr>
            <w:r>
              <w:rPr>
                <w:sz w:val="20"/>
              </w:rPr>
              <w:t>Pembuatan dan Pelaksanaan KLHS Rencana Tata Ruang</w:t>
            </w:r>
          </w:p>
        </w:tc>
        <w:tc>
          <w:tcPr>
            <w:tcW w:w="1985" w:type="dxa"/>
          </w:tcPr>
          <w:p>
            <w:pPr>
              <w:pStyle w:val="TableParagraph"/>
              <w:spacing w:line="222" w:lineRule="exact"/>
              <w:ind w:right="94"/>
              <w:jc w:val="right"/>
              <w:rPr>
                <w:sz w:val="20"/>
              </w:rPr>
            </w:pPr>
            <w:r>
              <w:rPr>
                <w:sz w:val="20"/>
              </w:rPr>
              <w:t>119.000.000</w:t>
            </w:r>
          </w:p>
        </w:tc>
      </w:tr>
      <w:tr>
        <w:trPr>
          <w:trHeight w:val="1150" w:hRule="atLeast"/>
        </w:trPr>
        <w:tc>
          <w:tcPr>
            <w:tcW w:w="616" w:type="dxa"/>
          </w:tcPr>
          <w:p>
            <w:pPr>
              <w:pStyle w:val="TableParagraph"/>
              <w:spacing w:line="226" w:lineRule="exact"/>
              <w:ind w:left="135" w:right="135"/>
              <w:jc w:val="center"/>
              <w:rPr>
                <w:sz w:val="20"/>
              </w:rPr>
            </w:pPr>
            <w:r>
              <w:rPr>
                <w:sz w:val="20"/>
              </w:rPr>
              <w:t>11</w:t>
            </w:r>
          </w:p>
        </w:tc>
        <w:tc>
          <w:tcPr>
            <w:tcW w:w="2645" w:type="dxa"/>
          </w:tcPr>
          <w:p>
            <w:pPr>
              <w:pStyle w:val="TableParagraph"/>
              <w:tabs>
                <w:tab w:pos="1570" w:val="left" w:leader="none"/>
                <w:tab w:pos="1850" w:val="left" w:leader="none"/>
              </w:tabs>
              <w:ind w:left="106" w:right="102"/>
              <w:jc w:val="both"/>
              <w:rPr>
                <w:sz w:val="20"/>
              </w:rPr>
            </w:pPr>
            <w:r>
              <w:rPr>
                <w:sz w:val="20"/>
              </w:rPr>
              <w:t>Program</w:t>
              <w:tab/>
              <w:t>Pencegahan Pencemaran</w:t>
              <w:tab/>
              <w:tab/>
            </w:r>
            <w:r>
              <w:rPr>
                <w:spacing w:val="-1"/>
                <w:sz w:val="20"/>
              </w:rPr>
              <w:t>dan/atau </w:t>
            </w:r>
            <w:r>
              <w:rPr>
                <w:sz w:val="20"/>
              </w:rPr>
              <w:t>kerusakan Lingkungan Hidup kabupaten/kota</w:t>
            </w:r>
          </w:p>
        </w:tc>
        <w:tc>
          <w:tcPr>
            <w:tcW w:w="3117" w:type="dxa"/>
          </w:tcPr>
          <w:p>
            <w:pPr>
              <w:pStyle w:val="TableParagraph"/>
              <w:tabs>
                <w:tab w:pos="2058" w:val="left" w:leader="none"/>
                <w:tab w:pos="2708" w:val="left" w:leader="none"/>
              </w:tabs>
              <w:ind w:left="102" w:right="99"/>
              <w:jc w:val="both"/>
              <w:rPr>
                <w:sz w:val="20"/>
              </w:rPr>
            </w:pPr>
            <w:r>
              <w:rPr>
                <w:sz w:val="20"/>
              </w:rPr>
              <w:t>Koordinasi,Sinkronisasi</w:t>
              <w:tab/>
              <w:tab/>
            </w:r>
            <w:r>
              <w:rPr>
                <w:spacing w:val="-3"/>
                <w:sz w:val="20"/>
              </w:rPr>
              <w:t>dan </w:t>
            </w:r>
            <w:r>
              <w:rPr>
                <w:sz w:val="20"/>
              </w:rPr>
              <w:t>pelaksanaan</w:t>
              <w:tab/>
            </w:r>
            <w:r>
              <w:rPr>
                <w:spacing w:val="-1"/>
                <w:sz w:val="20"/>
              </w:rPr>
              <w:t>pencegahan </w:t>
            </w:r>
            <w:r>
              <w:rPr>
                <w:sz w:val="20"/>
              </w:rPr>
              <w:t>pencemaran Lingkungan Hidup dilaksanakan terhadap</w:t>
            </w:r>
            <w:r>
              <w:rPr>
                <w:spacing w:val="21"/>
                <w:sz w:val="20"/>
              </w:rPr>
              <w:t> </w:t>
            </w:r>
            <w:r>
              <w:rPr>
                <w:sz w:val="20"/>
              </w:rPr>
              <w:t>media</w:t>
            </w:r>
          </w:p>
          <w:p>
            <w:pPr>
              <w:pStyle w:val="TableParagraph"/>
              <w:spacing w:line="214" w:lineRule="exact"/>
              <w:ind w:left="102"/>
              <w:jc w:val="both"/>
              <w:rPr>
                <w:sz w:val="20"/>
              </w:rPr>
            </w:pPr>
            <w:r>
              <w:rPr>
                <w:sz w:val="20"/>
              </w:rPr>
              <w:t>tanah,air,udara dan Laut</w:t>
            </w:r>
          </w:p>
        </w:tc>
        <w:tc>
          <w:tcPr>
            <w:tcW w:w="1985" w:type="dxa"/>
          </w:tcPr>
          <w:p>
            <w:pPr>
              <w:pStyle w:val="TableParagraph"/>
              <w:spacing w:line="226" w:lineRule="exact"/>
              <w:ind w:right="94"/>
              <w:jc w:val="right"/>
              <w:rPr>
                <w:sz w:val="20"/>
              </w:rPr>
            </w:pPr>
            <w:r>
              <w:rPr>
                <w:sz w:val="20"/>
              </w:rPr>
              <w:t>1.630.946.000</w:t>
            </w:r>
          </w:p>
        </w:tc>
      </w:tr>
      <w:tr>
        <w:trPr>
          <w:trHeight w:val="922"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2709" w:val="left" w:leader="none"/>
              </w:tabs>
              <w:ind w:left="102" w:right="97"/>
              <w:jc w:val="both"/>
              <w:rPr>
                <w:sz w:val="20"/>
              </w:rPr>
            </w:pPr>
            <w:r>
              <w:rPr>
                <w:sz w:val="20"/>
              </w:rPr>
              <w:t>Koordinasi.Sinkronisasi</w:t>
              <w:tab/>
            </w:r>
            <w:r>
              <w:rPr>
                <w:spacing w:val="-3"/>
                <w:sz w:val="20"/>
              </w:rPr>
              <w:t>dan </w:t>
            </w:r>
            <w:r>
              <w:rPr>
                <w:sz w:val="20"/>
              </w:rPr>
              <w:t>Pelaksanaan Pengendalian Emisi gas rumah kaca.Mitigasi</w:t>
            </w:r>
            <w:r>
              <w:rPr>
                <w:spacing w:val="45"/>
                <w:sz w:val="20"/>
              </w:rPr>
              <w:t> </w:t>
            </w:r>
            <w:r>
              <w:rPr>
                <w:sz w:val="20"/>
              </w:rPr>
              <w:t>dan</w:t>
            </w:r>
          </w:p>
          <w:p>
            <w:pPr>
              <w:pStyle w:val="TableParagraph"/>
              <w:spacing w:line="216" w:lineRule="exact"/>
              <w:ind w:left="102"/>
              <w:jc w:val="both"/>
              <w:rPr>
                <w:sz w:val="20"/>
              </w:rPr>
            </w:pPr>
            <w:r>
              <w:rPr>
                <w:sz w:val="20"/>
              </w:rPr>
              <w:t>adaptasi perubahan iklim</w:t>
            </w:r>
          </w:p>
        </w:tc>
        <w:tc>
          <w:tcPr>
            <w:tcW w:w="1985" w:type="dxa"/>
          </w:tcPr>
          <w:p>
            <w:pPr>
              <w:pStyle w:val="TableParagraph"/>
              <w:spacing w:line="226" w:lineRule="exact"/>
              <w:ind w:right="130"/>
              <w:jc w:val="right"/>
              <w:rPr>
                <w:sz w:val="20"/>
              </w:rPr>
            </w:pPr>
            <w:r>
              <w:rPr>
                <w:sz w:val="20"/>
              </w:rPr>
              <w:t>320.000.000</w:t>
            </w:r>
          </w:p>
        </w:tc>
      </w:tr>
      <w:tr>
        <w:trPr>
          <w:trHeight w:val="458"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902" w:val="left" w:leader="none"/>
              </w:tabs>
              <w:spacing w:line="223" w:lineRule="exact"/>
              <w:ind w:left="102"/>
              <w:rPr>
                <w:sz w:val="20"/>
              </w:rPr>
            </w:pPr>
            <w:r>
              <w:rPr>
                <w:sz w:val="20"/>
              </w:rPr>
              <w:t>Pengelolaan</w:t>
              <w:tab/>
              <w:t>Laboratorium</w:t>
            </w:r>
          </w:p>
          <w:p>
            <w:pPr>
              <w:pStyle w:val="TableParagraph"/>
              <w:spacing w:line="214" w:lineRule="exact" w:before="2"/>
              <w:ind w:left="102"/>
              <w:rPr>
                <w:sz w:val="20"/>
              </w:rPr>
            </w:pPr>
            <w:r>
              <w:rPr>
                <w:sz w:val="20"/>
              </w:rPr>
              <w:t>Lingkungan Hidup</w:t>
            </w:r>
            <w:r>
              <w:rPr>
                <w:spacing w:val="-8"/>
                <w:sz w:val="20"/>
              </w:rPr>
              <w:t> </w:t>
            </w:r>
            <w:r>
              <w:rPr>
                <w:sz w:val="20"/>
              </w:rPr>
              <w:t>Kabupaten/Kota</w:t>
            </w:r>
          </w:p>
        </w:tc>
        <w:tc>
          <w:tcPr>
            <w:tcW w:w="1985" w:type="dxa"/>
          </w:tcPr>
          <w:p>
            <w:pPr>
              <w:pStyle w:val="TableParagraph"/>
              <w:spacing w:line="223" w:lineRule="exact"/>
              <w:ind w:right="94"/>
              <w:jc w:val="right"/>
              <w:rPr>
                <w:sz w:val="20"/>
              </w:rPr>
            </w:pPr>
            <w:r>
              <w:rPr>
                <w:sz w:val="20"/>
              </w:rPr>
              <w:t>713.098.700</w:t>
            </w:r>
          </w:p>
        </w:tc>
      </w:tr>
      <w:tr>
        <w:trPr>
          <w:trHeight w:val="922" w:hRule="atLeast"/>
        </w:trPr>
        <w:tc>
          <w:tcPr>
            <w:tcW w:w="616" w:type="dxa"/>
          </w:tcPr>
          <w:p>
            <w:pPr>
              <w:pStyle w:val="TableParagraph"/>
              <w:spacing w:line="226" w:lineRule="exact"/>
              <w:ind w:left="135" w:right="135"/>
              <w:jc w:val="center"/>
              <w:rPr>
                <w:sz w:val="20"/>
              </w:rPr>
            </w:pPr>
            <w:r>
              <w:rPr>
                <w:sz w:val="20"/>
              </w:rPr>
              <w:t>12</w:t>
            </w:r>
          </w:p>
        </w:tc>
        <w:tc>
          <w:tcPr>
            <w:tcW w:w="2645" w:type="dxa"/>
          </w:tcPr>
          <w:p>
            <w:pPr>
              <w:pStyle w:val="TableParagraph"/>
              <w:tabs>
                <w:tab w:pos="1670" w:val="left" w:leader="none"/>
              </w:tabs>
              <w:spacing w:line="225" w:lineRule="exact"/>
              <w:ind w:left="106"/>
              <w:rPr>
                <w:sz w:val="20"/>
              </w:rPr>
            </w:pPr>
            <w:r>
              <w:rPr>
                <w:sz w:val="20"/>
              </w:rPr>
              <w:t>Program</w:t>
              <w:tab/>
              <w:t>Pemulihan</w:t>
            </w:r>
          </w:p>
          <w:p>
            <w:pPr>
              <w:pStyle w:val="TableParagraph"/>
              <w:tabs>
                <w:tab w:pos="1850" w:val="left" w:leader="none"/>
              </w:tabs>
              <w:spacing w:line="229" w:lineRule="exact"/>
              <w:ind w:left="106"/>
              <w:rPr>
                <w:sz w:val="20"/>
              </w:rPr>
            </w:pPr>
            <w:r>
              <w:rPr>
                <w:sz w:val="20"/>
              </w:rPr>
              <w:t>Pencemaran</w:t>
              <w:tab/>
              <w:t>dan/atau</w:t>
            </w:r>
          </w:p>
          <w:p>
            <w:pPr>
              <w:pStyle w:val="TableParagraph"/>
              <w:spacing w:line="228" w:lineRule="exact" w:before="6"/>
              <w:ind w:left="106" w:right="87"/>
              <w:rPr>
                <w:sz w:val="20"/>
              </w:rPr>
            </w:pPr>
            <w:r>
              <w:rPr>
                <w:sz w:val="20"/>
              </w:rPr>
              <w:t>Kerusakan Lingkungan Hidup Kabupaten / kota</w:t>
            </w:r>
          </w:p>
        </w:tc>
        <w:tc>
          <w:tcPr>
            <w:tcW w:w="3117" w:type="dxa"/>
          </w:tcPr>
          <w:p>
            <w:pPr>
              <w:pStyle w:val="TableParagraph"/>
              <w:tabs>
                <w:tab w:pos="2708" w:val="left" w:leader="none"/>
              </w:tabs>
              <w:spacing w:line="237" w:lineRule="auto"/>
              <w:ind w:left="102" w:right="100"/>
              <w:rPr>
                <w:sz w:val="20"/>
              </w:rPr>
            </w:pPr>
            <w:r>
              <w:rPr>
                <w:sz w:val="20"/>
              </w:rPr>
              <w:t>Koordinasi,Sinkronisasi</w:t>
              <w:tab/>
            </w:r>
            <w:r>
              <w:rPr>
                <w:spacing w:val="-4"/>
                <w:sz w:val="20"/>
              </w:rPr>
              <w:t>dan </w:t>
            </w:r>
            <w:r>
              <w:rPr>
                <w:sz w:val="20"/>
              </w:rPr>
              <w:t>pelaksanaan</w:t>
            </w:r>
            <w:r>
              <w:rPr>
                <w:spacing w:val="-4"/>
                <w:sz w:val="20"/>
              </w:rPr>
              <w:t> </w:t>
            </w:r>
            <w:r>
              <w:rPr>
                <w:sz w:val="20"/>
              </w:rPr>
              <w:t>Rehabilitasi</w:t>
            </w:r>
          </w:p>
        </w:tc>
        <w:tc>
          <w:tcPr>
            <w:tcW w:w="1985" w:type="dxa"/>
          </w:tcPr>
          <w:p>
            <w:pPr>
              <w:pStyle w:val="TableParagraph"/>
              <w:spacing w:line="226" w:lineRule="exact"/>
              <w:ind w:right="94"/>
              <w:jc w:val="right"/>
              <w:rPr>
                <w:sz w:val="20"/>
              </w:rPr>
            </w:pPr>
            <w:r>
              <w:rPr>
                <w:sz w:val="20"/>
              </w:rPr>
              <w:t>414.430.000</w:t>
            </w:r>
          </w:p>
        </w:tc>
      </w:tr>
      <w:tr>
        <w:trPr>
          <w:trHeight w:val="1150" w:hRule="atLeast"/>
        </w:trPr>
        <w:tc>
          <w:tcPr>
            <w:tcW w:w="616" w:type="dxa"/>
          </w:tcPr>
          <w:p>
            <w:pPr>
              <w:pStyle w:val="TableParagraph"/>
              <w:spacing w:line="222" w:lineRule="exact"/>
              <w:ind w:left="135" w:right="135"/>
              <w:jc w:val="center"/>
              <w:rPr>
                <w:sz w:val="20"/>
              </w:rPr>
            </w:pPr>
            <w:r>
              <w:rPr>
                <w:sz w:val="20"/>
              </w:rPr>
              <w:t>13</w:t>
            </w:r>
          </w:p>
        </w:tc>
        <w:tc>
          <w:tcPr>
            <w:tcW w:w="2645" w:type="dxa"/>
          </w:tcPr>
          <w:p>
            <w:pPr>
              <w:pStyle w:val="TableParagraph"/>
              <w:tabs>
                <w:tab w:pos="1438" w:val="left" w:leader="none"/>
              </w:tabs>
              <w:spacing w:line="242" w:lineRule="auto"/>
              <w:ind w:left="106" w:right="103"/>
              <w:rPr>
                <w:sz w:val="20"/>
              </w:rPr>
            </w:pPr>
            <w:r>
              <w:rPr>
                <w:sz w:val="20"/>
              </w:rPr>
              <w:t>Program</w:t>
              <w:tab/>
            </w:r>
            <w:r>
              <w:rPr>
                <w:spacing w:val="-1"/>
                <w:sz w:val="20"/>
              </w:rPr>
              <w:t>Penyimpanan </w:t>
            </w:r>
            <w:r>
              <w:rPr>
                <w:sz w:val="20"/>
              </w:rPr>
              <w:t>sementara Limbah</w:t>
            </w:r>
            <w:r>
              <w:rPr>
                <w:spacing w:val="-3"/>
                <w:sz w:val="20"/>
              </w:rPr>
              <w:t> </w:t>
            </w:r>
            <w:r>
              <w:rPr>
                <w:sz w:val="20"/>
              </w:rPr>
              <w:t>B3</w:t>
            </w:r>
          </w:p>
        </w:tc>
        <w:tc>
          <w:tcPr>
            <w:tcW w:w="3117" w:type="dxa"/>
          </w:tcPr>
          <w:p>
            <w:pPr>
              <w:pStyle w:val="TableParagraph"/>
              <w:ind w:left="102" w:right="97"/>
              <w:jc w:val="both"/>
              <w:rPr>
                <w:sz w:val="20"/>
              </w:rPr>
            </w:pPr>
            <w:r>
              <w:rPr>
                <w:sz w:val="20"/>
              </w:rPr>
              <w:t>Fasilitasi pemenuhan  komitmen izin penyimpanan sementara limbah B3 dilaksanakan melalui</w:t>
            </w:r>
            <w:r>
              <w:rPr>
                <w:spacing w:val="13"/>
                <w:sz w:val="20"/>
              </w:rPr>
              <w:t> </w:t>
            </w:r>
            <w:r>
              <w:rPr>
                <w:sz w:val="20"/>
              </w:rPr>
              <w:t>system</w:t>
            </w:r>
          </w:p>
          <w:p>
            <w:pPr>
              <w:pStyle w:val="TableParagraph"/>
              <w:spacing w:line="228" w:lineRule="exact"/>
              <w:ind w:left="102" w:right="101"/>
              <w:jc w:val="both"/>
              <w:rPr>
                <w:sz w:val="20"/>
              </w:rPr>
            </w:pPr>
            <w:r>
              <w:rPr>
                <w:sz w:val="20"/>
              </w:rPr>
              <w:t>pelayanan perizinan berusaha terintergasi secara elektronik</w:t>
            </w:r>
          </w:p>
        </w:tc>
        <w:tc>
          <w:tcPr>
            <w:tcW w:w="1985" w:type="dxa"/>
          </w:tcPr>
          <w:p>
            <w:pPr>
              <w:pStyle w:val="TableParagraph"/>
              <w:spacing w:line="222" w:lineRule="exact"/>
              <w:ind w:right="94"/>
              <w:jc w:val="right"/>
              <w:rPr>
                <w:sz w:val="20"/>
              </w:rPr>
            </w:pPr>
            <w:r>
              <w:rPr>
                <w:sz w:val="20"/>
              </w:rPr>
              <w:t>6.784.000</w:t>
            </w:r>
          </w:p>
        </w:tc>
      </w:tr>
      <w:tr>
        <w:trPr>
          <w:trHeight w:val="1150" w:hRule="atLeast"/>
        </w:trPr>
        <w:tc>
          <w:tcPr>
            <w:tcW w:w="616" w:type="dxa"/>
          </w:tcPr>
          <w:p>
            <w:pPr>
              <w:pStyle w:val="TableParagraph"/>
              <w:spacing w:line="222" w:lineRule="exact"/>
              <w:ind w:left="135" w:right="135"/>
              <w:jc w:val="center"/>
              <w:rPr>
                <w:sz w:val="20"/>
              </w:rPr>
            </w:pPr>
            <w:r>
              <w:rPr>
                <w:sz w:val="20"/>
              </w:rPr>
              <w:t>14</w:t>
            </w:r>
          </w:p>
        </w:tc>
        <w:tc>
          <w:tcPr>
            <w:tcW w:w="2645" w:type="dxa"/>
          </w:tcPr>
          <w:p>
            <w:pPr>
              <w:pStyle w:val="TableParagraph"/>
              <w:tabs>
                <w:tab w:pos="1426" w:val="left" w:leader="none"/>
              </w:tabs>
              <w:ind w:left="106" w:right="101"/>
              <w:jc w:val="both"/>
              <w:rPr>
                <w:sz w:val="20"/>
              </w:rPr>
            </w:pPr>
            <w:r>
              <w:rPr>
                <w:sz w:val="20"/>
              </w:rPr>
              <w:t>Program</w:t>
              <w:tab/>
              <w:t>Pengumpulan Limbah B3 dalam 1 (satu) Daerah kabupaten /</w:t>
            </w:r>
            <w:r>
              <w:rPr>
                <w:spacing w:val="-4"/>
                <w:sz w:val="20"/>
              </w:rPr>
              <w:t> </w:t>
            </w:r>
            <w:r>
              <w:rPr>
                <w:sz w:val="20"/>
              </w:rPr>
              <w:t>kota</w:t>
            </w:r>
          </w:p>
        </w:tc>
        <w:tc>
          <w:tcPr>
            <w:tcW w:w="3117" w:type="dxa"/>
          </w:tcPr>
          <w:p>
            <w:pPr>
              <w:pStyle w:val="TableParagraph"/>
              <w:ind w:left="102" w:right="98"/>
              <w:jc w:val="both"/>
              <w:rPr>
                <w:sz w:val="20"/>
              </w:rPr>
            </w:pPr>
            <w:r>
              <w:rPr>
                <w:sz w:val="20"/>
              </w:rPr>
              <w:t>Koordinasi dan Sinkronisasi pengelolaan limbah B3 dengan Pemerintah provinsi dalam rangka</w:t>
            </w:r>
          </w:p>
          <w:p>
            <w:pPr>
              <w:pStyle w:val="TableParagraph"/>
              <w:spacing w:line="228" w:lineRule="exact"/>
              <w:ind w:left="102" w:right="180"/>
              <w:jc w:val="both"/>
              <w:rPr>
                <w:sz w:val="20"/>
              </w:rPr>
            </w:pPr>
            <w:r>
              <w:rPr>
                <w:w w:val="95"/>
                <w:sz w:val="20"/>
              </w:rPr>
              <w:t>Pengangkutan,Pemanfaatan,Pengol </w:t>
            </w:r>
            <w:r>
              <w:rPr>
                <w:sz w:val="20"/>
              </w:rPr>
              <w:t>ahan,dan /atau Penimbunan</w:t>
            </w:r>
          </w:p>
        </w:tc>
        <w:tc>
          <w:tcPr>
            <w:tcW w:w="1985" w:type="dxa"/>
          </w:tcPr>
          <w:p>
            <w:pPr>
              <w:pStyle w:val="TableParagraph"/>
              <w:spacing w:line="222" w:lineRule="exact"/>
              <w:ind w:right="94"/>
              <w:jc w:val="right"/>
              <w:rPr>
                <w:sz w:val="20"/>
              </w:rPr>
            </w:pPr>
            <w:r>
              <w:rPr>
                <w:sz w:val="20"/>
              </w:rPr>
              <w:t>1.551.000.000</w:t>
            </w:r>
          </w:p>
        </w:tc>
      </w:tr>
      <w:tr>
        <w:trPr>
          <w:trHeight w:val="1378" w:hRule="atLeast"/>
        </w:trPr>
        <w:tc>
          <w:tcPr>
            <w:tcW w:w="616" w:type="dxa"/>
          </w:tcPr>
          <w:p>
            <w:pPr>
              <w:pStyle w:val="TableParagraph"/>
              <w:spacing w:line="222" w:lineRule="exact"/>
              <w:ind w:left="135" w:right="135"/>
              <w:jc w:val="center"/>
              <w:rPr>
                <w:sz w:val="20"/>
              </w:rPr>
            </w:pPr>
            <w:r>
              <w:rPr>
                <w:sz w:val="20"/>
              </w:rPr>
              <w:t>15</w:t>
            </w:r>
          </w:p>
        </w:tc>
        <w:tc>
          <w:tcPr>
            <w:tcW w:w="2645" w:type="dxa"/>
          </w:tcPr>
          <w:p>
            <w:pPr>
              <w:pStyle w:val="TableParagraph"/>
              <w:ind w:left="106" w:right="104"/>
              <w:jc w:val="both"/>
              <w:rPr>
                <w:sz w:val="20"/>
              </w:rPr>
            </w:pPr>
            <w:r>
              <w:rPr>
                <w:sz w:val="20"/>
              </w:rPr>
              <w:t>Program Pembinaan dan Pengawasan terhadap usaha dan/atau kegiatan yang izin lingkungan dan izin PPLH</w:t>
            </w:r>
          </w:p>
          <w:p>
            <w:pPr>
              <w:pStyle w:val="TableParagraph"/>
              <w:spacing w:line="232" w:lineRule="exact"/>
              <w:ind w:left="106" w:right="104"/>
              <w:jc w:val="both"/>
              <w:rPr>
                <w:sz w:val="20"/>
              </w:rPr>
            </w:pPr>
            <w:r>
              <w:rPr>
                <w:sz w:val="20"/>
              </w:rPr>
              <w:t>diterbitkan oleh Pemerintah Daerah Kabupaten/kota</w:t>
            </w:r>
          </w:p>
        </w:tc>
        <w:tc>
          <w:tcPr>
            <w:tcW w:w="3117" w:type="dxa"/>
          </w:tcPr>
          <w:p>
            <w:pPr>
              <w:pStyle w:val="TableParagraph"/>
              <w:ind w:left="102" w:right="100"/>
              <w:jc w:val="both"/>
              <w:rPr>
                <w:sz w:val="20"/>
              </w:rPr>
            </w:pPr>
            <w:r>
              <w:rPr>
                <w:sz w:val="20"/>
              </w:rPr>
              <w:t>Fasilitas Pemenuhan Ketentuan dan Kewajiban izin Lingkungan dan/atau Izin PPLH</w:t>
            </w:r>
          </w:p>
        </w:tc>
        <w:tc>
          <w:tcPr>
            <w:tcW w:w="1985" w:type="dxa"/>
          </w:tcPr>
          <w:p>
            <w:pPr>
              <w:pStyle w:val="TableParagraph"/>
              <w:spacing w:line="222" w:lineRule="exact"/>
              <w:ind w:right="94"/>
              <w:jc w:val="right"/>
              <w:rPr>
                <w:sz w:val="20"/>
              </w:rPr>
            </w:pPr>
            <w:r>
              <w:rPr>
                <w:sz w:val="20"/>
              </w:rPr>
              <w:t>35.300.000</w:t>
            </w:r>
          </w:p>
        </w:tc>
      </w:tr>
      <w:tr>
        <w:trPr>
          <w:trHeight w:val="1145"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spacing w:line="217" w:lineRule="exact"/>
              <w:ind w:left="102"/>
              <w:jc w:val="both"/>
              <w:rPr>
                <w:sz w:val="20"/>
              </w:rPr>
            </w:pPr>
            <w:r>
              <w:rPr>
                <w:sz w:val="20"/>
              </w:rPr>
              <w:t>Pengawasan       Usaha      </w:t>
            </w:r>
            <w:r>
              <w:rPr>
                <w:spacing w:val="27"/>
                <w:sz w:val="20"/>
              </w:rPr>
              <w:t> </w:t>
            </w:r>
            <w:r>
              <w:rPr>
                <w:sz w:val="20"/>
              </w:rPr>
              <w:t>dan/atau</w:t>
            </w:r>
          </w:p>
          <w:p>
            <w:pPr>
              <w:pStyle w:val="TableParagraph"/>
              <w:spacing w:before="2"/>
              <w:ind w:left="102" w:right="100"/>
              <w:jc w:val="both"/>
              <w:rPr>
                <w:sz w:val="20"/>
              </w:rPr>
            </w:pPr>
            <w:r>
              <w:rPr>
                <w:sz w:val="20"/>
              </w:rPr>
              <w:t>kegiatan yang izin Lingkungan Hidup.Izin PPLH yang diterbitkan oleh Pemerintah Daerah</w:t>
            </w:r>
            <w:r>
              <w:rPr>
                <w:spacing w:val="43"/>
                <w:sz w:val="20"/>
              </w:rPr>
              <w:t> </w:t>
            </w:r>
            <w:r>
              <w:rPr>
                <w:sz w:val="20"/>
              </w:rPr>
              <w:t>Kabupaten</w:t>
            </w:r>
          </w:p>
          <w:p>
            <w:pPr>
              <w:pStyle w:val="TableParagraph"/>
              <w:spacing w:line="216" w:lineRule="exact"/>
              <w:ind w:left="102"/>
              <w:jc w:val="both"/>
              <w:rPr>
                <w:sz w:val="20"/>
              </w:rPr>
            </w:pPr>
            <w:r>
              <w:rPr>
                <w:sz w:val="20"/>
              </w:rPr>
              <w:t>/ kota</w:t>
            </w:r>
          </w:p>
        </w:tc>
        <w:tc>
          <w:tcPr>
            <w:tcW w:w="1985" w:type="dxa"/>
          </w:tcPr>
          <w:p>
            <w:pPr>
              <w:pStyle w:val="TableParagraph"/>
              <w:spacing w:line="217" w:lineRule="exact"/>
              <w:ind w:right="94"/>
              <w:jc w:val="right"/>
              <w:rPr>
                <w:sz w:val="20"/>
              </w:rPr>
            </w:pPr>
            <w:r>
              <w:rPr>
                <w:sz w:val="20"/>
              </w:rPr>
              <w:t>52.671.200</w:t>
            </w:r>
          </w:p>
        </w:tc>
      </w:tr>
      <w:tr>
        <w:trPr>
          <w:trHeight w:val="1378" w:hRule="atLeast"/>
        </w:trPr>
        <w:tc>
          <w:tcPr>
            <w:tcW w:w="616" w:type="dxa"/>
          </w:tcPr>
          <w:p>
            <w:pPr>
              <w:pStyle w:val="TableParagraph"/>
              <w:spacing w:line="222" w:lineRule="exact"/>
              <w:ind w:left="135" w:right="135"/>
              <w:jc w:val="center"/>
              <w:rPr>
                <w:sz w:val="20"/>
              </w:rPr>
            </w:pPr>
            <w:r>
              <w:rPr>
                <w:sz w:val="20"/>
              </w:rPr>
              <w:t>16</w:t>
            </w:r>
          </w:p>
        </w:tc>
        <w:tc>
          <w:tcPr>
            <w:tcW w:w="2645" w:type="dxa"/>
          </w:tcPr>
          <w:p>
            <w:pPr>
              <w:pStyle w:val="TableParagraph"/>
              <w:ind w:left="106" w:right="103"/>
              <w:jc w:val="both"/>
              <w:rPr>
                <w:sz w:val="20"/>
              </w:rPr>
            </w:pPr>
            <w:r>
              <w:rPr>
                <w:sz w:val="20"/>
              </w:rPr>
              <w:t>Program Penyelenggaraan Pendidikan.Pelatihan dan penyuluhan </w:t>
            </w:r>
            <w:r>
              <w:rPr>
                <w:spacing w:val="-3"/>
                <w:sz w:val="20"/>
              </w:rPr>
              <w:t>Lingkungan </w:t>
            </w:r>
            <w:r>
              <w:rPr>
                <w:sz w:val="20"/>
              </w:rPr>
              <w:t>Hidup untuk</w:t>
            </w:r>
            <w:r>
              <w:rPr>
                <w:spacing w:val="33"/>
                <w:sz w:val="20"/>
              </w:rPr>
              <w:t> </w:t>
            </w:r>
            <w:r>
              <w:rPr>
                <w:sz w:val="20"/>
              </w:rPr>
              <w:t>lembaga</w:t>
            </w:r>
          </w:p>
          <w:p>
            <w:pPr>
              <w:pStyle w:val="TableParagraph"/>
              <w:tabs>
                <w:tab w:pos="1969" w:val="left" w:leader="none"/>
              </w:tabs>
              <w:spacing w:line="232" w:lineRule="exact"/>
              <w:ind w:left="106" w:right="108"/>
              <w:jc w:val="both"/>
              <w:rPr>
                <w:sz w:val="20"/>
              </w:rPr>
            </w:pPr>
            <w:r>
              <w:rPr>
                <w:sz w:val="20"/>
              </w:rPr>
              <w:t>Kemasyarakatan</w:t>
              <w:tab/>
            </w:r>
            <w:r>
              <w:rPr>
                <w:spacing w:val="-4"/>
                <w:sz w:val="20"/>
              </w:rPr>
              <w:t>tingkat </w:t>
            </w:r>
            <w:r>
              <w:rPr>
                <w:sz w:val="20"/>
              </w:rPr>
              <w:t>Daerah Kabupaten/Kota</w:t>
            </w:r>
          </w:p>
        </w:tc>
        <w:tc>
          <w:tcPr>
            <w:tcW w:w="3117" w:type="dxa"/>
          </w:tcPr>
          <w:p>
            <w:pPr>
              <w:pStyle w:val="TableParagraph"/>
              <w:ind w:left="102" w:right="101"/>
              <w:jc w:val="both"/>
              <w:rPr>
                <w:sz w:val="20"/>
              </w:rPr>
            </w:pPr>
            <w:r>
              <w:rPr>
                <w:sz w:val="20"/>
              </w:rPr>
              <w:t>Peningkatan Kapsitas dan Kopentensi Sumber daya manusia bidang Lingkungan Hidup untuk Lembaga Kemasyarakatan</w:t>
            </w:r>
          </w:p>
        </w:tc>
        <w:tc>
          <w:tcPr>
            <w:tcW w:w="1985" w:type="dxa"/>
          </w:tcPr>
          <w:p>
            <w:pPr>
              <w:pStyle w:val="TableParagraph"/>
              <w:spacing w:line="222" w:lineRule="exact"/>
              <w:ind w:right="94"/>
              <w:jc w:val="right"/>
              <w:rPr>
                <w:sz w:val="20"/>
              </w:rPr>
            </w:pPr>
            <w:r>
              <w:rPr>
                <w:sz w:val="20"/>
              </w:rPr>
              <w:t>36.000.000</w:t>
            </w:r>
          </w:p>
        </w:tc>
      </w:tr>
      <w:tr>
        <w:trPr>
          <w:trHeight w:val="456"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549" w:val="left" w:leader="none"/>
                <w:tab w:pos="2489" w:val="left" w:leader="none"/>
              </w:tabs>
              <w:spacing w:line="220" w:lineRule="exact"/>
              <w:ind w:left="102"/>
              <w:rPr>
                <w:sz w:val="20"/>
              </w:rPr>
            </w:pPr>
            <w:r>
              <w:rPr>
                <w:sz w:val="20"/>
              </w:rPr>
              <w:t>Pendampingan</w:t>
              <w:tab/>
              <w:t>Gerakan</w:t>
              <w:tab/>
              <w:t>Peduli</w:t>
            </w:r>
          </w:p>
          <w:p>
            <w:pPr>
              <w:pStyle w:val="TableParagraph"/>
              <w:spacing w:line="217" w:lineRule="exact"/>
              <w:ind w:left="102"/>
              <w:rPr>
                <w:sz w:val="20"/>
              </w:rPr>
            </w:pPr>
            <w:r>
              <w:rPr>
                <w:sz w:val="20"/>
              </w:rPr>
              <w:t>Lingkungan Hidup</w:t>
            </w:r>
          </w:p>
        </w:tc>
        <w:tc>
          <w:tcPr>
            <w:tcW w:w="1985" w:type="dxa"/>
          </w:tcPr>
          <w:p>
            <w:pPr>
              <w:pStyle w:val="TableParagraph"/>
              <w:spacing w:line="221" w:lineRule="exact"/>
              <w:ind w:right="93"/>
              <w:jc w:val="right"/>
              <w:rPr>
                <w:sz w:val="20"/>
              </w:rPr>
            </w:pPr>
            <w:r>
              <w:rPr>
                <w:sz w:val="20"/>
              </w:rPr>
              <w:t>163.221.900</w:t>
            </w:r>
          </w:p>
        </w:tc>
      </w:tr>
      <w:tr>
        <w:trPr>
          <w:trHeight w:val="1150" w:hRule="atLeast"/>
        </w:trPr>
        <w:tc>
          <w:tcPr>
            <w:tcW w:w="616" w:type="dxa"/>
          </w:tcPr>
          <w:p>
            <w:pPr>
              <w:pStyle w:val="TableParagraph"/>
              <w:spacing w:line="222" w:lineRule="exact"/>
              <w:ind w:left="135" w:right="135"/>
              <w:jc w:val="center"/>
              <w:rPr>
                <w:sz w:val="20"/>
              </w:rPr>
            </w:pPr>
            <w:r>
              <w:rPr>
                <w:sz w:val="20"/>
              </w:rPr>
              <w:t>17</w:t>
            </w:r>
          </w:p>
        </w:tc>
        <w:tc>
          <w:tcPr>
            <w:tcW w:w="2645" w:type="dxa"/>
          </w:tcPr>
          <w:p>
            <w:pPr>
              <w:pStyle w:val="TableParagraph"/>
              <w:tabs>
                <w:tab w:pos="1482" w:val="left" w:leader="none"/>
              </w:tabs>
              <w:spacing w:line="222" w:lineRule="exact"/>
              <w:ind w:left="106"/>
              <w:jc w:val="both"/>
              <w:rPr>
                <w:sz w:val="20"/>
              </w:rPr>
            </w:pPr>
            <w:r>
              <w:rPr>
                <w:sz w:val="20"/>
              </w:rPr>
              <w:t>Program</w:t>
              <w:tab/>
              <w:t>Penyelesaian</w:t>
            </w:r>
          </w:p>
          <w:p>
            <w:pPr>
              <w:pStyle w:val="TableParagraph"/>
              <w:tabs>
                <w:tab w:pos="1686" w:val="left" w:leader="none"/>
              </w:tabs>
              <w:spacing w:before="2"/>
              <w:ind w:left="106" w:right="103"/>
              <w:jc w:val="both"/>
              <w:rPr>
                <w:sz w:val="20"/>
              </w:rPr>
            </w:pPr>
            <w:r>
              <w:rPr>
                <w:sz w:val="20"/>
              </w:rPr>
              <w:t>Pengaduan</w:t>
              <w:tab/>
            </w:r>
            <w:r>
              <w:rPr>
                <w:spacing w:val="-3"/>
                <w:sz w:val="20"/>
              </w:rPr>
              <w:t>Masyrakat </w:t>
            </w:r>
            <w:r>
              <w:rPr>
                <w:sz w:val="20"/>
              </w:rPr>
              <w:t>dibidang Perlindungan </w:t>
            </w:r>
            <w:r>
              <w:rPr>
                <w:spacing w:val="-3"/>
                <w:sz w:val="20"/>
              </w:rPr>
              <w:t>dan </w:t>
            </w:r>
            <w:r>
              <w:rPr>
                <w:sz w:val="20"/>
              </w:rPr>
              <w:t>Pengelolaan        </w:t>
            </w:r>
            <w:r>
              <w:rPr>
                <w:spacing w:val="41"/>
                <w:sz w:val="20"/>
              </w:rPr>
              <w:t> </w:t>
            </w:r>
            <w:r>
              <w:rPr>
                <w:spacing w:val="-3"/>
                <w:sz w:val="20"/>
              </w:rPr>
              <w:t>Lingkungan</w:t>
            </w:r>
          </w:p>
          <w:p>
            <w:pPr>
              <w:pStyle w:val="TableParagraph"/>
              <w:spacing w:line="216" w:lineRule="exact"/>
              <w:ind w:left="106"/>
              <w:jc w:val="both"/>
              <w:rPr>
                <w:sz w:val="20"/>
              </w:rPr>
            </w:pPr>
            <w:r>
              <w:rPr>
                <w:sz w:val="20"/>
              </w:rPr>
              <w:t>Hidup (PPLH) Kab/kota</w:t>
            </w:r>
          </w:p>
        </w:tc>
        <w:tc>
          <w:tcPr>
            <w:tcW w:w="3117" w:type="dxa"/>
          </w:tcPr>
          <w:p>
            <w:pPr>
              <w:pStyle w:val="TableParagraph"/>
              <w:spacing w:line="242" w:lineRule="auto"/>
              <w:ind w:left="102" w:right="97"/>
              <w:rPr>
                <w:sz w:val="20"/>
              </w:rPr>
            </w:pPr>
            <w:r>
              <w:rPr>
                <w:sz w:val="20"/>
              </w:rPr>
              <w:t>Pengelolaan Pengaduan Masyarakat terhadap PPLH Kabuoaten / kota</w:t>
            </w:r>
          </w:p>
        </w:tc>
        <w:tc>
          <w:tcPr>
            <w:tcW w:w="1985" w:type="dxa"/>
          </w:tcPr>
          <w:p>
            <w:pPr>
              <w:pStyle w:val="TableParagraph"/>
              <w:spacing w:line="222" w:lineRule="exact"/>
              <w:ind w:right="94"/>
              <w:jc w:val="right"/>
              <w:rPr>
                <w:sz w:val="20"/>
              </w:rPr>
            </w:pPr>
            <w:r>
              <w:rPr>
                <w:sz w:val="20"/>
              </w:rPr>
              <w:t>19.050.000</w:t>
            </w:r>
          </w:p>
        </w:tc>
      </w:tr>
      <w:tr>
        <w:trPr>
          <w:trHeight w:val="690" w:hRule="atLeast"/>
        </w:trPr>
        <w:tc>
          <w:tcPr>
            <w:tcW w:w="616" w:type="dxa"/>
          </w:tcPr>
          <w:p>
            <w:pPr>
              <w:pStyle w:val="TableParagraph"/>
              <w:spacing w:line="223" w:lineRule="exact"/>
              <w:ind w:left="135" w:right="135"/>
              <w:jc w:val="center"/>
              <w:rPr>
                <w:sz w:val="20"/>
              </w:rPr>
            </w:pPr>
            <w:r>
              <w:rPr>
                <w:sz w:val="20"/>
              </w:rPr>
              <w:t>18</w:t>
            </w:r>
          </w:p>
        </w:tc>
        <w:tc>
          <w:tcPr>
            <w:tcW w:w="2645" w:type="dxa"/>
          </w:tcPr>
          <w:p>
            <w:pPr>
              <w:pStyle w:val="TableParagraph"/>
              <w:spacing w:line="223" w:lineRule="exact"/>
              <w:ind w:left="106"/>
              <w:rPr>
                <w:sz w:val="20"/>
              </w:rPr>
            </w:pPr>
            <w:r>
              <w:rPr>
                <w:sz w:val="20"/>
              </w:rPr>
              <w:t>Program Pengelolaan Sampah</w:t>
            </w:r>
          </w:p>
        </w:tc>
        <w:tc>
          <w:tcPr>
            <w:tcW w:w="3117" w:type="dxa"/>
          </w:tcPr>
          <w:p>
            <w:pPr>
              <w:pStyle w:val="TableParagraph"/>
              <w:spacing w:line="223" w:lineRule="exact"/>
              <w:ind w:left="102"/>
              <w:rPr>
                <w:sz w:val="20"/>
              </w:rPr>
            </w:pPr>
            <w:r>
              <w:rPr>
                <w:sz w:val="20"/>
              </w:rPr>
              <w:t>Penyusunan Kebijakan dan Strategi</w:t>
            </w:r>
          </w:p>
          <w:p>
            <w:pPr>
              <w:pStyle w:val="TableParagraph"/>
              <w:tabs>
                <w:tab w:pos="1026" w:val="left" w:leader="none"/>
                <w:tab w:pos="2358" w:val="left" w:leader="none"/>
              </w:tabs>
              <w:spacing w:line="228" w:lineRule="exact" w:before="6"/>
              <w:ind w:left="102" w:right="98"/>
              <w:rPr>
                <w:sz w:val="20"/>
              </w:rPr>
            </w:pPr>
            <w:r>
              <w:rPr>
                <w:sz w:val="20"/>
              </w:rPr>
              <w:t>Daerah</w:t>
              <w:tab/>
              <w:t>Pengelolaan</w:t>
              <w:tab/>
            </w:r>
            <w:r>
              <w:rPr>
                <w:spacing w:val="-3"/>
                <w:sz w:val="20"/>
              </w:rPr>
              <w:t>Sampah </w:t>
            </w:r>
            <w:r>
              <w:rPr>
                <w:sz w:val="20"/>
              </w:rPr>
              <w:t>Kabupaten /</w:t>
            </w:r>
            <w:r>
              <w:rPr>
                <w:spacing w:val="-2"/>
                <w:sz w:val="20"/>
              </w:rPr>
              <w:t> </w:t>
            </w:r>
            <w:r>
              <w:rPr>
                <w:sz w:val="20"/>
              </w:rPr>
              <w:t>Kota</w:t>
            </w:r>
          </w:p>
        </w:tc>
        <w:tc>
          <w:tcPr>
            <w:tcW w:w="1985" w:type="dxa"/>
          </w:tcPr>
          <w:p>
            <w:pPr>
              <w:pStyle w:val="TableParagraph"/>
              <w:spacing w:line="223" w:lineRule="exact"/>
              <w:ind w:right="94"/>
              <w:jc w:val="right"/>
              <w:rPr>
                <w:sz w:val="20"/>
              </w:rPr>
            </w:pPr>
            <w:r>
              <w:rPr>
                <w:sz w:val="20"/>
              </w:rPr>
              <w:t>288.850.000</w:t>
            </w:r>
          </w:p>
        </w:tc>
      </w:tr>
      <w:tr>
        <w:trPr>
          <w:trHeight w:val="226" w:hRule="atLeast"/>
        </w:trPr>
        <w:tc>
          <w:tcPr>
            <w:tcW w:w="616" w:type="dxa"/>
          </w:tcPr>
          <w:p>
            <w:pPr>
              <w:pStyle w:val="TableParagraph"/>
              <w:rPr>
                <w:sz w:val="16"/>
              </w:rPr>
            </w:pPr>
          </w:p>
        </w:tc>
        <w:tc>
          <w:tcPr>
            <w:tcW w:w="2645" w:type="dxa"/>
          </w:tcPr>
          <w:p>
            <w:pPr>
              <w:pStyle w:val="TableParagraph"/>
              <w:rPr>
                <w:sz w:val="16"/>
              </w:rPr>
            </w:pPr>
          </w:p>
        </w:tc>
        <w:tc>
          <w:tcPr>
            <w:tcW w:w="3117" w:type="dxa"/>
          </w:tcPr>
          <w:p>
            <w:pPr>
              <w:pStyle w:val="TableParagraph"/>
              <w:rPr>
                <w:sz w:val="16"/>
              </w:rPr>
            </w:pPr>
          </w:p>
        </w:tc>
        <w:tc>
          <w:tcPr>
            <w:tcW w:w="1985" w:type="dxa"/>
          </w:tcPr>
          <w:p>
            <w:pPr>
              <w:pStyle w:val="TableParagraph"/>
              <w:rPr>
                <w:sz w:val="16"/>
              </w:rPr>
            </w:pPr>
          </w:p>
        </w:tc>
      </w:tr>
    </w:tbl>
    <w:p>
      <w:pPr>
        <w:spacing w:after="0"/>
        <w:rPr>
          <w:sz w:val="16"/>
        </w:rPr>
        <w:sectPr>
          <w:pgSz w:w="12240" w:h="18720"/>
          <w:pgMar w:header="1024" w:footer="2406" w:top="2240" w:bottom="2600" w:left="1440" w:right="60"/>
        </w:sectPr>
      </w:pPr>
    </w:p>
    <w:p>
      <w:pPr>
        <w:pStyle w:val="BodyText"/>
        <w:spacing w:before="3" w:after="1"/>
        <w:rPr>
          <w:sz w:val="24"/>
        </w:rPr>
      </w:pPr>
    </w:p>
    <w:tbl>
      <w:tblPr>
        <w:tblW w:w="0" w:type="auto"/>
        <w:jc w:val="left"/>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2645"/>
        <w:gridCol w:w="3117"/>
        <w:gridCol w:w="1985"/>
      </w:tblGrid>
      <w:tr>
        <w:trPr>
          <w:trHeight w:val="1378"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421" w:val="left" w:leader="none"/>
                <w:tab w:pos="2420" w:val="left" w:leader="none"/>
              </w:tabs>
              <w:ind w:left="102" w:right="100"/>
              <w:rPr>
                <w:sz w:val="20"/>
              </w:rPr>
            </w:pPr>
            <w:r>
              <w:rPr>
                <w:sz w:val="20"/>
              </w:rPr>
              <w:t>Penanganan</w:t>
              <w:tab/>
              <w:t>Sampah</w:t>
              <w:tab/>
            </w:r>
            <w:r>
              <w:rPr>
                <w:spacing w:val="-3"/>
                <w:sz w:val="20"/>
              </w:rPr>
              <w:t>dengan </w:t>
            </w:r>
            <w:r>
              <w:rPr>
                <w:sz w:val="20"/>
              </w:rPr>
              <w:t>Melakukan pemilahan,Pengumpulan,pengangk utan,pengolahan dan</w:t>
            </w:r>
            <w:r>
              <w:rPr>
                <w:spacing w:val="33"/>
                <w:sz w:val="20"/>
              </w:rPr>
              <w:t> </w:t>
            </w:r>
            <w:r>
              <w:rPr>
                <w:sz w:val="20"/>
              </w:rPr>
              <w:t>Pemprosesan</w:t>
            </w:r>
          </w:p>
          <w:p>
            <w:pPr>
              <w:pStyle w:val="TableParagraph"/>
              <w:spacing w:line="232" w:lineRule="exact"/>
              <w:ind w:left="102"/>
              <w:rPr>
                <w:sz w:val="20"/>
              </w:rPr>
            </w:pPr>
            <w:r>
              <w:rPr>
                <w:sz w:val="20"/>
              </w:rPr>
              <w:t>akhir sampah di TPA/TPST.SPA Kabupaten/Kota</w:t>
            </w:r>
          </w:p>
        </w:tc>
        <w:tc>
          <w:tcPr>
            <w:tcW w:w="1985" w:type="dxa"/>
          </w:tcPr>
          <w:p>
            <w:pPr>
              <w:pStyle w:val="TableParagraph"/>
              <w:spacing w:line="222" w:lineRule="exact"/>
              <w:ind w:right="94"/>
              <w:jc w:val="right"/>
              <w:rPr>
                <w:sz w:val="20"/>
              </w:rPr>
            </w:pPr>
            <w:r>
              <w:rPr>
                <w:sz w:val="20"/>
              </w:rPr>
              <w:t>6.974.000.000</w:t>
            </w:r>
          </w:p>
        </w:tc>
      </w:tr>
      <w:tr>
        <w:trPr>
          <w:trHeight w:val="685"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286" w:val="left" w:leader="none"/>
                <w:tab w:pos="1626" w:val="left" w:leader="none"/>
                <w:tab w:pos="2021" w:val="left" w:leader="none"/>
                <w:tab w:pos="2625" w:val="left" w:leader="none"/>
              </w:tabs>
              <w:spacing w:line="237" w:lineRule="auto"/>
              <w:ind w:left="102" w:right="98"/>
              <w:rPr>
                <w:sz w:val="20"/>
              </w:rPr>
            </w:pPr>
            <w:r>
              <w:rPr>
                <w:sz w:val="20"/>
              </w:rPr>
              <w:t>Peningkatan</w:t>
              <w:tab/>
              <w:tab/>
              <w:t>Peran</w:t>
              <w:tab/>
            </w:r>
            <w:r>
              <w:rPr>
                <w:spacing w:val="-4"/>
                <w:sz w:val="20"/>
              </w:rPr>
              <w:t>serta </w:t>
            </w:r>
            <w:r>
              <w:rPr>
                <w:sz w:val="20"/>
              </w:rPr>
              <w:t>Masyarakat</w:t>
              <w:tab/>
              <w:t>dalam</w:t>
              <w:tab/>
              <w:t>Pengelolaan</w:t>
            </w:r>
          </w:p>
          <w:p>
            <w:pPr>
              <w:pStyle w:val="TableParagraph"/>
              <w:spacing w:line="214" w:lineRule="exact"/>
              <w:ind w:left="102"/>
              <w:rPr>
                <w:sz w:val="20"/>
              </w:rPr>
            </w:pPr>
            <w:r>
              <w:rPr>
                <w:sz w:val="20"/>
              </w:rPr>
              <w:t>Persampahan</w:t>
            </w:r>
          </w:p>
        </w:tc>
        <w:tc>
          <w:tcPr>
            <w:tcW w:w="1985" w:type="dxa"/>
          </w:tcPr>
          <w:p>
            <w:pPr>
              <w:pStyle w:val="TableParagraph"/>
              <w:spacing w:line="221" w:lineRule="exact"/>
              <w:ind w:right="94"/>
              <w:jc w:val="right"/>
              <w:rPr>
                <w:sz w:val="20"/>
              </w:rPr>
            </w:pPr>
            <w:r>
              <w:rPr>
                <w:sz w:val="20"/>
              </w:rPr>
              <w:t>80.000.000</w:t>
            </w:r>
          </w:p>
        </w:tc>
      </w:tr>
      <w:tr>
        <w:trPr>
          <w:trHeight w:val="690" w:hRule="atLeast"/>
        </w:trPr>
        <w:tc>
          <w:tcPr>
            <w:tcW w:w="616" w:type="dxa"/>
          </w:tcPr>
          <w:p>
            <w:pPr>
              <w:pStyle w:val="TableParagraph"/>
              <w:rPr>
                <w:sz w:val="20"/>
              </w:rPr>
            </w:pPr>
          </w:p>
        </w:tc>
        <w:tc>
          <w:tcPr>
            <w:tcW w:w="2645" w:type="dxa"/>
          </w:tcPr>
          <w:p>
            <w:pPr>
              <w:pStyle w:val="TableParagraph"/>
              <w:rPr>
                <w:sz w:val="20"/>
              </w:rPr>
            </w:pPr>
          </w:p>
        </w:tc>
        <w:tc>
          <w:tcPr>
            <w:tcW w:w="3117" w:type="dxa"/>
          </w:tcPr>
          <w:p>
            <w:pPr>
              <w:pStyle w:val="TableParagraph"/>
              <w:tabs>
                <w:tab w:pos="1425" w:val="left" w:leader="none"/>
                <w:tab w:pos="2844" w:val="left" w:leader="none"/>
              </w:tabs>
              <w:spacing w:line="237" w:lineRule="auto"/>
              <w:ind w:left="102" w:right="97"/>
              <w:rPr>
                <w:sz w:val="20"/>
              </w:rPr>
            </w:pPr>
            <w:r>
              <w:rPr>
                <w:sz w:val="20"/>
              </w:rPr>
              <w:t>Penyediaan Sarana dan Prasarana Pengelolaan</w:t>
              <w:tab/>
              <w:t>Persampahan</w:t>
              <w:tab/>
            </w:r>
            <w:r>
              <w:rPr>
                <w:spacing w:val="-6"/>
                <w:sz w:val="20"/>
              </w:rPr>
              <w:t>di</w:t>
            </w:r>
          </w:p>
          <w:p>
            <w:pPr>
              <w:pStyle w:val="TableParagraph"/>
              <w:spacing w:line="214" w:lineRule="exact" w:before="1"/>
              <w:ind w:left="102"/>
              <w:rPr>
                <w:sz w:val="20"/>
              </w:rPr>
            </w:pPr>
            <w:r>
              <w:rPr>
                <w:sz w:val="20"/>
              </w:rPr>
              <w:t>TPA/TPST/SPA kabupaten/kota</w:t>
            </w:r>
          </w:p>
        </w:tc>
        <w:tc>
          <w:tcPr>
            <w:tcW w:w="1985" w:type="dxa"/>
          </w:tcPr>
          <w:p>
            <w:pPr>
              <w:pStyle w:val="TableParagraph"/>
              <w:spacing w:line="226" w:lineRule="exact"/>
              <w:ind w:right="110"/>
              <w:jc w:val="right"/>
              <w:rPr>
                <w:sz w:val="20"/>
              </w:rPr>
            </w:pPr>
            <w:r>
              <w:rPr>
                <w:sz w:val="20"/>
              </w:rPr>
              <w:t>1.850.000.000</w:t>
            </w:r>
          </w:p>
        </w:tc>
      </w:tr>
      <w:tr>
        <w:trPr>
          <w:trHeight w:val="234" w:hRule="atLeast"/>
        </w:trPr>
        <w:tc>
          <w:tcPr>
            <w:tcW w:w="6378" w:type="dxa"/>
            <w:gridSpan w:val="3"/>
          </w:tcPr>
          <w:p>
            <w:pPr>
              <w:pStyle w:val="TableParagraph"/>
              <w:spacing w:line="214" w:lineRule="exact"/>
              <w:ind w:left="2841" w:right="2842"/>
              <w:jc w:val="center"/>
              <w:rPr>
                <w:b/>
                <w:sz w:val="20"/>
              </w:rPr>
            </w:pPr>
            <w:r>
              <w:rPr>
                <w:b/>
                <w:sz w:val="20"/>
              </w:rPr>
              <w:t>Jumlah</w:t>
            </w:r>
          </w:p>
        </w:tc>
        <w:tc>
          <w:tcPr>
            <w:tcW w:w="1985" w:type="dxa"/>
          </w:tcPr>
          <w:p>
            <w:pPr>
              <w:pStyle w:val="TableParagraph"/>
              <w:spacing w:line="214" w:lineRule="exact"/>
              <w:ind w:right="94"/>
              <w:jc w:val="right"/>
              <w:rPr>
                <w:b/>
                <w:sz w:val="20"/>
              </w:rPr>
            </w:pPr>
            <w:r>
              <w:rPr>
                <w:b/>
                <w:sz w:val="20"/>
              </w:rPr>
              <w:t>33.314.895.598</w:t>
            </w:r>
          </w:p>
        </w:tc>
      </w:tr>
    </w:tbl>
    <w:p>
      <w:pPr>
        <w:spacing w:after="0" w:line="214" w:lineRule="exact"/>
        <w:jc w:val="right"/>
        <w:rPr>
          <w:sz w:val="20"/>
        </w:rPr>
        <w:sectPr>
          <w:pgSz w:w="12240" w:h="18720"/>
          <w:pgMar w:header="1024" w:footer="2406" w:top="2240" w:bottom="2600" w:left="1440" w:right="60"/>
        </w:sectPr>
      </w:pPr>
    </w:p>
    <w:p>
      <w:pPr>
        <w:pStyle w:val="BodyText"/>
        <w:spacing w:before="11"/>
        <w:rPr>
          <w:sz w:val="15"/>
        </w:rPr>
      </w:pPr>
    </w:p>
    <w:p>
      <w:pPr>
        <w:pStyle w:val="Heading2"/>
        <w:spacing w:before="91"/>
        <w:ind w:left="2380" w:right="3324"/>
        <w:jc w:val="center"/>
      </w:pPr>
      <w:r>
        <w:rPr/>
        <w:t>BAB III</w:t>
      </w:r>
    </w:p>
    <w:p>
      <w:pPr>
        <w:spacing w:before="127"/>
        <w:ind w:left="2380" w:right="3326" w:firstLine="0"/>
        <w:jc w:val="center"/>
        <w:rPr>
          <w:b/>
          <w:sz w:val="22"/>
        </w:rPr>
      </w:pPr>
      <w:r>
        <w:rPr>
          <w:b/>
          <w:sz w:val="22"/>
        </w:rPr>
        <w:t>IKHTISAR PENCAPAIAN KINERJA KEUANGAN</w:t>
      </w:r>
    </w:p>
    <w:p>
      <w:pPr>
        <w:pStyle w:val="BodyText"/>
        <w:spacing w:before="6"/>
        <w:rPr>
          <w:b/>
          <w:sz w:val="31"/>
        </w:rPr>
      </w:pPr>
    </w:p>
    <w:p>
      <w:pPr>
        <w:pStyle w:val="ListParagraph"/>
        <w:numPr>
          <w:ilvl w:val="1"/>
          <w:numId w:val="8"/>
        </w:numPr>
        <w:tabs>
          <w:tab w:pos="1113" w:val="left" w:leader="none"/>
        </w:tabs>
        <w:spacing w:line="240" w:lineRule="auto" w:before="0" w:after="0"/>
        <w:ind w:left="1113" w:right="0" w:hanging="565"/>
        <w:jc w:val="left"/>
        <w:rPr>
          <w:b/>
          <w:sz w:val="22"/>
        </w:rPr>
      </w:pPr>
      <w:r>
        <w:rPr>
          <w:b/>
          <w:sz w:val="22"/>
        </w:rPr>
        <w:t>IKHTISAR REALISASI PENCAPAIAN TARGET KINERJA</w:t>
      </w:r>
      <w:r>
        <w:rPr>
          <w:b/>
          <w:spacing w:val="-11"/>
          <w:sz w:val="22"/>
        </w:rPr>
        <w:t> </w:t>
      </w:r>
      <w:r>
        <w:rPr>
          <w:b/>
          <w:sz w:val="22"/>
        </w:rPr>
        <w:t>KEUANGAN</w:t>
      </w:r>
    </w:p>
    <w:p>
      <w:pPr>
        <w:pStyle w:val="BodyText"/>
        <w:spacing w:before="191"/>
        <w:ind w:left="973" w:right="1489" w:firstLine="568"/>
      </w:pPr>
      <w:r>
        <w:rPr/>
        <w:t>Berikut disajikan realisasi / capaian program / kegiatan Dinas Lingkungan Hidup Kabupaten Cilacap Tahun Anggaran 2021 adalah sebagai berikut :</w:t>
      </w:r>
    </w:p>
    <w:p>
      <w:pPr>
        <w:pStyle w:val="BodyText"/>
        <w:spacing w:before="6"/>
        <w:rPr>
          <w:sz w:val="5"/>
        </w:rPr>
      </w:pPr>
    </w:p>
    <w:tbl>
      <w:tblPr>
        <w:tblW w:w="0" w:type="auto"/>
        <w:jc w:val="left"/>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
        <w:gridCol w:w="3545"/>
        <w:gridCol w:w="1845"/>
        <w:gridCol w:w="1701"/>
        <w:gridCol w:w="1277"/>
      </w:tblGrid>
      <w:tr>
        <w:trPr>
          <w:trHeight w:val="690" w:hRule="atLeast"/>
        </w:trPr>
        <w:tc>
          <w:tcPr>
            <w:tcW w:w="589" w:type="dxa"/>
            <w:shd w:val="clear" w:color="auto" w:fill="BEBEBE"/>
          </w:tcPr>
          <w:p>
            <w:pPr>
              <w:pStyle w:val="TableParagraph"/>
              <w:spacing w:before="9"/>
              <w:rPr>
                <w:sz w:val="19"/>
              </w:rPr>
            </w:pPr>
          </w:p>
          <w:p>
            <w:pPr>
              <w:pStyle w:val="TableParagraph"/>
              <w:ind w:left="122" w:right="121"/>
              <w:jc w:val="center"/>
              <w:rPr>
                <w:b/>
                <w:sz w:val="20"/>
              </w:rPr>
            </w:pPr>
            <w:r>
              <w:rPr>
                <w:b/>
                <w:sz w:val="20"/>
              </w:rPr>
              <w:t>No.</w:t>
            </w:r>
          </w:p>
        </w:tc>
        <w:tc>
          <w:tcPr>
            <w:tcW w:w="3545" w:type="dxa"/>
            <w:shd w:val="clear" w:color="auto" w:fill="BEBEBE"/>
          </w:tcPr>
          <w:p>
            <w:pPr>
              <w:pStyle w:val="TableParagraph"/>
              <w:spacing w:before="9"/>
              <w:rPr>
                <w:sz w:val="19"/>
              </w:rPr>
            </w:pPr>
          </w:p>
          <w:p>
            <w:pPr>
              <w:pStyle w:val="TableParagraph"/>
              <w:ind w:left="970"/>
              <w:rPr>
                <w:b/>
                <w:sz w:val="20"/>
              </w:rPr>
            </w:pPr>
            <w:r>
              <w:rPr>
                <w:b/>
                <w:sz w:val="20"/>
              </w:rPr>
              <w:t>Program/Kegiatan</w:t>
            </w:r>
          </w:p>
        </w:tc>
        <w:tc>
          <w:tcPr>
            <w:tcW w:w="1845" w:type="dxa"/>
            <w:shd w:val="clear" w:color="auto" w:fill="BEBEBE"/>
          </w:tcPr>
          <w:p>
            <w:pPr>
              <w:pStyle w:val="TableParagraph"/>
              <w:spacing w:line="242" w:lineRule="auto" w:before="112"/>
              <w:ind w:left="726" w:right="120" w:hanging="236"/>
              <w:rPr>
                <w:b/>
                <w:sz w:val="20"/>
              </w:rPr>
            </w:pPr>
            <w:r>
              <w:rPr>
                <w:b/>
                <w:sz w:val="20"/>
              </w:rPr>
              <w:t>Anggaran (Rp)</w:t>
            </w:r>
          </w:p>
        </w:tc>
        <w:tc>
          <w:tcPr>
            <w:tcW w:w="1701" w:type="dxa"/>
            <w:shd w:val="clear" w:color="auto" w:fill="BEBEBE"/>
          </w:tcPr>
          <w:p>
            <w:pPr>
              <w:pStyle w:val="TableParagraph"/>
              <w:spacing w:line="228" w:lineRule="exact" w:before="4"/>
              <w:ind w:left="418" w:right="419" w:firstLine="3"/>
              <w:jc w:val="center"/>
              <w:rPr>
                <w:b/>
                <w:sz w:val="20"/>
              </w:rPr>
            </w:pPr>
            <w:r>
              <w:rPr>
                <w:b/>
                <w:sz w:val="20"/>
              </w:rPr>
              <w:t>Realisasi </w:t>
            </w:r>
            <w:r>
              <w:rPr>
                <w:b/>
                <w:spacing w:val="-1"/>
                <w:sz w:val="20"/>
              </w:rPr>
              <w:t>Anggaran </w:t>
            </w:r>
            <w:r>
              <w:rPr>
                <w:b/>
                <w:sz w:val="20"/>
              </w:rPr>
              <w:t>(Rp)</w:t>
            </w:r>
          </w:p>
        </w:tc>
        <w:tc>
          <w:tcPr>
            <w:tcW w:w="1277" w:type="dxa"/>
            <w:shd w:val="clear" w:color="auto" w:fill="BEBEBE"/>
          </w:tcPr>
          <w:p>
            <w:pPr>
              <w:pStyle w:val="TableParagraph"/>
              <w:spacing w:line="228" w:lineRule="exact" w:before="4"/>
              <w:ind w:left="141" w:right="134" w:hanging="3"/>
              <w:jc w:val="center"/>
              <w:rPr>
                <w:b/>
                <w:sz w:val="20"/>
              </w:rPr>
            </w:pPr>
            <w:r>
              <w:rPr>
                <w:b/>
                <w:sz w:val="20"/>
              </w:rPr>
              <w:t>Pencapaian Kinerja (%)((4)/(3))</w:t>
            </w:r>
          </w:p>
        </w:tc>
      </w:tr>
      <w:tr>
        <w:trPr>
          <w:trHeight w:val="233" w:hRule="atLeast"/>
        </w:trPr>
        <w:tc>
          <w:tcPr>
            <w:tcW w:w="589" w:type="dxa"/>
          </w:tcPr>
          <w:p>
            <w:pPr>
              <w:pStyle w:val="TableParagraph"/>
              <w:spacing w:line="203" w:lineRule="exact" w:before="11"/>
              <w:ind w:left="6"/>
              <w:jc w:val="center"/>
              <w:rPr>
                <w:b/>
                <w:sz w:val="18"/>
              </w:rPr>
            </w:pPr>
            <w:r>
              <w:rPr>
                <w:b/>
                <w:sz w:val="18"/>
              </w:rPr>
              <w:t>1</w:t>
            </w:r>
          </w:p>
        </w:tc>
        <w:tc>
          <w:tcPr>
            <w:tcW w:w="3545" w:type="dxa"/>
          </w:tcPr>
          <w:p>
            <w:pPr>
              <w:pStyle w:val="TableParagraph"/>
              <w:spacing w:line="203" w:lineRule="exact" w:before="11"/>
              <w:ind w:left="1"/>
              <w:jc w:val="center"/>
              <w:rPr>
                <w:b/>
                <w:sz w:val="18"/>
              </w:rPr>
            </w:pPr>
            <w:r>
              <w:rPr>
                <w:b/>
                <w:sz w:val="18"/>
              </w:rPr>
              <w:t>2</w:t>
            </w:r>
          </w:p>
        </w:tc>
        <w:tc>
          <w:tcPr>
            <w:tcW w:w="1845" w:type="dxa"/>
          </w:tcPr>
          <w:p>
            <w:pPr>
              <w:pStyle w:val="TableParagraph"/>
              <w:spacing w:line="203" w:lineRule="exact" w:before="11"/>
              <w:ind w:left="4"/>
              <w:jc w:val="center"/>
              <w:rPr>
                <w:b/>
                <w:sz w:val="18"/>
              </w:rPr>
            </w:pPr>
            <w:r>
              <w:rPr>
                <w:b/>
                <w:sz w:val="18"/>
              </w:rPr>
              <w:t>3</w:t>
            </w:r>
          </w:p>
        </w:tc>
        <w:tc>
          <w:tcPr>
            <w:tcW w:w="1701" w:type="dxa"/>
          </w:tcPr>
          <w:p>
            <w:pPr>
              <w:pStyle w:val="TableParagraph"/>
              <w:spacing w:line="203" w:lineRule="exact" w:before="11"/>
              <w:ind w:left="4"/>
              <w:jc w:val="center"/>
              <w:rPr>
                <w:b/>
                <w:sz w:val="18"/>
              </w:rPr>
            </w:pPr>
            <w:r>
              <w:rPr>
                <w:b/>
                <w:sz w:val="18"/>
              </w:rPr>
              <w:t>4</w:t>
            </w:r>
          </w:p>
        </w:tc>
        <w:tc>
          <w:tcPr>
            <w:tcW w:w="1277" w:type="dxa"/>
          </w:tcPr>
          <w:p>
            <w:pPr>
              <w:pStyle w:val="TableParagraph"/>
              <w:spacing w:line="203" w:lineRule="exact" w:before="11"/>
              <w:ind w:left="3"/>
              <w:jc w:val="center"/>
              <w:rPr>
                <w:b/>
                <w:sz w:val="18"/>
              </w:rPr>
            </w:pPr>
            <w:r>
              <w:rPr>
                <w:b/>
                <w:sz w:val="18"/>
              </w:rPr>
              <w:t>5</w:t>
            </w:r>
          </w:p>
        </w:tc>
      </w:tr>
      <w:tr>
        <w:trPr>
          <w:trHeight w:val="690" w:hRule="atLeast"/>
        </w:trPr>
        <w:tc>
          <w:tcPr>
            <w:tcW w:w="589" w:type="dxa"/>
          </w:tcPr>
          <w:p>
            <w:pPr>
              <w:pStyle w:val="TableParagraph"/>
              <w:spacing w:line="226" w:lineRule="exact"/>
              <w:ind w:left="122" w:right="121"/>
              <w:jc w:val="center"/>
              <w:rPr>
                <w:sz w:val="20"/>
              </w:rPr>
            </w:pPr>
            <w:r>
              <w:rPr>
                <w:sz w:val="20"/>
              </w:rPr>
              <w:t>1.</w:t>
            </w:r>
          </w:p>
        </w:tc>
        <w:tc>
          <w:tcPr>
            <w:tcW w:w="3545" w:type="dxa"/>
          </w:tcPr>
          <w:p>
            <w:pPr>
              <w:pStyle w:val="TableParagraph"/>
              <w:ind w:left="106"/>
              <w:rPr>
                <w:b/>
                <w:sz w:val="20"/>
              </w:rPr>
            </w:pPr>
            <w:r>
              <w:rPr>
                <w:b/>
                <w:sz w:val="20"/>
              </w:rPr>
              <w:t>Program Pengembangan Sistem dan Pengelolaan Persampahan di Daerah</w:t>
            </w:r>
          </w:p>
          <w:p>
            <w:pPr>
              <w:pStyle w:val="TableParagraph"/>
              <w:spacing w:line="210" w:lineRule="exact" w:before="1"/>
              <w:ind w:left="106"/>
              <w:rPr>
                <w:b/>
                <w:sz w:val="20"/>
              </w:rPr>
            </w:pPr>
            <w:r>
              <w:rPr>
                <w:b/>
                <w:sz w:val="20"/>
              </w:rPr>
              <w:t>Kabupaten/Kota</w:t>
            </w:r>
          </w:p>
        </w:tc>
        <w:tc>
          <w:tcPr>
            <w:tcW w:w="1845" w:type="dxa"/>
          </w:tcPr>
          <w:p>
            <w:pPr>
              <w:pStyle w:val="TableParagraph"/>
              <w:spacing w:before="10"/>
              <w:rPr>
                <w:sz w:val="19"/>
              </w:rPr>
            </w:pPr>
          </w:p>
          <w:p>
            <w:pPr>
              <w:pStyle w:val="TableParagraph"/>
              <w:ind w:left="114" w:right="109"/>
              <w:jc w:val="center"/>
              <w:rPr>
                <w:b/>
                <w:sz w:val="20"/>
              </w:rPr>
            </w:pPr>
            <w:r>
              <w:rPr>
                <w:b/>
                <w:sz w:val="20"/>
              </w:rPr>
              <w:t>3.958.327.000</w:t>
            </w:r>
          </w:p>
        </w:tc>
        <w:tc>
          <w:tcPr>
            <w:tcW w:w="1701" w:type="dxa"/>
          </w:tcPr>
          <w:p>
            <w:pPr>
              <w:pStyle w:val="TableParagraph"/>
              <w:spacing w:before="10"/>
              <w:rPr>
                <w:sz w:val="19"/>
              </w:rPr>
            </w:pPr>
          </w:p>
          <w:p>
            <w:pPr>
              <w:pStyle w:val="TableParagraph"/>
              <w:ind w:left="438"/>
              <w:rPr>
                <w:b/>
                <w:sz w:val="20"/>
              </w:rPr>
            </w:pPr>
            <w:r>
              <w:rPr>
                <w:b/>
                <w:sz w:val="20"/>
              </w:rPr>
              <w:t>3.689.490.646</w:t>
            </w:r>
          </w:p>
        </w:tc>
        <w:tc>
          <w:tcPr>
            <w:tcW w:w="1277" w:type="dxa"/>
          </w:tcPr>
          <w:p>
            <w:pPr>
              <w:pStyle w:val="TableParagraph"/>
              <w:spacing w:before="11"/>
              <w:rPr>
                <w:sz w:val="18"/>
              </w:rPr>
            </w:pPr>
          </w:p>
          <w:p>
            <w:pPr>
              <w:pStyle w:val="TableParagraph"/>
              <w:ind w:left="119" w:right="118"/>
              <w:jc w:val="center"/>
              <w:rPr>
                <w:b/>
                <w:sz w:val="22"/>
              </w:rPr>
            </w:pPr>
            <w:r>
              <w:rPr>
                <w:b/>
                <w:sz w:val="22"/>
              </w:rPr>
              <w:t>93,21</w:t>
            </w:r>
          </w:p>
        </w:tc>
      </w:tr>
      <w:tr>
        <w:trPr>
          <w:trHeight w:val="462" w:hRule="atLeast"/>
        </w:trPr>
        <w:tc>
          <w:tcPr>
            <w:tcW w:w="589" w:type="dxa"/>
          </w:tcPr>
          <w:p>
            <w:pPr>
              <w:pStyle w:val="TableParagraph"/>
              <w:rPr>
                <w:sz w:val="20"/>
              </w:rPr>
            </w:pPr>
          </w:p>
        </w:tc>
        <w:tc>
          <w:tcPr>
            <w:tcW w:w="3545" w:type="dxa"/>
          </w:tcPr>
          <w:p>
            <w:pPr>
              <w:pStyle w:val="TableParagraph"/>
              <w:tabs>
                <w:tab w:pos="1641" w:val="left" w:leader="none"/>
              </w:tabs>
              <w:spacing w:line="228" w:lineRule="exact"/>
              <w:ind w:left="106" w:right="94"/>
              <w:rPr>
                <w:sz w:val="20"/>
              </w:rPr>
            </w:pPr>
            <w:r>
              <w:rPr>
                <w:sz w:val="20"/>
              </w:rPr>
              <w:t>-Pembangunan</w:t>
              <w:tab/>
              <w:t>TPA/TPST/SPA/TPS- 3R/TPS</w:t>
            </w:r>
          </w:p>
        </w:tc>
        <w:tc>
          <w:tcPr>
            <w:tcW w:w="1845" w:type="dxa"/>
          </w:tcPr>
          <w:p>
            <w:pPr>
              <w:pStyle w:val="TableParagraph"/>
              <w:spacing w:before="108"/>
              <w:ind w:left="114" w:right="109"/>
              <w:jc w:val="center"/>
              <w:rPr>
                <w:sz w:val="20"/>
              </w:rPr>
            </w:pPr>
            <w:r>
              <w:rPr>
                <w:sz w:val="20"/>
              </w:rPr>
              <w:t>399.200.000</w:t>
            </w:r>
          </w:p>
        </w:tc>
        <w:tc>
          <w:tcPr>
            <w:tcW w:w="1701" w:type="dxa"/>
          </w:tcPr>
          <w:p>
            <w:pPr>
              <w:pStyle w:val="TableParagraph"/>
              <w:spacing w:before="108"/>
              <w:ind w:left="346"/>
              <w:rPr>
                <w:sz w:val="20"/>
              </w:rPr>
            </w:pPr>
            <w:r>
              <w:rPr>
                <w:sz w:val="20"/>
              </w:rPr>
              <w:t>396.767.000</w:t>
            </w:r>
          </w:p>
        </w:tc>
        <w:tc>
          <w:tcPr>
            <w:tcW w:w="1277" w:type="dxa"/>
          </w:tcPr>
          <w:p>
            <w:pPr>
              <w:pStyle w:val="TableParagraph"/>
              <w:spacing w:before="101"/>
              <w:ind w:left="119" w:right="118"/>
              <w:jc w:val="center"/>
              <w:rPr>
                <w:sz w:val="22"/>
              </w:rPr>
            </w:pPr>
            <w:r>
              <w:rPr>
                <w:sz w:val="22"/>
              </w:rPr>
              <w:t>99,39</w:t>
            </w:r>
          </w:p>
        </w:tc>
      </w:tr>
      <w:tr>
        <w:trPr>
          <w:trHeight w:val="457" w:hRule="atLeast"/>
        </w:trPr>
        <w:tc>
          <w:tcPr>
            <w:tcW w:w="589" w:type="dxa"/>
          </w:tcPr>
          <w:p>
            <w:pPr>
              <w:pStyle w:val="TableParagraph"/>
              <w:rPr>
                <w:sz w:val="20"/>
              </w:rPr>
            </w:pPr>
          </w:p>
        </w:tc>
        <w:tc>
          <w:tcPr>
            <w:tcW w:w="3545" w:type="dxa"/>
          </w:tcPr>
          <w:p>
            <w:pPr>
              <w:pStyle w:val="TableParagraph"/>
              <w:tabs>
                <w:tab w:pos="1641" w:val="left" w:leader="none"/>
              </w:tabs>
              <w:spacing w:line="222" w:lineRule="exact"/>
              <w:ind w:left="106"/>
              <w:rPr>
                <w:sz w:val="20"/>
              </w:rPr>
            </w:pPr>
            <w:r>
              <w:rPr>
                <w:sz w:val="20"/>
              </w:rPr>
              <w:t>-Peningkatan</w:t>
              <w:tab/>
              <w:t>TPA/TPST/SPA/TPS-</w:t>
            </w:r>
          </w:p>
          <w:p>
            <w:pPr>
              <w:pStyle w:val="TableParagraph"/>
              <w:spacing w:line="214" w:lineRule="exact" w:before="2"/>
              <w:ind w:left="106"/>
              <w:rPr>
                <w:sz w:val="20"/>
              </w:rPr>
            </w:pPr>
            <w:r>
              <w:rPr>
                <w:sz w:val="20"/>
              </w:rPr>
              <w:t>3R/TPS</w:t>
            </w:r>
          </w:p>
        </w:tc>
        <w:tc>
          <w:tcPr>
            <w:tcW w:w="1845" w:type="dxa"/>
          </w:tcPr>
          <w:p>
            <w:pPr>
              <w:pStyle w:val="TableParagraph"/>
              <w:spacing w:before="108"/>
              <w:ind w:left="114" w:right="109"/>
              <w:jc w:val="center"/>
              <w:rPr>
                <w:sz w:val="20"/>
              </w:rPr>
            </w:pPr>
            <w:r>
              <w:rPr>
                <w:sz w:val="20"/>
              </w:rPr>
              <w:t>2.462.135.000</w:t>
            </w:r>
          </w:p>
        </w:tc>
        <w:tc>
          <w:tcPr>
            <w:tcW w:w="1701" w:type="dxa"/>
          </w:tcPr>
          <w:p>
            <w:pPr>
              <w:pStyle w:val="TableParagraph"/>
              <w:spacing w:before="108"/>
              <w:ind w:left="270"/>
              <w:rPr>
                <w:sz w:val="20"/>
              </w:rPr>
            </w:pPr>
            <w:r>
              <w:rPr>
                <w:sz w:val="20"/>
              </w:rPr>
              <w:t>2.214.139.296</w:t>
            </w:r>
          </w:p>
        </w:tc>
        <w:tc>
          <w:tcPr>
            <w:tcW w:w="1277" w:type="dxa"/>
          </w:tcPr>
          <w:p>
            <w:pPr>
              <w:pStyle w:val="TableParagraph"/>
              <w:spacing w:before="108"/>
              <w:ind w:left="120" w:right="116"/>
              <w:jc w:val="center"/>
              <w:rPr>
                <w:sz w:val="20"/>
              </w:rPr>
            </w:pPr>
            <w:r>
              <w:rPr>
                <w:sz w:val="20"/>
              </w:rPr>
              <w:t>89.93</w:t>
            </w:r>
          </w:p>
        </w:tc>
      </w:tr>
      <w:tr>
        <w:trPr>
          <w:trHeight w:val="233" w:hRule="atLeast"/>
        </w:trPr>
        <w:tc>
          <w:tcPr>
            <w:tcW w:w="589" w:type="dxa"/>
          </w:tcPr>
          <w:p>
            <w:pPr>
              <w:pStyle w:val="TableParagraph"/>
              <w:rPr>
                <w:sz w:val="16"/>
              </w:rPr>
            </w:pPr>
          </w:p>
        </w:tc>
        <w:tc>
          <w:tcPr>
            <w:tcW w:w="3545" w:type="dxa"/>
          </w:tcPr>
          <w:p>
            <w:pPr>
              <w:pStyle w:val="TableParagraph"/>
              <w:spacing w:line="214" w:lineRule="exact"/>
              <w:ind w:left="158"/>
              <w:rPr>
                <w:sz w:val="20"/>
              </w:rPr>
            </w:pPr>
            <w:r>
              <w:rPr>
                <w:sz w:val="20"/>
              </w:rPr>
              <w:t>-Penyediaan Sarana Persampahan</w:t>
            </w:r>
          </w:p>
        </w:tc>
        <w:tc>
          <w:tcPr>
            <w:tcW w:w="1845" w:type="dxa"/>
          </w:tcPr>
          <w:p>
            <w:pPr>
              <w:pStyle w:val="TableParagraph"/>
              <w:spacing w:line="214" w:lineRule="exact"/>
              <w:ind w:left="114" w:right="109"/>
              <w:jc w:val="center"/>
              <w:rPr>
                <w:sz w:val="20"/>
              </w:rPr>
            </w:pPr>
            <w:r>
              <w:rPr>
                <w:sz w:val="20"/>
              </w:rPr>
              <w:t>778.400.000</w:t>
            </w:r>
          </w:p>
        </w:tc>
        <w:tc>
          <w:tcPr>
            <w:tcW w:w="1701" w:type="dxa"/>
          </w:tcPr>
          <w:p>
            <w:pPr>
              <w:pStyle w:val="TableParagraph"/>
              <w:spacing w:line="214" w:lineRule="exact"/>
              <w:ind w:left="346"/>
              <w:rPr>
                <w:sz w:val="20"/>
              </w:rPr>
            </w:pPr>
            <w:r>
              <w:rPr>
                <w:sz w:val="20"/>
              </w:rPr>
              <w:t>769.712.100</w:t>
            </w:r>
          </w:p>
        </w:tc>
        <w:tc>
          <w:tcPr>
            <w:tcW w:w="1277" w:type="dxa"/>
          </w:tcPr>
          <w:p>
            <w:pPr>
              <w:pStyle w:val="TableParagraph"/>
              <w:spacing w:line="214" w:lineRule="exact"/>
              <w:ind w:left="120" w:right="116"/>
              <w:jc w:val="center"/>
              <w:rPr>
                <w:sz w:val="20"/>
              </w:rPr>
            </w:pPr>
            <w:r>
              <w:rPr>
                <w:sz w:val="20"/>
              </w:rPr>
              <w:t>98,88</w:t>
            </w:r>
          </w:p>
        </w:tc>
      </w:tr>
      <w:tr>
        <w:trPr>
          <w:trHeight w:val="462" w:hRule="atLeast"/>
        </w:trPr>
        <w:tc>
          <w:tcPr>
            <w:tcW w:w="589" w:type="dxa"/>
          </w:tcPr>
          <w:p>
            <w:pPr>
              <w:pStyle w:val="TableParagraph"/>
              <w:rPr>
                <w:sz w:val="20"/>
              </w:rPr>
            </w:pPr>
          </w:p>
        </w:tc>
        <w:tc>
          <w:tcPr>
            <w:tcW w:w="3545" w:type="dxa"/>
          </w:tcPr>
          <w:p>
            <w:pPr>
              <w:pStyle w:val="TableParagraph"/>
              <w:tabs>
                <w:tab w:pos="450" w:val="left" w:leader="none"/>
                <w:tab w:pos="1609" w:val="left" w:leader="none"/>
                <w:tab w:pos="2452" w:val="left" w:leader="none"/>
              </w:tabs>
              <w:spacing w:line="228" w:lineRule="exact" w:before="1"/>
              <w:ind w:left="106" w:right="101"/>
              <w:rPr>
                <w:sz w:val="20"/>
              </w:rPr>
            </w:pPr>
            <w:r>
              <w:rPr>
                <w:sz w:val="20"/>
              </w:rPr>
              <w:t>-</w:t>
              <w:tab/>
              <w:t>Pembinaan</w:t>
              <w:tab/>
              <w:t>Teknik</w:t>
              <w:tab/>
            </w:r>
            <w:r>
              <w:rPr>
                <w:spacing w:val="-3"/>
                <w:sz w:val="20"/>
              </w:rPr>
              <w:t>Pengelolaan </w:t>
            </w:r>
            <w:r>
              <w:rPr>
                <w:sz w:val="20"/>
              </w:rPr>
              <w:t>Infrastruktur</w:t>
            </w:r>
            <w:r>
              <w:rPr>
                <w:spacing w:val="-2"/>
                <w:sz w:val="20"/>
              </w:rPr>
              <w:t> </w:t>
            </w:r>
            <w:r>
              <w:rPr>
                <w:sz w:val="20"/>
              </w:rPr>
              <w:t>Persampahan</w:t>
            </w:r>
          </w:p>
        </w:tc>
        <w:tc>
          <w:tcPr>
            <w:tcW w:w="1845" w:type="dxa"/>
          </w:tcPr>
          <w:p>
            <w:pPr>
              <w:pStyle w:val="TableParagraph"/>
              <w:spacing w:before="112"/>
              <w:ind w:left="114" w:right="109"/>
              <w:jc w:val="center"/>
              <w:rPr>
                <w:sz w:val="20"/>
              </w:rPr>
            </w:pPr>
            <w:r>
              <w:rPr>
                <w:sz w:val="20"/>
              </w:rPr>
              <w:t>318.592.000</w:t>
            </w:r>
          </w:p>
        </w:tc>
        <w:tc>
          <w:tcPr>
            <w:tcW w:w="1701" w:type="dxa"/>
          </w:tcPr>
          <w:p>
            <w:pPr>
              <w:pStyle w:val="TableParagraph"/>
              <w:spacing w:before="112"/>
              <w:ind w:left="346"/>
              <w:rPr>
                <w:sz w:val="20"/>
              </w:rPr>
            </w:pPr>
            <w:r>
              <w:rPr>
                <w:sz w:val="20"/>
              </w:rPr>
              <w:t>308.872.250</w:t>
            </w:r>
          </w:p>
        </w:tc>
        <w:tc>
          <w:tcPr>
            <w:tcW w:w="1277" w:type="dxa"/>
          </w:tcPr>
          <w:p>
            <w:pPr>
              <w:pStyle w:val="TableParagraph"/>
              <w:spacing w:before="112"/>
              <w:ind w:left="120" w:right="116"/>
              <w:jc w:val="center"/>
              <w:rPr>
                <w:sz w:val="20"/>
              </w:rPr>
            </w:pPr>
            <w:r>
              <w:rPr>
                <w:sz w:val="20"/>
              </w:rPr>
              <w:t>96,95</w:t>
            </w:r>
          </w:p>
        </w:tc>
      </w:tr>
      <w:tr>
        <w:trPr>
          <w:trHeight w:val="690" w:hRule="atLeast"/>
        </w:trPr>
        <w:tc>
          <w:tcPr>
            <w:tcW w:w="589" w:type="dxa"/>
          </w:tcPr>
          <w:p>
            <w:pPr>
              <w:pStyle w:val="TableParagraph"/>
              <w:spacing w:line="223" w:lineRule="exact"/>
              <w:ind w:left="8"/>
              <w:jc w:val="center"/>
              <w:rPr>
                <w:sz w:val="20"/>
              </w:rPr>
            </w:pPr>
            <w:r>
              <w:rPr>
                <w:sz w:val="20"/>
              </w:rPr>
              <w:t>2</w:t>
            </w:r>
          </w:p>
        </w:tc>
        <w:tc>
          <w:tcPr>
            <w:tcW w:w="3545" w:type="dxa"/>
          </w:tcPr>
          <w:p>
            <w:pPr>
              <w:pStyle w:val="TableParagraph"/>
              <w:tabs>
                <w:tab w:pos="1149" w:val="left" w:leader="none"/>
              </w:tabs>
              <w:spacing w:line="227" w:lineRule="exact"/>
              <w:ind w:left="106"/>
              <w:rPr>
                <w:b/>
                <w:sz w:val="20"/>
              </w:rPr>
            </w:pPr>
            <w:r>
              <w:rPr>
                <w:b/>
                <w:sz w:val="20"/>
              </w:rPr>
              <w:t>Program</w:t>
              <w:tab/>
              <w:t>Perencaaan,Penganggaran</w:t>
            </w:r>
          </w:p>
          <w:p>
            <w:pPr>
              <w:pStyle w:val="TableParagraph"/>
              <w:tabs>
                <w:tab w:pos="669" w:val="left" w:leader="none"/>
                <w:tab w:pos="1637" w:val="left" w:leader="none"/>
                <w:tab w:pos="2546" w:val="left" w:leader="none"/>
              </w:tabs>
              <w:spacing w:line="228" w:lineRule="exact" w:before="6"/>
              <w:ind w:left="106" w:right="104"/>
              <w:rPr>
                <w:b/>
                <w:sz w:val="20"/>
              </w:rPr>
            </w:pPr>
            <w:r>
              <w:rPr>
                <w:b/>
                <w:sz w:val="20"/>
              </w:rPr>
              <w:t>dan</w:t>
              <w:tab/>
              <w:t>Evaluasi</w:t>
              <w:tab/>
              <w:t>Kinerja</w:t>
              <w:tab/>
            </w:r>
            <w:r>
              <w:rPr>
                <w:b/>
                <w:spacing w:val="-3"/>
                <w:sz w:val="20"/>
              </w:rPr>
              <w:t>Perangkat </w:t>
            </w:r>
            <w:r>
              <w:rPr>
                <w:b/>
                <w:sz w:val="20"/>
              </w:rPr>
              <w:t>Daerah</w:t>
            </w:r>
          </w:p>
        </w:tc>
        <w:tc>
          <w:tcPr>
            <w:tcW w:w="1845" w:type="dxa"/>
          </w:tcPr>
          <w:p>
            <w:pPr>
              <w:pStyle w:val="TableParagraph"/>
              <w:spacing w:before="10"/>
              <w:rPr>
                <w:sz w:val="19"/>
              </w:rPr>
            </w:pPr>
          </w:p>
          <w:p>
            <w:pPr>
              <w:pStyle w:val="TableParagraph"/>
              <w:ind w:left="114" w:right="105"/>
              <w:jc w:val="center"/>
              <w:rPr>
                <w:b/>
                <w:sz w:val="20"/>
              </w:rPr>
            </w:pPr>
            <w:r>
              <w:rPr>
                <w:b/>
                <w:sz w:val="20"/>
              </w:rPr>
              <w:t>27.000.000</w:t>
            </w:r>
          </w:p>
        </w:tc>
        <w:tc>
          <w:tcPr>
            <w:tcW w:w="1701" w:type="dxa"/>
          </w:tcPr>
          <w:p>
            <w:pPr>
              <w:pStyle w:val="TableParagraph"/>
              <w:spacing w:before="10"/>
              <w:rPr>
                <w:sz w:val="19"/>
              </w:rPr>
            </w:pPr>
          </w:p>
          <w:p>
            <w:pPr>
              <w:pStyle w:val="TableParagraph"/>
              <w:ind w:left="398"/>
              <w:rPr>
                <w:b/>
                <w:sz w:val="20"/>
              </w:rPr>
            </w:pPr>
            <w:r>
              <w:rPr>
                <w:b/>
                <w:sz w:val="20"/>
              </w:rPr>
              <w:t>26.630.000</w:t>
            </w:r>
          </w:p>
        </w:tc>
        <w:tc>
          <w:tcPr>
            <w:tcW w:w="1277" w:type="dxa"/>
          </w:tcPr>
          <w:p>
            <w:pPr>
              <w:pStyle w:val="TableParagraph"/>
              <w:spacing w:before="10"/>
              <w:rPr>
                <w:sz w:val="19"/>
              </w:rPr>
            </w:pPr>
          </w:p>
          <w:p>
            <w:pPr>
              <w:pStyle w:val="TableParagraph"/>
              <w:ind w:left="120" w:right="116"/>
              <w:jc w:val="center"/>
              <w:rPr>
                <w:b/>
                <w:sz w:val="20"/>
              </w:rPr>
            </w:pPr>
            <w:r>
              <w:rPr>
                <w:b/>
                <w:sz w:val="20"/>
              </w:rPr>
              <w:t>98,63</w:t>
            </w:r>
          </w:p>
        </w:tc>
      </w:tr>
      <w:tr>
        <w:trPr>
          <w:trHeight w:val="457" w:hRule="atLeast"/>
        </w:trPr>
        <w:tc>
          <w:tcPr>
            <w:tcW w:w="589" w:type="dxa"/>
          </w:tcPr>
          <w:p>
            <w:pPr>
              <w:pStyle w:val="TableParagraph"/>
              <w:rPr>
                <w:sz w:val="20"/>
              </w:rPr>
            </w:pPr>
          </w:p>
        </w:tc>
        <w:tc>
          <w:tcPr>
            <w:tcW w:w="3545" w:type="dxa"/>
          </w:tcPr>
          <w:p>
            <w:pPr>
              <w:pStyle w:val="TableParagraph"/>
              <w:tabs>
                <w:tab w:pos="1381" w:val="left" w:leader="none"/>
                <w:tab w:pos="2416" w:val="left" w:leader="none"/>
              </w:tabs>
              <w:spacing w:line="222" w:lineRule="exact"/>
              <w:ind w:left="106"/>
              <w:rPr>
                <w:sz w:val="20"/>
              </w:rPr>
            </w:pPr>
            <w:r>
              <w:rPr>
                <w:sz w:val="20"/>
              </w:rPr>
              <w:t>-Penyusunan</w:t>
              <w:tab/>
              <w:t>Dokumen</w:t>
              <w:tab/>
              <w:t>Perencanaan</w:t>
            </w:r>
          </w:p>
          <w:p>
            <w:pPr>
              <w:pStyle w:val="TableParagraph"/>
              <w:spacing w:line="214" w:lineRule="exact" w:before="2"/>
              <w:ind w:left="106"/>
              <w:rPr>
                <w:sz w:val="20"/>
              </w:rPr>
            </w:pPr>
            <w:r>
              <w:rPr>
                <w:sz w:val="20"/>
              </w:rPr>
              <w:t>Perangkat Daerah</w:t>
            </w:r>
          </w:p>
        </w:tc>
        <w:tc>
          <w:tcPr>
            <w:tcW w:w="1845" w:type="dxa"/>
          </w:tcPr>
          <w:p>
            <w:pPr>
              <w:pStyle w:val="TableParagraph"/>
              <w:spacing w:before="108"/>
              <w:ind w:left="114" w:right="105"/>
              <w:jc w:val="center"/>
              <w:rPr>
                <w:sz w:val="20"/>
              </w:rPr>
            </w:pPr>
            <w:r>
              <w:rPr>
                <w:sz w:val="20"/>
              </w:rPr>
              <w:t>12.000.000</w:t>
            </w:r>
          </w:p>
        </w:tc>
        <w:tc>
          <w:tcPr>
            <w:tcW w:w="1701" w:type="dxa"/>
          </w:tcPr>
          <w:p>
            <w:pPr>
              <w:pStyle w:val="TableParagraph"/>
              <w:spacing w:before="108"/>
              <w:ind w:left="398"/>
              <w:rPr>
                <w:sz w:val="20"/>
              </w:rPr>
            </w:pPr>
            <w:r>
              <w:rPr>
                <w:sz w:val="20"/>
              </w:rPr>
              <w:t>11.750.000</w:t>
            </w:r>
          </w:p>
        </w:tc>
        <w:tc>
          <w:tcPr>
            <w:tcW w:w="1277" w:type="dxa"/>
          </w:tcPr>
          <w:p>
            <w:pPr>
              <w:pStyle w:val="TableParagraph"/>
              <w:spacing w:before="108"/>
              <w:ind w:left="120" w:right="116"/>
              <w:jc w:val="center"/>
              <w:rPr>
                <w:sz w:val="20"/>
              </w:rPr>
            </w:pPr>
            <w:r>
              <w:rPr>
                <w:sz w:val="20"/>
              </w:rPr>
              <w:t>97,92</w:t>
            </w:r>
          </w:p>
        </w:tc>
      </w:tr>
      <w:tr>
        <w:trPr>
          <w:trHeight w:val="237" w:hRule="atLeast"/>
        </w:trPr>
        <w:tc>
          <w:tcPr>
            <w:tcW w:w="589" w:type="dxa"/>
          </w:tcPr>
          <w:p>
            <w:pPr>
              <w:pStyle w:val="TableParagraph"/>
              <w:rPr>
                <w:sz w:val="16"/>
              </w:rPr>
            </w:pPr>
          </w:p>
        </w:tc>
        <w:tc>
          <w:tcPr>
            <w:tcW w:w="3545" w:type="dxa"/>
          </w:tcPr>
          <w:p>
            <w:pPr>
              <w:pStyle w:val="TableParagraph"/>
              <w:spacing w:line="218" w:lineRule="exact"/>
              <w:ind w:left="106"/>
              <w:rPr>
                <w:sz w:val="20"/>
              </w:rPr>
            </w:pPr>
            <w:r>
              <w:rPr>
                <w:sz w:val="20"/>
              </w:rPr>
              <w:t>- Evaluasi Kinerja Perangkat Daerah</w:t>
            </w:r>
          </w:p>
        </w:tc>
        <w:tc>
          <w:tcPr>
            <w:tcW w:w="1845" w:type="dxa"/>
          </w:tcPr>
          <w:p>
            <w:pPr>
              <w:pStyle w:val="TableParagraph"/>
              <w:spacing w:line="218" w:lineRule="exact"/>
              <w:ind w:left="114" w:right="105"/>
              <w:jc w:val="center"/>
              <w:rPr>
                <w:sz w:val="20"/>
              </w:rPr>
            </w:pPr>
            <w:r>
              <w:rPr>
                <w:sz w:val="20"/>
              </w:rPr>
              <w:t>15.000.000</w:t>
            </w:r>
          </w:p>
        </w:tc>
        <w:tc>
          <w:tcPr>
            <w:tcW w:w="1701" w:type="dxa"/>
          </w:tcPr>
          <w:p>
            <w:pPr>
              <w:pStyle w:val="TableParagraph"/>
              <w:spacing w:line="218" w:lineRule="exact"/>
              <w:ind w:left="398"/>
              <w:rPr>
                <w:sz w:val="20"/>
              </w:rPr>
            </w:pPr>
            <w:r>
              <w:rPr>
                <w:sz w:val="20"/>
              </w:rPr>
              <w:t>14.880.000</w:t>
            </w:r>
          </w:p>
        </w:tc>
        <w:tc>
          <w:tcPr>
            <w:tcW w:w="1277" w:type="dxa"/>
          </w:tcPr>
          <w:p>
            <w:pPr>
              <w:pStyle w:val="TableParagraph"/>
              <w:spacing w:line="218" w:lineRule="exact"/>
              <w:ind w:left="120" w:right="116"/>
              <w:jc w:val="center"/>
              <w:rPr>
                <w:sz w:val="20"/>
              </w:rPr>
            </w:pPr>
            <w:r>
              <w:rPr>
                <w:sz w:val="20"/>
              </w:rPr>
              <w:t>99,20</w:t>
            </w:r>
          </w:p>
        </w:tc>
      </w:tr>
      <w:tr>
        <w:trPr>
          <w:trHeight w:val="458" w:hRule="atLeast"/>
        </w:trPr>
        <w:tc>
          <w:tcPr>
            <w:tcW w:w="589" w:type="dxa"/>
          </w:tcPr>
          <w:p>
            <w:pPr>
              <w:pStyle w:val="TableParagraph"/>
              <w:spacing w:line="222" w:lineRule="exact"/>
              <w:ind w:left="8"/>
              <w:jc w:val="center"/>
              <w:rPr>
                <w:sz w:val="20"/>
              </w:rPr>
            </w:pPr>
            <w:r>
              <w:rPr>
                <w:sz w:val="20"/>
              </w:rPr>
              <w:t>3</w:t>
            </w:r>
          </w:p>
        </w:tc>
        <w:tc>
          <w:tcPr>
            <w:tcW w:w="3545" w:type="dxa"/>
          </w:tcPr>
          <w:p>
            <w:pPr>
              <w:pStyle w:val="TableParagraph"/>
              <w:tabs>
                <w:tab w:pos="1157" w:val="left" w:leader="none"/>
                <w:tab w:pos="2553" w:val="left" w:leader="none"/>
              </w:tabs>
              <w:spacing w:line="226" w:lineRule="exact"/>
              <w:ind w:left="106"/>
              <w:rPr>
                <w:b/>
                <w:sz w:val="20"/>
              </w:rPr>
            </w:pPr>
            <w:r>
              <w:rPr>
                <w:b/>
                <w:sz w:val="20"/>
              </w:rPr>
              <w:t>Program</w:t>
              <w:tab/>
              <w:t>Administrasi</w:t>
              <w:tab/>
              <w:t>Keuangan</w:t>
            </w:r>
          </w:p>
          <w:p>
            <w:pPr>
              <w:pStyle w:val="TableParagraph"/>
              <w:spacing w:line="210" w:lineRule="exact" w:before="2"/>
              <w:ind w:left="106"/>
              <w:rPr>
                <w:b/>
                <w:sz w:val="20"/>
              </w:rPr>
            </w:pPr>
            <w:r>
              <w:rPr>
                <w:b/>
                <w:sz w:val="20"/>
              </w:rPr>
              <w:t>Perangkat Daerah</w:t>
            </w:r>
          </w:p>
        </w:tc>
        <w:tc>
          <w:tcPr>
            <w:tcW w:w="1845" w:type="dxa"/>
          </w:tcPr>
          <w:p>
            <w:pPr>
              <w:pStyle w:val="TableParagraph"/>
              <w:spacing w:before="112"/>
              <w:ind w:left="114" w:right="108"/>
              <w:jc w:val="center"/>
              <w:rPr>
                <w:b/>
                <w:sz w:val="20"/>
              </w:rPr>
            </w:pPr>
            <w:r>
              <w:rPr>
                <w:b/>
                <w:sz w:val="20"/>
              </w:rPr>
              <w:t>8.425.399.218</w:t>
            </w:r>
          </w:p>
        </w:tc>
        <w:tc>
          <w:tcPr>
            <w:tcW w:w="1701" w:type="dxa"/>
          </w:tcPr>
          <w:p>
            <w:pPr>
              <w:pStyle w:val="TableParagraph"/>
              <w:spacing w:before="112"/>
              <w:ind w:left="270"/>
              <w:rPr>
                <w:b/>
                <w:sz w:val="20"/>
              </w:rPr>
            </w:pPr>
            <w:r>
              <w:rPr>
                <w:b/>
                <w:sz w:val="20"/>
              </w:rPr>
              <w:t>8.069.753.814</w:t>
            </w:r>
          </w:p>
        </w:tc>
        <w:tc>
          <w:tcPr>
            <w:tcW w:w="1277" w:type="dxa"/>
          </w:tcPr>
          <w:p>
            <w:pPr>
              <w:pStyle w:val="TableParagraph"/>
              <w:spacing w:before="112"/>
              <w:ind w:left="120" w:right="116"/>
              <w:jc w:val="center"/>
              <w:rPr>
                <w:b/>
                <w:sz w:val="20"/>
              </w:rPr>
            </w:pPr>
            <w:r>
              <w:rPr>
                <w:b/>
                <w:sz w:val="20"/>
              </w:rPr>
              <w:t>95,78</w:t>
            </w:r>
          </w:p>
        </w:tc>
      </w:tr>
      <w:tr>
        <w:trPr>
          <w:trHeight w:val="233" w:hRule="atLeast"/>
        </w:trPr>
        <w:tc>
          <w:tcPr>
            <w:tcW w:w="589" w:type="dxa"/>
          </w:tcPr>
          <w:p>
            <w:pPr>
              <w:pStyle w:val="TableParagraph"/>
              <w:rPr>
                <w:sz w:val="16"/>
              </w:rPr>
            </w:pPr>
          </w:p>
        </w:tc>
        <w:tc>
          <w:tcPr>
            <w:tcW w:w="3545" w:type="dxa"/>
          </w:tcPr>
          <w:p>
            <w:pPr>
              <w:pStyle w:val="TableParagraph"/>
              <w:spacing w:line="214" w:lineRule="exact"/>
              <w:ind w:left="106"/>
              <w:rPr>
                <w:sz w:val="20"/>
              </w:rPr>
            </w:pPr>
            <w:r>
              <w:rPr>
                <w:sz w:val="20"/>
              </w:rPr>
              <w:t>- Penyediaan Gaji dan Tunjangan ASN</w:t>
            </w:r>
          </w:p>
        </w:tc>
        <w:tc>
          <w:tcPr>
            <w:tcW w:w="1845" w:type="dxa"/>
          </w:tcPr>
          <w:p>
            <w:pPr>
              <w:pStyle w:val="TableParagraph"/>
              <w:spacing w:line="214" w:lineRule="exact"/>
              <w:ind w:left="114" w:right="109"/>
              <w:jc w:val="center"/>
              <w:rPr>
                <w:sz w:val="20"/>
              </w:rPr>
            </w:pPr>
            <w:r>
              <w:rPr>
                <w:sz w:val="20"/>
              </w:rPr>
              <w:t>8.425.399.218</w:t>
            </w:r>
          </w:p>
        </w:tc>
        <w:tc>
          <w:tcPr>
            <w:tcW w:w="1701" w:type="dxa"/>
          </w:tcPr>
          <w:p>
            <w:pPr>
              <w:pStyle w:val="TableParagraph"/>
              <w:spacing w:line="214" w:lineRule="exact"/>
              <w:ind w:left="270"/>
              <w:rPr>
                <w:sz w:val="20"/>
              </w:rPr>
            </w:pPr>
            <w:r>
              <w:rPr>
                <w:sz w:val="20"/>
              </w:rPr>
              <w:t>8.069.753.814</w:t>
            </w:r>
          </w:p>
        </w:tc>
        <w:tc>
          <w:tcPr>
            <w:tcW w:w="1277" w:type="dxa"/>
          </w:tcPr>
          <w:p>
            <w:pPr>
              <w:pStyle w:val="TableParagraph"/>
              <w:spacing w:line="214" w:lineRule="exact"/>
              <w:ind w:left="120" w:right="116"/>
              <w:jc w:val="center"/>
              <w:rPr>
                <w:sz w:val="20"/>
              </w:rPr>
            </w:pPr>
            <w:r>
              <w:rPr>
                <w:sz w:val="20"/>
              </w:rPr>
              <w:t>97,78</w:t>
            </w:r>
          </w:p>
        </w:tc>
      </w:tr>
      <w:tr>
        <w:trPr>
          <w:trHeight w:val="462" w:hRule="atLeast"/>
        </w:trPr>
        <w:tc>
          <w:tcPr>
            <w:tcW w:w="589" w:type="dxa"/>
          </w:tcPr>
          <w:p>
            <w:pPr>
              <w:pStyle w:val="TableParagraph"/>
              <w:spacing w:line="226" w:lineRule="exact"/>
              <w:ind w:left="8"/>
              <w:jc w:val="center"/>
              <w:rPr>
                <w:sz w:val="20"/>
              </w:rPr>
            </w:pPr>
            <w:r>
              <w:rPr>
                <w:sz w:val="20"/>
              </w:rPr>
              <w:t>4</w:t>
            </w:r>
          </w:p>
        </w:tc>
        <w:tc>
          <w:tcPr>
            <w:tcW w:w="3545" w:type="dxa"/>
          </w:tcPr>
          <w:p>
            <w:pPr>
              <w:pStyle w:val="TableParagraph"/>
              <w:spacing w:line="228" w:lineRule="exact" w:before="4"/>
              <w:ind w:left="106"/>
              <w:rPr>
                <w:b/>
                <w:sz w:val="20"/>
              </w:rPr>
            </w:pPr>
            <w:r>
              <w:rPr>
                <w:b/>
                <w:sz w:val="20"/>
              </w:rPr>
              <w:t>Program Administrasi Kepegawaian Perangkat Daerah</w:t>
            </w:r>
          </w:p>
        </w:tc>
        <w:tc>
          <w:tcPr>
            <w:tcW w:w="1845" w:type="dxa"/>
          </w:tcPr>
          <w:p>
            <w:pPr>
              <w:pStyle w:val="TableParagraph"/>
              <w:spacing w:before="116"/>
              <w:ind w:left="114" w:right="109"/>
              <w:jc w:val="center"/>
              <w:rPr>
                <w:b/>
                <w:sz w:val="20"/>
              </w:rPr>
            </w:pPr>
            <w:r>
              <w:rPr>
                <w:b/>
                <w:sz w:val="20"/>
              </w:rPr>
              <w:t>152.550.000</w:t>
            </w:r>
          </w:p>
        </w:tc>
        <w:tc>
          <w:tcPr>
            <w:tcW w:w="1701" w:type="dxa"/>
          </w:tcPr>
          <w:p>
            <w:pPr>
              <w:pStyle w:val="TableParagraph"/>
              <w:spacing w:before="116"/>
              <w:ind w:left="346"/>
              <w:rPr>
                <w:b/>
                <w:sz w:val="20"/>
              </w:rPr>
            </w:pPr>
            <w:r>
              <w:rPr>
                <w:b/>
                <w:sz w:val="20"/>
              </w:rPr>
              <w:t>151.718.400</w:t>
            </w:r>
          </w:p>
        </w:tc>
        <w:tc>
          <w:tcPr>
            <w:tcW w:w="1277" w:type="dxa"/>
          </w:tcPr>
          <w:p>
            <w:pPr>
              <w:pStyle w:val="TableParagraph"/>
              <w:spacing w:before="116"/>
              <w:ind w:left="120" w:right="116"/>
              <w:jc w:val="center"/>
              <w:rPr>
                <w:b/>
                <w:sz w:val="20"/>
              </w:rPr>
            </w:pPr>
            <w:r>
              <w:rPr>
                <w:b/>
                <w:sz w:val="20"/>
              </w:rPr>
              <w:t>99,45</w:t>
            </w:r>
          </w:p>
        </w:tc>
      </w:tr>
      <w:tr>
        <w:trPr>
          <w:trHeight w:val="457" w:hRule="atLeast"/>
        </w:trPr>
        <w:tc>
          <w:tcPr>
            <w:tcW w:w="589" w:type="dxa"/>
          </w:tcPr>
          <w:p>
            <w:pPr>
              <w:pStyle w:val="TableParagraph"/>
              <w:rPr>
                <w:sz w:val="20"/>
              </w:rPr>
            </w:pPr>
          </w:p>
        </w:tc>
        <w:tc>
          <w:tcPr>
            <w:tcW w:w="3545" w:type="dxa"/>
          </w:tcPr>
          <w:p>
            <w:pPr>
              <w:pStyle w:val="TableParagraph"/>
              <w:tabs>
                <w:tab w:pos="1249" w:val="left" w:leader="none"/>
                <w:tab w:pos="2160" w:val="left" w:leader="none"/>
                <w:tab w:pos="2864" w:val="left" w:leader="none"/>
              </w:tabs>
              <w:spacing w:line="222" w:lineRule="exact"/>
              <w:ind w:left="106"/>
              <w:rPr>
                <w:sz w:val="20"/>
              </w:rPr>
            </w:pPr>
            <w:r>
              <w:rPr>
                <w:sz w:val="20"/>
              </w:rPr>
              <w:t>Pengadaan</w:t>
              <w:tab/>
              <w:t>Pakaian</w:t>
              <w:tab/>
              <w:t>dinas</w:t>
              <w:tab/>
              <w:t>beserta</w:t>
            </w:r>
          </w:p>
          <w:p>
            <w:pPr>
              <w:pStyle w:val="TableParagraph"/>
              <w:spacing w:line="214" w:lineRule="exact" w:before="2"/>
              <w:ind w:left="106"/>
              <w:rPr>
                <w:sz w:val="20"/>
              </w:rPr>
            </w:pPr>
            <w:r>
              <w:rPr>
                <w:sz w:val="20"/>
              </w:rPr>
              <w:t>atributnya</w:t>
            </w:r>
          </w:p>
        </w:tc>
        <w:tc>
          <w:tcPr>
            <w:tcW w:w="1845" w:type="dxa"/>
          </w:tcPr>
          <w:p>
            <w:pPr>
              <w:pStyle w:val="TableParagraph"/>
              <w:spacing w:before="108"/>
              <w:ind w:left="114" w:right="109"/>
              <w:jc w:val="center"/>
              <w:rPr>
                <w:sz w:val="20"/>
              </w:rPr>
            </w:pPr>
            <w:r>
              <w:rPr>
                <w:sz w:val="20"/>
              </w:rPr>
              <w:t>152.550.000</w:t>
            </w:r>
          </w:p>
        </w:tc>
        <w:tc>
          <w:tcPr>
            <w:tcW w:w="1701" w:type="dxa"/>
          </w:tcPr>
          <w:p>
            <w:pPr>
              <w:pStyle w:val="TableParagraph"/>
              <w:spacing w:before="108"/>
              <w:ind w:left="346"/>
              <w:rPr>
                <w:sz w:val="20"/>
              </w:rPr>
            </w:pPr>
            <w:r>
              <w:rPr>
                <w:sz w:val="20"/>
              </w:rPr>
              <w:t>151.718.400</w:t>
            </w:r>
          </w:p>
        </w:tc>
        <w:tc>
          <w:tcPr>
            <w:tcW w:w="1277" w:type="dxa"/>
          </w:tcPr>
          <w:p>
            <w:pPr>
              <w:pStyle w:val="TableParagraph"/>
              <w:spacing w:before="112"/>
              <w:ind w:left="120" w:right="116"/>
              <w:jc w:val="center"/>
              <w:rPr>
                <w:b/>
                <w:sz w:val="20"/>
              </w:rPr>
            </w:pPr>
            <w:r>
              <w:rPr>
                <w:b/>
                <w:sz w:val="20"/>
              </w:rPr>
              <w:t>99,45</w:t>
            </w:r>
          </w:p>
        </w:tc>
      </w:tr>
      <w:tr>
        <w:trPr>
          <w:trHeight w:val="462" w:hRule="atLeast"/>
        </w:trPr>
        <w:tc>
          <w:tcPr>
            <w:tcW w:w="589" w:type="dxa"/>
          </w:tcPr>
          <w:p>
            <w:pPr>
              <w:pStyle w:val="TableParagraph"/>
              <w:rPr>
                <w:sz w:val="20"/>
              </w:rPr>
            </w:pPr>
          </w:p>
        </w:tc>
        <w:tc>
          <w:tcPr>
            <w:tcW w:w="3545" w:type="dxa"/>
          </w:tcPr>
          <w:p>
            <w:pPr>
              <w:pStyle w:val="TableParagraph"/>
              <w:spacing w:line="228" w:lineRule="exact"/>
              <w:ind w:left="106"/>
              <w:rPr>
                <w:sz w:val="20"/>
              </w:rPr>
            </w:pPr>
            <w:r>
              <w:rPr>
                <w:sz w:val="20"/>
              </w:rPr>
              <w:t>- Pendidikan dan Pelatihan Pegawai Berdasarkan tugas dan fungsi</w:t>
            </w:r>
          </w:p>
        </w:tc>
        <w:tc>
          <w:tcPr>
            <w:tcW w:w="1845" w:type="dxa"/>
          </w:tcPr>
          <w:p>
            <w:pPr>
              <w:pStyle w:val="TableParagraph"/>
              <w:spacing w:before="112"/>
              <w:ind w:left="6"/>
              <w:jc w:val="center"/>
              <w:rPr>
                <w:sz w:val="20"/>
              </w:rPr>
            </w:pPr>
            <w:r>
              <w:rPr>
                <w:sz w:val="20"/>
              </w:rPr>
              <w:t>0</w:t>
            </w:r>
          </w:p>
        </w:tc>
        <w:tc>
          <w:tcPr>
            <w:tcW w:w="1701" w:type="dxa"/>
          </w:tcPr>
          <w:p>
            <w:pPr>
              <w:pStyle w:val="TableParagraph"/>
              <w:spacing w:before="112"/>
              <w:ind w:left="6"/>
              <w:jc w:val="center"/>
              <w:rPr>
                <w:sz w:val="20"/>
              </w:rPr>
            </w:pPr>
            <w:r>
              <w:rPr>
                <w:sz w:val="20"/>
              </w:rPr>
              <w:t>0</w:t>
            </w:r>
          </w:p>
        </w:tc>
        <w:tc>
          <w:tcPr>
            <w:tcW w:w="1277" w:type="dxa"/>
          </w:tcPr>
          <w:p>
            <w:pPr>
              <w:pStyle w:val="TableParagraph"/>
              <w:spacing w:before="112"/>
              <w:ind w:left="5"/>
              <w:jc w:val="center"/>
              <w:rPr>
                <w:sz w:val="20"/>
              </w:rPr>
            </w:pPr>
            <w:r>
              <w:rPr>
                <w:sz w:val="20"/>
              </w:rPr>
              <w:t>0</w:t>
            </w:r>
          </w:p>
        </w:tc>
      </w:tr>
      <w:tr>
        <w:trPr>
          <w:trHeight w:val="457" w:hRule="atLeast"/>
        </w:trPr>
        <w:tc>
          <w:tcPr>
            <w:tcW w:w="589" w:type="dxa"/>
          </w:tcPr>
          <w:p>
            <w:pPr>
              <w:pStyle w:val="TableParagraph"/>
              <w:spacing w:line="222" w:lineRule="exact"/>
              <w:ind w:left="8"/>
              <w:jc w:val="center"/>
              <w:rPr>
                <w:sz w:val="20"/>
              </w:rPr>
            </w:pPr>
            <w:r>
              <w:rPr>
                <w:sz w:val="20"/>
              </w:rPr>
              <w:t>5</w:t>
            </w:r>
          </w:p>
        </w:tc>
        <w:tc>
          <w:tcPr>
            <w:tcW w:w="3545" w:type="dxa"/>
          </w:tcPr>
          <w:p>
            <w:pPr>
              <w:pStyle w:val="TableParagraph"/>
              <w:tabs>
                <w:tab w:pos="1337" w:val="left" w:leader="none"/>
                <w:tab w:pos="2840" w:val="left" w:leader="none"/>
              </w:tabs>
              <w:spacing w:line="226" w:lineRule="exact"/>
              <w:ind w:left="106"/>
              <w:rPr>
                <w:b/>
                <w:sz w:val="20"/>
              </w:rPr>
            </w:pPr>
            <w:r>
              <w:rPr>
                <w:b/>
                <w:sz w:val="20"/>
              </w:rPr>
              <w:t>Program</w:t>
              <w:tab/>
              <w:t>Adminitrasi</w:t>
              <w:tab/>
              <w:t>Umum</w:t>
            </w:r>
          </w:p>
          <w:p>
            <w:pPr>
              <w:pStyle w:val="TableParagraph"/>
              <w:spacing w:line="210" w:lineRule="exact" w:before="2"/>
              <w:ind w:left="106"/>
              <w:rPr>
                <w:b/>
                <w:sz w:val="20"/>
              </w:rPr>
            </w:pPr>
            <w:r>
              <w:rPr>
                <w:b/>
                <w:sz w:val="20"/>
              </w:rPr>
              <w:t>Perangkat Daerah</w:t>
            </w:r>
          </w:p>
        </w:tc>
        <w:tc>
          <w:tcPr>
            <w:tcW w:w="1845" w:type="dxa"/>
          </w:tcPr>
          <w:p>
            <w:pPr>
              <w:pStyle w:val="TableParagraph"/>
              <w:spacing w:before="112"/>
              <w:ind w:left="114" w:right="109"/>
              <w:jc w:val="center"/>
              <w:rPr>
                <w:b/>
                <w:sz w:val="20"/>
              </w:rPr>
            </w:pPr>
            <w:r>
              <w:rPr>
                <w:b/>
                <w:sz w:val="20"/>
              </w:rPr>
              <w:t>508.966.000</w:t>
            </w:r>
          </w:p>
        </w:tc>
        <w:tc>
          <w:tcPr>
            <w:tcW w:w="1701" w:type="dxa"/>
          </w:tcPr>
          <w:p>
            <w:pPr>
              <w:pStyle w:val="TableParagraph"/>
              <w:spacing w:before="112"/>
              <w:ind w:left="346"/>
              <w:rPr>
                <w:b/>
                <w:sz w:val="20"/>
              </w:rPr>
            </w:pPr>
            <w:r>
              <w:rPr>
                <w:b/>
                <w:sz w:val="20"/>
              </w:rPr>
              <w:t>463.926.703</w:t>
            </w:r>
          </w:p>
        </w:tc>
        <w:tc>
          <w:tcPr>
            <w:tcW w:w="1277" w:type="dxa"/>
          </w:tcPr>
          <w:p>
            <w:pPr>
              <w:pStyle w:val="TableParagraph"/>
              <w:spacing w:before="112"/>
              <w:ind w:left="120" w:right="116"/>
              <w:jc w:val="center"/>
              <w:rPr>
                <w:b/>
                <w:sz w:val="20"/>
              </w:rPr>
            </w:pPr>
            <w:r>
              <w:rPr>
                <w:b/>
                <w:sz w:val="20"/>
              </w:rPr>
              <w:t>91,15</w:t>
            </w:r>
          </w:p>
        </w:tc>
      </w:tr>
      <w:tr>
        <w:trPr>
          <w:trHeight w:val="462" w:hRule="atLeast"/>
        </w:trPr>
        <w:tc>
          <w:tcPr>
            <w:tcW w:w="589" w:type="dxa"/>
          </w:tcPr>
          <w:p>
            <w:pPr>
              <w:pStyle w:val="TableParagraph"/>
              <w:rPr>
                <w:sz w:val="20"/>
              </w:rPr>
            </w:pPr>
          </w:p>
        </w:tc>
        <w:tc>
          <w:tcPr>
            <w:tcW w:w="3545" w:type="dxa"/>
          </w:tcPr>
          <w:p>
            <w:pPr>
              <w:pStyle w:val="TableParagraph"/>
              <w:spacing w:line="228" w:lineRule="exact"/>
              <w:ind w:left="106" w:right="99"/>
              <w:rPr>
                <w:sz w:val="20"/>
              </w:rPr>
            </w:pPr>
            <w:r>
              <w:rPr>
                <w:sz w:val="20"/>
              </w:rPr>
              <w:t>- Penyediaan Peralatan dan Perlengkapan Kantor</w:t>
            </w:r>
          </w:p>
        </w:tc>
        <w:tc>
          <w:tcPr>
            <w:tcW w:w="1845" w:type="dxa"/>
          </w:tcPr>
          <w:p>
            <w:pPr>
              <w:pStyle w:val="TableParagraph"/>
              <w:spacing w:before="112"/>
              <w:ind w:left="114" w:right="109"/>
              <w:jc w:val="center"/>
              <w:rPr>
                <w:sz w:val="20"/>
              </w:rPr>
            </w:pPr>
            <w:r>
              <w:rPr>
                <w:sz w:val="20"/>
              </w:rPr>
              <w:t>129.670.000</w:t>
            </w:r>
          </w:p>
        </w:tc>
        <w:tc>
          <w:tcPr>
            <w:tcW w:w="1701" w:type="dxa"/>
          </w:tcPr>
          <w:p>
            <w:pPr>
              <w:pStyle w:val="TableParagraph"/>
              <w:spacing w:before="112"/>
              <w:ind w:left="346"/>
              <w:rPr>
                <w:sz w:val="20"/>
              </w:rPr>
            </w:pPr>
            <w:r>
              <w:rPr>
                <w:sz w:val="20"/>
              </w:rPr>
              <w:t>120.556.920</w:t>
            </w:r>
          </w:p>
        </w:tc>
        <w:tc>
          <w:tcPr>
            <w:tcW w:w="1277" w:type="dxa"/>
          </w:tcPr>
          <w:p>
            <w:pPr>
              <w:pStyle w:val="TableParagraph"/>
              <w:spacing w:before="112"/>
              <w:ind w:left="120" w:right="116"/>
              <w:jc w:val="center"/>
              <w:rPr>
                <w:sz w:val="20"/>
              </w:rPr>
            </w:pPr>
            <w:r>
              <w:rPr>
                <w:sz w:val="20"/>
              </w:rPr>
              <w:t>92,97</w:t>
            </w:r>
          </w:p>
        </w:tc>
      </w:tr>
      <w:tr>
        <w:trPr>
          <w:trHeight w:val="234" w:hRule="atLeast"/>
        </w:trPr>
        <w:tc>
          <w:tcPr>
            <w:tcW w:w="589" w:type="dxa"/>
          </w:tcPr>
          <w:p>
            <w:pPr>
              <w:pStyle w:val="TableParagraph"/>
              <w:rPr>
                <w:sz w:val="16"/>
              </w:rPr>
            </w:pPr>
          </w:p>
        </w:tc>
        <w:tc>
          <w:tcPr>
            <w:tcW w:w="3545" w:type="dxa"/>
          </w:tcPr>
          <w:p>
            <w:pPr>
              <w:pStyle w:val="TableParagraph"/>
              <w:spacing w:line="214" w:lineRule="exact"/>
              <w:ind w:left="106"/>
              <w:rPr>
                <w:sz w:val="20"/>
              </w:rPr>
            </w:pPr>
            <w:r>
              <w:rPr>
                <w:sz w:val="20"/>
              </w:rPr>
              <w:t>- Penyediaan Bahan Logistik Kantor</w:t>
            </w:r>
          </w:p>
        </w:tc>
        <w:tc>
          <w:tcPr>
            <w:tcW w:w="1845" w:type="dxa"/>
          </w:tcPr>
          <w:p>
            <w:pPr>
              <w:pStyle w:val="TableParagraph"/>
              <w:spacing w:line="214" w:lineRule="exact"/>
              <w:ind w:left="114" w:right="108"/>
              <w:jc w:val="center"/>
              <w:rPr>
                <w:sz w:val="20"/>
              </w:rPr>
            </w:pPr>
            <w:r>
              <w:rPr>
                <w:sz w:val="20"/>
              </w:rPr>
              <w:t>151.700.000</w:t>
            </w:r>
          </w:p>
        </w:tc>
        <w:tc>
          <w:tcPr>
            <w:tcW w:w="1701" w:type="dxa"/>
          </w:tcPr>
          <w:p>
            <w:pPr>
              <w:pStyle w:val="TableParagraph"/>
              <w:spacing w:line="214" w:lineRule="exact"/>
              <w:ind w:left="346"/>
              <w:rPr>
                <w:sz w:val="20"/>
              </w:rPr>
            </w:pPr>
            <w:r>
              <w:rPr>
                <w:sz w:val="20"/>
              </w:rPr>
              <w:t>148.293.500</w:t>
            </w:r>
          </w:p>
        </w:tc>
        <w:tc>
          <w:tcPr>
            <w:tcW w:w="1277" w:type="dxa"/>
          </w:tcPr>
          <w:p>
            <w:pPr>
              <w:pStyle w:val="TableParagraph"/>
              <w:spacing w:line="214" w:lineRule="exact"/>
              <w:ind w:left="120" w:right="116"/>
              <w:jc w:val="center"/>
              <w:rPr>
                <w:sz w:val="20"/>
              </w:rPr>
            </w:pPr>
            <w:r>
              <w:rPr>
                <w:sz w:val="20"/>
              </w:rPr>
              <w:t>97,75</w:t>
            </w:r>
          </w:p>
        </w:tc>
      </w:tr>
      <w:tr>
        <w:trPr>
          <w:trHeight w:val="462" w:hRule="atLeast"/>
        </w:trPr>
        <w:tc>
          <w:tcPr>
            <w:tcW w:w="589" w:type="dxa"/>
          </w:tcPr>
          <w:p>
            <w:pPr>
              <w:pStyle w:val="TableParagraph"/>
              <w:rPr>
                <w:sz w:val="20"/>
              </w:rPr>
            </w:pPr>
          </w:p>
        </w:tc>
        <w:tc>
          <w:tcPr>
            <w:tcW w:w="3545" w:type="dxa"/>
          </w:tcPr>
          <w:p>
            <w:pPr>
              <w:pStyle w:val="TableParagraph"/>
              <w:tabs>
                <w:tab w:pos="1365" w:val="left" w:leader="none"/>
                <w:tab w:pos="2213" w:val="left" w:leader="none"/>
                <w:tab w:pos="3140" w:val="left" w:leader="none"/>
              </w:tabs>
              <w:spacing w:line="228" w:lineRule="exact" w:before="1"/>
              <w:ind w:left="106" w:right="100"/>
              <w:rPr>
                <w:sz w:val="20"/>
              </w:rPr>
            </w:pPr>
            <w:r>
              <w:rPr>
                <w:sz w:val="20"/>
              </w:rPr>
              <w:t>-Penyediaan</w:t>
              <w:tab/>
              <w:t>Barang</w:t>
              <w:tab/>
              <w:t>Cetakan</w:t>
              <w:tab/>
            </w:r>
            <w:r>
              <w:rPr>
                <w:spacing w:val="-5"/>
                <w:sz w:val="20"/>
              </w:rPr>
              <w:t>dan </w:t>
            </w:r>
            <w:r>
              <w:rPr>
                <w:sz w:val="20"/>
              </w:rPr>
              <w:t>Penggandaan</w:t>
            </w:r>
          </w:p>
        </w:tc>
        <w:tc>
          <w:tcPr>
            <w:tcW w:w="1845" w:type="dxa"/>
          </w:tcPr>
          <w:p>
            <w:pPr>
              <w:pStyle w:val="TableParagraph"/>
              <w:spacing w:before="108"/>
              <w:ind w:left="114" w:right="105"/>
              <w:jc w:val="center"/>
              <w:rPr>
                <w:sz w:val="20"/>
              </w:rPr>
            </w:pPr>
            <w:r>
              <w:rPr>
                <w:sz w:val="20"/>
              </w:rPr>
              <w:t>60.000.000</w:t>
            </w:r>
          </w:p>
        </w:tc>
        <w:tc>
          <w:tcPr>
            <w:tcW w:w="1701" w:type="dxa"/>
          </w:tcPr>
          <w:p>
            <w:pPr>
              <w:pStyle w:val="TableParagraph"/>
              <w:spacing w:before="108"/>
              <w:ind w:left="398"/>
              <w:rPr>
                <w:sz w:val="20"/>
              </w:rPr>
            </w:pPr>
            <w:r>
              <w:rPr>
                <w:sz w:val="20"/>
              </w:rPr>
              <w:t>29.445.950</w:t>
            </w:r>
          </w:p>
        </w:tc>
        <w:tc>
          <w:tcPr>
            <w:tcW w:w="1277" w:type="dxa"/>
          </w:tcPr>
          <w:p>
            <w:pPr>
              <w:pStyle w:val="TableParagraph"/>
              <w:spacing w:before="112"/>
              <w:ind w:left="120" w:right="116"/>
              <w:jc w:val="center"/>
              <w:rPr>
                <w:b/>
                <w:sz w:val="20"/>
              </w:rPr>
            </w:pPr>
            <w:r>
              <w:rPr>
                <w:b/>
                <w:sz w:val="20"/>
              </w:rPr>
              <w:t>49.08</w:t>
            </w:r>
          </w:p>
        </w:tc>
      </w:tr>
      <w:tr>
        <w:trPr>
          <w:trHeight w:val="458" w:hRule="atLeast"/>
        </w:trPr>
        <w:tc>
          <w:tcPr>
            <w:tcW w:w="589" w:type="dxa"/>
          </w:tcPr>
          <w:p>
            <w:pPr>
              <w:pStyle w:val="TableParagraph"/>
              <w:rPr>
                <w:sz w:val="20"/>
              </w:rPr>
            </w:pPr>
          </w:p>
        </w:tc>
        <w:tc>
          <w:tcPr>
            <w:tcW w:w="3545" w:type="dxa"/>
          </w:tcPr>
          <w:p>
            <w:pPr>
              <w:pStyle w:val="TableParagraph"/>
              <w:tabs>
                <w:tab w:pos="1860" w:val="left" w:leader="none"/>
                <w:tab w:pos="2544" w:val="left" w:leader="none"/>
              </w:tabs>
              <w:spacing w:line="223" w:lineRule="exact"/>
              <w:ind w:left="106"/>
              <w:rPr>
                <w:sz w:val="20"/>
              </w:rPr>
            </w:pPr>
            <w:r>
              <w:rPr>
                <w:rFonts w:ascii="Trebuchet MS"/>
                <w:sz w:val="20"/>
              </w:rPr>
              <w:t>-</w:t>
            </w:r>
            <w:r>
              <w:rPr>
                <w:rFonts w:ascii="Trebuchet MS"/>
                <w:spacing w:val="41"/>
                <w:sz w:val="20"/>
              </w:rPr>
              <w:t> </w:t>
            </w:r>
            <w:r>
              <w:rPr>
                <w:sz w:val="20"/>
              </w:rPr>
              <w:t>Penyelenggaraan</w:t>
              <w:tab/>
              <w:t>Rapat</w:t>
              <w:tab/>
              <w:t>Koordinasi</w:t>
            </w:r>
          </w:p>
          <w:p>
            <w:pPr>
              <w:pStyle w:val="TableParagraph"/>
              <w:spacing w:line="214" w:lineRule="exact" w:before="1"/>
              <w:ind w:left="282"/>
              <w:rPr>
                <w:sz w:val="20"/>
              </w:rPr>
            </w:pPr>
            <w:r>
              <w:rPr>
                <w:sz w:val="20"/>
              </w:rPr>
              <w:t>dan Konsultasi SKPD</w:t>
            </w:r>
          </w:p>
        </w:tc>
        <w:tc>
          <w:tcPr>
            <w:tcW w:w="1845" w:type="dxa"/>
          </w:tcPr>
          <w:p>
            <w:pPr>
              <w:pStyle w:val="TableParagraph"/>
              <w:spacing w:before="108"/>
              <w:ind w:left="114" w:right="109"/>
              <w:jc w:val="center"/>
              <w:rPr>
                <w:sz w:val="20"/>
              </w:rPr>
            </w:pPr>
            <w:r>
              <w:rPr>
                <w:sz w:val="20"/>
              </w:rPr>
              <w:t>167.596.000</w:t>
            </w:r>
          </w:p>
        </w:tc>
        <w:tc>
          <w:tcPr>
            <w:tcW w:w="1701" w:type="dxa"/>
          </w:tcPr>
          <w:p>
            <w:pPr>
              <w:pStyle w:val="TableParagraph"/>
              <w:spacing w:before="108"/>
              <w:ind w:left="346"/>
              <w:rPr>
                <w:sz w:val="20"/>
              </w:rPr>
            </w:pPr>
            <w:r>
              <w:rPr>
                <w:sz w:val="20"/>
              </w:rPr>
              <w:t>165.630.333</w:t>
            </w:r>
          </w:p>
        </w:tc>
        <w:tc>
          <w:tcPr>
            <w:tcW w:w="1277" w:type="dxa"/>
          </w:tcPr>
          <w:p>
            <w:pPr>
              <w:pStyle w:val="TableParagraph"/>
              <w:spacing w:before="108"/>
              <w:ind w:left="120" w:right="116"/>
              <w:jc w:val="center"/>
              <w:rPr>
                <w:sz w:val="20"/>
              </w:rPr>
            </w:pPr>
            <w:r>
              <w:rPr>
                <w:sz w:val="20"/>
              </w:rPr>
              <w:t>98,83</w:t>
            </w:r>
          </w:p>
        </w:tc>
      </w:tr>
      <w:tr>
        <w:trPr>
          <w:trHeight w:val="690" w:hRule="atLeast"/>
        </w:trPr>
        <w:tc>
          <w:tcPr>
            <w:tcW w:w="589" w:type="dxa"/>
          </w:tcPr>
          <w:p>
            <w:pPr>
              <w:pStyle w:val="TableParagraph"/>
              <w:spacing w:line="226" w:lineRule="exact"/>
              <w:ind w:left="8"/>
              <w:jc w:val="center"/>
              <w:rPr>
                <w:sz w:val="20"/>
              </w:rPr>
            </w:pPr>
            <w:r>
              <w:rPr>
                <w:sz w:val="20"/>
              </w:rPr>
              <w:t>6</w:t>
            </w:r>
          </w:p>
        </w:tc>
        <w:tc>
          <w:tcPr>
            <w:tcW w:w="3545" w:type="dxa"/>
          </w:tcPr>
          <w:p>
            <w:pPr>
              <w:pStyle w:val="TableParagraph"/>
              <w:tabs>
                <w:tab w:pos="1306" w:val="left" w:leader="none"/>
                <w:tab w:pos="2796" w:val="left" w:leader="none"/>
              </w:tabs>
              <w:ind w:left="106" w:right="101"/>
              <w:rPr>
                <w:b/>
                <w:sz w:val="20"/>
              </w:rPr>
            </w:pPr>
            <w:r>
              <w:rPr>
                <w:b/>
                <w:sz w:val="20"/>
              </w:rPr>
              <w:t>Program Pengadaan barang milik Daerah</w:t>
              <w:tab/>
              <w:t>Penunjang</w:t>
              <w:tab/>
            </w:r>
            <w:r>
              <w:rPr>
                <w:b/>
                <w:spacing w:val="-4"/>
                <w:sz w:val="20"/>
              </w:rPr>
              <w:t>Urusan</w:t>
            </w:r>
          </w:p>
          <w:p>
            <w:pPr>
              <w:pStyle w:val="TableParagraph"/>
              <w:spacing w:line="210" w:lineRule="exact"/>
              <w:ind w:left="106"/>
              <w:rPr>
                <w:b/>
                <w:sz w:val="20"/>
              </w:rPr>
            </w:pPr>
            <w:r>
              <w:rPr>
                <w:b/>
                <w:sz w:val="20"/>
              </w:rPr>
              <w:t>Pemerintah Daerah</w:t>
            </w:r>
          </w:p>
        </w:tc>
        <w:tc>
          <w:tcPr>
            <w:tcW w:w="1845" w:type="dxa"/>
          </w:tcPr>
          <w:p>
            <w:pPr>
              <w:pStyle w:val="TableParagraph"/>
              <w:spacing w:before="9"/>
              <w:rPr>
                <w:sz w:val="19"/>
              </w:rPr>
            </w:pPr>
          </w:p>
          <w:p>
            <w:pPr>
              <w:pStyle w:val="TableParagraph"/>
              <w:ind w:left="114" w:right="109"/>
              <w:jc w:val="center"/>
              <w:rPr>
                <w:b/>
                <w:sz w:val="20"/>
              </w:rPr>
            </w:pPr>
            <w:r>
              <w:rPr>
                <w:b/>
                <w:sz w:val="20"/>
              </w:rPr>
              <w:t>196.684.000</w:t>
            </w:r>
          </w:p>
        </w:tc>
        <w:tc>
          <w:tcPr>
            <w:tcW w:w="1701" w:type="dxa"/>
          </w:tcPr>
          <w:p>
            <w:pPr>
              <w:pStyle w:val="TableParagraph"/>
              <w:spacing w:before="9"/>
              <w:rPr>
                <w:sz w:val="19"/>
              </w:rPr>
            </w:pPr>
          </w:p>
          <w:p>
            <w:pPr>
              <w:pStyle w:val="TableParagraph"/>
              <w:ind w:left="346"/>
              <w:rPr>
                <w:b/>
                <w:sz w:val="20"/>
              </w:rPr>
            </w:pPr>
            <w:r>
              <w:rPr>
                <w:b/>
                <w:sz w:val="20"/>
              </w:rPr>
              <w:t>180.719.000</w:t>
            </w:r>
          </w:p>
        </w:tc>
        <w:tc>
          <w:tcPr>
            <w:tcW w:w="1277" w:type="dxa"/>
          </w:tcPr>
          <w:p>
            <w:pPr>
              <w:pStyle w:val="TableParagraph"/>
              <w:spacing w:before="9"/>
              <w:rPr>
                <w:sz w:val="19"/>
              </w:rPr>
            </w:pPr>
          </w:p>
          <w:p>
            <w:pPr>
              <w:pStyle w:val="TableParagraph"/>
              <w:ind w:left="120" w:right="116"/>
              <w:jc w:val="center"/>
              <w:rPr>
                <w:b/>
                <w:sz w:val="20"/>
              </w:rPr>
            </w:pPr>
            <w:r>
              <w:rPr>
                <w:b/>
                <w:sz w:val="20"/>
              </w:rPr>
              <w:t>99,88</w:t>
            </w:r>
          </w:p>
        </w:tc>
      </w:tr>
      <w:tr>
        <w:trPr>
          <w:trHeight w:val="461" w:hRule="atLeast"/>
        </w:trPr>
        <w:tc>
          <w:tcPr>
            <w:tcW w:w="589" w:type="dxa"/>
          </w:tcPr>
          <w:p>
            <w:pPr>
              <w:pStyle w:val="TableParagraph"/>
              <w:rPr>
                <w:sz w:val="20"/>
              </w:rPr>
            </w:pPr>
          </w:p>
        </w:tc>
        <w:tc>
          <w:tcPr>
            <w:tcW w:w="3545" w:type="dxa"/>
          </w:tcPr>
          <w:p>
            <w:pPr>
              <w:pStyle w:val="TableParagraph"/>
              <w:tabs>
                <w:tab w:pos="1405" w:val="left" w:leader="none"/>
                <w:tab w:pos="2404" w:val="left" w:leader="none"/>
                <w:tab w:pos="2956" w:val="left" w:leader="none"/>
              </w:tabs>
              <w:spacing w:line="227" w:lineRule="exact"/>
              <w:ind w:left="106"/>
              <w:rPr>
                <w:sz w:val="20"/>
              </w:rPr>
            </w:pPr>
            <w:r>
              <w:rPr>
                <w:rFonts w:ascii="Trebuchet MS"/>
                <w:sz w:val="20"/>
              </w:rPr>
              <w:t>-</w:t>
            </w:r>
            <w:r>
              <w:rPr>
                <w:rFonts w:ascii="Trebuchet MS"/>
                <w:spacing w:val="42"/>
                <w:sz w:val="20"/>
              </w:rPr>
              <w:t> </w:t>
            </w:r>
            <w:r>
              <w:rPr>
                <w:sz w:val="20"/>
              </w:rPr>
              <w:t>Pengadaan</w:t>
              <w:tab/>
              <w:t>Peralatan</w:t>
              <w:tab/>
              <w:t>dan</w:t>
              <w:tab/>
              <w:t>mesin</w:t>
            </w:r>
          </w:p>
          <w:p>
            <w:pPr>
              <w:pStyle w:val="TableParagraph"/>
              <w:spacing w:line="214" w:lineRule="exact" w:before="1"/>
              <w:ind w:left="282"/>
              <w:rPr>
                <w:sz w:val="20"/>
              </w:rPr>
            </w:pPr>
            <w:r>
              <w:rPr>
                <w:sz w:val="20"/>
              </w:rPr>
              <w:t>lainnya</w:t>
            </w:r>
          </w:p>
        </w:tc>
        <w:tc>
          <w:tcPr>
            <w:tcW w:w="1845" w:type="dxa"/>
          </w:tcPr>
          <w:p>
            <w:pPr>
              <w:pStyle w:val="TableParagraph"/>
              <w:spacing w:before="112"/>
              <w:ind w:left="114" w:right="109"/>
              <w:jc w:val="center"/>
              <w:rPr>
                <w:sz w:val="20"/>
              </w:rPr>
            </w:pPr>
            <w:r>
              <w:rPr>
                <w:sz w:val="20"/>
              </w:rPr>
              <w:t>196.684.000</w:t>
            </w:r>
          </w:p>
        </w:tc>
        <w:tc>
          <w:tcPr>
            <w:tcW w:w="1701" w:type="dxa"/>
          </w:tcPr>
          <w:p>
            <w:pPr>
              <w:pStyle w:val="TableParagraph"/>
              <w:spacing w:before="112"/>
              <w:ind w:left="346"/>
              <w:rPr>
                <w:sz w:val="20"/>
              </w:rPr>
            </w:pPr>
            <w:r>
              <w:rPr>
                <w:sz w:val="20"/>
              </w:rPr>
              <w:t>180.719.000</w:t>
            </w:r>
          </w:p>
        </w:tc>
        <w:tc>
          <w:tcPr>
            <w:tcW w:w="1277" w:type="dxa"/>
          </w:tcPr>
          <w:p>
            <w:pPr>
              <w:pStyle w:val="TableParagraph"/>
              <w:spacing w:before="112"/>
              <w:ind w:left="120" w:right="116"/>
              <w:jc w:val="center"/>
              <w:rPr>
                <w:sz w:val="20"/>
              </w:rPr>
            </w:pPr>
            <w:r>
              <w:rPr>
                <w:sz w:val="20"/>
              </w:rPr>
              <w:t>91,88</w:t>
            </w:r>
          </w:p>
        </w:tc>
      </w:tr>
      <w:tr>
        <w:trPr>
          <w:trHeight w:val="462" w:hRule="atLeast"/>
        </w:trPr>
        <w:tc>
          <w:tcPr>
            <w:tcW w:w="589" w:type="dxa"/>
          </w:tcPr>
          <w:p>
            <w:pPr>
              <w:pStyle w:val="TableParagraph"/>
              <w:spacing w:line="226" w:lineRule="exact"/>
              <w:ind w:left="8"/>
              <w:jc w:val="center"/>
              <w:rPr>
                <w:sz w:val="20"/>
              </w:rPr>
            </w:pPr>
            <w:r>
              <w:rPr>
                <w:sz w:val="20"/>
              </w:rPr>
              <w:t>7</w:t>
            </w:r>
          </w:p>
        </w:tc>
        <w:tc>
          <w:tcPr>
            <w:tcW w:w="3545" w:type="dxa"/>
          </w:tcPr>
          <w:p>
            <w:pPr>
              <w:pStyle w:val="TableParagraph"/>
              <w:spacing w:line="228" w:lineRule="exact" w:before="4"/>
              <w:ind w:left="106"/>
              <w:rPr>
                <w:b/>
                <w:sz w:val="20"/>
              </w:rPr>
            </w:pPr>
            <w:r>
              <w:rPr>
                <w:b/>
                <w:sz w:val="20"/>
              </w:rPr>
              <w:t>Program Penyediaan Jasa Penunjang Urusan Pemerintah Daerah</w:t>
            </w:r>
          </w:p>
        </w:tc>
        <w:tc>
          <w:tcPr>
            <w:tcW w:w="1845" w:type="dxa"/>
          </w:tcPr>
          <w:p>
            <w:pPr>
              <w:pStyle w:val="TableParagraph"/>
              <w:spacing w:before="112"/>
              <w:ind w:left="114" w:right="109"/>
              <w:jc w:val="center"/>
              <w:rPr>
                <w:b/>
                <w:sz w:val="20"/>
              </w:rPr>
            </w:pPr>
            <w:r>
              <w:rPr>
                <w:b/>
                <w:sz w:val="20"/>
              </w:rPr>
              <w:t>.4.494.987.580</w:t>
            </w:r>
          </w:p>
        </w:tc>
        <w:tc>
          <w:tcPr>
            <w:tcW w:w="1701" w:type="dxa"/>
          </w:tcPr>
          <w:p>
            <w:pPr>
              <w:pStyle w:val="TableParagraph"/>
              <w:spacing w:before="112"/>
              <w:ind w:left="270"/>
              <w:rPr>
                <w:b/>
                <w:sz w:val="20"/>
              </w:rPr>
            </w:pPr>
            <w:r>
              <w:rPr>
                <w:b/>
                <w:sz w:val="20"/>
              </w:rPr>
              <w:t>4.272.666.160</w:t>
            </w:r>
          </w:p>
        </w:tc>
        <w:tc>
          <w:tcPr>
            <w:tcW w:w="1277" w:type="dxa"/>
          </w:tcPr>
          <w:p>
            <w:pPr>
              <w:pStyle w:val="TableParagraph"/>
              <w:spacing w:before="112"/>
              <w:ind w:left="120" w:right="116"/>
              <w:jc w:val="center"/>
              <w:rPr>
                <w:b/>
                <w:sz w:val="20"/>
              </w:rPr>
            </w:pPr>
            <w:r>
              <w:rPr>
                <w:b/>
                <w:sz w:val="20"/>
              </w:rPr>
              <w:t>95,05</w:t>
            </w:r>
          </w:p>
        </w:tc>
      </w:tr>
      <w:tr>
        <w:trPr>
          <w:trHeight w:val="457" w:hRule="atLeast"/>
        </w:trPr>
        <w:tc>
          <w:tcPr>
            <w:tcW w:w="589" w:type="dxa"/>
          </w:tcPr>
          <w:p>
            <w:pPr>
              <w:pStyle w:val="TableParagraph"/>
              <w:rPr>
                <w:sz w:val="20"/>
              </w:rPr>
            </w:pPr>
          </w:p>
        </w:tc>
        <w:tc>
          <w:tcPr>
            <w:tcW w:w="3545" w:type="dxa"/>
          </w:tcPr>
          <w:p>
            <w:pPr>
              <w:pStyle w:val="TableParagraph"/>
              <w:spacing w:line="222" w:lineRule="exact"/>
              <w:ind w:left="106"/>
              <w:rPr>
                <w:sz w:val="20"/>
              </w:rPr>
            </w:pPr>
            <w:r>
              <w:rPr>
                <w:sz w:val="20"/>
              </w:rPr>
              <w:t>-Penyediaan Jasa Komunikasi,Sumber</w:t>
            </w:r>
          </w:p>
          <w:p>
            <w:pPr>
              <w:pStyle w:val="TableParagraph"/>
              <w:spacing w:line="214" w:lineRule="exact" w:before="2"/>
              <w:ind w:left="106"/>
              <w:rPr>
                <w:sz w:val="20"/>
              </w:rPr>
            </w:pPr>
            <w:r>
              <w:rPr>
                <w:sz w:val="20"/>
              </w:rPr>
              <w:t>daya air dan Listrik</w:t>
            </w:r>
          </w:p>
        </w:tc>
        <w:tc>
          <w:tcPr>
            <w:tcW w:w="1845" w:type="dxa"/>
          </w:tcPr>
          <w:p>
            <w:pPr>
              <w:pStyle w:val="TableParagraph"/>
              <w:spacing w:before="108"/>
              <w:ind w:left="114" w:right="109"/>
              <w:jc w:val="center"/>
              <w:rPr>
                <w:sz w:val="20"/>
              </w:rPr>
            </w:pPr>
            <w:r>
              <w:rPr>
                <w:sz w:val="20"/>
              </w:rPr>
              <w:t>294.996.000</w:t>
            </w:r>
          </w:p>
        </w:tc>
        <w:tc>
          <w:tcPr>
            <w:tcW w:w="1701" w:type="dxa"/>
          </w:tcPr>
          <w:p>
            <w:pPr>
              <w:pStyle w:val="TableParagraph"/>
              <w:spacing w:before="108"/>
              <w:ind w:left="346"/>
              <w:rPr>
                <w:sz w:val="20"/>
              </w:rPr>
            </w:pPr>
            <w:r>
              <w:rPr>
                <w:sz w:val="20"/>
              </w:rPr>
              <w:t>207.012.384</w:t>
            </w:r>
          </w:p>
        </w:tc>
        <w:tc>
          <w:tcPr>
            <w:tcW w:w="1277" w:type="dxa"/>
          </w:tcPr>
          <w:p>
            <w:pPr>
              <w:pStyle w:val="TableParagraph"/>
              <w:spacing w:before="112"/>
              <w:ind w:left="120" w:right="116"/>
              <w:jc w:val="center"/>
              <w:rPr>
                <w:b/>
                <w:sz w:val="20"/>
              </w:rPr>
            </w:pPr>
            <w:r>
              <w:rPr>
                <w:b/>
                <w:sz w:val="20"/>
              </w:rPr>
              <w:t>70,17</w:t>
            </w:r>
          </w:p>
        </w:tc>
      </w:tr>
    </w:tbl>
    <w:p>
      <w:pPr>
        <w:spacing w:after="0"/>
        <w:jc w:val="center"/>
        <w:rPr>
          <w:sz w:val="20"/>
        </w:rPr>
        <w:sectPr>
          <w:pgSz w:w="12240" w:h="18720"/>
          <w:pgMar w:header="1024" w:footer="2406" w:top="2240" w:bottom="2600" w:left="1440" w:right="60"/>
        </w:sectPr>
      </w:pPr>
    </w:p>
    <w:p>
      <w:pPr>
        <w:pStyle w:val="BodyText"/>
        <w:spacing w:before="3" w:after="1"/>
        <w:rPr>
          <w:sz w:val="24"/>
        </w:rPr>
      </w:pPr>
    </w:p>
    <w:tbl>
      <w:tblPr>
        <w:tblW w:w="0" w:type="auto"/>
        <w:jc w:val="left"/>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
        <w:gridCol w:w="3545"/>
        <w:gridCol w:w="1845"/>
        <w:gridCol w:w="1701"/>
        <w:gridCol w:w="1277"/>
      </w:tblGrid>
      <w:tr>
        <w:trPr>
          <w:trHeight w:val="457" w:hRule="atLeast"/>
        </w:trPr>
        <w:tc>
          <w:tcPr>
            <w:tcW w:w="589" w:type="dxa"/>
          </w:tcPr>
          <w:p>
            <w:pPr>
              <w:pStyle w:val="TableParagraph"/>
              <w:rPr>
                <w:sz w:val="20"/>
              </w:rPr>
            </w:pPr>
          </w:p>
        </w:tc>
        <w:tc>
          <w:tcPr>
            <w:tcW w:w="3545" w:type="dxa"/>
          </w:tcPr>
          <w:p>
            <w:pPr>
              <w:pStyle w:val="TableParagraph"/>
              <w:spacing w:line="223" w:lineRule="exact"/>
              <w:ind w:left="106"/>
              <w:rPr>
                <w:sz w:val="20"/>
              </w:rPr>
            </w:pPr>
            <w:r>
              <w:rPr>
                <w:rFonts w:ascii="Trebuchet MS"/>
                <w:sz w:val="20"/>
              </w:rPr>
              <w:t>- </w:t>
            </w:r>
            <w:r>
              <w:rPr>
                <w:sz w:val="20"/>
              </w:rPr>
              <w:t>Penyediaan Jasa Pelayanan Umum</w:t>
            </w:r>
          </w:p>
          <w:p>
            <w:pPr>
              <w:pStyle w:val="TableParagraph"/>
              <w:spacing w:line="214" w:lineRule="exact" w:before="1"/>
              <w:ind w:left="282"/>
              <w:rPr>
                <w:sz w:val="20"/>
              </w:rPr>
            </w:pPr>
            <w:r>
              <w:rPr>
                <w:sz w:val="20"/>
              </w:rPr>
              <w:t>Kantor</w:t>
            </w:r>
          </w:p>
        </w:tc>
        <w:tc>
          <w:tcPr>
            <w:tcW w:w="1845" w:type="dxa"/>
          </w:tcPr>
          <w:p>
            <w:pPr>
              <w:pStyle w:val="TableParagraph"/>
              <w:spacing w:before="108"/>
              <w:ind w:right="96"/>
              <w:jc w:val="right"/>
              <w:rPr>
                <w:sz w:val="20"/>
              </w:rPr>
            </w:pPr>
            <w:r>
              <w:rPr>
                <w:sz w:val="20"/>
              </w:rPr>
              <w:t>4.199.991.580</w:t>
            </w:r>
          </w:p>
        </w:tc>
        <w:tc>
          <w:tcPr>
            <w:tcW w:w="1701" w:type="dxa"/>
          </w:tcPr>
          <w:p>
            <w:pPr>
              <w:pStyle w:val="TableParagraph"/>
              <w:spacing w:before="108"/>
              <w:ind w:left="270"/>
              <w:rPr>
                <w:sz w:val="20"/>
              </w:rPr>
            </w:pPr>
            <w:r>
              <w:rPr>
                <w:sz w:val="20"/>
              </w:rPr>
              <w:t>4.065.653.776</w:t>
            </w:r>
          </w:p>
        </w:tc>
        <w:tc>
          <w:tcPr>
            <w:tcW w:w="1277" w:type="dxa"/>
          </w:tcPr>
          <w:p>
            <w:pPr>
              <w:pStyle w:val="TableParagraph"/>
              <w:spacing w:before="108"/>
              <w:ind w:right="99"/>
              <w:jc w:val="right"/>
              <w:rPr>
                <w:sz w:val="20"/>
              </w:rPr>
            </w:pPr>
            <w:r>
              <w:rPr>
                <w:sz w:val="20"/>
              </w:rPr>
              <w:t>96,80</w:t>
            </w:r>
          </w:p>
        </w:tc>
      </w:tr>
      <w:tr>
        <w:trPr>
          <w:trHeight w:val="238" w:hRule="atLeast"/>
        </w:trPr>
        <w:tc>
          <w:tcPr>
            <w:tcW w:w="589" w:type="dxa"/>
          </w:tcPr>
          <w:p>
            <w:pPr>
              <w:pStyle w:val="TableParagraph"/>
              <w:rPr>
                <w:sz w:val="16"/>
              </w:rPr>
            </w:pPr>
          </w:p>
        </w:tc>
        <w:tc>
          <w:tcPr>
            <w:tcW w:w="3545" w:type="dxa"/>
          </w:tcPr>
          <w:p>
            <w:pPr>
              <w:pStyle w:val="TableParagraph"/>
              <w:rPr>
                <w:sz w:val="16"/>
              </w:rPr>
            </w:pPr>
          </w:p>
        </w:tc>
        <w:tc>
          <w:tcPr>
            <w:tcW w:w="1845" w:type="dxa"/>
          </w:tcPr>
          <w:p>
            <w:pPr>
              <w:pStyle w:val="TableParagraph"/>
              <w:rPr>
                <w:sz w:val="16"/>
              </w:rPr>
            </w:pPr>
          </w:p>
        </w:tc>
        <w:tc>
          <w:tcPr>
            <w:tcW w:w="1701" w:type="dxa"/>
          </w:tcPr>
          <w:p>
            <w:pPr>
              <w:pStyle w:val="TableParagraph"/>
              <w:rPr>
                <w:sz w:val="16"/>
              </w:rPr>
            </w:pPr>
          </w:p>
        </w:tc>
        <w:tc>
          <w:tcPr>
            <w:tcW w:w="1277" w:type="dxa"/>
          </w:tcPr>
          <w:p>
            <w:pPr>
              <w:pStyle w:val="TableParagraph"/>
              <w:rPr>
                <w:sz w:val="16"/>
              </w:rPr>
            </w:pPr>
          </w:p>
        </w:tc>
      </w:tr>
      <w:tr>
        <w:trPr>
          <w:trHeight w:val="458" w:hRule="atLeast"/>
        </w:trPr>
        <w:tc>
          <w:tcPr>
            <w:tcW w:w="589" w:type="dxa"/>
          </w:tcPr>
          <w:p>
            <w:pPr>
              <w:pStyle w:val="TableParagraph"/>
              <w:spacing w:line="223" w:lineRule="exact"/>
              <w:ind w:left="8"/>
              <w:jc w:val="center"/>
              <w:rPr>
                <w:sz w:val="20"/>
              </w:rPr>
            </w:pPr>
            <w:r>
              <w:rPr>
                <w:sz w:val="20"/>
              </w:rPr>
              <w:t>8</w:t>
            </w:r>
          </w:p>
        </w:tc>
        <w:tc>
          <w:tcPr>
            <w:tcW w:w="3545" w:type="dxa"/>
          </w:tcPr>
          <w:p>
            <w:pPr>
              <w:pStyle w:val="TableParagraph"/>
              <w:tabs>
                <w:tab w:pos="1153" w:val="left" w:leader="none"/>
                <w:tab w:pos="2069" w:val="left" w:leader="none"/>
                <w:tab w:pos="2796" w:val="left" w:leader="none"/>
              </w:tabs>
              <w:spacing w:line="227" w:lineRule="exact"/>
              <w:ind w:left="106"/>
              <w:rPr>
                <w:b/>
                <w:sz w:val="20"/>
              </w:rPr>
            </w:pPr>
            <w:r>
              <w:rPr>
                <w:b/>
                <w:sz w:val="20"/>
              </w:rPr>
              <w:t>Program</w:t>
              <w:tab/>
              <w:t>Barang</w:t>
              <w:tab/>
              <w:t>milik</w:t>
              <w:tab/>
              <w:t>Daerah</w:t>
            </w:r>
          </w:p>
          <w:p>
            <w:pPr>
              <w:pStyle w:val="TableParagraph"/>
              <w:spacing w:line="210" w:lineRule="exact" w:before="2"/>
              <w:ind w:left="106"/>
              <w:rPr>
                <w:b/>
                <w:sz w:val="20"/>
              </w:rPr>
            </w:pPr>
            <w:r>
              <w:rPr>
                <w:b/>
                <w:sz w:val="20"/>
              </w:rPr>
              <w:t>penunjang Urusan Pemerintah</w:t>
            </w:r>
            <w:r>
              <w:rPr>
                <w:b/>
                <w:spacing w:val="-18"/>
                <w:sz w:val="20"/>
              </w:rPr>
              <w:t> </w:t>
            </w:r>
            <w:r>
              <w:rPr>
                <w:b/>
                <w:sz w:val="20"/>
              </w:rPr>
              <w:t>Daerah</w:t>
            </w:r>
          </w:p>
        </w:tc>
        <w:tc>
          <w:tcPr>
            <w:tcW w:w="1845" w:type="dxa"/>
          </w:tcPr>
          <w:p>
            <w:pPr>
              <w:pStyle w:val="TableParagraph"/>
              <w:spacing w:before="112"/>
              <w:ind w:right="96"/>
              <w:jc w:val="right"/>
              <w:rPr>
                <w:b/>
                <w:sz w:val="20"/>
              </w:rPr>
            </w:pPr>
            <w:r>
              <w:rPr>
                <w:b/>
                <w:sz w:val="20"/>
              </w:rPr>
              <w:t>1.041.630.000</w:t>
            </w:r>
          </w:p>
        </w:tc>
        <w:tc>
          <w:tcPr>
            <w:tcW w:w="1701" w:type="dxa"/>
          </w:tcPr>
          <w:p>
            <w:pPr>
              <w:pStyle w:val="TableParagraph"/>
              <w:spacing w:before="112"/>
              <w:ind w:right="95"/>
              <w:jc w:val="right"/>
              <w:rPr>
                <w:b/>
                <w:sz w:val="20"/>
              </w:rPr>
            </w:pPr>
            <w:r>
              <w:rPr>
                <w:b/>
                <w:sz w:val="20"/>
              </w:rPr>
              <w:t>.997.646.228</w:t>
            </w:r>
          </w:p>
        </w:tc>
        <w:tc>
          <w:tcPr>
            <w:tcW w:w="1277" w:type="dxa"/>
          </w:tcPr>
          <w:p>
            <w:pPr>
              <w:pStyle w:val="TableParagraph"/>
              <w:spacing w:before="112"/>
              <w:ind w:right="99"/>
              <w:jc w:val="right"/>
              <w:rPr>
                <w:b/>
                <w:sz w:val="20"/>
              </w:rPr>
            </w:pPr>
            <w:r>
              <w:rPr>
                <w:b/>
                <w:sz w:val="20"/>
              </w:rPr>
              <w:t>95,80</w:t>
            </w:r>
          </w:p>
        </w:tc>
      </w:tr>
      <w:tr>
        <w:trPr>
          <w:trHeight w:val="690" w:hRule="atLeast"/>
        </w:trPr>
        <w:tc>
          <w:tcPr>
            <w:tcW w:w="589" w:type="dxa"/>
          </w:tcPr>
          <w:p>
            <w:pPr>
              <w:pStyle w:val="TableParagraph"/>
              <w:rPr>
                <w:sz w:val="20"/>
              </w:rPr>
            </w:pPr>
          </w:p>
        </w:tc>
        <w:tc>
          <w:tcPr>
            <w:tcW w:w="3545" w:type="dxa"/>
          </w:tcPr>
          <w:p>
            <w:pPr>
              <w:pStyle w:val="TableParagraph"/>
              <w:tabs>
                <w:tab w:pos="2116" w:val="left" w:leader="none"/>
                <w:tab w:pos="2672" w:val="left" w:leader="none"/>
              </w:tabs>
              <w:spacing w:line="237" w:lineRule="auto"/>
              <w:ind w:left="282" w:right="101" w:hanging="176"/>
              <w:rPr>
                <w:sz w:val="20"/>
              </w:rPr>
            </w:pPr>
            <w:r>
              <w:rPr>
                <w:rFonts w:ascii="Trebuchet MS"/>
                <w:sz w:val="20"/>
              </w:rPr>
              <w:t>- </w:t>
            </w:r>
            <w:r>
              <w:rPr>
                <w:sz w:val="20"/>
              </w:rPr>
              <w:t>Penyediaan jasa Pemeliharaan,Biaya Pemeliharaan,pajak</w:t>
              <w:tab/>
              <w:t>dan</w:t>
              <w:tab/>
              <w:t>Perizinan</w:t>
            </w:r>
          </w:p>
          <w:p>
            <w:pPr>
              <w:pStyle w:val="TableParagraph"/>
              <w:spacing w:line="214" w:lineRule="exact"/>
              <w:ind w:left="282"/>
              <w:rPr>
                <w:sz w:val="20"/>
              </w:rPr>
            </w:pPr>
            <w:r>
              <w:rPr>
                <w:sz w:val="20"/>
              </w:rPr>
              <w:t>kendaraan Dinas Operasional/Lap.</w:t>
            </w:r>
          </w:p>
        </w:tc>
        <w:tc>
          <w:tcPr>
            <w:tcW w:w="1845" w:type="dxa"/>
          </w:tcPr>
          <w:p>
            <w:pPr>
              <w:pStyle w:val="TableParagraph"/>
              <w:spacing w:before="5"/>
              <w:rPr>
                <w:sz w:val="19"/>
              </w:rPr>
            </w:pPr>
          </w:p>
          <w:p>
            <w:pPr>
              <w:pStyle w:val="TableParagraph"/>
              <w:ind w:right="94"/>
              <w:jc w:val="right"/>
              <w:rPr>
                <w:sz w:val="20"/>
              </w:rPr>
            </w:pPr>
            <w:r>
              <w:rPr>
                <w:sz w:val="20"/>
              </w:rPr>
              <w:t>861.586.000</w:t>
            </w:r>
          </w:p>
        </w:tc>
        <w:tc>
          <w:tcPr>
            <w:tcW w:w="1701" w:type="dxa"/>
          </w:tcPr>
          <w:p>
            <w:pPr>
              <w:pStyle w:val="TableParagraph"/>
              <w:spacing w:before="5"/>
              <w:rPr>
                <w:sz w:val="19"/>
              </w:rPr>
            </w:pPr>
          </w:p>
          <w:p>
            <w:pPr>
              <w:pStyle w:val="TableParagraph"/>
              <w:ind w:right="95"/>
              <w:jc w:val="right"/>
              <w:rPr>
                <w:sz w:val="20"/>
              </w:rPr>
            </w:pPr>
            <w:r>
              <w:rPr>
                <w:sz w:val="20"/>
              </w:rPr>
              <w:t>819.638.028</w:t>
            </w:r>
          </w:p>
        </w:tc>
        <w:tc>
          <w:tcPr>
            <w:tcW w:w="1277" w:type="dxa"/>
          </w:tcPr>
          <w:p>
            <w:pPr>
              <w:pStyle w:val="TableParagraph"/>
              <w:spacing w:before="5"/>
              <w:rPr>
                <w:sz w:val="19"/>
              </w:rPr>
            </w:pPr>
          </w:p>
          <w:p>
            <w:pPr>
              <w:pStyle w:val="TableParagraph"/>
              <w:ind w:right="99"/>
              <w:jc w:val="right"/>
              <w:rPr>
                <w:sz w:val="20"/>
              </w:rPr>
            </w:pPr>
            <w:r>
              <w:rPr>
                <w:sz w:val="20"/>
              </w:rPr>
              <w:t>95,13</w:t>
            </w:r>
          </w:p>
        </w:tc>
      </w:tr>
      <w:tr>
        <w:trPr>
          <w:trHeight w:val="461" w:hRule="atLeast"/>
        </w:trPr>
        <w:tc>
          <w:tcPr>
            <w:tcW w:w="589" w:type="dxa"/>
          </w:tcPr>
          <w:p>
            <w:pPr>
              <w:pStyle w:val="TableParagraph"/>
              <w:rPr>
                <w:sz w:val="20"/>
              </w:rPr>
            </w:pPr>
          </w:p>
        </w:tc>
        <w:tc>
          <w:tcPr>
            <w:tcW w:w="3545" w:type="dxa"/>
          </w:tcPr>
          <w:p>
            <w:pPr>
              <w:pStyle w:val="TableParagraph"/>
              <w:spacing w:line="227" w:lineRule="exact"/>
              <w:ind w:left="106"/>
              <w:rPr>
                <w:sz w:val="20"/>
              </w:rPr>
            </w:pPr>
            <w:r>
              <w:rPr>
                <w:rFonts w:ascii="Trebuchet MS"/>
                <w:sz w:val="20"/>
              </w:rPr>
              <w:t>- </w:t>
            </w:r>
            <w:r>
              <w:rPr>
                <w:sz w:val="20"/>
              </w:rPr>
              <w:t>Pemeliharaan Peralatan dan mesin</w:t>
            </w:r>
          </w:p>
          <w:p>
            <w:pPr>
              <w:pStyle w:val="TableParagraph"/>
              <w:spacing w:line="214" w:lineRule="exact" w:before="1"/>
              <w:ind w:left="282"/>
              <w:rPr>
                <w:sz w:val="20"/>
              </w:rPr>
            </w:pPr>
            <w:r>
              <w:rPr>
                <w:sz w:val="20"/>
              </w:rPr>
              <w:t>lainnya</w:t>
            </w:r>
          </w:p>
        </w:tc>
        <w:tc>
          <w:tcPr>
            <w:tcW w:w="1845" w:type="dxa"/>
          </w:tcPr>
          <w:p>
            <w:pPr>
              <w:pStyle w:val="TableParagraph"/>
              <w:spacing w:before="112"/>
              <w:ind w:right="94"/>
              <w:jc w:val="right"/>
              <w:rPr>
                <w:sz w:val="20"/>
              </w:rPr>
            </w:pPr>
            <w:r>
              <w:rPr>
                <w:sz w:val="20"/>
              </w:rPr>
              <w:t>60.000.000</w:t>
            </w:r>
          </w:p>
        </w:tc>
        <w:tc>
          <w:tcPr>
            <w:tcW w:w="1701" w:type="dxa"/>
          </w:tcPr>
          <w:p>
            <w:pPr>
              <w:pStyle w:val="TableParagraph"/>
              <w:spacing w:before="112"/>
              <w:ind w:right="94"/>
              <w:jc w:val="right"/>
              <w:rPr>
                <w:sz w:val="20"/>
              </w:rPr>
            </w:pPr>
            <w:r>
              <w:rPr>
                <w:sz w:val="20"/>
              </w:rPr>
              <w:t>59.424.000</w:t>
            </w:r>
          </w:p>
        </w:tc>
        <w:tc>
          <w:tcPr>
            <w:tcW w:w="1277" w:type="dxa"/>
          </w:tcPr>
          <w:p>
            <w:pPr>
              <w:pStyle w:val="TableParagraph"/>
              <w:spacing w:before="112"/>
              <w:ind w:right="99"/>
              <w:jc w:val="right"/>
              <w:rPr>
                <w:sz w:val="20"/>
              </w:rPr>
            </w:pPr>
            <w:r>
              <w:rPr>
                <w:sz w:val="20"/>
              </w:rPr>
              <w:t>99,04</w:t>
            </w:r>
          </w:p>
        </w:tc>
      </w:tr>
      <w:tr>
        <w:trPr>
          <w:trHeight w:val="461" w:hRule="atLeast"/>
        </w:trPr>
        <w:tc>
          <w:tcPr>
            <w:tcW w:w="589" w:type="dxa"/>
          </w:tcPr>
          <w:p>
            <w:pPr>
              <w:pStyle w:val="TableParagraph"/>
              <w:rPr>
                <w:sz w:val="20"/>
              </w:rPr>
            </w:pPr>
          </w:p>
        </w:tc>
        <w:tc>
          <w:tcPr>
            <w:tcW w:w="3545" w:type="dxa"/>
          </w:tcPr>
          <w:p>
            <w:pPr>
              <w:pStyle w:val="TableParagraph"/>
              <w:tabs>
                <w:tab w:pos="2795" w:val="left" w:leader="none"/>
              </w:tabs>
              <w:spacing w:line="228" w:lineRule="exact"/>
              <w:ind w:left="282" w:right="105" w:hanging="176"/>
              <w:rPr>
                <w:sz w:val="20"/>
              </w:rPr>
            </w:pPr>
            <w:r>
              <w:rPr>
                <w:rFonts w:ascii="Trebuchet MS"/>
                <w:sz w:val="20"/>
              </w:rPr>
              <w:t>-</w:t>
            </w:r>
            <w:r>
              <w:rPr>
                <w:rFonts w:ascii="Trebuchet MS"/>
                <w:spacing w:val="38"/>
                <w:sz w:val="20"/>
              </w:rPr>
              <w:t> </w:t>
            </w:r>
            <w:r>
              <w:rPr>
                <w:sz w:val="20"/>
              </w:rPr>
              <w:t>Pemeliharaan/Rehabilitasi</w:t>
              <w:tab/>
            </w:r>
            <w:r>
              <w:rPr>
                <w:spacing w:val="-4"/>
                <w:sz w:val="20"/>
              </w:rPr>
              <w:t>Gedung </w:t>
            </w:r>
            <w:r>
              <w:rPr>
                <w:sz w:val="20"/>
              </w:rPr>
              <w:t>Kantor dan bangunan</w:t>
            </w:r>
            <w:r>
              <w:rPr>
                <w:spacing w:val="-5"/>
                <w:sz w:val="20"/>
              </w:rPr>
              <w:t> </w:t>
            </w:r>
            <w:r>
              <w:rPr>
                <w:sz w:val="20"/>
              </w:rPr>
              <w:t>lainnya</w:t>
            </w:r>
          </w:p>
        </w:tc>
        <w:tc>
          <w:tcPr>
            <w:tcW w:w="1845" w:type="dxa"/>
          </w:tcPr>
          <w:p>
            <w:pPr>
              <w:pStyle w:val="TableParagraph"/>
              <w:spacing w:before="112"/>
              <w:ind w:right="94"/>
              <w:jc w:val="right"/>
              <w:rPr>
                <w:sz w:val="20"/>
              </w:rPr>
            </w:pPr>
            <w:r>
              <w:rPr>
                <w:sz w:val="20"/>
              </w:rPr>
              <w:t>120.044.000</w:t>
            </w:r>
          </w:p>
        </w:tc>
        <w:tc>
          <w:tcPr>
            <w:tcW w:w="1701" w:type="dxa"/>
          </w:tcPr>
          <w:p>
            <w:pPr>
              <w:pStyle w:val="TableParagraph"/>
              <w:spacing w:before="112"/>
              <w:ind w:right="94"/>
              <w:jc w:val="right"/>
              <w:rPr>
                <w:sz w:val="20"/>
              </w:rPr>
            </w:pPr>
            <w:r>
              <w:rPr>
                <w:sz w:val="20"/>
              </w:rPr>
              <w:t>118.584.000</w:t>
            </w:r>
          </w:p>
        </w:tc>
        <w:tc>
          <w:tcPr>
            <w:tcW w:w="1277" w:type="dxa"/>
          </w:tcPr>
          <w:p>
            <w:pPr>
              <w:pStyle w:val="TableParagraph"/>
              <w:spacing w:before="112"/>
              <w:ind w:right="99"/>
              <w:jc w:val="right"/>
              <w:rPr>
                <w:sz w:val="20"/>
              </w:rPr>
            </w:pPr>
            <w:r>
              <w:rPr>
                <w:sz w:val="20"/>
              </w:rPr>
              <w:t>98,78</w:t>
            </w:r>
          </w:p>
        </w:tc>
      </w:tr>
      <w:tr>
        <w:trPr>
          <w:trHeight w:val="690" w:hRule="atLeast"/>
        </w:trPr>
        <w:tc>
          <w:tcPr>
            <w:tcW w:w="589" w:type="dxa"/>
          </w:tcPr>
          <w:p>
            <w:pPr>
              <w:pStyle w:val="TableParagraph"/>
              <w:spacing w:line="222" w:lineRule="exact"/>
              <w:ind w:left="8"/>
              <w:jc w:val="center"/>
              <w:rPr>
                <w:sz w:val="20"/>
              </w:rPr>
            </w:pPr>
            <w:r>
              <w:rPr>
                <w:sz w:val="20"/>
              </w:rPr>
              <w:t>9</w:t>
            </w:r>
          </w:p>
        </w:tc>
        <w:tc>
          <w:tcPr>
            <w:tcW w:w="3545" w:type="dxa"/>
          </w:tcPr>
          <w:p>
            <w:pPr>
              <w:pStyle w:val="TableParagraph"/>
              <w:spacing w:line="226" w:lineRule="exact"/>
              <w:ind w:left="106"/>
              <w:rPr>
                <w:b/>
                <w:sz w:val="20"/>
              </w:rPr>
            </w:pPr>
            <w:r>
              <w:rPr>
                <w:b/>
                <w:sz w:val="20"/>
              </w:rPr>
              <w:t>Program Rencana Perlindungan dan</w:t>
            </w:r>
          </w:p>
          <w:p>
            <w:pPr>
              <w:pStyle w:val="TableParagraph"/>
              <w:tabs>
                <w:tab w:pos="1489" w:val="left" w:leader="none"/>
                <w:tab w:pos="2884" w:val="left" w:leader="none"/>
              </w:tabs>
              <w:spacing w:line="228" w:lineRule="exact" w:before="6"/>
              <w:ind w:left="106" w:right="101"/>
              <w:rPr>
                <w:b/>
                <w:sz w:val="20"/>
              </w:rPr>
            </w:pPr>
            <w:r>
              <w:rPr>
                <w:b/>
                <w:sz w:val="20"/>
              </w:rPr>
              <w:t>Pengelolaan</w:t>
              <w:tab/>
              <w:t>Lingkungan</w:t>
              <w:tab/>
            </w:r>
            <w:r>
              <w:rPr>
                <w:b/>
                <w:spacing w:val="-3"/>
                <w:sz w:val="20"/>
              </w:rPr>
              <w:t>Hidup </w:t>
            </w:r>
            <w:r>
              <w:rPr>
                <w:b/>
                <w:sz w:val="20"/>
              </w:rPr>
              <w:t>(RPPLH) Kabupaten /</w:t>
            </w:r>
            <w:r>
              <w:rPr>
                <w:b/>
                <w:spacing w:val="1"/>
                <w:sz w:val="20"/>
              </w:rPr>
              <w:t> </w:t>
            </w:r>
            <w:r>
              <w:rPr>
                <w:b/>
                <w:sz w:val="20"/>
              </w:rPr>
              <w:t>kota</w:t>
            </w:r>
          </w:p>
        </w:tc>
        <w:tc>
          <w:tcPr>
            <w:tcW w:w="1845" w:type="dxa"/>
          </w:tcPr>
          <w:p>
            <w:pPr>
              <w:pStyle w:val="TableParagraph"/>
              <w:spacing w:before="10"/>
              <w:rPr>
                <w:sz w:val="19"/>
              </w:rPr>
            </w:pPr>
          </w:p>
          <w:p>
            <w:pPr>
              <w:pStyle w:val="TableParagraph"/>
              <w:ind w:right="94"/>
              <w:jc w:val="right"/>
              <w:rPr>
                <w:b/>
                <w:sz w:val="20"/>
              </w:rPr>
            </w:pPr>
            <w:r>
              <w:rPr>
                <w:b/>
                <w:sz w:val="20"/>
              </w:rPr>
              <w:t>255.000.000</w:t>
            </w:r>
          </w:p>
        </w:tc>
        <w:tc>
          <w:tcPr>
            <w:tcW w:w="1701" w:type="dxa"/>
          </w:tcPr>
          <w:p>
            <w:pPr>
              <w:pStyle w:val="TableParagraph"/>
              <w:spacing w:before="10"/>
              <w:rPr>
                <w:sz w:val="19"/>
              </w:rPr>
            </w:pPr>
          </w:p>
          <w:p>
            <w:pPr>
              <w:pStyle w:val="TableParagraph"/>
              <w:ind w:right="94"/>
              <w:jc w:val="right"/>
              <w:rPr>
                <w:b/>
                <w:sz w:val="20"/>
              </w:rPr>
            </w:pPr>
            <w:r>
              <w:rPr>
                <w:b/>
                <w:sz w:val="20"/>
              </w:rPr>
              <w:t>240.240.990</w:t>
            </w:r>
          </w:p>
        </w:tc>
        <w:tc>
          <w:tcPr>
            <w:tcW w:w="1277" w:type="dxa"/>
          </w:tcPr>
          <w:p>
            <w:pPr>
              <w:pStyle w:val="TableParagraph"/>
              <w:spacing w:before="10"/>
              <w:rPr>
                <w:sz w:val="19"/>
              </w:rPr>
            </w:pPr>
          </w:p>
          <w:p>
            <w:pPr>
              <w:pStyle w:val="TableParagraph"/>
              <w:ind w:right="99"/>
              <w:jc w:val="right"/>
              <w:rPr>
                <w:b/>
                <w:sz w:val="20"/>
              </w:rPr>
            </w:pPr>
            <w:r>
              <w:rPr>
                <w:b/>
                <w:sz w:val="20"/>
              </w:rPr>
              <w:t>94,21</w:t>
            </w:r>
          </w:p>
        </w:tc>
      </w:tr>
      <w:tr>
        <w:trPr>
          <w:trHeight w:val="462" w:hRule="atLeast"/>
        </w:trPr>
        <w:tc>
          <w:tcPr>
            <w:tcW w:w="589" w:type="dxa"/>
          </w:tcPr>
          <w:p>
            <w:pPr>
              <w:pStyle w:val="TableParagraph"/>
              <w:rPr>
                <w:sz w:val="20"/>
              </w:rPr>
            </w:pPr>
          </w:p>
        </w:tc>
        <w:tc>
          <w:tcPr>
            <w:tcW w:w="3545" w:type="dxa"/>
          </w:tcPr>
          <w:p>
            <w:pPr>
              <w:pStyle w:val="TableParagraph"/>
              <w:spacing w:line="223" w:lineRule="exact"/>
              <w:ind w:left="106"/>
              <w:rPr>
                <w:sz w:val="20"/>
              </w:rPr>
            </w:pPr>
            <w:r>
              <w:rPr>
                <w:rFonts w:ascii="Trebuchet MS"/>
                <w:sz w:val="20"/>
              </w:rPr>
              <w:t>- </w:t>
            </w:r>
            <w:r>
              <w:rPr>
                <w:sz w:val="20"/>
              </w:rPr>
              <w:t>Penyusunan dan Penetapan RPPLH</w:t>
            </w:r>
          </w:p>
          <w:p>
            <w:pPr>
              <w:pStyle w:val="TableParagraph"/>
              <w:spacing w:line="218" w:lineRule="exact" w:before="1"/>
              <w:ind w:left="282"/>
              <w:rPr>
                <w:sz w:val="20"/>
              </w:rPr>
            </w:pPr>
            <w:r>
              <w:rPr>
                <w:sz w:val="20"/>
              </w:rPr>
              <w:t>Kabupaten / kota</w:t>
            </w:r>
          </w:p>
        </w:tc>
        <w:tc>
          <w:tcPr>
            <w:tcW w:w="1845" w:type="dxa"/>
          </w:tcPr>
          <w:p>
            <w:pPr>
              <w:pStyle w:val="TableParagraph"/>
              <w:spacing w:before="108"/>
              <w:ind w:right="94"/>
              <w:jc w:val="right"/>
              <w:rPr>
                <w:sz w:val="20"/>
              </w:rPr>
            </w:pPr>
            <w:r>
              <w:rPr>
                <w:sz w:val="20"/>
              </w:rPr>
              <w:t>100.000.000</w:t>
            </w:r>
          </w:p>
        </w:tc>
        <w:tc>
          <w:tcPr>
            <w:tcW w:w="1701" w:type="dxa"/>
          </w:tcPr>
          <w:p>
            <w:pPr>
              <w:pStyle w:val="TableParagraph"/>
              <w:spacing w:before="108"/>
              <w:ind w:right="94"/>
              <w:jc w:val="right"/>
              <w:rPr>
                <w:sz w:val="20"/>
              </w:rPr>
            </w:pPr>
            <w:r>
              <w:rPr>
                <w:sz w:val="20"/>
              </w:rPr>
              <w:t>96.759.540</w:t>
            </w:r>
          </w:p>
        </w:tc>
        <w:tc>
          <w:tcPr>
            <w:tcW w:w="1277" w:type="dxa"/>
          </w:tcPr>
          <w:p>
            <w:pPr>
              <w:pStyle w:val="TableParagraph"/>
              <w:spacing w:before="108"/>
              <w:ind w:right="98"/>
              <w:jc w:val="right"/>
              <w:rPr>
                <w:sz w:val="20"/>
              </w:rPr>
            </w:pPr>
            <w:r>
              <w:rPr>
                <w:sz w:val="20"/>
              </w:rPr>
              <w:t>96,76</w:t>
            </w:r>
          </w:p>
        </w:tc>
      </w:tr>
      <w:tr>
        <w:trPr>
          <w:trHeight w:val="457" w:hRule="atLeast"/>
        </w:trPr>
        <w:tc>
          <w:tcPr>
            <w:tcW w:w="589" w:type="dxa"/>
          </w:tcPr>
          <w:p>
            <w:pPr>
              <w:pStyle w:val="TableParagraph"/>
              <w:rPr>
                <w:sz w:val="20"/>
              </w:rPr>
            </w:pPr>
          </w:p>
        </w:tc>
        <w:tc>
          <w:tcPr>
            <w:tcW w:w="3545" w:type="dxa"/>
          </w:tcPr>
          <w:p>
            <w:pPr>
              <w:pStyle w:val="TableParagraph"/>
              <w:tabs>
                <w:tab w:pos="1585" w:val="left" w:leader="none"/>
                <w:tab w:pos="2808" w:val="left" w:leader="none"/>
              </w:tabs>
              <w:spacing w:line="223" w:lineRule="exact"/>
              <w:ind w:left="106"/>
              <w:rPr>
                <w:sz w:val="20"/>
              </w:rPr>
            </w:pPr>
            <w:r>
              <w:rPr>
                <w:rFonts w:ascii="Trebuchet MS"/>
                <w:sz w:val="20"/>
              </w:rPr>
              <w:t>-</w:t>
            </w:r>
            <w:r>
              <w:rPr>
                <w:rFonts w:ascii="Trebuchet MS"/>
                <w:spacing w:val="40"/>
                <w:sz w:val="20"/>
              </w:rPr>
              <w:t> </w:t>
            </w:r>
            <w:r>
              <w:rPr>
                <w:sz w:val="20"/>
              </w:rPr>
              <w:t>Pengendalian</w:t>
              <w:tab/>
              <w:t>Pelaksanaan</w:t>
              <w:tab/>
              <w:t>RPPLH</w:t>
            </w:r>
          </w:p>
          <w:p>
            <w:pPr>
              <w:pStyle w:val="TableParagraph"/>
              <w:spacing w:line="214" w:lineRule="exact"/>
              <w:ind w:left="282"/>
              <w:rPr>
                <w:sz w:val="20"/>
              </w:rPr>
            </w:pPr>
            <w:r>
              <w:rPr>
                <w:sz w:val="20"/>
              </w:rPr>
              <w:t>Kabupaten / kota</w:t>
            </w:r>
          </w:p>
        </w:tc>
        <w:tc>
          <w:tcPr>
            <w:tcW w:w="1845" w:type="dxa"/>
          </w:tcPr>
          <w:p>
            <w:pPr>
              <w:pStyle w:val="TableParagraph"/>
              <w:spacing w:before="108"/>
              <w:ind w:right="94"/>
              <w:jc w:val="right"/>
              <w:rPr>
                <w:sz w:val="20"/>
              </w:rPr>
            </w:pPr>
            <w:r>
              <w:rPr>
                <w:sz w:val="20"/>
              </w:rPr>
              <w:t>155.000.000</w:t>
            </w:r>
          </w:p>
        </w:tc>
        <w:tc>
          <w:tcPr>
            <w:tcW w:w="1701" w:type="dxa"/>
          </w:tcPr>
          <w:p>
            <w:pPr>
              <w:pStyle w:val="TableParagraph"/>
              <w:spacing w:before="108"/>
              <w:ind w:right="94"/>
              <w:jc w:val="right"/>
              <w:rPr>
                <w:sz w:val="20"/>
              </w:rPr>
            </w:pPr>
            <w:r>
              <w:rPr>
                <w:sz w:val="20"/>
              </w:rPr>
              <w:t>143.481.450</w:t>
            </w:r>
          </w:p>
        </w:tc>
        <w:tc>
          <w:tcPr>
            <w:tcW w:w="1277" w:type="dxa"/>
          </w:tcPr>
          <w:p>
            <w:pPr>
              <w:pStyle w:val="TableParagraph"/>
              <w:spacing w:before="108"/>
              <w:ind w:right="98"/>
              <w:jc w:val="right"/>
              <w:rPr>
                <w:sz w:val="20"/>
              </w:rPr>
            </w:pPr>
            <w:r>
              <w:rPr>
                <w:sz w:val="20"/>
              </w:rPr>
              <w:t>92,57</w:t>
            </w:r>
          </w:p>
        </w:tc>
      </w:tr>
      <w:tr>
        <w:trPr>
          <w:trHeight w:val="782" w:hRule="atLeast"/>
        </w:trPr>
        <w:tc>
          <w:tcPr>
            <w:tcW w:w="589" w:type="dxa"/>
          </w:tcPr>
          <w:p>
            <w:pPr>
              <w:pStyle w:val="TableParagraph"/>
              <w:ind w:left="122" w:right="119"/>
              <w:jc w:val="center"/>
              <w:rPr>
                <w:b/>
                <w:sz w:val="20"/>
              </w:rPr>
            </w:pPr>
            <w:r>
              <w:rPr>
                <w:b/>
                <w:sz w:val="20"/>
              </w:rPr>
              <w:t>10</w:t>
            </w:r>
          </w:p>
        </w:tc>
        <w:tc>
          <w:tcPr>
            <w:tcW w:w="3545" w:type="dxa"/>
          </w:tcPr>
          <w:p>
            <w:pPr>
              <w:pStyle w:val="TableParagraph"/>
              <w:ind w:left="106" w:right="99"/>
              <w:jc w:val="both"/>
              <w:rPr>
                <w:b/>
                <w:sz w:val="20"/>
              </w:rPr>
            </w:pPr>
            <w:r>
              <w:rPr>
                <w:b/>
                <w:sz w:val="20"/>
              </w:rPr>
              <w:t>Program Penyelengaraan kajian Lingkungan Hidup Strategis (KLHS) Kabuoaten/ kota</w:t>
            </w:r>
          </w:p>
        </w:tc>
        <w:tc>
          <w:tcPr>
            <w:tcW w:w="1845" w:type="dxa"/>
          </w:tcPr>
          <w:p>
            <w:pPr>
              <w:pStyle w:val="TableParagraph"/>
              <w:rPr>
                <w:sz w:val="24"/>
              </w:rPr>
            </w:pPr>
          </w:p>
          <w:p>
            <w:pPr>
              <w:pStyle w:val="TableParagraph"/>
              <w:ind w:right="94"/>
              <w:jc w:val="right"/>
              <w:rPr>
                <w:b/>
                <w:sz w:val="20"/>
              </w:rPr>
            </w:pPr>
            <w:r>
              <w:rPr>
                <w:b/>
                <w:sz w:val="20"/>
              </w:rPr>
              <w:t>119.000.000</w:t>
            </w:r>
          </w:p>
        </w:tc>
        <w:tc>
          <w:tcPr>
            <w:tcW w:w="1701" w:type="dxa"/>
          </w:tcPr>
          <w:p>
            <w:pPr>
              <w:pStyle w:val="TableParagraph"/>
              <w:rPr>
                <w:sz w:val="24"/>
              </w:rPr>
            </w:pPr>
          </w:p>
          <w:p>
            <w:pPr>
              <w:pStyle w:val="TableParagraph"/>
              <w:ind w:right="95"/>
              <w:jc w:val="right"/>
              <w:rPr>
                <w:b/>
                <w:sz w:val="20"/>
              </w:rPr>
            </w:pPr>
            <w:r>
              <w:rPr>
                <w:b/>
                <w:sz w:val="20"/>
              </w:rPr>
              <w:t>115.370.120</w:t>
            </w:r>
          </w:p>
        </w:tc>
        <w:tc>
          <w:tcPr>
            <w:tcW w:w="1277" w:type="dxa"/>
          </w:tcPr>
          <w:p>
            <w:pPr>
              <w:pStyle w:val="TableParagraph"/>
              <w:rPr>
                <w:sz w:val="24"/>
              </w:rPr>
            </w:pPr>
          </w:p>
          <w:p>
            <w:pPr>
              <w:pStyle w:val="TableParagraph"/>
              <w:ind w:right="98"/>
              <w:jc w:val="right"/>
              <w:rPr>
                <w:b/>
                <w:sz w:val="20"/>
              </w:rPr>
            </w:pPr>
            <w:r>
              <w:rPr>
                <w:b/>
                <w:sz w:val="20"/>
              </w:rPr>
              <w:t>96,95</w:t>
            </w:r>
          </w:p>
        </w:tc>
      </w:tr>
      <w:tr>
        <w:trPr>
          <w:trHeight w:val="462" w:hRule="atLeast"/>
        </w:trPr>
        <w:tc>
          <w:tcPr>
            <w:tcW w:w="589" w:type="dxa"/>
          </w:tcPr>
          <w:p>
            <w:pPr>
              <w:pStyle w:val="TableParagraph"/>
              <w:rPr>
                <w:sz w:val="20"/>
              </w:rPr>
            </w:pPr>
          </w:p>
        </w:tc>
        <w:tc>
          <w:tcPr>
            <w:tcW w:w="3545" w:type="dxa"/>
          </w:tcPr>
          <w:p>
            <w:pPr>
              <w:pStyle w:val="TableParagraph"/>
              <w:spacing w:line="228" w:lineRule="exact" w:before="1"/>
              <w:ind w:left="282" w:hanging="176"/>
              <w:rPr>
                <w:sz w:val="20"/>
              </w:rPr>
            </w:pPr>
            <w:r>
              <w:rPr>
                <w:rFonts w:ascii="Trebuchet MS"/>
                <w:sz w:val="20"/>
              </w:rPr>
              <w:t>- </w:t>
            </w:r>
            <w:r>
              <w:rPr>
                <w:sz w:val="20"/>
              </w:rPr>
              <w:t>Pembuatan dan Pelaksanaan KLHS Rencana Tata ruang</w:t>
            </w:r>
          </w:p>
        </w:tc>
        <w:tc>
          <w:tcPr>
            <w:tcW w:w="1845" w:type="dxa"/>
          </w:tcPr>
          <w:p>
            <w:pPr>
              <w:pStyle w:val="TableParagraph"/>
              <w:spacing w:before="112"/>
              <w:ind w:right="94"/>
              <w:jc w:val="right"/>
              <w:rPr>
                <w:sz w:val="20"/>
              </w:rPr>
            </w:pPr>
            <w:r>
              <w:rPr>
                <w:sz w:val="20"/>
              </w:rPr>
              <w:t>119.000.000</w:t>
            </w:r>
          </w:p>
        </w:tc>
        <w:tc>
          <w:tcPr>
            <w:tcW w:w="1701" w:type="dxa"/>
          </w:tcPr>
          <w:p>
            <w:pPr>
              <w:pStyle w:val="TableParagraph"/>
              <w:spacing w:before="112"/>
              <w:ind w:right="95"/>
              <w:jc w:val="right"/>
              <w:rPr>
                <w:sz w:val="20"/>
              </w:rPr>
            </w:pPr>
            <w:r>
              <w:rPr>
                <w:sz w:val="20"/>
              </w:rPr>
              <w:t>115.370.120</w:t>
            </w:r>
          </w:p>
        </w:tc>
        <w:tc>
          <w:tcPr>
            <w:tcW w:w="1277" w:type="dxa"/>
          </w:tcPr>
          <w:p>
            <w:pPr>
              <w:pStyle w:val="TableParagraph"/>
              <w:spacing w:before="112"/>
              <w:ind w:right="98"/>
              <w:jc w:val="right"/>
              <w:rPr>
                <w:sz w:val="20"/>
              </w:rPr>
            </w:pPr>
            <w:r>
              <w:rPr>
                <w:sz w:val="20"/>
              </w:rPr>
              <w:t>96,95</w:t>
            </w:r>
          </w:p>
        </w:tc>
      </w:tr>
      <w:tr>
        <w:trPr>
          <w:trHeight w:val="690" w:hRule="atLeast"/>
        </w:trPr>
        <w:tc>
          <w:tcPr>
            <w:tcW w:w="589" w:type="dxa"/>
          </w:tcPr>
          <w:p>
            <w:pPr>
              <w:pStyle w:val="TableParagraph"/>
              <w:spacing w:line="222" w:lineRule="exact"/>
              <w:ind w:left="122" w:right="119"/>
              <w:jc w:val="center"/>
              <w:rPr>
                <w:sz w:val="20"/>
              </w:rPr>
            </w:pPr>
            <w:r>
              <w:rPr>
                <w:sz w:val="20"/>
              </w:rPr>
              <w:t>11</w:t>
            </w:r>
          </w:p>
        </w:tc>
        <w:tc>
          <w:tcPr>
            <w:tcW w:w="3545" w:type="dxa"/>
          </w:tcPr>
          <w:p>
            <w:pPr>
              <w:pStyle w:val="TableParagraph"/>
              <w:tabs>
                <w:tab w:pos="1146" w:val="left" w:leader="none"/>
                <w:tab w:pos="2452" w:val="left" w:leader="none"/>
              </w:tabs>
              <w:spacing w:line="222" w:lineRule="exact"/>
              <w:ind w:left="106"/>
              <w:rPr>
                <w:sz w:val="20"/>
              </w:rPr>
            </w:pPr>
            <w:r>
              <w:rPr>
                <w:sz w:val="20"/>
              </w:rPr>
              <w:t>Program</w:t>
              <w:tab/>
              <w:t>Pencegahan</w:t>
              <w:tab/>
              <w:t>Pencemaran</w:t>
            </w:r>
          </w:p>
          <w:p>
            <w:pPr>
              <w:pStyle w:val="TableParagraph"/>
              <w:spacing w:line="228" w:lineRule="exact" w:before="6"/>
              <w:ind w:left="106"/>
              <w:rPr>
                <w:sz w:val="20"/>
              </w:rPr>
            </w:pPr>
            <w:r>
              <w:rPr>
                <w:sz w:val="20"/>
              </w:rPr>
              <w:t>dan/atau Kerusakan Lingkungan Hidup Kabupaten/ kota</w:t>
            </w:r>
          </w:p>
        </w:tc>
        <w:tc>
          <w:tcPr>
            <w:tcW w:w="1845" w:type="dxa"/>
          </w:tcPr>
          <w:p>
            <w:pPr>
              <w:pStyle w:val="TableParagraph"/>
              <w:spacing w:before="9"/>
              <w:rPr>
                <w:sz w:val="19"/>
              </w:rPr>
            </w:pPr>
          </w:p>
          <w:p>
            <w:pPr>
              <w:pStyle w:val="TableParagraph"/>
              <w:ind w:right="96"/>
              <w:jc w:val="right"/>
              <w:rPr>
                <w:b/>
                <w:sz w:val="20"/>
              </w:rPr>
            </w:pPr>
            <w:r>
              <w:rPr>
                <w:b/>
                <w:sz w:val="20"/>
              </w:rPr>
              <w:t>2.664.044.700</w:t>
            </w:r>
          </w:p>
        </w:tc>
        <w:tc>
          <w:tcPr>
            <w:tcW w:w="1701" w:type="dxa"/>
          </w:tcPr>
          <w:p>
            <w:pPr>
              <w:pStyle w:val="TableParagraph"/>
              <w:spacing w:before="9"/>
              <w:rPr>
                <w:sz w:val="19"/>
              </w:rPr>
            </w:pPr>
          </w:p>
          <w:p>
            <w:pPr>
              <w:pStyle w:val="TableParagraph"/>
              <w:ind w:right="95"/>
              <w:jc w:val="right"/>
              <w:rPr>
                <w:b/>
                <w:sz w:val="20"/>
              </w:rPr>
            </w:pPr>
            <w:r>
              <w:rPr>
                <w:b/>
                <w:sz w:val="20"/>
              </w:rPr>
              <w:t>2.566.775.946</w:t>
            </w:r>
          </w:p>
        </w:tc>
        <w:tc>
          <w:tcPr>
            <w:tcW w:w="1277" w:type="dxa"/>
          </w:tcPr>
          <w:p>
            <w:pPr>
              <w:pStyle w:val="TableParagraph"/>
              <w:spacing w:before="9"/>
              <w:rPr>
                <w:sz w:val="19"/>
              </w:rPr>
            </w:pPr>
          </w:p>
          <w:p>
            <w:pPr>
              <w:pStyle w:val="TableParagraph"/>
              <w:ind w:right="99"/>
              <w:jc w:val="right"/>
              <w:rPr>
                <w:b/>
                <w:sz w:val="20"/>
              </w:rPr>
            </w:pPr>
            <w:r>
              <w:rPr>
                <w:b/>
                <w:sz w:val="20"/>
              </w:rPr>
              <w:t>94,86</w:t>
            </w:r>
          </w:p>
        </w:tc>
      </w:tr>
      <w:tr>
        <w:trPr>
          <w:trHeight w:val="1150" w:hRule="atLeast"/>
        </w:trPr>
        <w:tc>
          <w:tcPr>
            <w:tcW w:w="589" w:type="dxa"/>
          </w:tcPr>
          <w:p>
            <w:pPr>
              <w:pStyle w:val="TableParagraph"/>
              <w:rPr>
                <w:sz w:val="20"/>
              </w:rPr>
            </w:pPr>
          </w:p>
        </w:tc>
        <w:tc>
          <w:tcPr>
            <w:tcW w:w="3545" w:type="dxa"/>
          </w:tcPr>
          <w:p>
            <w:pPr>
              <w:pStyle w:val="TableParagraph"/>
              <w:tabs>
                <w:tab w:pos="3140" w:val="left" w:leader="none"/>
              </w:tabs>
              <w:ind w:left="282" w:right="100" w:hanging="176"/>
              <w:jc w:val="both"/>
              <w:rPr>
                <w:sz w:val="20"/>
              </w:rPr>
            </w:pPr>
            <w:r>
              <w:rPr>
                <w:rFonts w:ascii="Trebuchet MS"/>
                <w:sz w:val="20"/>
              </w:rPr>
              <w:t>-</w:t>
            </w:r>
            <w:r>
              <w:rPr>
                <w:rFonts w:ascii="Trebuchet MS"/>
                <w:spacing w:val="38"/>
                <w:sz w:val="20"/>
              </w:rPr>
              <w:t> </w:t>
            </w:r>
            <w:r>
              <w:rPr>
                <w:sz w:val="20"/>
              </w:rPr>
              <w:t>Koordinasi,Sinkronisasi</w:t>
              <w:tab/>
            </w:r>
            <w:r>
              <w:rPr>
                <w:spacing w:val="-5"/>
                <w:sz w:val="20"/>
              </w:rPr>
              <w:t>dan </w:t>
            </w:r>
            <w:r>
              <w:rPr>
                <w:sz w:val="20"/>
              </w:rPr>
              <w:t>Pelaksanaan Pencegahan Pencemaran Lingkungan Hidup dilaksanakan terhadap media Tanah,Air,Udara</w:t>
            </w:r>
            <w:r>
              <w:rPr>
                <w:spacing w:val="21"/>
                <w:sz w:val="20"/>
              </w:rPr>
              <w:t> </w:t>
            </w:r>
            <w:r>
              <w:rPr>
                <w:sz w:val="20"/>
              </w:rPr>
              <w:t>dan</w:t>
            </w:r>
          </w:p>
          <w:p>
            <w:pPr>
              <w:pStyle w:val="TableParagraph"/>
              <w:spacing w:line="214" w:lineRule="exact"/>
              <w:ind w:left="282"/>
              <w:rPr>
                <w:sz w:val="20"/>
              </w:rPr>
            </w:pPr>
            <w:r>
              <w:rPr>
                <w:sz w:val="20"/>
              </w:rPr>
              <w:t>laut</w:t>
            </w:r>
          </w:p>
        </w:tc>
        <w:tc>
          <w:tcPr>
            <w:tcW w:w="1845" w:type="dxa"/>
          </w:tcPr>
          <w:p>
            <w:pPr>
              <w:pStyle w:val="TableParagraph"/>
              <w:rPr>
                <w:sz w:val="22"/>
              </w:rPr>
            </w:pPr>
          </w:p>
          <w:p>
            <w:pPr>
              <w:pStyle w:val="TableParagraph"/>
              <w:spacing w:before="7"/>
              <w:rPr>
                <w:sz w:val="17"/>
              </w:rPr>
            </w:pPr>
          </w:p>
          <w:p>
            <w:pPr>
              <w:pStyle w:val="TableParagraph"/>
              <w:spacing w:before="1"/>
              <w:ind w:right="94"/>
              <w:jc w:val="right"/>
              <w:rPr>
                <w:sz w:val="20"/>
              </w:rPr>
            </w:pPr>
            <w:r>
              <w:rPr>
                <w:sz w:val="20"/>
              </w:rPr>
              <w:t>1.630.946.000</w:t>
            </w:r>
          </w:p>
        </w:tc>
        <w:tc>
          <w:tcPr>
            <w:tcW w:w="1701" w:type="dxa"/>
          </w:tcPr>
          <w:p>
            <w:pPr>
              <w:pStyle w:val="TableParagraph"/>
              <w:rPr>
                <w:sz w:val="22"/>
              </w:rPr>
            </w:pPr>
          </w:p>
          <w:p>
            <w:pPr>
              <w:pStyle w:val="TableParagraph"/>
              <w:spacing w:before="7"/>
              <w:rPr>
                <w:sz w:val="17"/>
              </w:rPr>
            </w:pPr>
          </w:p>
          <w:p>
            <w:pPr>
              <w:pStyle w:val="TableParagraph"/>
              <w:spacing w:before="1"/>
              <w:ind w:right="95"/>
              <w:jc w:val="right"/>
              <w:rPr>
                <w:sz w:val="20"/>
              </w:rPr>
            </w:pPr>
            <w:r>
              <w:rPr>
                <w:sz w:val="20"/>
              </w:rPr>
              <w:t>1.582.998.100</w:t>
            </w:r>
          </w:p>
        </w:tc>
        <w:tc>
          <w:tcPr>
            <w:tcW w:w="1277" w:type="dxa"/>
          </w:tcPr>
          <w:p>
            <w:pPr>
              <w:pStyle w:val="TableParagraph"/>
              <w:rPr>
                <w:sz w:val="22"/>
              </w:rPr>
            </w:pPr>
          </w:p>
          <w:p>
            <w:pPr>
              <w:pStyle w:val="TableParagraph"/>
              <w:spacing w:before="7"/>
              <w:rPr>
                <w:sz w:val="17"/>
              </w:rPr>
            </w:pPr>
          </w:p>
          <w:p>
            <w:pPr>
              <w:pStyle w:val="TableParagraph"/>
              <w:spacing w:before="1"/>
              <w:ind w:right="99"/>
              <w:jc w:val="right"/>
              <w:rPr>
                <w:sz w:val="20"/>
              </w:rPr>
            </w:pPr>
            <w:r>
              <w:rPr>
                <w:sz w:val="20"/>
              </w:rPr>
              <w:t>96,95</w:t>
            </w:r>
          </w:p>
        </w:tc>
      </w:tr>
      <w:tr>
        <w:trPr>
          <w:trHeight w:val="922" w:hRule="atLeast"/>
        </w:trPr>
        <w:tc>
          <w:tcPr>
            <w:tcW w:w="589" w:type="dxa"/>
          </w:tcPr>
          <w:p>
            <w:pPr>
              <w:pStyle w:val="TableParagraph"/>
              <w:rPr>
                <w:sz w:val="20"/>
              </w:rPr>
            </w:pPr>
          </w:p>
        </w:tc>
        <w:tc>
          <w:tcPr>
            <w:tcW w:w="3545" w:type="dxa"/>
          </w:tcPr>
          <w:p>
            <w:pPr>
              <w:pStyle w:val="TableParagraph"/>
              <w:tabs>
                <w:tab w:pos="3140" w:val="left" w:leader="none"/>
              </w:tabs>
              <w:ind w:left="282" w:right="98" w:hanging="176"/>
              <w:jc w:val="both"/>
              <w:rPr>
                <w:sz w:val="20"/>
              </w:rPr>
            </w:pPr>
            <w:r>
              <w:rPr>
                <w:rFonts w:ascii="Trebuchet MS"/>
                <w:sz w:val="20"/>
              </w:rPr>
              <w:t>-</w:t>
            </w:r>
            <w:r>
              <w:rPr>
                <w:rFonts w:ascii="Trebuchet MS"/>
                <w:spacing w:val="38"/>
                <w:sz w:val="20"/>
              </w:rPr>
              <w:t> </w:t>
            </w:r>
            <w:r>
              <w:rPr>
                <w:sz w:val="20"/>
              </w:rPr>
              <w:t>Koordinasi,Sinkronisasi</w:t>
              <w:tab/>
            </w:r>
            <w:r>
              <w:rPr>
                <w:spacing w:val="-4"/>
                <w:sz w:val="20"/>
              </w:rPr>
              <w:t>dan </w:t>
            </w:r>
            <w:r>
              <w:rPr>
                <w:sz w:val="20"/>
              </w:rPr>
              <w:t>Pelaksanaan Pengendalian Emisi gas rumah kaca.Mitigasi dan</w:t>
            </w:r>
            <w:r>
              <w:rPr>
                <w:spacing w:val="6"/>
                <w:sz w:val="20"/>
              </w:rPr>
              <w:t> </w:t>
            </w:r>
            <w:r>
              <w:rPr>
                <w:sz w:val="20"/>
              </w:rPr>
              <w:t>adaptasi</w:t>
            </w:r>
          </w:p>
          <w:p>
            <w:pPr>
              <w:pStyle w:val="TableParagraph"/>
              <w:spacing w:line="215" w:lineRule="exact"/>
              <w:ind w:left="282"/>
              <w:jc w:val="both"/>
              <w:rPr>
                <w:sz w:val="20"/>
              </w:rPr>
            </w:pPr>
            <w:r>
              <w:rPr>
                <w:sz w:val="20"/>
              </w:rPr>
              <w:t>Perubahan Iklim</w:t>
            </w:r>
          </w:p>
        </w:tc>
        <w:tc>
          <w:tcPr>
            <w:tcW w:w="1845" w:type="dxa"/>
          </w:tcPr>
          <w:p>
            <w:pPr>
              <w:pStyle w:val="TableParagraph"/>
              <w:spacing w:before="7"/>
              <w:rPr>
                <w:sz w:val="29"/>
              </w:rPr>
            </w:pPr>
          </w:p>
          <w:p>
            <w:pPr>
              <w:pStyle w:val="TableParagraph"/>
              <w:ind w:right="96"/>
              <w:jc w:val="right"/>
              <w:rPr>
                <w:sz w:val="20"/>
              </w:rPr>
            </w:pPr>
            <w:r>
              <w:rPr>
                <w:sz w:val="20"/>
              </w:rPr>
              <w:t>320..000.000</w:t>
            </w:r>
          </w:p>
        </w:tc>
        <w:tc>
          <w:tcPr>
            <w:tcW w:w="1701" w:type="dxa"/>
          </w:tcPr>
          <w:p>
            <w:pPr>
              <w:pStyle w:val="TableParagraph"/>
              <w:spacing w:before="7"/>
              <w:rPr>
                <w:sz w:val="29"/>
              </w:rPr>
            </w:pPr>
          </w:p>
          <w:p>
            <w:pPr>
              <w:pStyle w:val="TableParagraph"/>
              <w:ind w:right="94"/>
              <w:jc w:val="right"/>
              <w:rPr>
                <w:sz w:val="20"/>
              </w:rPr>
            </w:pPr>
            <w:r>
              <w:rPr>
                <w:sz w:val="20"/>
              </w:rPr>
              <w:t>298.570.500</w:t>
            </w:r>
          </w:p>
        </w:tc>
        <w:tc>
          <w:tcPr>
            <w:tcW w:w="1277" w:type="dxa"/>
          </w:tcPr>
          <w:p>
            <w:pPr>
              <w:pStyle w:val="TableParagraph"/>
              <w:spacing w:before="7"/>
              <w:rPr>
                <w:sz w:val="29"/>
              </w:rPr>
            </w:pPr>
          </w:p>
          <w:p>
            <w:pPr>
              <w:pStyle w:val="TableParagraph"/>
              <w:ind w:right="99"/>
              <w:jc w:val="right"/>
              <w:rPr>
                <w:sz w:val="20"/>
              </w:rPr>
            </w:pPr>
            <w:r>
              <w:rPr>
                <w:sz w:val="20"/>
              </w:rPr>
              <w:t>93,30</w:t>
            </w:r>
          </w:p>
        </w:tc>
      </w:tr>
      <w:tr>
        <w:trPr>
          <w:trHeight w:val="554" w:hRule="atLeast"/>
        </w:trPr>
        <w:tc>
          <w:tcPr>
            <w:tcW w:w="589" w:type="dxa"/>
          </w:tcPr>
          <w:p>
            <w:pPr>
              <w:pStyle w:val="TableParagraph"/>
              <w:rPr>
                <w:sz w:val="20"/>
              </w:rPr>
            </w:pPr>
          </w:p>
        </w:tc>
        <w:tc>
          <w:tcPr>
            <w:tcW w:w="3545" w:type="dxa"/>
          </w:tcPr>
          <w:p>
            <w:pPr>
              <w:pStyle w:val="TableParagraph"/>
              <w:spacing w:line="242" w:lineRule="auto"/>
              <w:ind w:left="106"/>
              <w:rPr>
                <w:sz w:val="20"/>
              </w:rPr>
            </w:pPr>
            <w:r>
              <w:rPr>
                <w:sz w:val="20"/>
              </w:rPr>
              <w:t>- Pengelolaan Laboratorium Lingkungan Hidup Kabupaten / kota</w:t>
            </w:r>
          </w:p>
        </w:tc>
        <w:tc>
          <w:tcPr>
            <w:tcW w:w="1845" w:type="dxa"/>
          </w:tcPr>
          <w:p>
            <w:pPr>
              <w:pStyle w:val="TableParagraph"/>
              <w:spacing w:before="156"/>
              <w:ind w:right="94"/>
              <w:jc w:val="right"/>
              <w:rPr>
                <w:sz w:val="20"/>
              </w:rPr>
            </w:pPr>
            <w:r>
              <w:rPr>
                <w:sz w:val="20"/>
              </w:rPr>
              <w:t>713.098.700</w:t>
            </w:r>
          </w:p>
        </w:tc>
        <w:tc>
          <w:tcPr>
            <w:tcW w:w="1701" w:type="dxa"/>
          </w:tcPr>
          <w:p>
            <w:pPr>
              <w:pStyle w:val="TableParagraph"/>
              <w:spacing w:before="156"/>
              <w:ind w:right="94"/>
              <w:jc w:val="right"/>
              <w:rPr>
                <w:sz w:val="20"/>
              </w:rPr>
            </w:pPr>
            <w:r>
              <w:rPr>
                <w:sz w:val="20"/>
              </w:rPr>
              <w:t>685.607.346</w:t>
            </w:r>
          </w:p>
        </w:tc>
        <w:tc>
          <w:tcPr>
            <w:tcW w:w="1277" w:type="dxa"/>
          </w:tcPr>
          <w:p>
            <w:pPr>
              <w:pStyle w:val="TableParagraph"/>
              <w:spacing w:before="156"/>
              <w:ind w:right="99"/>
              <w:jc w:val="right"/>
              <w:rPr>
                <w:sz w:val="20"/>
              </w:rPr>
            </w:pPr>
            <w:r>
              <w:rPr>
                <w:sz w:val="20"/>
              </w:rPr>
              <w:t>96.14</w:t>
            </w:r>
          </w:p>
        </w:tc>
      </w:tr>
      <w:tr>
        <w:trPr>
          <w:trHeight w:val="690" w:hRule="atLeast"/>
        </w:trPr>
        <w:tc>
          <w:tcPr>
            <w:tcW w:w="589" w:type="dxa"/>
          </w:tcPr>
          <w:p>
            <w:pPr>
              <w:pStyle w:val="TableParagraph"/>
              <w:ind w:left="122" w:right="119"/>
              <w:jc w:val="center"/>
              <w:rPr>
                <w:b/>
                <w:sz w:val="20"/>
              </w:rPr>
            </w:pPr>
            <w:r>
              <w:rPr>
                <w:b/>
                <w:sz w:val="20"/>
              </w:rPr>
              <w:t>12</w:t>
            </w:r>
          </w:p>
        </w:tc>
        <w:tc>
          <w:tcPr>
            <w:tcW w:w="3545" w:type="dxa"/>
          </w:tcPr>
          <w:p>
            <w:pPr>
              <w:pStyle w:val="TableParagraph"/>
              <w:tabs>
                <w:tab w:pos="1153" w:val="left" w:leader="none"/>
                <w:tab w:pos="2364" w:val="left" w:leader="none"/>
              </w:tabs>
              <w:ind w:left="106" w:right="101"/>
              <w:rPr>
                <w:b/>
                <w:sz w:val="20"/>
              </w:rPr>
            </w:pPr>
            <w:r>
              <w:rPr>
                <w:b/>
                <w:sz w:val="20"/>
              </w:rPr>
              <w:t>Program</w:t>
              <w:tab/>
              <w:t>Pemulihan</w:t>
              <w:tab/>
              <w:t>Pencemaran dan/atau</w:t>
              <w:tab/>
              <w:t>Kerusakan</w:t>
              <w:tab/>
            </w:r>
            <w:r>
              <w:rPr>
                <w:b/>
                <w:spacing w:val="-3"/>
                <w:sz w:val="20"/>
              </w:rPr>
              <w:t>Lingkungan</w:t>
            </w:r>
          </w:p>
          <w:p>
            <w:pPr>
              <w:pStyle w:val="TableParagraph"/>
              <w:spacing w:line="210" w:lineRule="exact"/>
              <w:ind w:left="106"/>
              <w:rPr>
                <w:b/>
                <w:sz w:val="20"/>
              </w:rPr>
            </w:pPr>
            <w:r>
              <w:rPr>
                <w:b/>
                <w:sz w:val="20"/>
              </w:rPr>
              <w:t>Hidup Kabupaten / kota</w:t>
            </w:r>
          </w:p>
        </w:tc>
        <w:tc>
          <w:tcPr>
            <w:tcW w:w="1845" w:type="dxa"/>
          </w:tcPr>
          <w:p>
            <w:pPr>
              <w:pStyle w:val="TableParagraph"/>
              <w:spacing w:before="9"/>
              <w:rPr>
                <w:sz w:val="19"/>
              </w:rPr>
            </w:pPr>
          </w:p>
          <w:p>
            <w:pPr>
              <w:pStyle w:val="TableParagraph"/>
              <w:ind w:right="106"/>
              <w:jc w:val="right"/>
              <w:rPr>
                <w:b/>
                <w:sz w:val="20"/>
              </w:rPr>
            </w:pPr>
            <w:r>
              <w:rPr>
                <w:b/>
                <w:sz w:val="20"/>
              </w:rPr>
              <w:t>414;430.000</w:t>
            </w:r>
          </w:p>
        </w:tc>
        <w:tc>
          <w:tcPr>
            <w:tcW w:w="1701" w:type="dxa"/>
          </w:tcPr>
          <w:p>
            <w:pPr>
              <w:pStyle w:val="TableParagraph"/>
              <w:spacing w:before="9"/>
              <w:rPr>
                <w:sz w:val="19"/>
              </w:rPr>
            </w:pPr>
          </w:p>
          <w:p>
            <w:pPr>
              <w:pStyle w:val="TableParagraph"/>
              <w:ind w:right="95"/>
              <w:jc w:val="right"/>
              <w:rPr>
                <w:b/>
                <w:sz w:val="20"/>
              </w:rPr>
            </w:pPr>
            <w:r>
              <w:rPr>
                <w:b/>
                <w:sz w:val="20"/>
              </w:rPr>
              <w:t>407.459.600</w:t>
            </w:r>
          </w:p>
        </w:tc>
        <w:tc>
          <w:tcPr>
            <w:tcW w:w="1277" w:type="dxa"/>
          </w:tcPr>
          <w:p>
            <w:pPr>
              <w:pStyle w:val="TableParagraph"/>
              <w:spacing w:before="9"/>
              <w:rPr>
                <w:sz w:val="19"/>
              </w:rPr>
            </w:pPr>
          </w:p>
          <w:p>
            <w:pPr>
              <w:pStyle w:val="TableParagraph"/>
              <w:ind w:right="98"/>
              <w:jc w:val="right"/>
              <w:rPr>
                <w:b/>
                <w:sz w:val="20"/>
              </w:rPr>
            </w:pPr>
            <w:r>
              <w:rPr>
                <w:b/>
                <w:sz w:val="20"/>
              </w:rPr>
              <w:t>98.32</w:t>
            </w:r>
          </w:p>
        </w:tc>
      </w:tr>
      <w:tr>
        <w:trPr>
          <w:trHeight w:val="462" w:hRule="atLeast"/>
        </w:trPr>
        <w:tc>
          <w:tcPr>
            <w:tcW w:w="589" w:type="dxa"/>
          </w:tcPr>
          <w:p>
            <w:pPr>
              <w:pStyle w:val="TableParagraph"/>
              <w:rPr>
                <w:sz w:val="20"/>
              </w:rPr>
            </w:pPr>
          </w:p>
        </w:tc>
        <w:tc>
          <w:tcPr>
            <w:tcW w:w="3545" w:type="dxa"/>
          </w:tcPr>
          <w:p>
            <w:pPr>
              <w:pStyle w:val="TableParagraph"/>
              <w:tabs>
                <w:tab w:pos="3140" w:val="left" w:leader="none"/>
              </w:tabs>
              <w:spacing w:line="228" w:lineRule="exact"/>
              <w:ind w:left="282" w:right="100" w:hanging="176"/>
              <w:rPr>
                <w:sz w:val="20"/>
              </w:rPr>
            </w:pPr>
            <w:r>
              <w:rPr>
                <w:rFonts w:ascii="Trebuchet MS"/>
                <w:sz w:val="20"/>
              </w:rPr>
              <w:t>-</w:t>
            </w:r>
            <w:r>
              <w:rPr>
                <w:rFonts w:ascii="Trebuchet MS"/>
                <w:spacing w:val="38"/>
                <w:sz w:val="20"/>
              </w:rPr>
              <w:t> </w:t>
            </w:r>
            <w:r>
              <w:rPr>
                <w:sz w:val="20"/>
              </w:rPr>
              <w:t>Koordinasi,Sinkronisasi</w:t>
              <w:tab/>
            </w:r>
            <w:r>
              <w:rPr>
                <w:spacing w:val="-5"/>
                <w:sz w:val="20"/>
              </w:rPr>
              <w:t>dan </w:t>
            </w:r>
            <w:r>
              <w:rPr>
                <w:sz w:val="20"/>
              </w:rPr>
              <w:t>Pelaksanaan</w:t>
            </w:r>
            <w:r>
              <w:rPr>
                <w:spacing w:val="-4"/>
                <w:sz w:val="20"/>
              </w:rPr>
              <w:t> </w:t>
            </w:r>
            <w:r>
              <w:rPr>
                <w:sz w:val="20"/>
              </w:rPr>
              <w:t>Rehabilitasi</w:t>
            </w:r>
          </w:p>
        </w:tc>
        <w:tc>
          <w:tcPr>
            <w:tcW w:w="1845" w:type="dxa"/>
          </w:tcPr>
          <w:p>
            <w:pPr>
              <w:pStyle w:val="TableParagraph"/>
              <w:spacing w:before="112"/>
              <w:ind w:right="94"/>
              <w:jc w:val="right"/>
              <w:rPr>
                <w:sz w:val="20"/>
              </w:rPr>
            </w:pPr>
            <w:r>
              <w:rPr>
                <w:sz w:val="20"/>
              </w:rPr>
              <w:t>414.430.000</w:t>
            </w:r>
          </w:p>
        </w:tc>
        <w:tc>
          <w:tcPr>
            <w:tcW w:w="1701" w:type="dxa"/>
          </w:tcPr>
          <w:p>
            <w:pPr>
              <w:pStyle w:val="TableParagraph"/>
              <w:spacing w:before="112"/>
              <w:ind w:right="95"/>
              <w:jc w:val="right"/>
              <w:rPr>
                <w:sz w:val="20"/>
              </w:rPr>
            </w:pPr>
            <w:r>
              <w:rPr>
                <w:sz w:val="20"/>
              </w:rPr>
              <w:t>407.459.600</w:t>
            </w:r>
          </w:p>
        </w:tc>
        <w:tc>
          <w:tcPr>
            <w:tcW w:w="1277" w:type="dxa"/>
          </w:tcPr>
          <w:p>
            <w:pPr>
              <w:pStyle w:val="TableParagraph"/>
              <w:spacing w:before="112"/>
              <w:ind w:right="98"/>
              <w:jc w:val="right"/>
              <w:rPr>
                <w:sz w:val="20"/>
              </w:rPr>
            </w:pPr>
            <w:r>
              <w:rPr>
                <w:sz w:val="20"/>
              </w:rPr>
              <w:t>98.32</w:t>
            </w:r>
          </w:p>
        </w:tc>
      </w:tr>
      <w:tr>
        <w:trPr>
          <w:trHeight w:val="458" w:hRule="atLeast"/>
        </w:trPr>
        <w:tc>
          <w:tcPr>
            <w:tcW w:w="589" w:type="dxa"/>
          </w:tcPr>
          <w:p>
            <w:pPr>
              <w:pStyle w:val="TableParagraph"/>
              <w:spacing w:line="226" w:lineRule="exact"/>
              <w:ind w:left="122" w:right="119"/>
              <w:jc w:val="center"/>
              <w:rPr>
                <w:b/>
                <w:sz w:val="20"/>
              </w:rPr>
            </w:pPr>
            <w:r>
              <w:rPr>
                <w:b/>
                <w:sz w:val="20"/>
              </w:rPr>
              <w:t>13</w:t>
            </w:r>
          </w:p>
        </w:tc>
        <w:tc>
          <w:tcPr>
            <w:tcW w:w="3545" w:type="dxa"/>
          </w:tcPr>
          <w:p>
            <w:pPr>
              <w:pStyle w:val="TableParagraph"/>
              <w:tabs>
                <w:tab w:pos="1101" w:val="left" w:leader="none"/>
                <w:tab w:pos="2510" w:val="left" w:leader="none"/>
              </w:tabs>
              <w:spacing w:line="226" w:lineRule="exact"/>
              <w:ind w:left="106"/>
              <w:rPr>
                <w:b/>
                <w:sz w:val="20"/>
              </w:rPr>
            </w:pPr>
            <w:r>
              <w:rPr>
                <w:b/>
                <w:sz w:val="20"/>
              </w:rPr>
              <w:t>Program</w:t>
              <w:tab/>
              <w:t>Penyimpanan</w:t>
              <w:tab/>
              <w:t>Sementara</w:t>
            </w:r>
          </w:p>
          <w:p>
            <w:pPr>
              <w:pStyle w:val="TableParagraph"/>
              <w:spacing w:line="210" w:lineRule="exact" w:before="2"/>
              <w:ind w:left="106"/>
              <w:rPr>
                <w:b/>
                <w:sz w:val="20"/>
              </w:rPr>
            </w:pPr>
            <w:r>
              <w:rPr>
                <w:b/>
                <w:sz w:val="20"/>
              </w:rPr>
              <w:t>Limbah B3</w:t>
            </w:r>
          </w:p>
        </w:tc>
        <w:tc>
          <w:tcPr>
            <w:tcW w:w="1845" w:type="dxa"/>
          </w:tcPr>
          <w:p>
            <w:pPr>
              <w:pStyle w:val="TableParagraph"/>
              <w:spacing w:before="112"/>
              <w:ind w:right="94"/>
              <w:jc w:val="right"/>
              <w:rPr>
                <w:b/>
                <w:sz w:val="20"/>
              </w:rPr>
            </w:pPr>
            <w:r>
              <w:rPr>
                <w:b/>
                <w:sz w:val="20"/>
              </w:rPr>
              <w:t>6.784.000</w:t>
            </w:r>
          </w:p>
        </w:tc>
        <w:tc>
          <w:tcPr>
            <w:tcW w:w="1701" w:type="dxa"/>
          </w:tcPr>
          <w:p>
            <w:pPr>
              <w:pStyle w:val="TableParagraph"/>
              <w:spacing w:before="112"/>
              <w:ind w:right="138"/>
              <w:jc w:val="right"/>
              <w:rPr>
                <w:b/>
                <w:sz w:val="20"/>
              </w:rPr>
            </w:pPr>
            <w:r>
              <w:rPr>
                <w:b/>
                <w:sz w:val="20"/>
              </w:rPr>
              <w:t>6.784.000</w:t>
            </w:r>
          </w:p>
        </w:tc>
        <w:tc>
          <w:tcPr>
            <w:tcW w:w="1277" w:type="dxa"/>
          </w:tcPr>
          <w:p>
            <w:pPr>
              <w:pStyle w:val="TableParagraph"/>
              <w:spacing w:before="112"/>
              <w:ind w:right="98"/>
              <w:jc w:val="right"/>
              <w:rPr>
                <w:b/>
                <w:sz w:val="20"/>
              </w:rPr>
            </w:pPr>
            <w:r>
              <w:rPr>
                <w:b/>
                <w:sz w:val="20"/>
              </w:rPr>
              <w:t>100</w:t>
            </w:r>
          </w:p>
        </w:tc>
      </w:tr>
      <w:tr>
        <w:trPr>
          <w:trHeight w:val="1153" w:hRule="atLeast"/>
        </w:trPr>
        <w:tc>
          <w:tcPr>
            <w:tcW w:w="589" w:type="dxa"/>
          </w:tcPr>
          <w:p>
            <w:pPr>
              <w:pStyle w:val="TableParagraph"/>
              <w:rPr>
                <w:sz w:val="20"/>
              </w:rPr>
            </w:pPr>
          </w:p>
        </w:tc>
        <w:tc>
          <w:tcPr>
            <w:tcW w:w="3545" w:type="dxa"/>
          </w:tcPr>
          <w:p>
            <w:pPr>
              <w:pStyle w:val="TableParagraph"/>
              <w:ind w:left="282" w:right="97" w:hanging="176"/>
              <w:jc w:val="both"/>
              <w:rPr>
                <w:sz w:val="20"/>
              </w:rPr>
            </w:pPr>
            <w:r>
              <w:rPr>
                <w:rFonts w:ascii="Trebuchet MS"/>
                <w:sz w:val="20"/>
              </w:rPr>
              <w:t>- </w:t>
            </w:r>
            <w:r>
              <w:rPr>
                <w:sz w:val="20"/>
              </w:rPr>
              <w:t>Fasilitasi Pemenuhan Komitmen Izin Penyimpanan sementara Limbah B3 dilaksanakan melalui system</w:t>
            </w:r>
          </w:p>
          <w:p>
            <w:pPr>
              <w:pStyle w:val="TableParagraph"/>
              <w:spacing w:line="228" w:lineRule="exact"/>
              <w:ind w:left="282" w:right="104"/>
              <w:jc w:val="both"/>
              <w:rPr>
                <w:sz w:val="20"/>
              </w:rPr>
            </w:pPr>
            <w:r>
              <w:rPr>
                <w:sz w:val="20"/>
              </w:rPr>
              <w:t>pelayanan perizinan berusaha terintegrasi secara elektronik</w:t>
            </w:r>
          </w:p>
        </w:tc>
        <w:tc>
          <w:tcPr>
            <w:tcW w:w="1845" w:type="dxa"/>
          </w:tcPr>
          <w:p>
            <w:pPr>
              <w:pStyle w:val="TableParagraph"/>
              <w:rPr>
                <w:sz w:val="22"/>
              </w:rPr>
            </w:pPr>
          </w:p>
          <w:p>
            <w:pPr>
              <w:pStyle w:val="TableParagraph"/>
              <w:spacing w:before="7"/>
              <w:rPr>
                <w:sz w:val="17"/>
              </w:rPr>
            </w:pPr>
          </w:p>
          <w:p>
            <w:pPr>
              <w:pStyle w:val="TableParagraph"/>
              <w:spacing w:before="1"/>
              <w:ind w:right="94"/>
              <w:jc w:val="right"/>
              <w:rPr>
                <w:sz w:val="20"/>
              </w:rPr>
            </w:pPr>
            <w:r>
              <w:rPr>
                <w:sz w:val="20"/>
              </w:rPr>
              <w:t>6.784.000</w:t>
            </w:r>
          </w:p>
        </w:tc>
        <w:tc>
          <w:tcPr>
            <w:tcW w:w="1701" w:type="dxa"/>
          </w:tcPr>
          <w:p>
            <w:pPr>
              <w:pStyle w:val="TableParagraph"/>
              <w:rPr>
                <w:sz w:val="22"/>
              </w:rPr>
            </w:pPr>
          </w:p>
          <w:p>
            <w:pPr>
              <w:pStyle w:val="TableParagraph"/>
              <w:spacing w:before="7"/>
              <w:rPr>
                <w:sz w:val="17"/>
              </w:rPr>
            </w:pPr>
          </w:p>
          <w:p>
            <w:pPr>
              <w:pStyle w:val="TableParagraph"/>
              <w:spacing w:before="1"/>
              <w:ind w:right="94"/>
              <w:jc w:val="right"/>
              <w:rPr>
                <w:sz w:val="20"/>
              </w:rPr>
            </w:pPr>
            <w:r>
              <w:rPr>
                <w:sz w:val="20"/>
              </w:rPr>
              <w:t>6.784.000</w:t>
            </w:r>
          </w:p>
        </w:tc>
        <w:tc>
          <w:tcPr>
            <w:tcW w:w="1277" w:type="dxa"/>
          </w:tcPr>
          <w:p>
            <w:pPr>
              <w:pStyle w:val="TableParagraph"/>
              <w:rPr>
                <w:sz w:val="22"/>
              </w:rPr>
            </w:pPr>
          </w:p>
          <w:p>
            <w:pPr>
              <w:pStyle w:val="TableParagraph"/>
              <w:spacing w:before="7"/>
              <w:rPr>
                <w:sz w:val="17"/>
              </w:rPr>
            </w:pPr>
          </w:p>
          <w:p>
            <w:pPr>
              <w:pStyle w:val="TableParagraph"/>
              <w:spacing w:before="1"/>
              <w:ind w:right="98"/>
              <w:jc w:val="right"/>
              <w:rPr>
                <w:sz w:val="20"/>
              </w:rPr>
            </w:pPr>
            <w:r>
              <w:rPr>
                <w:sz w:val="20"/>
              </w:rPr>
              <w:t>100</w:t>
            </w:r>
          </w:p>
        </w:tc>
      </w:tr>
      <w:tr>
        <w:trPr>
          <w:trHeight w:val="686" w:hRule="atLeast"/>
        </w:trPr>
        <w:tc>
          <w:tcPr>
            <w:tcW w:w="589" w:type="dxa"/>
          </w:tcPr>
          <w:p>
            <w:pPr>
              <w:pStyle w:val="TableParagraph"/>
              <w:spacing w:line="226" w:lineRule="exact"/>
              <w:ind w:left="122" w:right="119"/>
              <w:jc w:val="center"/>
              <w:rPr>
                <w:b/>
                <w:sz w:val="20"/>
              </w:rPr>
            </w:pPr>
            <w:r>
              <w:rPr>
                <w:b/>
                <w:sz w:val="20"/>
              </w:rPr>
              <w:t>14</w:t>
            </w:r>
          </w:p>
        </w:tc>
        <w:tc>
          <w:tcPr>
            <w:tcW w:w="3545" w:type="dxa"/>
          </w:tcPr>
          <w:p>
            <w:pPr>
              <w:pStyle w:val="TableParagraph"/>
              <w:spacing w:line="242" w:lineRule="auto"/>
              <w:ind w:left="106"/>
              <w:rPr>
                <w:b/>
                <w:sz w:val="20"/>
              </w:rPr>
            </w:pPr>
            <w:r>
              <w:rPr>
                <w:b/>
                <w:sz w:val="20"/>
              </w:rPr>
              <w:t>Program Pengumpulan Limbah B3 dalam 1 (satu) daerah Kabupaten</w:t>
            </w:r>
          </w:p>
          <w:p>
            <w:pPr>
              <w:pStyle w:val="TableParagraph"/>
              <w:spacing w:line="206" w:lineRule="exact"/>
              <w:ind w:left="106"/>
              <w:rPr>
                <w:b/>
                <w:sz w:val="20"/>
              </w:rPr>
            </w:pPr>
            <w:r>
              <w:rPr>
                <w:b/>
                <w:sz w:val="20"/>
              </w:rPr>
              <w:t>/Kota</w:t>
            </w:r>
          </w:p>
        </w:tc>
        <w:tc>
          <w:tcPr>
            <w:tcW w:w="1845" w:type="dxa"/>
          </w:tcPr>
          <w:p>
            <w:pPr>
              <w:pStyle w:val="TableParagraph"/>
              <w:spacing w:before="9"/>
              <w:rPr>
                <w:sz w:val="19"/>
              </w:rPr>
            </w:pPr>
          </w:p>
          <w:p>
            <w:pPr>
              <w:pStyle w:val="TableParagraph"/>
              <w:spacing w:before="1"/>
              <w:ind w:right="96"/>
              <w:jc w:val="right"/>
              <w:rPr>
                <w:b/>
                <w:sz w:val="20"/>
              </w:rPr>
            </w:pPr>
            <w:r>
              <w:rPr>
                <w:b/>
                <w:sz w:val="20"/>
              </w:rPr>
              <w:t>1.551.000.000</w:t>
            </w:r>
          </w:p>
        </w:tc>
        <w:tc>
          <w:tcPr>
            <w:tcW w:w="1701" w:type="dxa"/>
          </w:tcPr>
          <w:p>
            <w:pPr>
              <w:pStyle w:val="TableParagraph"/>
              <w:spacing w:before="9"/>
              <w:rPr>
                <w:sz w:val="19"/>
              </w:rPr>
            </w:pPr>
          </w:p>
          <w:p>
            <w:pPr>
              <w:pStyle w:val="TableParagraph"/>
              <w:spacing w:before="1"/>
              <w:ind w:right="95"/>
              <w:jc w:val="right"/>
              <w:rPr>
                <w:b/>
                <w:sz w:val="20"/>
              </w:rPr>
            </w:pPr>
            <w:r>
              <w:rPr>
                <w:b/>
                <w:sz w:val="20"/>
              </w:rPr>
              <w:t>813.041.000</w:t>
            </w:r>
          </w:p>
        </w:tc>
        <w:tc>
          <w:tcPr>
            <w:tcW w:w="1277" w:type="dxa"/>
          </w:tcPr>
          <w:p>
            <w:pPr>
              <w:pStyle w:val="TableParagraph"/>
              <w:spacing w:before="9"/>
              <w:rPr>
                <w:sz w:val="19"/>
              </w:rPr>
            </w:pPr>
          </w:p>
          <w:p>
            <w:pPr>
              <w:pStyle w:val="TableParagraph"/>
              <w:spacing w:before="1"/>
              <w:ind w:right="98"/>
              <w:jc w:val="right"/>
              <w:rPr>
                <w:b/>
                <w:sz w:val="20"/>
              </w:rPr>
            </w:pPr>
            <w:r>
              <w:rPr>
                <w:b/>
                <w:sz w:val="20"/>
              </w:rPr>
              <w:t>51,78</w:t>
            </w:r>
          </w:p>
        </w:tc>
      </w:tr>
    </w:tbl>
    <w:p>
      <w:pPr>
        <w:spacing w:after="0"/>
        <w:jc w:val="right"/>
        <w:rPr>
          <w:sz w:val="20"/>
        </w:rPr>
        <w:sectPr>
          <w:pgSz w:w="12240" w:h="18720"/>
          <w:pgMar w:header="1024" w:footer="2406" w:top="2240" w:bottom="2600" w:left="1440" w:right="60"/>
        </w:sectPr>
      </w:pPr>
    </w:p>
    <w:p>
      <w:pPr>
        <w:pStyle w:val="BodyText"/>
        <w:spacing w:before="3" w:after="1"/>
        <w:rPr>
          <w:sz w:val="24"/>
        </w:rPr>
      </w:pPr>
    </w:p>
    <w:tbl>
      <w:tblPr>
        <w:tblW w:w="0" w:type="auto"/>
        <w:jc w:val="left"/>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
        <w:gridCol w:w="3545"/>
        <w:gridCol w:w="1845"/>
        <w:gridCol w:w="1701"/>
        <w:gridCol w:w="1277"/>
      </w:tblGrid>
      <w:tr>
        <w:trPr>
          <w:trHeight w:val="1150" w:hRule="atLeast"/>
        </w:trPr>
        <w:tc>
          <w:tcPr>
            <w:tcW w:w="589" w:type="dxa"/>
          </w:tcPr>
          <w:p>
            <w:pPr>
              <w:pStyle w:val="TableParagraph"/>
              <w:rPr>
                <w:sz w:val="20"/>
              </w:rPr>
            </w:pPr>
          </w:p>
        </w:tc>
        <w:tc>
          <w:tcPr>
            <w:tcW w:w="3545" w:type="dxa"/>
          </w:tcPr>
          <w:p>
            <w:pPr>
              <w:pStyle w:val="TableParagraph"/>
              <w:tabs>
                <w:tab w:pos="2886" w:val="left" w:leader="none"/>
              </w:tabs>
              <w:ind w:left="106" w:right="98"/>
              <w:jc w:val="both"/>
              <w:rPr>
                <w:sz w:val="20"/>
              </w:rPr>
            </w:pPr>
            <w:r>
              <w:rPr>
                <w:sz w:val="20"/>
              </w:rPr>
              <w:t>Koordinasi dan Sinkronisasi Pengelolaan Limbah B3 dengan Pemerintah Provinsi dalam</w:t>
              <w:tab/>
            </w:r>
            <w:r>
              <w:rPr>
                <w:spacing w:val="-3"/>
                <w:sz w:val="20"/>
              </w:rPr>
              <w:t>rangka</w:t>
            </w:r>
          </w:p>
          <w:p>
            <w:pPr>
              <w:pStyle w:val="TableParagraph"/>
              <w:spacing w:line="228" w:lineRule="exact"/>
              <w:ind w:left="106" w:right="104"/>
              <w:jc w:val="both"/>
              <w:rPr>
                <w:sz w:val="20"/>
              </w:rPr>
            </w:pPr>
            <w:r>
              <w:rPr>
                <w:spacing w:val="-1"/>
                <w:sz w:val="20"/>
              </w:rPr>
              <w:t>Pengangkutan,pemanfaan,Pengelolaan,da </w:t>
            </w:r>
            <w:r>
              <w:rPr>
                <w:sz w:val="20"/>
              </w:rPr>
              <w:t>n atau Penimbunan</w:t>
            </w:r>
          </w:p>
        </w:tc>
        <w:tc>
          <w:tcPr>
            <w:tcW w:w="1845" w:type="dxa"/>
          </w:tcPr>
          <w:p>
            <w:pPr>
              <w:pStyle w:val="TableParagraph"/>
              <w:rPr>
                <w:sz w:val="22"/>
              </w:rPr>
            </w:pPr>
          </w:p>
          <w:p>
            <w:pPr>
              <w:pStyle w:val="TableParagraph"/>
              <w:spacing w:before="3"/>
              <w:rPr>
                <w:sz w:val="17"/>
              </w:rPr>
            </w:pPr>
          </w:p>
          <w:p>
            <w:pPr>
              <w:pStyle w:val="TableParagraph"/>
              <w:spacing w:before="1"/>
              <w:ind w:right="96"/>
              <w:jc w:val="right"/>
              <w:rPr>
                <w:sz w:val="20"/>
              </w:rPr>
            </w:pPr>
            <w:r>
              <w:rPr>
                <w:sz w:val="20"/>
              </w:rPr>
              <w:t>1.551.000.000</w:t>
            </w:r>
          </w:p>
        </w:tc>
        <w:tc>
          <w:tcPr>
            <w:tcW w:w="1701" w:type="dxa"/>
          </w:tcPr>
          <w:p>
            <w:pPr>
              <w:pStyle w:val="TableParagraph"/>
              <w:rPr>
                <w:sz w:val="22"/>
              </w:rPr>
            </w:pPr>
          </w:p>
          <w:p>
            <w:pPr>
              <w:pStyle w:val="TableParagraph"/>
              <w:spacing w:before="3"/>
              <w:rPr>
                <w:sz w:val="17"/>
              </w:rPr>
            </w:pPr>
          </w:p>
          <w:p>
            <w:pPr>
              <w:pStyle w:val="TableParagraph"/>
              <w:spacing w:before="1"/>
              <w:ind w:right="94"/>
              <w:jc w:val="right"/>
              <w:rPr>
                <w:sz w:val="20"/>
              </w:rPr>
            </w:pPr>
            <w:r>
              <w:rPr>
                <w:sz w:val="20"/>
              </w:rPr>
              <w:t>803.041.000</w:t>
            </w:r>
          </w:p>
        </w:tc>
        <w:tc>
          <w:tcPr>
            <w:tcW w:w="1277" w:type="dxa"/>
          </w:tcPr>
          <w:p>
            <w:pPr>
              <w:pStyle w:val="TableParagraph"/>
              <w:rPr>
                <w:sz w:val="22"/>
              </w:rPr>
            </w:pPr>
          </w:p>
          <w:p>
            <w:pPr>
              <w:pStyle w:val="TableParagraph"/>
              <w:spacing w:before="7"/>
              <w:rPr>
                <w:sz w:val="17"/>
              </w:rPr>
            </w:pPr>
          </w:p>
          <w:p>
            <w:pPr>
              <w:pStyle w:val="TableParagraph"/>
              <w:spacing w:before="1"/>
              <w:ind w:right="98"/>
              <w:jc w:val="right"/>
              <w:rPr>
                <w:b/>
                <w:sz w:val="20"/>
              </w:rPr>
            </w:pPr>
            <w:r>
              <w:rPr>
                <w:b/>
                <w:sz w:val="20"/>
              </w:rPr>
              <w:t>51,78</w:t>
            </w:r>
          </w:p>
        </w:tc>
      </w:tr>
      <w:tr>
        <w:trPr>
          <w:trHeight w:val="1150" w:hRule="atLeast"/>
        </w:trPr>
        <w:tc>
          <w:tcPr>
            <w:tcW w:w="589" w:type="dxa"/>
          </w:tcPr>
          <w:p>
            <w:pPr>
              <w:pStyle w:val="TableParagraph"/>
              <w:spacing w:line="226" w:lineRule="exact"/>
              <w:ind w:left="122" w:right="119"/>
              <w:jc w:val="center"/>
              <w:rPr>
                <w:b/>
                <w:sz w:val="20"/>
              </w:rPr>
            </w:pPr>
            <w:r>
              <w:rPr>
                <w:b/>
                <w:sz w:val="20"/>
              </w:rPr>
              <w:t>15</w:t>
            </w:r>
          </w:p>
        </w:tc>
        <w:tc>
          <w:tcPr>
            <w:tcW w:w="3545" w:type="dxa"/>
          </w:tcPr>
          <w:p>
            <w:pPr>
              <w:pStyle w:val="TableParagraph"/>
              <w:ind w:left="106" w:right="98"/>
              <w:jc w:val="both"/>
              <w:rPr>
                <w:b/>
                <w:sz w:val="20"/>
              </w:rPr>
            </w:pPr>
            <w:r>
              <w:rPr>
                <w:b/>
                <w:sz w:val="20"/>
              </w:rPr>
              <w:t>Program Pembinaan dan Pengawasan terhadap usaha dan/atau kegiatan yang izin lingkungan dan Izin</w:t>
            </w:r>
            <w:r>
              <w:rPr>
                <w:b/>
                <w:spacing w:val="-19"/>
                <w:sz w:val="20"/>
              </w:rPr>
              <w:t> </w:t>
            </w:r>
            <w:r>
              <w:rPr>
                <w:b/>
                <w:sz w:val="20"/>
              </w:rPr>
              <w:t>PPLH</w:t>
            </w:r>
          </w:p>
          <w:p>
            <w:pPr>
              <w:pStyle w:val="TableParagraph"/>
              <w:spacing w:line="228" w:lineRule="exact" w:before="2"/>
              <w:ind w:left="106" w:right="101"/>
              <w:jc w:val="both"/>
              <w:rPr>
                <w:b/>
                <w:sz w:val="20"/>
              </w:rPr>
            </w:pPr>
            <w:r>
              <w:rPr>
                <w:b/>
                <w:sz w:val="20"/>
              </w:rPr>
              <w:t>diterbitkan oleh Pemerintah Daerah/Kota</w:t>
            </w:r>
          </w:p>
        </w:tc>
        <w:tc>
          <w:tcPr>
            <w:tcW w:w="1845" w:type="dxa"/>
          </w:tcPr>
          <w:p>
            <w:pPr>
              <w:pStyle w:val="TableParagraph"/>
              <w:rPr>
                <w:sz w:val="22"/>
              </w:rPr>
            </w:pPr>
          </w:p>
          <w:p>
            <w:pPr>
              <w:pStyle w:val="TableParagraph"/>
              <w:spacing w:before="7"/>
              <w:rPr>
                <w:sz w:val="17"/>
              </w:rPr>
            </w:pPr>
          </w:p>
          <w:p>
            <w:pPr>
              <w:pStyle w:val="TableParagraph"/>
              <w:spacing w:before="1"/>
              <w:ind w:right="93"/>
              <w:jc w:val="right"/>
              <w:rPr>
                <w:b/>
                <w:sz w:val="20"/>
              </w:rPr>
            </w:pPr>
            <w:r>
              <w:rPr>
                <w:b/>
                <w:sz w:val="20"/>
              </w:rPr>
              <w:t>87.971.200</w:t>
            </w:r>
          </w:p>
        </w:tc>
        <w:tc>
          <w:tcPr>
            <w:tcW w:w="1701" w:type="dxa"/>
          </w:tcPr>
          <w:p>
            <w:pPr>
              <w:pStyle w:val="TableParagraph"/>
              <w:rPr>
                <w:sz w:val="22"/>
              </w:rPr>
            </w:pPr>
          </w:p>
          <w:p>
            <w:pPr>
              <w:pStyle w:val="TableParagraph"/>
              <w:spacing w:before="7"/>
              <w:rPr>
                <w:sz w:val="17"/>
              </w:rPr>
            </w:pPr>
          </w:p>
          <w:p>
            <w:pPr>
              <w:pStyle w:val="TableParagraph"/>
              <w:spacing w:before="1"/>
              <w:ind w:right="94"/>
              <w:jc w:val="right"/>
              <w:rPr>
                <w:b/>
                <w:sz w:val="20"/>
              </w:rPr>
            </w:pPr>
            <w:r>
              <w:rPr>
                <w:b/>
                <w:sz w:val="20"/>
              </w:rPr>
              <w:t>78.031.800</w:t>
            </w:r>
          </w:p>
        </w:tc>
        <w:tc>
          <w:tcPr>
            <w:tcW w:w="1277" w:type="dxa"/>
          </w:tcPr>
          <w:p>
            <w:pPr>
              <w:pStyle w:val="TableParagraph"/>
              <w:rPr>
                <w:sz w:val="22"/>
              </w:rPr>
            </w:pPr>
          </w:p>
          <w:p>
            <w:pPr>
              <w:pStyle w:val="TableParagraph"/>
              <w:spacing w:before="7"/>
              <w:rPr>
                <w:sz w:val="17"/>
              </w:rPr>
            </w:pPr>
          </w:p>
          <w:p>
            <w:pPr>
              <w:pStyle w:val="TableParagraph"/>
              <w:spacing w:before="1"/>
              <w:ind w:right="98"/>
              <w:jc w:val="right"/>
              <w:rPr>
                <w:b/>
                <w:sz w:val="20"/>
              </w:rPr>
            </w:pPr>
            <w:r>
              <w:rPr>
                <w:b/>
                <w:sz w:val="20"/>
              </w:rPr>
              <w:t>88.70</w:t>
            </w:r>
          </w:p>
        </w:tc>
      </w:tr>
      <w:tr>
        <w:trPr>
          <w:trHeight w:val="690" w:hRule="atLeast"/>
        </w:trPr>
        <w:tc>
          <w:tcPr>
            <w:tcW w:w="589" w:type="dxa"/>
          </w:tcPr>
          <w:p>
            <w:pPr>
              <w:pStyle w:val="TableParagraph"/>
              <w:rPr>
                <w:sz w:val="20"/>
              </w:rPr>
            </w:pPr>
          </w:p>
        </w:tc>
        <w:tc>
          <w:tcPr>
            <w:tcW w:w="3545" w:type="dxa"/>
          </w:tcPr>
          <w:p>
            <w:pPr>
              <w:pStyle w:val="TableParagraph"/>
              <w:spacing w:line="222" w:lineRule="exact"/>
              <w:ind w:left="106"/>
              <w:rPr>
                <w:sz w:val="20"/>
              </w:rPr>
            </w:pPr>
            <w:r>
              <w:rPr>
                <w:sz w:val="20"/>
              </w:rPr>
              <w:t>- Fasilitasi Pemenuhan ketentuan dan</w:t>
            </w:r>
          </w:p>
          <w:p>
            <w:pPr>
              <w:pStyle w:val="TableParagraph"/>
              <w:spacing w:line="228" w:lineRule="exact" w:before="6"/>
              <w:ind w:left="106" w:right="146"/>
              <w:rPr>
                <w:sz w:val="20"/>
              </w:rPr>
            </w:pPr>
            <w:r>
              <w:rPr>
                <w:sz w:val="20"/>
              </w:rPr>
              <w:t>Kewajiban Izin Lingkungan dan/atau  Izin</w:t>
            </w:r>
            <w:r>
              <w:rPr>
                <w:spacing w:val="-4"/>
                <w:sz w:val="20"/>
              </w:rPr>
              <w:t> </w:t>
            </w:r>
            <w:r>
              <w:rPr>
                <w:sz w:val="20"/>
              </w:rPr>
              <w:t>PPLH</w:t>
            </w:r>
          </w:p>
        </w:tc>
        <w:tc>
          <w:tcPr>
            <w:tcW w:w="1845" w:type="dxa"/>
          </w:tcPr>
          <w:p>
            <w:pPr>
              <w:pStyle w:val="TableParagraph"/>
              <w:spacing w:before="5"/>
              <w:rPr>
                <w:sz w:val="19"/>
              </w:rPr>
            </w:pPr>
          </w:p>
          <w:p>
            <w:pPr>
              <w:pStyle w:val="TableParagraph"/>
              <w:ind w:right="94"/>
              <w:jc w:val="right"/>
              <w:rPr>
                <w:sz w:val="20"/>
              </w:rPr>
            </w:pPr>
            <w:r>
              <w:rPr>
                <w:sz w:val="20"/>
              </w:rPr>
              <w:t>35.300.000</w:t>
            </w:r>
          </w:p>
        </w:tc>
        <w:tc>
          <w:tcPr>
            <w:tcW w:w="1701" w:type="dxa"/>
          </w:tcPr>
          <w:p>
            <w:pPr>
              <w:pStyle w:val="TableParagraph"/>
              <w:spacing w:before="5"/>
              <w:rPr>
                <w:sz w:val="19"/>
              </w:rPr>
            </w:pPr>
          </w:p>
          <w:p>
            <w:pPr>
              <w:pStyle w:val="TableParagraph"/>
              <w:ind w:right="94"/>
              <w:jc w:val="right"/>
              <w:rPr>
                <w:sz w:val="20"/>
              </w:rPr>
            </w:pPr>
            <w:r>
              <w:rPr>
                <w:sz w:val="20"/>
              </w:rPr>
              <w:t>34.700.000</w:t>
            </w:r>
          </w:p>
        </w:tc>
        <w:tc>
          <w:tcPr>
            <w:tcW w:w="1277" w:type="dxa"/>
          </w:tcPr>
          <w:p>
            <w:pPr>
              <w:pStyle w:val="TableParagraph"/>
              <w:spacing w:before="5"/>
              <w:rPr>
                <w:sz w:val="19"/>
              </w:rPr>
            </w:pPr>
          </w:p>
          <w:p>
            <w:pPr>
              <w:pStyle w:val="TableParagraph"/>
              <w:ind w:right="99"/>
              <w:jc w:val="right"/>
              <w:rPr>
                <w:sz w:val="20"/>
              </w:rPr>
            </w:pPr>
            <w:r>
              <w:rPr>
                <w:sz w:val="20"/>
              </w:rPr>
              <w:t>98,30</w:t>
            </w:r>
          </w:p>
        </w:tc>
      </w:tr>
      <w:tr>
        <w:trPr>
          <w:trHeight w:val="918" w:hRule="atLeast"/>
        </w:trPr>
        <w:tc>
          <w:tcPr>
            <w:tcW w:w="589" w:type="dxa"/>
          </w:tcPr>
          <w:p>
            <w:pPr>
              <w:pStyle w:val="TableParagraph"/>
              <w:spacing w:line="223" w:lineRule="exact"/>
              <w:ind w:left="6"/>
              <w:jc w:val="center"/>
              <w:rPr>
                <w:sz w:val="20"/>
              </w:rPr>
            </w:pPr>
            <w:r>
              <w:rPr>
                <w:sz w:val="20"/>
              </w:rPr>
              <w:t>.</w:t>
            </w:r>
          </w:p>
        </w:tc>
        <w:tc>
          <w:tcPr>
            <w:tcW w:w="3545" w:type="dxa"/>
          </w:tcPr>
          <w:p>
            <w:pPr>
              <w:pStyle w:val="TableParagraph"/>
              <w:ind w:left="106" w:right="100"/>
              <w:jc w:val="both"/>
              <w:rPr>
                <w:sz w:val="20"/>
              </w:rPr>
            </w:pPr>
            <w:r>
              <w:rPr>
                <w:sz w:val="20"/>
              </w:rPr>
              <w:t>-Pengawasan Usaha dan/atau kegiatan izin Lingkungan Hidup,Izin PPLH yang diterbitkan oleh Pemerintah Daerah</w:t>
            </w:r>
          </w:p>
          <w:p>
            <w:pPr>
              <w:pStyle w:val="TableParagraph"/>
              <w:spacing w:line="214" w:lineRule="exact"/>
              <w:ind w:left="106"/>
              <w:rPr>
                <w:sz w:val="20"/>
              </w:rPr>
            </w:pPr>
            <w:r>
              <w:rPr>
                <w:sz w:val="20"/>
              </w:rPr>
              <w:t>Kabupaten/kota</w:t>
            </w:r>
          </w:p>
        </w:tc>
        <w:tc>
          <w:tcPr>
            <w:tcW w:w="1845" w:type="dxa"/>
          </w:tcPr>
          <w:p>
            <w:pPr>
              <w:pStyle w:val="TableParagraph"/>
              <w:spacing w:before="3"/>
              <w:rPr>
                <w:sz w:val="29"/>
              </w:rPr>
            </w:pPr>
          </w:p>
          <w:p>
            <w:pPr>
              <w:pStyle w:val="TableParagraph"/>
              <w:ind w:right="93"/>
              <w:jc w:val="right"/>
              <w:rPr>
                <w:sz w:val="20"/>
              </w:rPr>
            </w:pPr>
            <w:r>
              <w:rPr>
                <w:sz w:val="20"/>
              </w:rPr>
              <w:t>52.671.200</w:t>
            </w:r>
          </w:p>
        </w:tc>
        <w:tc>
          <w:tcPr>
            <w:tcW w:w="1701" w:type="dxa"/>
          </w:tcPr>
          <w:p>
            <w:pPr>
              <w:pStyle w:val="TableParagraph"/>
              <w:spacing w:before="3"/>
              <w:rPr>
                <w:sz w:val="29"/>
              </w:rPr>
            </w:pPr>
          </w:p>
          <w:p>
            <w:pPr>
              <w:pStyle w:val="TableParagraph"/>
              <w:ind w:right="94"/>
              <w:jc w:val="right"/>
              <w:rPr>
                <w:sz w:val="20"/>
              </w:rPr>
            </w:pPr>
            <w:r>
              <w:rPr>
                <w:sz w:val="20"/>
              </w:rPr>
              <w:t>43.331.800</w:t>
            </w:r>
          </w:p>
        </w:tc>
        <w:tc>
          <w:tcPr>
            <w:tcW w:w="1277" w:type="dxa"/>
          </w:tcPr>
          <w:p>
            <w:pPr>
              <w:pStyle w:val="TableParagraph"/>
              <w:spacing w:before="3"/>
              <w:rPr>
                <w:sz w:val="29"/>
              </w:rPr>
            </w:pPr>
          </w:p>
          <w:p>
            <w:pPr>
              <w:pStyle w:val="TableParagraph"/>
              <w:ind w:right="98"/>
              <w:jc w:val="right"/>
              <w:rPr>
                <w:sz w:val="20"/>
              </w:rPr>
            </w:pPr>
            <w:r>
              <w:rPr>
                <w:sz w:val="20"/>
              </w:rPr>
              <w:t>82.27</w:t>
            </w:r>
          </w:p>
        </w:tc>
      </w:tr>
      <w:tr>
        <w:trPr>
          <w:trHeight w:val="1150" w:hRule="atLeast"/>
        </w:trPr>
        <w:tc>
          <w:tcPr>
            <w:tcW w:w="589" w:type="dxa"/>
          </w:tcPr>
          <w:p>
            <w:pPr>
              <w:pStyle w:val="TableParagraph"/>
              <w:ind w:left="122" w:right="119"/>
              <w:jc w:val="center"/>
              <w:rPr>
                <w:b/>
                <w:sz w:val="20"/>
              </w:rPr>
            </w:pPr>
            <w:r>
              <w:rPr>
                <w:b/>
                <w:sz w:val="20"/>
              </w:rPr>
              <w:t>16</w:t>
            </w:r>
          </w:p>
        </w:tc>
        <w:tc>
          <w:tcPr>
            <w:tcW w:w="3545" w:type="dxa"/>
          </w:tcPr>
          <w:p>
            <w:pPr>
              <w:pStyle w:val="TableParagraph"/>
              <w:tabs>
                <w:tab w:pos="1966" w:val="left" w:leader="none"/>
              </w:tabs>
              <w:ind w:left="106" w:right="99"/>
              <w:jc w:val="both"/>
              <w:rPr>
                <w:b/>
                <w:sz w:val="20"/>
              </w:rPr>
            </w:pPr>
            <w:r>
              <w:rPr>
                <w:b/>
                <w:sz w:val="20"/>
              </w:rPr>
              <w:t>Program</w:t>
              <w:tab/>
            </w:r>
            <w:r>
              <w:rPr>
                <w:b/>
                <w:spacing w:val="-1"/>
                <w:sz w:val="20"/>
              </w:rPr>
              <w:t>Penyelenggaraan </w:t>
            </w:r>
            <w:r>
              <w:rPr>
                <w:b/>
                <w:sz w:val="20"/>
              </w:rPr>
              <w:t>Pendidikan.Pelatihan dan penyuluhan Lingkungan Hidup untuk Lembaga Kemasyarakatan tingkat</w:t>
            </w:r>
            <w:r>
              <w:rPr>
                <w:b/>
                <w:spacing w:val="5"/>
                <w:sz w:val="20"/>
              </w:rPr>
              <w:t> </w:t>
            </w:r>
            <w:r>
              <w:rPr>
                <w:b/>
                <w:sz w:val="20"/>
              </w:rPr>
              <w:t>Daerah</w:t>
            </w:r>
          </w:p>
          <w:p>
            <w:pPr>
              <w:pStyle w:val="TableParagraph"/>
              <w:spacing w:line="210" w:lineRule="exact"/>
              <w:ind w:left="106"/>
              <w:rPr>
                <w:b/>
                <w:sz w:val="20"/>
              </w:rPr>
            </w:pPr>
            <w:r>
              <w:rPr>
                <w:b/>
                <w:sz w:val="20"/>
              </w:rPr>
              <w:t>Kabupaten/Kota</w:t>
            </w:r>
          </w:p>
        </w:tc>
        <w:tc>
          <w:tcPr>
            <w:tcW w:w="1845" w:type="dxa"/>
          </w:tcPr>
          <w:p>
            <w:pPr>
              <w:pStyle w:val="TableParagraph"/>
              <w:rPr>
                <w:sz w:val="22"/>
              </w:rPr>
            </w:pPr>
          </w:p>
          <w:p>
            <w:pPr>
              <w:pStyle w:val="TableParagraph"/>
              <w:rPr>
                <w:sz w:val="18"/>
              </w:rPr>
            </w:pPr>
          </w:p>
          <w:p>
            <w:pPr>
              <w:pStyle w:val="TableParagraph"/>
              <w:ind w:right="94"/>
              <w:jc w:val="right"/>
              <w:rPr>
                <w:b/>
                <w:sz w:val="20"/>
              </w:rPr>
            </w:pPr>
            <w:r>
              <w:rPr>
                <w:b/>
                <w:sz w:val="20"/>
              </w:rPr>
              <w:t>199.721.900</w:t>
            </w:r>
          </w:p>
        </w:tc>
        <w:tc>
          <w:tcPr>
            <w:tcW w:w="1701" w:type="dxa"/>
          </w:tcPr>
          <w:p>
            <w:pPr>
              <w:pStyle w:val="TableParagraph"/>
              <w:rPr>
                <w:sz w:val="22"/>
              </w:rPr>
            </w:pPr>
          </w:p>
          <w:p>
            <w:pPr>
              <w:pStyle w:val="TableParagraph"/>
              <w:rPr>
                <w:sz w:val="18"/>
              </w:rPr>
            </w:pPr>
          </w:p>
          <w:p>
            <w:pPr>
              <w:pStyle w:val="TableParagraph"/>
              <w:ind w:right="95"/>
              <w:jc w:val="right"/>
              <w:rPr>
                <w:b/>
                <w:sz w:val="20"/>
              </w:rPr>
            </w:pPr>
            <w:r>
              <w:rPr>
                <w:b/>
                <w:sz w:val="20"/>
              </w:rPr>
              <w:t>192.179.500</w:t>
            </w:r>
          </w:p>
        </w:tc>
        <w:tc>
          <w:tcPr>
            <w:tcW w:w="1277" w:type="dxa"/>
          </w:tcPr>
          <w:p>
            <w:pPr>
              <w:pStyle w:val="TableParagraph"/>
              <w:rPr>
                <w:sz w:val="22"/>
              </w:rPr>
            </w:pPr>
          </w:p>
          <w:p>
            <w:pPr>
              <w:pStyle w:val="TableParagraph"/>
              <w:rPr>
                <w:sz w:val="18"/>
              </w:rPr>
            </w:pPr>
          </w:p>
          <w:p>
            <w:pPr>
              <w:pStyle w:val="TableParagraph"/>
              <w:ind w:right="99"/>
              <w:jc w:val="right"/>
              <w:rPr>
                <w:b/>
                <w:sz w:val="20"/>
              </w:rPr>
            </w:pPr>
            <w:r>
              <w:rPr>
                <w:b/>
                <w:sz w:val="20"/>
              </w:rPr>
              <w:t>96,47</w:t>
            </w:r>
          </w:p>
        </w:tc>
      </w:tr>
      <w:tr>
        <w:trPr>
          <w:trHeight w:val="690" w:hRule="atLeast"/>
        </w:trPr>
        <w:tc>
          <w:tcPr>
            <w:tcW w:w="589" w:type="dxa"/>
          </w:tcPr>
          <w:p>
            <w:pPr>
              <w:pStyle w:val="TableParagraph"/>
              <w:rPr>
                <w:sz w:val="20"/>
              </w:rPr>
            </w:pPr>
          </w:p>
        </w:tc>
        <w:tc>
          <w:tcPr>
            <w:tcW w:w="3545" w:type="dxa"/>
          </w:tcPr>
          <w:p>
            <w:pPr>
              <w:pStyle w:val="TableParagraph"/>
              <w:tabs>
                <w:tab w:pos="1817" w:val="left" w:leader="none"/>
                <w:tab w:pos="3140" w:val="left" w:leader="none"/>
              </w:tabs>
              <w:spacing w:line="237" w:lineRule="auto"/>
              <w:ind w:left="282" w:right="100" w:hanging="176"/>
              <w:rPr>
                <w:sz w:val="20"/>
              </w:rPr>
            </w:pPr>
            <w:r>
              <w:rPr>
                <w:rFonts w:ascii="Trebuchet MS"/>
                <w:sz w:val="20"/>
              </w:rPr>
              <w:t>-</w:t>
            </w:r>
            <w:r>
              <w:rPr>
                <w:rFonts w:ascii="Trebuchet MS"/>
                <w:spacing w:val="40"/>
                <w:sz w:val="20"/>
              </w:rPr>
              <w:t> </w:t>
            </w:r>
            <w:r>
              <w:rPr>
                <w:sz w:val="20"/>
              </w:rPr>
              <w:t>Peningkatan</w:t>
              <w:tab/>
              <w:t>Kapasitas</w:t>
              <w:tab/>
            </w:r>
            <w:r>
              <w:rPr>
                <w:spacing w:val="-5"/>
                <w:sz w:val="20"/>
              </w:rPr>
              <w:t>dan </w:t>
            </w:r>
            <w:r>
              <w:rPr>
                <w:sz w:val="20"/>
              </w:rPr>
              <w:t>Kompetensi SDM bidang</w:t>
            </w:r>
            <w:r>
              <w:rPr>
                <w:spacing w:val="-18"/>
                <w:sz w:val="20"/>
              </w:rPr>
              <w:t> </w:t>
            </w:r>
            <w:r>
              <w:rPr>
                <w:sz w:val="20"/>
              </w:rPr>
              <w:t>Lingkungan</w:t>
            </w:r>
          </w:p>
          <w:p>
            <w:pPr>
              <w:pStyle w:val="TableParagraph"/>
              <w:spacing w:line="214" w:lineRule="exact"/>
              <w:ind w:left="282"/>
              <w:rPr>
                <w:sz w:val="20"/>
              </w:rPr>
            </w:pPr>
            <w:r>
              <w:rPr>
                <w:sz w:val="20"/>
              </w:rPr>
              <w:t>Hidup unt.Lembaga Kemasyarakatan</w:t>
            </w:r>
          </w:p>
        </w:tc>
        <w:tc>
          <w:tcPr>
            <w:tcW w:w="1845" w:type="dxa"/>
          </w:tcPr>
          <w:p>
            <w:pPr>
              <w:pStyle w:val="TableParagraph"/>
              <w:spacing w:before="6"/>
              <w:rPr>
                <w:sz w:val="19"/>
              </w:rPr>
            </w:pPr>
          </w:p>
          <w:p>
            <w:pPr>
              <w:pStyle w:val="TableParagraph"/>
              <w:ind w:right="94"/>
              <w:jc w:val="right"/>
              <w:rPr>
                <w:sz w:val="20"/>
              </w:rPr>
            </w:pPr>
            <w:r>
              <w:rPr>
                <w:sz w:val="20"/>
              </w:rPr>
              <w:t>36.000.000</w:t>
            </w:r>
          </w:p>
        </w:tc>
        <w:tc>
          <w:tcPr>
            <w:tcW w:w="1701" w:type="dxa"/>
          </w:tcPr>
          <w:p>
            <w:pPr>
              <w:pStyle w:val="TableParagraph"/>
              <w:spacing w:before="6"/>
              <w:rPr>
                <w:sz w:val="19"/>
              </w:rPr>
            </w:pPr>
          </w:p>
          <w:p>
            <w:pPr>
              <w:pStyle w:val="TableParagraph"/>
              <w:ind w:right="94"/>
              <w:jc w:val="right"/>
              <w:rPr>
                <w:sz w:val="20"/>
              </w:rPr>
            </w:pPr>
            <w:r>
              <w:rPr>
                <w:sz w:val="20"/>
              </w:rPr>
              <w:t>35.999.700</w:t>
            </w:r>
          </w:p>
        </w:tc>
        <w:tc>
          <w:tcPr>
            <w:tcW w:w="1277" w:type="dxa"/>
          </w:tcPr>
          <w:p>
            <w:pPr>
              <w:pStyle w:val="TableParagraph"/>
              <w:spacing w:before="6"/>
              <w:rPr>
                <w:sz w:val="19"/>
              </w:rPr>
            </w:pPr>
          </w:p>
          <w:p>
            <w:pPr>
              <w:pStyle w:val="TableParagraph"/>
              <w:ind w:right="98"/>
              <w:jc w:val="right"/>
              <w:rPr>
                <w:sz w:val="20"/>
              </w:rPr>
            </w:pPr>
            <w:r>
              <w:rPr>
                <w:sz w:val="20"/>
              </w:rPr>
              <w:t>100</w:t>
            </w:r>
          </w:p>
        </w:tc>
      </w:tr>
      <w:tr>
        <w:trPr>
          <w:trHeight w:val="461" w:hRule="atLeast"/>
        </w:trPr>
        <w:tc>
          <w:tcPr>
            <w:tcW w:w="589" w:type="dxa"/>
          </w:tcPr>
          <w:p>
            <w:pPr>
              <w:pStyle w:val="TableParagraph"/>
              <w:rPr>
                <w:sz w:val="20"/>
              </w:rPr>
            </w:pPr>
          </w:p>
        </w:tc>
        <w:tc>
          <w:tcPr>
            <w:tcW w:w="3545" w:type="dxa"/>
          </w:tcPr>
          <w:p>
            <w:pPr>
              <w:pStyle w:val="TableParagraph"/>
              <w:tabs>
                <w:tab w:pos="1801" w:val="left" w:leader="none"/>
                <w:tab w:pos="2922" w:val="left" w:leader="none"/>
              </w:tabs>
              <w:spacing w:line="228" w:lineRule="exact"/>
              <w:ind w:left="106" w:right="95"/>
              <w:rPr>
                <w:sz w:val="20"/>
              </w:rPr>
            </w:pPr>
            <w:r>
              <w:rPr>
                <w:sz w:val="20"/>
              </w:rPr>
              <w:t>-Pendampingan</w:t>
              <w:tab/>
              <w:t>Gerakan</w:t>
              <w:tab/>
            </w:r>
            <w:r>
              <w:rPr>
                <w:spacing w:val="-3"/>
                <w:sz w:val="20"/>
              </w:rPr>
              <w:t>Peduli </w:t>
            </w:r>
            <w:r>
              <w:rPr>
                <w:sz w:val="20"/>
              </w:rPr>
              <w:t>Lingkungan</w:t>
            </w:r>
            <w:r>
              <w:rPr>
                <w:spacing w:val="-4"/>
                <w:sz w:val="20"/>
              </w:rPr>
              <w:t> </w:t>
            </w:r>
            <w:r>
              <w:rPr>
                <w:sz w:val="20"/>
              </w:rPr>
              <w:t>Hidup</w:t>
            </w:r>
          </w:p>
        </w:tc>
        <w:tc>
          <w:tcPr>
            <w:tcW w:w="1845" w:type="dxa"/>
          </w:tcPr>
          <w:p>
            <w:pPr>
              <w:pStyle w:val="TableParagraph"/>
              <w:spacing w:before="112"/>
              <w:ind w:right="94"/>
              <w:jc w:val="right"/>
              <w:rPr>
                <w:sz w:val="20"/>
              </w:rPr>
            </w:pPr>
            <w:r>
              <w:rPr>
                <w:sz w:val="20"/>
              </w:rPr>
              <w:t>163.221.900</w:t>
            </w:r>
          </w:p>
        </w:tc>
        <w:tc>
          <w:tcPr>
            <w:tcW w:w="1701" w:type="dxa"/>
          </w:tcPr>
          <w:p>
            <w:pPr>
              <w:pStyle w:val="TableParagraph"/>
              <w:spacing w:before="112"/>
              <w:ind w:right="95"/>
              <w:jc w:val="right"/>
              <w:rPr>
                <w:sz w:val="20"/>
              </w:rPr>
            </w:pPr>
            <w:r>
              <w:rPr>
                <w:sz w:val="20"/>
              </w:rPr>
              <w:t>156.179.800</w:t>
            </w:r>
          </w:p>
        </w:tc>
        <w:tc>
          <w:tcPr>
            <w:tcW w:w="1277" w:type="dxa"/>
          </w:tcPr>
          <w:p>
            <w:pPr>
              <w:pStyle w:val="TableParagraph"/>
              <w:spacing w:before="112"/>
              <w:ind w:right="99"/>
              <w:jc w:val="right"/>
              <w:rPr>
                <w:sz w:val="20"/>
              </w:rPr>
            </w:pPr>
            <w:r>
              <w:rPr>
                <w:sz w:val="20"/>
              </w:rPr>
              <w:t>95,69</w:t>
            </w:r>
          </w:p>
        </w:tc>
      </w:tr>
      <w:tr>
        <w:trPr>
          <w:trHeight w:val="918" w:hRule="atLeast"/>
        </w:trPr>
        <w:tc>
          <w:tcPr>
            <w:tcW w:w="589" w:type="dxa"/>
          </w:tcPr>
          <w:p>
            <w:pPr>
              <w:pStyle w:val="TableParagraph"/>
              <w:spacing w:line="226" w:lineRule="exact"/>
              <w:ind w:left="122" w:right="119"/>
              <w:jc w:val="center"/>
              <w:rPr>
                <w:b/>
                <w:sz w:val="20"/>
              </w:rPr>
            </w:pPr>
            <w:r>
              <w:rPr>
                <w:b/>
                <w:sz w:val="20"/>
              </w:rPr>
              <w:t>17</w:t>
            </w:r>
          </w:p>
        </w:tc>
        <w:tc>
          <w:tcPr>
            <w:tcW w:w="3545" w:type="dxa"/>
          </w:tcPr>
          <w:p>
            <w:pPr>
              <w:pStyle w:val="TableParagraph"/>
              <w:ind w:left="106" w:right="101"/>
              <w:jc w:val="both"/>
              <w:rPr>
                <w:b/>
                <w:sz w:val="20"/>
              </w:rPr>
            </w:pPr>
            <w:r>
              <w:rPr>
                <w:b/>
                <w:sz w:val="20"/>
              </w:rPr>
              <w:t>Program Penyelesaian Pengaduan Masyarakat di bidang Perlindungan dan Pengelolaan LH (PPLH)</w:t>
            </w:r>
          </w:p>
          <w:p>
            <w:pPr>
              <w:pStyle w:val="TableParagraph"/>
              <w:spacing w:line="210" w:lineRule="exact"/>
              <w:ind w:left="106"/>
              <w:rPr>
                <w:b/>
                <w:sz w:val="20"/>
              </w:rPr>
            </w:pPr>
            <w:r>
              <w:rPr>
                <w:b/>
                <w:sz w:val="20"/>
              </w:rPr>
              <w:t>Kab./kota</w:t>
            </w:r>
          </w:p>
        </w:tc>
        <w:tc>
          <w:tcPr>
            <w:tcW w:w="1845" w:type="dxa"/>
          </w:tcPr>
          <w:p>
            <w:pPr>
              <w:pStyle w:val="TableParagraph"/>
              <w:spacing w:before="10"/>
              <w:rPr>
                <w:sz w:val="29"/>
              </w:rPr>
            </w:pPr>
          </w:p>
          <w:p>
            <w:pPr>
              <w:pStyle w:val="TableParagraph"/>
              <w:spacing w:before="1"/>
              <w:ind w:right="94"/>
              <w:jc w:val="right"/>
              <w:rPr>
                <w:b/>
                <w:sz w:val="20"/>
              </w:rPr>
            </w:pPr>
            <w:r>
              <w:rPr>
                <w:b/>
                <w:sz w:val="20"/>
              </w:rPr>
              <w:t>19.050.000</w:t>
            </w:r>
          </w:p>
        </w:tc>
        <w:tc>
          <w:tcPr>
            <w:tcW w:w="1701" w:type="dxa"/>
          </w:tcPr>
          <w:p>
            <w:pPr>
              <w:pStyle w:val="TableParagraph"/>
              <w:spacing w:before="10"/>
              <w:rPr>
                <w:sz w:val="29"/>
              </w:rPr>
            </w:pPr>
          </w:p>
          <w:p>
            <w:pPr>
              <w:pStyle w:val="TableParagraph"/>
              <w:spacing w:before="1"/>
              <w:ind w:right="94"/>
              <w:jc w:val="right"/>
              <w:rPr>
                <w:b/>
                <w:sz w:val="20"/>
              </w:rPr>
            </w:pPr>
            <w:r>
              <w:rPr>
                <w:b/>
                <w:sz w:val="20"/>
              </w:rPr>
              <w:t>18.345.600</w:t>
            </w:r>
          </w:p>
        </w:tc>
        <w:tc>
          <w:tcPr>
            <w:tcW w:w="1277" w:type="dxa"/>
          </w:tcPr>
          <w:p>
            <w:pPr>
              <w:pStyle w:val="TableParagraph"/>
              <w:spacing w:before="10"/>
              <w:rPr>
                <w:sz w:val="29"/>
              </w:rPr>
            </w:pPr>
          </w:p>
          <w:p>
            <w:pPr>
              <w:pStyle w:val="TableParagraph"/>
              <w:spacing w:before="1"/>
              <w:ind w:right="99"/>
              <w:jc w:val="right"/>
              <w:rPr>
                <w:b/>
                <w:sz w:val="20"/>
              </w:rPr>
            </w:pPr>
            <w:r>
              <w:rPr>
                <w:b/>
                <w:sz w:val="20"/>
              </w:rPr>
              <w:t>96.30</w:t>
            </w:r>
          </w:p>
        </w:tc>
      </w:tr>
      <w:tr>
        <w:trPr>
          <w:trHeight w:val="461" w:hRule="atLeast"/>
        </w:trPr>
        <w:tc>
          <w:tcPr>
            <w:tcW w:w="589" w:type="dxa"/>
          </w:tcPr>
          <w:p>
            <w:pPr>
              <w:pStyle w:val="TableParagraph"/>
              <w:rPr>
                <w:sz w:val="20"/>
              </w:rPr>
            </w:pPr>
          </w:p>
        </w:tc>
        <w:tc>
          <w:tcPr>
            <w:tcW w:w="3545" w:type="dxa"/>
          </w:tcPr>
          <w:p>
            <w:pPr>
              <w:pStyle w:val="TableParagraph"/>
              <w:tabs>
                <w:tab w:pos="1381" w:val="left" w:leader="none"/>
                <w:tab w:pos="2496" w:val="left" w:leader="none"/>
              </w:tabs>
              <w:spacing w:line="228" w:lineRule="exact"/>
              <w:ind w:left="106" w:right="105"/>
              <w:rPr>
                <w:sz w:val="20"/>
              </w:rPr>
            </w:pPr>
            <w:r>
              <w:rPr>
                <w:sz w:val="20"/>
              </w:rPr>
              <w:t>-Pengelolaan</w:t>
              <w:tab/>
              <w:t>Pengaduan</w:t>
              <w:tab/>
            </w:r>
            <w:r>
              <w:rPr>
                <w:spacing w:val="-3"/>
                <w:sz w:val="20"/>
              </w:rPr>
              <w:t>Masyarakat </w:t>
            </w:r>
            <w:r>
              <w:rPr>
                <w:sz w:val="20"/>
              </w:rPr>
              <w:t>terhadap PPLH</w:t>
            </w:r>
            <w:r>
              <w:rPr>
                <w:spacing w:val="1"/>
                <w:sz w:val="20"/>
              </w:rPr>
              <w:t> </w:t>
            </w:r>
            <w:r>
              <w:rPr>
                <w:sz w:val="20"/>
              </w:rPr>
              <w:t>Kabupaten/kota</w:t>
            </w:r>
          </w:p>
        </w:tc>
        <w:tc>
          <w:tcPr>
            <w:tcW w:w="1845" w:type="dxa"/>
          </w:tcPr>
          <w:p>
            <w:pPr>
              <w:pStyle w:val="TableParagraph"/>
              <w:spacing w:before="112"/>
              <w:ind w:right="94"/>
              <w:jc w:val="right"/>
              <w:rPr>
                <w:sz w:val="20"/>
              </w:rPr>
            </w:pPr>
            <w:r>
              <w:rPr>
                <w:sz w:val="20"/>
              </w:rPr>
              <w:t>19,050,000</w:t>
            </w:r>
          </w:p>
        </w:tc>
        <w:tc>
          <w:tcPr>
            <w:tcW w:w="1701" w:type="dxa"/>
          </w:tcPr>
          <w:p>
            <w:pPr>
              <w:pStyle w:val="TableParagraph"/>
              <w:spacing w:before="112"/>
              <w:ind w:right="94"/>
              <w:jc w:val="right"/>
              <w:rPr>
                <w:sz w:val="20"/>
              </w:rPr>
            </w:pPr>
            <w:r>
              <w:rPr>
                <w:sz w:val="20"/>
              </w:rPr>
              <w:t>18.345.600</w:t>
            </w:r>
          </w:p>
        </w:tc>
        <w:tc>
          <w:tcPr>
            <w:tcW w:w="1277" w:type="dxa"/>
          </w:tcPr>
          <w:p>
            <w:pPr>
              <w:pStyle w:val="TableParagraph"/>
              <w:spacing w:before="112"/>
              <w:ind w:right="99"/>
              <w:jc w:val="right"/>
              <w:rPr>
                <w:sz w:val="20"/>
              </w:rPr>
            </w:pPr>
            <w:r>
              <w:rPr>
                <w:sz w:val="20"/>
              </w:rPr>
              <w:t>96.30</w:t>
            </w:r>
          </w:p>
        </w:tc>
      </w:tr>
      <w:tr>
        <w:trPr>
          <w:trHeight w:val="234" w:hRule="atLeast"/>
        </w:trPr>
        <w:tc>
          <w:tcPr>
            <w:tcW w:w="589" w:type="dxa"/>
          </w:tcPr>
          <w:p>
            <w:pPr>
              <w:pStyle w:val="TableParagraph"/>
              <w:spacing w:line="215" w:lineRule="exact"/>
              <w:ind w:left="122" w:right="119"/>
              <w:jc w:val="center"/>
              <w:rPr>
                <w:b/>
                <w:sz w:val="20"/>
              </w:rPr>
            </w:pPr>
            <w:r>
              <w:rPr>
                <w:b/>
                <w:sz w:val="20"/>
              </w:rPr>
              <w:t>18</w:t>
            </w:r>
          </w:p>
        </w:tc>
        <w:tc>
          <w:tcPr>
            <w:tcW w:w="3545" w:type="dxa"/>
          </w:tcPr>
          <w:p>
            <w:pPr>
              <w:pStyle w:val="TableParagraph"/>
              <w:spacing w:line="215" w:lineRule="exact"/>
              <w:ind w:left="106"/>
              <w:rPr>
                <w:b/>
                <w:sz w:val="20"/>
              </w:rPr>
            </w:pPr>
            <w:r>
              <w:rPr>
                <w:b/>
                <w:sz w:val="20"/>
              </w:rPr>
              <w:t>Program Pengelolaan Sampah</w:t>
            </w:r>
          </w:p>
        </w:tc>
        <w:tc>
          <w:tcPr>
            <w:tcW w:w="1845" w:type="dxa"/>
          </w:tcPr>
          <w:p>
            <w:pPr>
              <w:pStyle w:val="TableParagraph"/>
              <w:spacing w:line="214" w:lineRule="exact"/>
              <w:ind w:right="96"/>
              <w:jc w:val="right"/>
              <w:rPr>
                <w:b/>
                <w:sz w:val="20"/>
              </w:rPr>
            </w:pPr>
            <w:r>
              <w:rPr>
                <w:b/>
                <w:sz w:val="20"/>
              </w:rPr>
              <w:t>9.192.850.000</w:t>
            </w:r>
          </w:p>
        </w:tc>
        <w:tc>
          <w:tcPr>
            <w:tcW w:w="1701" w:type="dxa"/>
          </w:tcPr>
          <w:p>
            <w:pPr>
              <w:pStyle w:val="TableParagraph"/>
              <w:spacing w:line="214" w:lineRule="exact"/>
              <w:ind w:right="95"/>
              <w:jc w:val="right"/>
              <w:rPr>
                <w:b/>
                <w:sz w:val="20"/>
              </w:rPr>
            </w:pPr>
            <w:r>
              <w:rPr>
                <w:b/>
                <w:sz w:val="20"/>
              </w:rPr>
              <w:t>8.002.790.991</w:t>
            </w:r>
          </w:p>
        </w:tc>
        <w:tc>
          <w:tcPr>
            <w:tcW w:w="1277" w:type="dxa"/>
          </w:tcPr>
          <w:p>
            <w:pPr>
              <w:pStyle w:val="TableParagraph"/>
              <w:spacing w:line="214" w:lineRule="exact"/>
              <w:ind w:right="99"/>
              <w:jc w:val="right"/>
              <w:rPr>
                <w:b/>
                <w:sz w:val="20"/>
              </w:rPr>
            </w:pPr>
            <w:r>
              <w:rPr>
                <w:b/>
                <w:sz w:val="20"/>
              </w:rPr>
              <w:t>87,05</w:t>
            </w:r>
          </w:p>
        </w:tc>
      </w:tr>
      <w:tr>
        <w:trPr>
          <w:trHeight w:val="461" w:hRule="atLeast"/>
        </w:trPr>
        <w:tc>
          <w:tcPr>
            <w:tcW w:w="589" w:type="dxa"/>
          </w:tcPr>
          <w:p>
            <w:pPr>
              <w:pStyle w:val="TableParagraph"/>
              <w:rPr>
                <w:sz w:val="20"/>
              </w:rPr>
            </w:pPr>
          </w:p>
        </w:tc>
        <w:tc>
          <w:tcPr>
            <w:tcW w:w="3545" w:type="dxa"/>
          </w:tcPr>
          <w:p>
            <w:pPr>
              <w:pStyle w:val="TableParagraph"/>
              <w:spacing w:line="228" w:lineRule="exact"/>
              <w:ind w:left="106"/>
              <w:rPr>
                <w:sz w:val="20"/>
              </w:rPr>
            </w:pPr>
            <w:r>
              <w:rPr>
                <w:sz w:val="20"/>
              </w:rPr>
              <w:t>-Penyusunan Kabijakan dan Strategi Daerah Pengelolaan sampah Kab/kota</w:t>
            </w:r>
          </w:p>
        </w:tc>
        <w:tc>
          <w:tcPr>
            <w:tcW w:w="1845" w:type="dxa"/>
          </w:tcPr>
          <w:p>
            <w:pPr>
              <w:pStyle w:val="TableParagraph"/>
              <w:spacing w:before="108"/>
              <w:ind w:right="94"/>
              <w:jc w:val="right"/>
              <w:rPr>
                <w:sz w:val="20"/>
              </w:rPr>
            </w:pPr>
            <w:r>
              <w:rPr>
                <w:sz w:val="20"/>
              </w:rPr>
              <w:t>288.850.000</w:t>
            </w:r>
          </w:p>
        </w:tc>
        <w:tc>
          <w:tcPr>
            <w:tcW w:w="1701" w:type="dxa"/>
          </w:tcPr>
          <w:p>
            <w:pPr>
              <w:pStyle w:val="TableParagraph"/>
              <w:spacing w:before="108"/>
              <w:ind w:right="95"/>
              <w:jc w:val="right"/>
              <w:rPr>
                <w:sz w:val="20"/>
              </w:rPr>
            </w:pPr>
            <w:r>
              <w:rPr>
                <w:sz w:val="20"/>
              </w:rPr>
              <w:t>283.353.150</w:t>
            </w:r>
          </w:p>
        </w:tc>
        <w:tc>
          <w:tcPr>
            <w:tcW w:w="1277" w:type="dxa"/>
          </w:tcPr>
          <w:p>
            <w:pPr>
              <w:pStyle w:val="TableParagraph"/>
              <w:spacing w:before="108"/>
              <w:ind w:right="99"/>
              <w:jc w:val="right"/>
              <w:rPr>
                <w:sz w:val="20"/>
              </w:rPr>
            </w:pPr>
            <w:r>
              <w:rPr>
                <w:sz w:val="20"/>
              </w:rPr>
              <w:t>98,10</w:t>
            </w:r>
          </w:p>
        </w:tc>
      </w:tr>
      <w:tr>
        <w:trPr>
          <w:trHeight w:val="1145" w:hRule="atLeast"/>
        </w:trPr>
        <w:tc>
          <w:tcPr>
            <w:tcW w:w="589" w:type="dxa"/>
          </w:tcPr>
          <w:p>
            <w:pPr>
              <w:pStyle w:val="TableParagraph"/>
              <w:rPr>
                <w:sz w:val="20"/>
              </w:rPr>
            </w:pPr>
          </w:p>
        </w:tc>
        <w:tc>
          <w:tcPr>
            <w:tcW w:w="3545" w:type="dxa"/>
          </w:tcPr>
          <w:p>
            <w:pPr>
              <w:pStyle w:val="TableParagraph"/>
              <w:tabs>
                <w:tab w:pos="3141" w:val="left" w:leader="none"/>
              </w:tabs>
              <w:ind w:left="106" w:right="99"/>
              <w:rPr>
                <w:sz w:val="20"/>
              </w:rPr>
            </w:pPr>
            <w:r>
              <w:rPr>
                <w:sz w:val="20"/>
              </w:rPr>
              <w:t>-Penanganan sampah dengan melakukan pemilahan,pengangkutan, pengumpulan,pengolahan</w:t>
              <w:tab/>
            </w:r>
            <w:r>
              <w:rPr>
                <w:spacing w:val="-5"/>
                <w:sz w:val="20"/>
              </w:rPr>
              <w:t>dan </w:t>
            </w:r>
            <w:r>
              <w:rPr>
                <w:sz w:val="20"/>
              </w:rPr>
              <w:t>Pemprosesan akhir sampah di</w:t>
            </w:r>
            <w:r>
              <w:rPr>
                <w:spacing w:val="5"/>
                <w:sz w:val="20"/>
              </w:rPr>
              <w:t> </w:t>
            </w:r>
            <w:r>
              <w:rPr>
                <w:sz w:val="20"/>
              </w:rPr>
              <w:t>TPA</w:t>
            </w:r>
          </w:p>
          <w:p>
            <w:pPr>
              <w:pStyle w:val="TableParagraph"/>
              <w:spacing w:line="214" w:lineRule="exact"/>
              <w:ind w:left="106"/>
              <w:rPr>
                <w:sz w:val="20"/>
              </w:rPr>
            </w:pPr>
            <w:r>
              <w:rPr>
                <w:sz w:val="20"/>
              </w:rPr>
              <w:t>/TPST/SPA Kab/kora</w:t>
            </w:r>
          </w:p>
        </w:tc>
        <w:tc>
          <w:tcPr>
            <w:tcW w:w="1845" w:type="dxa"/>
          </w:tcPr>
          <w:p>
            <w:pPr>
              <w:pStyle w:val="TableParagraph"/>
              <w:rPr>
                <w:sz w:val="22"/>
              </w:rPr>
            </w:pPr>
          </w:p>
          <w:p>
            <w:pPr>
              <w:pStyle w:val="TableParagraph"/>
              <w:spacing w:before="3"/>
              <w:rPr>
                <w:sz w:val="17"/>
              </w:rPr>
            </w:pPr>
          </w:p>
          <w:p>
            <w:pPr>
              <w:pStyle w:val="TableParagraph"/>
              <w:spacing w:before="1"/>
              <w:ind w:right="96"/>
              <w:jc w:val="right"/>
              <w:rPr>
                <w:sz w:val="20"/>
              </w:rPr>
            </w:pPr>
            <w:r>
              <w:rPr>
                <w:sz w:val="20"/>
              </w:rPr>
              <w:t>6.974.000.000</w:t>
            </w:r>
          </w:p>
        </w:tc>
        <w:tc>
          <w:tcPr>
            <w:tcW w:w="1701" w:type="dxa"/>
          </w:tcPr>
          <w:p>
            <w:pPr>
              <w:pStyle w:val="TableParagraph"/>
              <w:rPr>
                <w:sz w:val="22"/>
              </w:rPr>
            </w:pPr>
          </w:p>
          <w:p>
            <w:pPr>
              <w:pStyle w:val="TableParagraph"/>
              <w:spacing w:before="3"/>
              <w:rPr>
                <w:sz w:val="17"/>
              </w:rPr>
            </w:pPr>
          </w:p>
          <w:p>
            <w:pPr>
              <w:pStyle w:val="TableParagraph"/>
              <w:spacing w:before="1"/>
              <w:ind w:right="94"/>
              <w:jc w:val="right"/>
              <w:rPr>
                <w:sz w:val="20"/>
              </w:rPr>
            </w:pPr>
            <w:r>
              <w:rPr>
                <w:sz w:val="20"/>
              </w:rPr>
              <w:t>6.060.157.841</w:t>
            </w:r>
          </w:p>
        </w:tc>
        <w:tc>
          <w:tcPr>
            <w:tcW w:w="1277" w:type="dxa"/>
          </w:tcPr>
          <w:p>
            <w:pPr>
              <w:pStyle w:val="TableParagraph"/>
              <w:rPr>
                <w:sz w:val="22"/>
              </w:rPr>
            </w:pPr>
          </w:p>
          <w:p>
            <w:pPr>
              <w:pStyle w:val="TableParagraph"/>
              <w:spacing w:before="3"/>
              <w:rPr>
                <w:sz w:val="17"/>
              </w:rPr>
            </w:pPr>
          </w:p>
          <w:p>
            <w:pPr>
              <w:pStyle w:val="TableParagraph"/>
              <w:spacing w:before="1"/>
              <w:ind w:right="99"/>
              <w:jc w:val="right"/>
              <w:rPr>
                <w:sz w:val="20"/>
              </w:rPr>
            </w:pPr>
            <w:r>
              <w:rPr>
                <w:sz w:val="20"/>
              </w:rPr>
              <w:t>86,90</w:t>
            </w:r>
          </w:p>
        </w:tc>
      </w:tr>
      <w:tr>
        <w:trPr>
          <w:trHeight w:val="462" w:hRule="atLeast"/>
        </w:trPr>
        <w:tc>
          <w:tcPr>
            <w:tcW w:w="589" w:type="dxa"/>
          </w:tcPr>
          <w:p>
            <w:pPr>
              <w:pStyle w:val="TableParagraph"/>
              <w:rPr>
                <w:sz w:val="20"/>
              </w:rPr>
            </w:pPr>
          </w:p>
        </w:tc>
        <w:tc>
          <w:tcPr>
            <w:tcW w:w="3545" w:type="dxa"/>
          </w:tcPr>
          <w:p>
            <w:pPr>
              <w:pStyle w:val="TableParagraph"/>
              <w:spacing w:line="228" w:lineRule="exact"/>
              <w:ind w:left="106"/>
              <w:rPr>
                <w:sz w:val="20"/>
              </w:rPr>
            </w:pPr>
            <w:r>
              <w:rPr>
                <w:sz w:val="20"/>
              </w:rPr>
              <w:t>-Peningkatan Peran serta Masyarakat dalam Pengelolaan sampah</w:t>
            </w:r>
          </w:p>
        </w:tc>
        <w:tc>
          <w:tcPr>
            <w:tcW w:w="1845" w:type="dxa"/>
          </w:tcPr>
          <w:p>
            <w:pPr>
              <w:pStyle w:val="TableParagraph"/>
              <w:spacing w:before="112"/>
              <w:ind w:right="158"/>
              <w:jc w:val="right"/>
              <w:rPr>
                <w:sz w:val="20"/>
              </w:rPr>
            </w:pPr>
            <w:r>
              <w:rPr>
                <w:sz w:val="20"/>
              </w:rPr>
              <w:t>80.000.000</w:t>
            </w:r>
          </w:p>
        </w:tc>
        <w:tc>
          <w:tcPr>
            <w:tcW w:w="1701" w:type="dxa"/>
          </w:tcPr>
          <w:p>
            <w:pPr>
              <w:pStyle w:val="TableParagraph"/>
              <w:spacing w:before="112"/>
              <w:ind w:right="94"/>
              <w:jc w:val="right"/>
              <w:rPr>
                <w:sz w:val="20"/>
              </w:rPr>
            </w:pPr>
            <w:r>
              <w:rPr>
                <w:sz w:val="20"/>
              </w:rPr>
              <w:t>77.120.000</w:t>
            </w:r>
          </w:p>
        </w:tc>
        <w:tc>
          <w:tcPr>
            <w:tcW w:w="1277" w:type="dxa"/>
          </w:tcPr>
          <w:p>
            <w:pPr>
              <w:pStyle w:val="TableParagraph"/>
              <w:spacing w:before="112"/>
              <w:ind w:right="99"/>
              <w:jc w:val="right"/>
              <w:rPr>
                <w:sz w:val="20"/>
              </w:rPr>
            </w:pPr>
            <w:r>
              <w:rPr>
                <w:sz w:val="20"/>
              </w:rPr>
              <w:t>96,40</w:t>
            </w:r>
          </w:p>
        </w:tc>
      </w:tr>
      <w:tr>
        <w:trPr>
          <w:trHeight w:val="690" w:hRule="atLeast"/>
        </w:trPr>
        <w:tc>
          <w:tcPr>
            <w:tcW w:w="589" w:type="dxa"/>
          </w:tcPr>
          <w:p>
            <w:pPr>
              <w:pStyle w:val="TableParagraph"/>
              <w:rPr>
                <w:sz w:val="20"/>
              </w:rPr>
            </w:pPr>
          </w:p>
        </w:tc>
        <w:tc>
          <w:tcPr>
            <w:tcW w:w="3545" w:type="dxa"/>
          </w:tcPr>
          <w:p>
            <w:pPr>
              <w:pStyle w:val="TableParagraph"/>
              <w:tabs>
                <w:tab w:pos="1417" w:val="left" w:leader="none"/>
                <w:tab w:pos="1729" w:val="left" w:leader="none"/>
                <w:tab w:pos="2144" w:val="left" w:leader="none"/>
                <w:tab w:pos="2652" w:val="left" w:leader="none"/>
                <w:tab w:pos="3272" w:val="left" w:leader="none"/>
              </w:tabs>
              <w:ind w:left="282" w:right="97" w:hanging="176"/>
              <w:rPr>
                <w:sz w:val="20"/>
              </w:rPr>
            </w:pPr>
            <w:r>
              <w:rPr>
                <w:rFonts w:ascii="Trebuchet MS"/>
                <w:sz w:val="20"/>
              </w:rPr>
              <w:t>-</w:t>
            </w:r>
            <w:r>
              <w:rPr>
                <w:rFonts w:ascii="Trebuchet MS"/>
                <w:spacing w:val="39"/>
                <w:sz w:val="20"/>
              </w:rPr>
              <w:t> </w:t>
            </w:r>
            <w:r>
              <w:rPr>
                <w:sz w:val="20"/>
              </w:rPr>
              <w:t>Penyediaan</w:t>
              <w:tab/>
              <w:t>sarana</w:t>
              <w:tab/>
              <w:t>dan</w:t>
              <w:tab/>
              <w:t>Prasarana Pengelolaan</w:t>
              <w:tab/>
              <w:tab/>
              <w:t>Persampahan</w:t>
              <w:tab/>
            </w:r>
            <w:r>
              <w:rPr>
                <w:spacing w:val="-6"/>
                <w:sz w:val="20"/>
              </w:rPr>
              <w:t>di</w:t>
            </w:r>
          </w:p>
          <w:p>
            <w:pPr>
              <w:pStyle w:val="TableParagraph"/>
              <w:spacing w:line="214" w:lineRule="exact"/>
              <w:ind w:left="282"/>
              <w:rPr>
                <w:sz w:val="20"/>
              </w:rPr>
            </w:pPr>
            <w:r>
              <w:rPr>
                <w:sz w:val="20"/>
              </w:rPr>
              <w:t>TPA/TPST/SPA Kab/kota</w:t>
            </w:r>
          </w:p>
        </w:tc>
        <w:tc>
          <w:tcPr>
            <w:tcW w:w="1845" w:type="dxa"/>
          </w:tcPr>
          <w:p>
            <w:pPr>
              <w:pStyle w:val="TableParagraph"/>
              <w:spacing w:before="6"/>
              <w:rPr>
                <w:sz w:val="19"/>
              </w:rPr>
            </w:pPr>
          </w:p>
          <w:p>
            <w:pPr>
              <w:pStyle w:val="TableParagraph"/>
              <w:ind w:right="96"/>
              <w:jc w:val="right"/>
              <w:rPr>
                <w:sz w:val="20"/>
              </w:rPr>
            </w:pPr>
            <w:r>
              <w:rPr>
                <w:sz w:val="20"/>
              </w:rPr>
              <w:t>1.850.000.000</w:t>
            </w:r>
          </w:p>
        </w:tc>
        <w:tc>
          <w:tcPr>
            <w:tcW w:w="1701" w:type="dxa"/>
          </w:tcPr>
          <w:p>
            <w:pPr>
              <w:pStyle w:val="TableParagraph"/>
              <w:spacing w:before="6"/>
              <w:rPr>
                <w:sz w:val="19"/>
              </w:rPr>
            </w:pPr>
          </w:p>
          <w:p>
            <w:pPr>
              <w:pStyle w:val="TableParagraph"/>
              <w:ind w:right="95"/>
              <w:jc w:val="right"/>
              <w:rPr>
                <w:sz w:val="20"/>
              </w:rPr>
            </w:pPr>
            <w:r>
              <w:rPr>
                <w:sz w:val="20"/>
              </w:rPr>
              <w:t>1.582.160.000</w:t>
            </w:r>
          </w:p>
        </w:tc>
        <w:tc>
          <w:tcPr>
            <w:tcW w:w="1277" w:type="dxa"/>
          </w:tcPr>
          <w:p>
            <w:pPr>
              <w:pStyle w:val="TableParagraph"/>
              <w:spacing w:before="6"/>
              <w:rPr>
                <w:sz w:val="19"/>
              </w:rPr>
            </w:pPr>
          </w:p>
          <w:p>
            <w:pPr>
              <w:pStyle w:val="TableParagraph"/>
              <w:ind w:right="99"/>
              <w:jc w:val="right"/>
              <w:rPr>
                <w:sz w:val="20"/>
              </w:rPr>
            </w:pPr>
            <w:r>
              <w:rPr>
                <w:sz w:val="20"/>
              </w:rPr>
              <w:t>85,52</w:t>
            </w:r>
          </w:p>
        </w:tc>
      </w:tr>
      <w:tr>
        <w:trPr>
          <w:trHeight w:val="237" w:hRule="atLeast"/>
        </w:trPr>
        <w:tc>
          <w:tcPr>
            <w:tcW w:w="4134" w:type="dxa"/>
            <w:gridSpan w:val="2"/>
          </w:tcPr>
          <w:p>
            <w:pPr>
              <w:pStyle w:val="TableParagraph"/>
              <w:spacing w:line="218" w:lineRule="exact"/>
              <w:ind w:left="1720" w:right="1718"/>
              <w:jc w:val="center"/>
              <w:rPr>
                <w:b/>
                <w:sz w:val="20"/>
              </w:rPr>
            </w:pPr>
            <w:r>
              <w:rPr>
                <w:b/>
                <w:sz w:val="20"/>
              </w:rPr>
              <w:t>Jumlah</w:t>
            </w:r>
          </w:p>
        </w:tc>
        <w:tc>
          <w:tcPr>
            <w:tcW w:w="1845" w:type="dxa"/>
          </w:tcPr>
          <w:p>
            <w:pPr>
              <w:pStyle w:val="TableParagraph"/>
              <w:spacing w:line="218" w:lineRule="exact"/>
              <w:ind w:right="96"/>
              <w:jc w:val="right"/>
              <w:rPr>
                <w:b/>
                <w:sz w:val="20"/>
              </w:rPr>
            </w:pPr>
            <w:r>
              <w:rPr>
                <w:b/>
                <w:sz w:val="20"/>
              </w:rPr>
              <w:t>33.314.895.598</w:t>
            </w:r>
          </w:p>
        </w:tc>
        <w:tc>
          <w:tcPr>
            <w:tcW w:w="1701" w:type="dxa"/>
          </w:tcPr>
          <w:p>
            <w:pPr>
              <w:pStyle w:val="TableParagraph"/>
              <w:spacing w:line="218" w:lineRule="exact"/>
              <w:ind w:right="95"/>
              <w:jc w:val="right"/>
              <w:rPr>
                <w:b/>
                <w:sz w:val="20"/>
              </w:rPr>
            </w:pPr>
            <w:r>
              <w:rPr>
                <w:b/>
                <w:sz w:val="20"/>
              </w:rPr>
              <w:t>30.273.570.298</w:t>
            </w:r>
          </w:p>
        </w:tc>
        <w:tc>
          <w:tcPr>
            <w:tcW w:w="1277" w:type="dxa"/>
          </w:tcPr>
          <w:p>
            <w:pPr>
              <w:pStyle w:val="TableParagraph"/>
              <w:spacing w:line="218" w:lineRule="exact"/>
              <w:ind w:right="99"/>
              <w:jc w:val="right"/>
              <w:rPr>
                <w:b/>
                <w:sz w:val="20"/>
              </w:rPr>
            </w:pPr>
            <w:r>
              <w:rPr>
                <w:b/>
                <w:sz w:val="20"/>
              </w:rPr>
              <w:t>90,90</w:t>
            </w:r>
          </w:p>
        </w:tc>
      </w:tr>
    </w:tbl>
    <w:p>
      <w:pPr>
        <w:spacing w:after="0" w:line="218" w:lineRule="exact"/>
        <w:jc w:val="right"/>
        <w:rPr>
          <w:sz w:val="20"/>
        </w:rPr>
        <w:sectPr>
          <w:pgSz w:w="12240" w:h="18720"/>
          <w:pgMar w:header="1024" w:footer="2406" w:top="2240" w:bottom="2600" w:left="1440" w:right="60"/>
        </w:sectPr>
      </w:pPr>
    </w:p>
    <w:p>
      <w:pPr>
        <w:pStyle w:val="BodyText"/>
        <w:spacing w:before="11"/>
        <w:rPr>
          <w:sz w:val="15"/>
        </w:rPr>
      </w:pPr>
    </w:p>
    <w:p>
      <w:pPr>
        <w:pStyle w:val="Heading2"/>
        <w:numPr>
          <w:ilvl w:val="1"/>
          <w:numId w:val="8"/>
        </w:numPr>
        <w:tabs>
          <w:tab w:pos="1113" w:val="left" w:leader="none"/>
        </w:tabs>
        <w:spacing w:line="360" w:lineRule="auto" w:before="91" w:after="0"/>
        <w:ind w:left="1116" w:right="1499" w:hanging="569"/>
        <w:jc w:val="left"/>
      </w:pPr>
      <w:r>
        <w:rPr/>
        <w:t>HAMBATAN DAN KENDALA DALAM PENCAPAIAN TARGET YANG TELAH DITETAPKAN</w:t>
      </w:r>
    </w:p>
    <w:p>
      <w:pPr>
        <w:pStyle w:val="ListParagraph"/>
        <w:numPr>
          <w:ilvl w:val="2"/>
          <w:numId w:val="8"/>
        </w:numPr>
        <w:tabs>
          <w:tab w:pos="1401" w:val="left" w:leader="none"/>
        </w:tabs>
        <w:spacing w:line="240" w:lineRule="auto" w:before="61" w:after="0"/>
        <w:ind w:left="1401" w:right="0" w:hanging="285"/>
        <w:jc w:val="left"/>
        <w:rPr>
          <w:b/>
          <w:sz w:val="22"/>
        </w:rPr>
      </w:pPr>
      <w:r>
        <w:rPr>
          <w:b/>
          <w:sz w:val="22"/>
        </w:rPr>
        <w:t>PENDAPATAN</w:t>
      </w:r>
    </w:p>
    <w:p>
      <w:pPr>
        <w:pStyle w:val="BodyText"/>
        <w:spacing w:before="119"/>
        <w:ind w:left="1401"/>
      </w:pPr>
      <w:r>
        <w:rPr/>
        <w:t>Pada tahun 2021 terdapat pendapatan yang realisasi anggarannya kurang antara lain :</w:t>
      </w:r>
    </w:p>
    <w:p>
      <w:pPr>
        <w:pStyle w:val="BodyText"/>
        <w:spacing w:before="10"/>
        <w:rPr>
          <w:sz w:val="10"/>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1"/>
        <w:gridCol w:w="1985"/>
        <w:gridCol w:w="1561"/>
        <w:gridCol w:w="1621"/>
        <w:gridCol w:w="1073"/>
        <w:gridCol w:w="2129"/>
      </w:tblGrid>
      <w:tr>
        <w:trPr>
          <w:trHeight w:val="457" w:hRule="atLeast"/>
        </w:trPr>
        <w:tc>
          <w:tcPr>
            <w:tcW w:w="661" w:type="dxa"/>
            <w:shd w:val="clear" w:color="auto" w:fill="BEBEBE"/>
          </w:tcPr>
          <w:p>
            <w:pPr>
              <w:pStyle w:val="TableParagraph"/>
              <w:spacing w:before="112"/>
              <w:ind w:left="158" w:right="157"/>
              <w:jc w:val="center"/>
              <w:rPr>
                <w:b/>
                <w:sz w:val="20"/>
              </w:rPr>
            </w:pPr>
            <w:r>
              <w:rPr>
                <w:b/>
                <w:sz w:val="20"/>
              </w:rPr>
              <w:t>No.</w:t>
            </w:r>
          </w:p>
        </w:tc>
        <w:tc>
          <w:tcPr>
            <w:tcW w:w="1985" w:type="dxa"/>
            <w:shd w:val="clear" w:color="auto" w:fill="BEBEBE"/>
          </w:tcPr>
          <w:p>
            <w:pPr>
              <w:pStyle w:val="TableParagraph"/>
              <w:spacing w:before="112"/>
              <w:ind w:left="161" w:right="157"/>
              <w:jc w:val="center"/>
              <w:rPr>
                <w:b/>
                <w:sz w:val="20"/>
              </w:rPr>
            </w:pPr>
            <w:r>
              <w:rPr>
                <w:b/>
                <w:sz w:val="20"/>
              </w:rPr>
              <w:t>Pendapatan</w:t>
            </w:r>
          </w:p>
        </w:tc>
        <w:tc>
          <w:tcPr>
            <w:tcW w:w="1561" w:type="dxa"/>
            <w:shd w:val="clear" w:color="auto" w:fill="BEBEBE"/>
          </w:tcPr>
          <w:p>
            <w:pPr>
              <w:pStyle w:val="TableParagraph"/>
              <w:spacing w:line="226" w:lineRule="exact"/>
              <w:ind w:left="203" w:right="203"/>
              <w:jc w:val="center"/>
              <w:rPr>
                <w:b/>
                <w:sz w:val="20"/>
              </w:rPr>
            </w:pPr>
            <w:r>
              <w:rPr>
                <w:b/>
                <w:sz w:val="20"/>
              </w:rPr>
              <w:t>Anggaran</w:t>
            </w:r>
          </w:p>
          <w:p>
            <w:pPr>
              <w:pStyle w:val="TableParagraph"/>
              <w:spacing w:line="210" w:lineRule="exact" w:before="2"/>
              <w:ind w:left="205" w:right="203"/>
              <w:jc w:val="center"/>
              <w:rPr>
                <w:b/>
                <w:sz w:val="20"/>
              </w:rPr>
            </w:pPr>
            <w:r>
              <w:rPr>
                <w:b/>
                <w:sz w:val="20"/>
              </w:rPr>
              <w:t>(Rp)</w:t>
            </w:r>
          </w:p>
        </w:tc>
        <w:tc>
          <w:tcPr>
            <w:tcW w:w="1621" w:type="dxa"/>
            <w:shd w:val="clear" w:color="auto" w:fill="BEBEBE"/>
          </w:tcPr>
          <w:p>
            <w:pPr>
              <w:pStyle w:val="TableParagraph"/>
              <w:spacing w:line="226" w:lineRule="exact"/>
              <w:ind w:left="137" w:right="137"/>
              <w:jc w:val="center"/>
              <w:rPr>
                <w:b/>
                <w:sz w:val="20"/>
              </w:rPr>
            </w:pPr>
            <w:r>
              <w:rPr>
                <w:b/>
                <w:sz w:val="20"/>
              </w:rPr>
              <w:t>Realisasi</w:t>
            </w:r>
          </w:p>
          <w:p>
            <w:pPr>
              <w:pStyle w:val="TableParagraph"/>
              <w:spacing w:line="210" w:lineRule="exact" w:before="2"/>
              <w:ind w:left="137" w:right="138"/>
              <w:jc w:val="center"/>
              <w:rPr>
                <w:b/>
                <w:sz w:val="20"/>
              </w:rPr>
            </w:pPr>
            <w:r>
              <w:rPr>
                <w:b/>
                <w:sz w:val="20"/>
              </w:rPr>
              <w:t>Anggaran (Rp)</w:t>
            </w:r>
          </w:p>
        </w:tc>
        <w:tc>
          <w:tcPr>
            <w:tcW w:w="1073" w:type="dxa"/>
            <w:shd w:val="clear" w:color="auto" w:fill="BEBEBE"/>
          </w:tcPr>
          <w:p>
            <w:pPr>
              <w:pStyle w:val="TableParagraph"/>
              <w:spacing w:line="226" w:lineRule="exact"/>
              <w:ind w:left="133" w:right="80"/>
              <w:jc w:val="center"/>
              <w:rPr>
                <w:b/>
                <w:sz w:val="20"/>
              </w:rPr>
            </w:pPr>
            <w:r>
              <w:rPr>
                <w:b/>
                <w:sz w:val="20"/>
              </w:rPr>
              <w:t>(%)</w:t>
            </w:r>
          </w:p>
          <w:p>
            <w:pPr>
              <w:pStyle w:val="TableParagraph"/>
              <w:spacing w:line="210" w:lineRule="exact" w:before="2"/>
              <w:ind w:left="133" w:right="133"/>
              <w:jc w:val="center"/>
              <w:rPr>
                <w:b/>
                <w:sz w:val="20"/>
              </w:rPr>
            </w:pPr>
            <w:r>
              <w:rPr>
                <w:b/>
                <w:sz w:val="20"/>
              </w:rPr>
              <w:t>((4) / (3))</w:t>
            </w:r>
          </w:p>
        </w:tc>
        <w:tc>
          <w:tcPr>
            <w:tcW w:w="2129" w:type="dxa"/>
            <w:shd w:val="clear" w:color="auto" w:fill="BEBEBE"/>
          </w:tcPr>
          <w:p>
            <w:pPr>
              <w:pStyle w:val="TableParagraph"/>
              <w:spacing w:before="112"/>
              <w:ind w:left="575" w:right="580"/>
              <w:jc w:val="center"/>
              <w:rPr>
                <w:b/>
                <w:sz w:val="20"/>
              </w:rPr>
            </w:pPr>
            <w:r>
              <w:rPr>
                <w:b/>
                <w:sz w:val="20"/>
              </w:rPr>
              <w:t>Penjelasan</w:t>
            </w:r>
          </w:p>
        </w:tc>
      </w:tr>
      <w:tr>
        <w:trPr>
          <w:trHeight w:val="298" w:hRule="atLeast"/>
        </w:trPr>
        <w:tc>
          <w:tcPr>
            <w:tcW w:w="661" w:type="dxa"/>
          </w:tcPr>
          <w:p>
            <w:pPr>
              <w:pStyle w:val="TableParagraph"/>
              <w:spacing w:before="43"/>
              <w:ind w:right="1"/>
              <w:jc w:val="center"/>
              <w:rPr>
                <w:b/>
                <w:sz w:val="18"/>
              </w:rPr>
            </w:pPr>
            <w:r>
              <w:rPr>
                <w:b/>
                <w:sz w:val="18"/>
              </w:rPr>
              <w:t>1</w:t>
            </w:r>
          </w:p>
        </w:tc>
        <w:tc>
          <w:tcPr>
            <w:tcW w:w="1985" w:type="dxa"/>
          </w:tcPr>
          <w:p>
            <w:pPr>
              <w:pStyle w:val="TableParagraph"/>
              <w:spacing w:before="43"/>
              <w:jc w:val="center"/>
              <w:rPr>
                <w:b/>
                <w:sz w:val="18"/>
              </w:rPr>
            </w:pPr>
            <w:r>
              <w:rPr>
                <w:b/>
                <w:sz w:val="18"/>
              </w:rPr>
              <w:t>2</w:t>
            </w:r>
          </w:p>
        </w:tc>
        <w:tc>
          <w:tcPr>
            <w:tcW w:w="1561" w:type="dxa"/>
          </w:tcPr>
          <w:p>
            <w:pPr>
              <w:pStyle w:val="TableParagraph"/>
              <w:spacing w:before="43"/>
              <w:ind w:right="1"/>
              <w:jc w:val="center"/>
              <w:rPr>
                <w:b/>
                <w:sz w:val="18"/>
              </w:rPr>
            </w:pPr>
            <w:r>
              <w:rPr>
                <w:b/>
                <w:sz w:val="18"/>
              </w:rPr>
              <w:t>3</w:t>
            </w:r>
          </w:p>
        </w:tc>
        <w:tc>
          <w:tcPr>
            <w:tcW w:w="1621" w:type="dxa"/>
          </w:tcPr>
          <w:p>
            <w:pPr>
              <w:pStyle w:val="TableParagraph"/>
              <w:spacing w:before="43"/>
              <w:ind w:left="2"/>
              <w:jc w:val="center"/>
              <w:rPr>
                <w:b/>
                <w:sz w:val="18"/>
              </w:rPr>
            </w:pPr>
            <w:r>
              <w:rPr>
                <w:b/>
                <w:sz w:val="18"/>
              </w:rPr>
              <w:t>4</w:t>
            </w:r>
          </w:p>
        </w:tc>
        <w:tc>
          <w:tcPr>
            <w:tcW w:w="1073" w:type="dxa"/>
          </w:tcPr>
          <w:p>
            <w:pPr>
              <w:pStyle w:val="TableParagraph"/>
              <w:spacing w:before="43"/>
              <w:ind w:right="1"/>
              <w:jc w:val="center"/>
              <w:rPr>
                <w:b/>
                <w:sz w:val="18"/>
              </w:rPr>
            </w:pPr>
            <w:r>
              <w:rPr>
                <w:b/>
                <w:sz w:val="18"/>
              </w:rPr>
              <w:t>5</w:t>
            </w:r>
          </w:p>
        </w:tc>
        <w:tc>
          <w:tcPr>
            <w:tcW w:w="2129" w:type="dxa"/>
          </w:tcPr>
          <w:p>
            <w:pPr>
              <w:pStyle w:val="TableParagraph"/>
              <w:spacing w:before="43"/>
              <w:ind w:right="3"/>
              <w:jc w:val="center"/>
              <w:rPr>
                <w:b/>
                <w:sz w:val="18"/>
              </w:rPr>
            </w:pPr>
            <w:r>
              <w:rPr>
                <w:b/>
                <w:sz w:val="18"/>
              </w:rPr>
              <w:t>6</w:t>
            </w:r>
          </w:p>
        </w:tc>
      </w:tr>
      <w:tr>
        <w:trPr>
          <w:trHeight w:val="1610" w:hRule="atLeast"/>
        </w:trPr>
        <w:tc>
          <w:tcPr>
            <w:tcW w:w="661" w:type="dxa"/>
          </w:tcPr>
          <w:p>
            <w:pPr>
              <w:pStyle w:val="TableParagraph"/>
              <w:rPr>
                <w:sz w:val="22"/>
              </w:rPr>
            </w:pPr>
          </w:p>
          <w:p>
            <w:pPr>
              <w:pStyle w:val="TableParagraph"/>
              <w:rPr>
                <w:sz w:val="22"/>
              </w:rPr>
            </w:pPr>
          </w:p>
          <w:p>
            <w:pPr>
              <w:pStyle w:val="TableParagraph"/>
              <w:spacing w:before="183"/>
              <w:ind w:right="1"/>
              <w:jc w:val="center"/>
              <w:rPr>
                <w:b/>
                <w:sz w:val="20"/>
              </w:rPr>
            </w:pPr>
            <w:r>
              <w:rPr>
                <w:b/>
                <w:sz w:val="20"/>
              </w:rPr>
              <w:t>1</w:t>
            </w:r>
          </w:p>
        </w:tc>
        <w:tc>
          <w:tcPr>
            <w:tcW w:w="1985" w:type="dxa"/>
          </w:tcPr>
          <w:p>
            <w:pPr>
              <w:pStyle w:val="TableParagraph"/>
              <w:rPr>
                <w:sz w:val="22"/>
              </w:rPr>
            </w:pPr>
          </w:p>
          <w:p>
            <w:pPr>
              <w:pStyle w:val="TableParagraph"/>
              <w:spacing w:before="1"/>
              <w:rPr>
                <w:sz w:val="28"/>
              </w:rPr>
            </w:pPr>
          </w:p>
          <w:p>
            <w:pPr>
              <w:pStyle w:val="TableParagraph"/>
              <w:ind w:left="106"/>
              <w:rPr>
                <w:b/>
                <w:sz w:val="20"/>
              </w:rPr>
            </w:pPr>
            <w:r>
              <w:rPr>
                <w:b/>
                <w:sz w:val="20"/>
              </w:rPr>
              <w:t>Retribusi Pelayanan persampahan</w:t>
            </w:r>
          </w:p>
        </w:tc>
        <w:tc>
          <w:tcPr>
            <w:tcW w:w="1561" w:type="dxa"/>
          </w:tcPr>
          <w:p>
            <w:pPr>
              <w:pStyle w:val="TableParagraph"/>
              <w:rPr>
                <w:sz w:val="22"/>
              </w:rPr>
            </w:pPr>
          </w:p>
          <w:p>
            <w:pPr>
              <w:pStyle w:val="TableParagraph"/>
              <w:rPr>
                <w:sz w:val="22"/>
              </w:rPr>
            </w:pPr>
          </w:p>
          <w:p>
            <w:pPr>
              <w:pStyle w:val="TableParagraph"/>
              <w:spacing w:before="183"/>
              <w:ind w:left="207" w:right="203"/>
              <w:jc w:val="center"/>
              <w:rPr>
                <w:b/>
                <w:sz w:val="20"/>
              </w:rPr>
            </w:pPr>
            <w:r>
              <w:rPr>
                <w:b/>
                <w:sz w:val="20"/>
              </w:rPr>
              <w:t>1500.000.000</w:t>
            </w:r>
          </w:p>
        </w:tc>
        <w:tc>
          <w:tcPr>
            <w:tcW w:w="1621" w:type="dxa"/>
          </w:tcPr>
          <w:p>
            <w:pPr>
              <w:pStyle w:val="TableParagraph"/>
              <w:rPr>
                <w:sz w:val="22"/>
              </w:rPr>
            </w:pPr>
          </w:p>
          <w:p>
            <w:pPr>
              <w:pStyle w:val="TableParagraph"/>
              <w:rPr>
                <w:sz w:val="22"/>
              </w:rPr>
            </w:pPr>
          </w:p>
          <w:p>
            <w:pPr>
              <w:pStyle w:val="TableParagraph"/>
              <w:spacing w:before="183"/>
              <w:ind w:left="105"/>
              <w:rPr>
                <w:b/>
                <w:sz w:val="20"/>
              </w:rPr>
            </w:pPr>
            <w:r>
              <w:rPr>
                <w:b/>
                <w:sz w:val="20"/>
              </w:rPr>
              <w:t>1.209.442.250</w:t>
            </w:r>
          </w:p>
        </w:tc>
        <w:tc>
          <w:tcPr>
            <w:tcW w:w="1073" w:type="dxa"/>
          </w:tcPr>
          <w:p>
            <w:pPr>
              <w:pStyle w:val="TableParagraph"/>
              <w:rPr>
                <w:sz w:val="22"/>
              </w:rPr>
            </w:pPr>
          </w:p>
          <w:p>
            <w:pPr>
              <w:pStyle w:val="TableParagraph"/>
              <w:rPr>
                <w:sz w:val="22"/>
              </w:rPr>
            </w:pPr>
          </w:p>
          <w:p>
            <w:pPr>
              <w:pStyle w:val="TableParagraph"/>
              <w:spacing w:before="183"/>
              <w:ind w:left="133" w:right="131"/>
              <w:jc w:val="center"/>
              <w:rPr>
                <w:b/>
                <w:sz w:val="20"/>
              </w:rPr>
            </w:pPr>
            <w:r>
              <w:rPr>
                <w:b/>
                <w:sz w:val="20"/>
              </w:rPr>
              <w:t>81%</w:t>
            </w:r>
          </w:p>
        </w:tc>
        <w:tc>
          <w:tcPr>
            <w:tcW w:w="2129" w:type="dxa"/>
          </w:tcPr>
          <w:p>
            <w:pPr>
              <w:pStyle w:val="TableParagraph"/>
              <w:tabs>
                <w:tab w:pos="1379" w:val="left" w:leader="none"/>
              </w:tabs>
              <w:ind w:left="104" w:right="99"/>
              <w:jc w:val="both"/>
              <w:rPr>
                <w:b/>
                <w:sz w:val="20"/>
              </w:rPr>
            </w:pPr>
            <w:r>
              <w:rPr>
                <w:b/>
                <w:sz w:val="20"/>
              </w:rPr>
              <w:t>Pandemi Covid 19 sehingga</w:t>
              <w:tab/>
            </w:r>
            <w:r>
              <w:rPr>
                <w:b/>
                <w:spacing w:val="-3"/>
                <w:sz w:val="20"/>
              </w:rPr>
              <w:t>banyak </w:t>
            </w:r>
            <w:r>
              <w:rPr>
                <w:b/>
                <w:sz w:val="20"/>
              </w:rPr>
              <w:t>warga masyarakat yang usahanya </w:t>
            </w:r>
            <w:r>
              <w:rPr>
                <w:b/>
                <w:spacing w:val="-3"/>
                <w:sz w:val="20"/>
              </w:rPr>
              <w:t>tutup </w:t>
            </w:r>
            <w:r>
              <w:rPr>
                <w:b/>
                <w:sz w:val="20"/>
              </w:rPr>
              <w:t>sehingga mengurangi pendapatan</w:t>
            </w:r>
          </w:p>
          <w:p>
            <w:pPr>
              <w:pStyle w:val="TableParagraph"/>
              <w:spacing w:line="210" w:lineRule="exact" w:before="1"/>
              <w:ind w:left="104"/>
              <w:rPr>
                <w:b/>
                <w:sz w:val="20"/>
              </w:rPr>
            </w:pPr>
            <w:r>
              <w:rPr>
                <w:b/>
                <w:sz w:val="20"/>
              </w:rPr>
              <w:t>masyarakat</w:t>
            </w:r>
          </w:p>
        </w:tc>
      </w:tr>
    </w:tbl>
    <w:p>
      <w:pPr>
        <w:pStyle w:val="BodyText"/>
        <w:spacing w:before="4"/>
        <w:rPr>
          <w:sz w:val="27"/>
        </w:rPr>
      </w:pPr>
    </w:p>
    <w:p>
      <w:pPr>
        <w:pStyle w:val="Heading2"/>
        <w:numPr>
          <w:ilvl w:val="2"/>
          <w:numId w:val="8"/>
        </w:numPr>
        <w:tabs>
          <w:tab w:pos="1401" w:val="left" w:leader="none"/>
        </w:tabs>
        <w:spacing w:line="240" w:lineRule="auto" w:before="0" w:after="0"/>
        <w:ind w:left="1401" w:right="0" w:hanging="285"/>
        <w:jc w:val="left"/>
      </w:pPr>
      <w:r>
        <w:rPr/>
        <w:t>BELANJA</w:t>
      </w:r>
    </w:p>
    <w:p>
      <w:pPr>
        <w:pStyle w:val="BodyText"/>
        <w:spacing w:line="242" w:lineRule="auto" w:before="115"/>
        <w:ind w:left="1401" w:right="1489"/>
      </w:pPr>
      <w:r>
        <w:rPr/>
        <w:t>Dalam pelaksanaannya masih terdapat kendala dan permasalahan dalam pengelolaan belanja sehingga penyerapannya kurang antara lain :</w:t>
      </w:r>
    </w:p>
    <w:p>
      <w:pPr>
        <w:pStyle w:val="BodyText"/>
        <w:spacing w:before="113"/>
        <w:ind w:left="1256"/>
      </w:pPr>
      <w:r>
        <w:rPr/>
        <w:t>Tabel Daftar Kegiatan yang realisasi / penyerapan anggarannya kurang dari 75 %</w:t>
      </w:r>
    </w:p>
    <w:p>
      <w:pPr>
        <w:pStyle w:val="BodyText"/>
        <w:spacing w:before="10"/>
        <w:rPr>
          <w:sz w:val="11"/>
        </w:rPr>
      </w:pPr>
    </w:p>
    <w:tbl>
      <w:tblPr>
        <w:tblW w:w="0" w:type="auto"/>
        <w:jc w:val="left"/>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
        <w:gridCol w:w="3545"/>
        <w:gridCol w:w="1845"/>
        <w:gridCol w:w="1701"/>
        <w:gridCol w:w="1277"/>
      </w:tblGrid>
      <w:tr>
        <w:trPr>
          <w:trHeight w:val="689" w:hRule="atLeast"/>
        </w:trPr>
        <w:tc>
          <w:tcPr>
            <w:tcW w:w="589" w:type="dxa"/>
            <w:shd w:val="clear" w:color="auto" w:fill="BEBEBE"/>
          </w:tcPr>
          <w:p>
            <w:pPr>
              <w:pStyle w:val="TableParagraph"/>
              <w:spacing w:before="9"/>
              <w:rPr>
                <w:sz w:val="19"/>
              </w:rPr>
            </w:pPr>
          </w:p>
          <w:p>
            <w:pPr>
              <w:pStyle w:val="TableParagraph"/>
              <w:ind w:left="122" w:right="121"/>
              <w:jc w:val="center"/>
              <w:rPr>
                <w:b/>
                <w:sz w:val="20"/>
              </w:rPr>
            </w:pPr>
            <w:r>
              <w:rPr>
                <w:b/>
                <w:sz w:val="20"/>
              </w:rPr>
              <w:t>No.</w:t>
            </w:r>
          </w:p>
        </w:tc>
        <w:tc>
          <w:tcPr>
            <w:tcW w:w="3545" w:type="dxa"/>
            <w:shd w:val="clear" w:color="auto" w:fill="BEBEBE"/>
          </w:tcPr>
          <w:p>
            <w:pPr>
              <w:pStyle w:val="TableParagraph"/>
              <w:spacing w:before="9"/>
              <w:rPr>
                <w:sz w:val="19"/>
              </w:rPr>
            </w:pPr>
          </w:p>
          <w:p>
            <w:pPr>
              <w:pStyle w:val="TableParagraph"/>
              <w:ind w:left="951" w:right="943"/>
              <w:jc w:val="center"/>
              <w:rPr>
                <w:b/>
                <w:sz w:val="20"/>
              </w:rPr>
            </w:pPr>
            <w:r>
              <w:rPr>
                <w:b/>
                <w:sz w:val="20"/>
              </w:rPr>
              <w:t>Program/Kegiatan</w:t>
            </w:r>
          </w:p>
        </w:tc>
        <w:tc>
          <w:tcPr>
            <w:tcW w:w="1845" w:type="dxa"/>
            <w:shd w:val="clear" w:color="auto" w:fill="BEBEBE"/>
          </w:tcPr>
          <w:p>
            <w:pPr>
              <w:pStyle w:val="TableParagraph"/>
              <w:spacing w:before="112"/>
              <w:ind w:left="726" w:right="120" w:hanging="236"/>
              <w:rPr>
                <w:b/>
                <w:sz w:val="20"/>
              </w:rPr>
            </w:pPr>
            <w:r>
              <w:rPr>
                <w:b/>
                <w:sz w:val="20"/>
              </w:rPr>
              <w:t>Anggaran (Rp)</w:t>
            </w:r>
          </w:p>
        </w:tc>
        <w:tc>
          <w:tcPr>
            <w:tcW w:w="1701" w:type="dxa"/>
            <w:shd w:val="clear" w:color="auto" w:fill="BEBEBE"/>
          </w:tcPr>
          <w:p>
            <w:pPr>
              <w:pStyle w:val="TableParagraph"/>
              <w:spacing w:line="226" w:lineRule="exact"/>
              <w:ind w:left="418" w:firstLine="51"/>
              <w:rPr>
                <w:b/>
                <w:sz w:val="20"/>
              </w:rPr>
            </w:pPr>
            <w:r>
              <w:rPr>
                <w:b/>
                <w:sz w:val="20"/>
              </w:rPr>
              <w:t>Realisasi</w:t>
            </w:r>
          </w:p>
          <w:p>
            <w:pPr>
              <w:pStyle w:val="TableParagraph"/>
              <w:spacing w:line="228" w:lineRule="exact" w:before="6"/>
              <w:ind w:left="654" w:right="48" w:hanging="236"/>
              <w:rPr>
                <w:b/>
                <w:sz w:val="20"/>
              </w:rPr>
            </w:pPr>
            <w:r>
              <w:rPr>
                <w:b/>
                <w:sz w:val="20"/>
              </w:rPr>
              <w:t>Anggaran (Rp)</w:t>
            </w:r>
          </w:p>
        </w:tc>
        <w:tc>
          <w:tcPr>
            <w:tcW w:w="1277" w:type="dxa"/>
            <w:shd w:val="clear" w:color="auto" w:fill="BEBEBE"/>
          </w:tcPr>
          <w:p>
            <w:pPr>
              <w:pStyle w:val="TableParagraph"/>
              <w:spacing w:line="226" w:lineRule="exact"/>
              <w:ind w:left="120" w:right="118"/>
              <w:jc w:val="center"/>
              <w:rPr>
                <w:b/>
                <w:sz w:val="20"/>
              </w:rPr>
            </w:pPr>
            <w:r>
              <w:rPr>
                <w:b/>
                <w:sz w:val="20"/>
              </w:rPr>
              <w:t>Pencapaian</w:t>
            </w:r>
          </w:p>
          <w:p>
            <w:pPr>
              <w:pStyle w:val="TableParagraph"/>
              <w:spacing w:line="228" w:lineRule="exact" w:before="6"/>
              <w:ind w:left="141" w:right="134" w:hanging="2"/>
              <w:jc w:val="center"/>
              <w:rPr>
                <w:b/>
                <w:sz w:val="20"/>
              </w:rPr>
            </w:pPr>
            <w:r>
              <w:rPr>
                <w:b/>
                <w:sz w:val="20"/>
              </w:rPr>
              <w:t>Kinerja (%)((4)/(3))</w:t>
            </w:r>
          </w:p>
        </w:tc>
      </w:tr>
      <w:tr>
        <w:trPr>
          <w:trHeight w:val="273" w:hRule="atLeast"/>
        </w:trPr>
        <w:tc>
          <w:tcPr>
            <w:tcW w:w="589" w:type="dxa"/>
          </w:tcPr>
          <w:p>
            <w:pPr>
              <w:pStyle w:val="TableParagraph"/>
              <w:spacing w:before="31"/>
              <w:ind w:left="6"/>
              <w:jc w:val="center"/>
              <w:rPr>
                <w:b/>
                <w:sz w:val="18"/>
              </w:rPr>
            </w:pPr>
            <w:r>
              <w:rPr>
                <w:b/>
                <w:sz w:val="18"/>
              </w:rPr>
              <w:t>1</w:t>
            </w:r>
          </w:p>
        </w:tc>
        <w:tc>
          <w:tcPr>
            <w:tcW w:w="3545" w:type="dxa"/>
          </w:tcPr>
          <w:p>
            <w:pPr>
              <w:pStyle w:val="TableParagraph"/>
              <w:spacing w:before="31"/>
              <w:ind w:left="1"/>
              <w:jc w:val="center"/>
              <w:rPr>
                <w:b/>
                <w:sz w:val="18"/>
              </w:rPr>
            </w:pPr>
            <w:r>
              <w:rPr>
                <w:b/>
                <w:sz w:val="18"/>
              </w:rPr>
              <w:t>2</w:t>
            </w:r>
          </w:p>
        </w:tc>
        <w:tc>
          <w:tcPr>
            <w:tcW w:w="1845" w:type="dxa"/>
          </w:tcPr>
          <w:p>
            <w:pPr>
              <w:pStyle w:val="TableParagraph"/>
              <w:spacing w:before="31"/>
              <w:ind w:left="4"/>
              <w:jc w:val="center"/>
              <w:rPr>
                <w:b/>
                <w:sz w:val="18"/>
              </w:rPr>
            </w:pPr>
            <w:r>
              <w:rPr>
                <w:b/>
                <w:sz w:val="18"/>
              </w:rPr>
              <w:t>3</w:t>
            </w:r>
          </w:p>
        </w:tc>
        <w:tc>
          <w:tcPr>
            <w:tcW w:w="1701" w:type="dxa"/>
          </w:tcPr>
          <w:p>
            <w:pPr>
              <w:pStyle w:val="TableParagraph"/>
              <w:spacing w:before="31"/>
              <w:ind w:left="4"/>
              <w:jc w:val="center"/>
              <w:rPr>
                <w:b/>
                <w:sz w:val="18"/>
              </w:rPr>
            </w:pPr>
            <w:r>
              <w:rPr>
                <w:b/>
                <w:sz w:val="18"/>
              </w:rPr>
              <w:t>4</w:t>
            </w:r>
          </w:p>
        </w:tc>
        <w:tc>
          <w:tcPr>
            <w:tcW w:w="1277" w:type="dxa"/>
          </w:tcPr>
          <w:p>
            <w:pPr>
              <w:pStyle w:val="TableParagraph"/>
              <w:spacing w:before="31"/>
              <w:ind w:left="3"/>
              <w:jc w:val="center"/>
              <w:rPr>
                <w:b/>
                <w:sz w:val="18"/>
              </w:rPr>
            </w:pPr>
            <w:r>
              <w:rPr>
                <w:b/>
                <w:sz w:val="18"/>
              </w:rPr>
              <w:t>5</w:t>
            </w:r>
          </w:p>
        </w:tc>
      </w:tr>
      <w:tr>
        <w:trPr>
          <w:trHeight w:val="458" w:hRule="atLeast"/>
        </w:trPr>
        <w:tc>
          <w:tcPr>
            <w:tcW w:w="589" w:type="dxa"/>
          </w:tcPr>
          <w:p>
            <w:pPr>
              <w:pStyle w:val="TableParagraph"/>
              <w:spacing w:line="222" w:lineRule="exact"/>
              <w:ind w:left="122" w:right="121"/>
              <w:jc w:val="center"/>
              <w:rPr>
                <w:sz w:val="20"/>
              </w:rPr>
            </w:pPr>
            <w:r>
              <w:rPr>
                <w:sz w:val="20"/>
              </w:rPr>
              <w:t>1.</w:t>
            </w:r>
          </w:p>
        </w:tc>
        <w:tc>
          <w:tcPr>
            <w:tcW w:w="3545" w:type="dxa"/>
          </w:tcPr>
          <w:p>
            <w:pPr>
              <w:pStyle w:val="TableParagraph"/>
              <w:tabs>
                <w:tab w:pos="1337" w:val="left" w:leader="none"/>
                <w:tab w:pos="2840" w:val="left" w:leader="none"/>
              </w:tabs>
              <w:spacing w:line="226" w:lineRule="exact"/>
              <w:ind w:left="106"/>
              <w:rPr>
                <w:b/>
                <w:sz w:val="20"/>
              </w:rPr>
            </w:pPr>
            <w:r>
              <w:rPr>
                <w:b/>
                <w:sz w:val="20"/>
              </w:rPr>
              <w:t>Program</w:t>
              <w:tab/>
              <w:t>Adminitrasi</w:t>
              <w:tab/>
              <w:t>Umum</w:t>
            </w:r>
          </w:p>
          <w:p>
            <w:pPr>
              <w:pStyle w:val="TableParagraph"/>
              <w:spacing w:line="210" w:lineRule="exact" w:before="2"/>
              <w:ind w:left="106"/>
              <w:rPr>
                <w:b/>
                <w:sz w:val="20"/>
              </w:rPr>
            </w:pPr>
            <w:r>
              <w:rPr>
                <w:b/>
                <w:sz w:val="20"/>
              </w:rPr>
              <w:t>Perangkat Daerah</w:t>
            </w:r>
          </w:p>
        </w:tc>
        <w:tc>
          <w:tcPr>
            <w:tcW w:w="1845" w:type="dxa"/>
          </w:tcPr>
          <w:p>
            <w:pPr>
              <w:pStyle w:val="TableParagraph"/>
              <w:spacing w:before="112"/>
              <w:ind w:left="114" w:right="105"/>
              <w:jc w:val="center"/>
              <w:rPr>
                <w:b/>
                <w:sz w:val="20"/>
              </w:rPr>
            </w:pPr>
            <w:r>
              <w:rPr>
                <w:b/>
                <w:sz w:val="20"/>
              </w:rPr>
              <w:t>60.000.000</w:t>
            </w:r>
          </w:p>
        </w:tc>
        <w:tc>
          <w:tcPr>
            <w:tcW w:w="1701" w:type="dxa"/>
          </w:tcPr>
          <w:p>
            <w:pPr>
              <w:pStyle w:val="TableParagraph"/>
              <w:spacing w:before="112"/>
              <w:ind w:left="252" w:right="244"/>
              <w:jc w:val="center"/>
              <w:rPr>
                <w:b/>
                <w:sz w:val="20"/>
              </w:rPr>
            </w:pPr>
            <w:r>
              <w:rPr>
                <w:b/>
                <w:sz w:val="20"/>
              </w:rPr>
              <w:t>29.445.950</w:t>
            </w:r>
          </w:p>
        </w:tc>
        <w:tc>
          <w:tcPr>
            <w:tcW w:w="1277" w:type="dxa"/>
          </w:tcPr>
          <w:p>
            <w:pPr>
              <w:pStyle w:val="TableParagraph"/>
              <w:spacing w:before="112"/>
              <w:ind w:left="120" w:right="116"/>
              <w:jc w:val="center"/>
              <w:rPr>
                <w:b/>
                <w:sz w:val="20"/>
              </w:rPr>
            </w:pPr>
            <w:r>
              <w:rPr>
                <w:b/>
                <w:sz w:val="20"/>
              </w:rPr>
              <w:t>49.08</w:t>
            </w:r>
          </w:p>
        </w:tc>
      </w:tr>
      <w:tr>
        <w:trPr>
          <w:trHeight w:val="461" w:hRule="atLeast"/>
        </w:trPr>
        <w:tc>
          <w:tcPr>
            <w:tcW w:w="589" w:type="dxa"/>
          </w:tcPr>
          <w:p>
            <w:pPr>
              <w:pStyle w:val="TableParagraph"/>
              <w:rPr>
                <w:sz w:val="20"/>
              </w:rPr>
            </w:pPr>
          </w:p>
        </w:tc>
        <w:tc>
          <w:tcPr>
            <w:tcW w:w="3545" w:type="dxa"/>
          </w:tcPr>
          <w:p>
            <w:pPr>
              <w:pStyle w:val="TableParagraph"/>
              <w:spacing w:line="228" w:lineRule="exact"/>
              <w:ind w:left="210" w:right="698" w:hanging="104"/>
              <w:rPr>
                <w:sz w:val="20"/>
              </w:rPr>
            </w:pPr>
            <w:r>
              <w:rPr>
                <w:sz w:val="20"/>
              </w:rPr>
              <w:t>- Penyediaan Barang Cetakan dan Penggandaan</w:t>
            </w:r>
          </w:p>
        </w:tc>
        <w:tc>
          <w:tcPr>
            <w:tcW w:w="1845" w:type="dxa"/>
          </w:tcPr>
          <w:p>
            <w:pPr>
              <w:pStyle w:val="TableParagraph"/>
              <w:spacing w:before="112"/>
              <w:ind w:left="114" w:right="105"/>
              <w:jc w:val="center"/>
              <w:rPr>
                <w:sz w:val="20"/>
              </w:rPr>
            </w:pPr>
            <w:r>
              <w:rPr>
                <w:sz w:val="20"/>
              </w:rPr>
              <w:t>60.000.000</w:t>
            </w:r>
          </w:p>
        </w:tc>
        <w:tc>
          <w:tcPr>
            <w:tcW w:w="1701" w:type="dxa"/>
          </w:tcPr>
          <w:p>
            <w:pPr>
              <w:pStyle w:val="TableParagraph"/>
              <w:spacing w:before="112"/>
              <w:ind w:left="252" w:right="244"/>
              <w:jc w:val="center"/>
              <w:rPr>
                <w:sz w:val="20"/>
              </w:rPr>
            </w:pPr>
            <w:r>
              <w:rPr>
                <w:sz w:val="20"/>
              </w:rPr>
              <w:t>29.445.950</w:t>
            </w:r>
          </w:p>
        </w:tc>
        <w:tc>
          <w:tcPr>
            <w:tcW w:w="1277" w:type="dxa"/>
          </w:tcPr>
          <w:p>
            <w:pPr>
              <w:pStyle w:val="TableParagraph"/>
              <w:spacing w:before="116"/>
              <w:ind w:left="120" w:right="116"/>
              <w:jc w:val="center"/>
              <w:rPr>
                <w:b/>
                <w:sz w:val="20"/>
              </w:rPr>
            </w:pPr>
            <w:r>
              <w:rPr>
                <w:b/>
                <w:sz w:val="20"/>
              </w:rPr>
              <w:t>49.08</w:t>
            </w:r>
          </w:p>
        </w:tc>
      </w:tr>
      <w:tr>
        <w:trPr>
          <w:trHeight w:val="458" w:hRule="atLeast"/>
        </w:trPr>
        <w:tc>
          <w:tcPr>
            <w:tcW w:w="589" w:type="dxa"/>
          </w:tcPr>
          <w:p>
            <w:pPr>
              <w:pStyle w:val="TableParagraph"/>
              <w:spacing w:line="223" w:lineRule="exact"/>
              <w:ind w:left="8"/>
              <w:jc w:val="center"/>
              <w:rPr>
                <w:sz w:val="20"/>
              </w:rPr>
            </w:pPr>
            <w:r>
              <w:rPr>
                <w:sz w:val="20"/>
              </w:rPr>
              <w:t>2</w:t>
            </w:r>
          </w:p>
        </w:tc>
        <w:tc>
          <w:tcPr>
            <w:tcW w:w="3545" w:type="dxa"/>
          </w:tcPr>
          <w:p>
            <w:pPr>
              <w:pStyle w:val="TableParagraph"/>
              <w:spacing w:line="227" w:lineRule="exact"/>
              <w:ind w:left="106"/>
              <w:rPr>
                <w:b/>
                <w:sz w:val="20"/>
              </w:rPr>
            </w:pPr>
            <w:r>
              <w:rPr>
                <w:b/>
                <w:sz w:val="20"/>
              </w:rPr>
              <w:t>Program Penyediaan Jasa Penunjang</w:t>
            </w:r>
          </w:p>
          <w:p>
            <w:pPr>
              <w:pStyle w:val="TableParagraph"/>
              <w:spacing w:line="210" w:lineRule="exact" w:before="2"/>
              <w:ind w:left="106"/>
              <w:rPr>
                <w:b/>
                <w:sz w:val="20"/>
              </w:rPr>
            </w:pPr>
            <w:r>
              <w:rPr>
                <w:b/>
                <w:sz w:val="20"/>
              </w:rPr>
              <w:t>Urusan Pemerintah Daerah</w:t>
            </w:r>
          </w:p>
        </w:tc>
        <w:tc>
          <w:tcPr>
            <w:tcW w:w="1845" w:type="dxa"/>
          </w:tcPr>
          <w:p>
            <w:pPr>
              <w:pStyle w:val="TableParagraph"/>
              <w:spacing w:before="112"/>
              <w:ind w:left="114" w:right="109"/>
              <w:jc w:val="center"/>
              <w:rPr>
                <w:b/>
                <w:sz w:val="20"/>
              </w:rPr>
            </w:pPr>
            <w:r>
              <w:rPr>
                <w:b/>
                <w:sz w:val="20"/>
              </w:rPr>
              <w:t>294.996.000</w:t>
            </w:r>
          </w:p>
        </w:tc>
        <w:tc>
          <w:tcPr>
            <w:tcW w:w="1701" w:type="dxa"/>
          </w:tcPr>
          <w:p>
            <w:pPr>
              <w:pStyle w:val="TableParagraph"/>
              <w:spacing w:before="112"/>
              <w:ind w:left="252" w:right="247"/>
              <w:jc w:val="center"/>
              <w:rPr>
                <w:b/>
                <w:sz w:val="20"/>
              </w:rPr>
            </w:pPr>
            <w:r>
              <w:rPr>
                <w:b/>
                <w:sz w:val="20"/>
              </w:rPr>
              <w:t>207.012.384</w:t>
            </w:r>
          </w:p>
        </w:tc>
        <w:tc>
          <w:tcPr>
            <w:tcW w:w="1277" w:type="dxa"/>
          </w:tcPr>
          <w:p>
            <w:pPr>
              <w:pStyle w:val="TableParagraph"/>
              <w:spacing w:before="112"/>
              <w:ind w:left="120" w:right="116"/>
              <w:jc w:val="center"/>
              <w:rPr>
                <w:b/>
                <w:sz w:val="20"/>
              </w:rPr>
            </w:pPr>
            <w:r>
              <w:rPr>
                <w:b/>
                <w:sz w:val="20"/>
              </w:rPr>
              <w:t>70,17</w:t>
            </w:r>
          </w:p>
        </w:tc>
      </w:tr>
      <w:tr>
        <w:trPr>
          <w:trHeight w:val="462" w:hRule="atLeast"/>
        </w:trPr>
        <w:tc>
          <w:tcPr>
            <w:tcW w:w="589" w:type="dxa"/>
          </w:tcPr>
          <w:p>
            <w:pPr>
              <w:pStyle w:val="TableParagraph"/>
              <w:rPr>
                <w:sz w:val="20"/>
              </w:rPr>
            </w:pPr>
          </w:p>
        </w:tc>
        <w:tc>
          <w:tcPr>
            <w:tcW w:w="3545" w:type="dxa"/>
          </w:tcPr>
          <w:p>
            <w:pPr>
              <w:pStyle w:val="TableParagraph"/>
              <w:spacing w:line="228" w:lineRule="exact"/>
              <w:ind w:left="210" w:hanging="104"/>
              <w:rPr>
                <w:sz w:val="20"/>
              </w:rPr>
            </w:pPr>
            <w:r>
              <w:rPr>
                <w:sz w:val="20"/>
              </w:rPr>
              <w:t>- Penyediaan Jasa Komunikasi,Sumber daya air dan Listrik</w:t>
            </w:r>
          </w:p>
        </w:tc>
        <w:tc>
          <w:tcPr>
            <w:tcW w:w="1845" w:type="dxa"/>
          </w:tcPr>
          <w:p>
            <w:pPr>
              <w:pStyle w:val="TableParagraph"/>
              <w:spacing w:before="112"/>
              <w:ind w:left="114" w:right="109"/>
              <w:jc w:val="center"/>
              <w:rPr>
                <w:sz w:val="20"/>
              </w:rPr>
            </w:pPr>
            <w:r>
              <w:rPr>
                <w:sz w:val="20"/>
              </w:rPr>
              <w:t>294.996.000</w:t>
            </w:r>
          </w:p>
        </w:tc>
        <w:tc>
          <w:tcPr>
            <w:tcW w:w="1701" w:type="dxa"/>
          </w:tcPr>
          <w:p>
            <w:pPr>
              <w:pStyle w:val="TableParagraph"/>
              <w:spacing w:before="112"/>
              <w:ind w:left="252" w:right="247"/>
              <w:jc w:val="center"/>
              <w:rPr>
                <w:sz w:val="20"/>
              </w:rPr>
            </w:pPr>
            <w:r>
              <w:rPr>
                <w:sz w:val="20"/>
              </w:rPr>
              <w:t>207.012.384</w:t>
            </w:r>
          </w:p>
        </w:tc>
        <w:tc>
          <w:tcPr>
            <w:tcW w:w="1277" w:type="dxa"/>
          </w:tcPr>
          <w:p>
            <w:pPr>
              <w:pStyle w:val="TableParagraph"/>
              <w:spacing w:before="116"/>
              <w:ind w:left="120" w:right="116"/>
              <w:jc w:val="center"/>
              <w:rPr>
                <w:b/>
                <w:sz w:val="20"/>
              </w:rPr>
            </w:pPr>
            <w:r>
              <w:rPr>
                <w:b/>
                <w:sz w:val="20"/>
              </w:rPr>
              <w:t>70,17</w:t>
            </w:r>
          </w:p>
        </w:tc>
      </w:tr>
      <w:tr>
        <w:trPr>
          <w:trHeight w:val="690" w:hRule="atLeast"/>
        </w:trPr>
        <w:tc>
          <w:tcPr>
            <w:tcW w:w="589" w:type="dxa"/>
          </w:tcPr>
          <w:p>
            <w:pPr>
              <w:pStyle w:val="TableParagraph"/>
              <w:spacing w:line="222" w:lineRule="exact"/>
              <w:ind w:left="8"/>
              <w:jc w:val="center"/>
              <w:rPr>
                <w:sz w:val="20"/>
              </w:rPr>
            </w:pPr>
            <w:r>
              <w:rPr>
                <w:sz w:val="20"/>
              </w:rPr>
              <w:t>3</w:t>
            </w:r>
          </w:p>
        </w:tc>
        <w:tc>
          <w:tcPr>
            <w:tcW w:w="3545" w:type="dxa"/>
          </w:tcPr>
          <w:p>
            <w:pPr>
              <w:pStyle w:val="TableParagraph"/>
              <w:spacing w:line="242" w:lineRule="auto"/>
              <w:ind w:left="106"/>
              <w:rPr>
                <w:b/>
                <w:sz w:val="20"/>
              </w:rPr>
            </w:pPr>
            <w:r>
              <w:rPr>
                <w:b/>
                <w:sz w:val="20"/>
              </w:rPr>
              <w:t>Program Pengumpulan Limbah B3 dalam 1 (satu) daerah Kabupaten</w:t>
            </w:r>
          </w:p>
          <w:p>
            <w:pPr>
              <w:pStyle w:val="TableParagraph"/>
              <w:spacing w:line="209" w:lineRule="exact"/>
              <w:ind w:left="106"/>
              <w:rPr>
                <w:b/>
                <w:sz w:val="20"/>
              </w:rPr>
            </w:pPr>
            <w:r>
              <w:rPr>
                <w:b/>
                <w:sz w:val="20"/>
              </w:rPr>
              <w:t>/Kota</w:t>
            </w:r>
          </w:p>
        </w:tc>
        <w:tc>
          <w:tcPr>
            <w:tcW w:w="1845" w:type="dxa"/>
          </w:tcPr>
          <w:p>
            <w:pPr>
              <w:pStyle w:val="TableParagraph"/>
              <w:spacing w:before="9"/>
              <w:rPr>
                <w:sz w:val="19"/>
              </w:rPr>
            </w:pPr>
          </w:p>
          <w:p>
            <w:pPr>
              <w:pStyle w:val="TableParagraph"/>
              <w:ind w:left="114" w:right="109"/>
              <w:jc w:val="center"/>
              <w:rPr>
                <w:b/>
                <w:sz w:val="20"/>
              </w:rPr>
            </w:pPr>
            <w:r>
              <w:rPr>
                <w:b/>
                <w:sz w:val="20"/>
              </w:rPr>
              <w:t>1.551.000.000</w:t>
            </w:r>
          </w:p>
        </w:tc>
        <w:tc>
          <w:tcPr>
            <w:tcW w:w="1701" w:type="dxa"/>
          </w:tcPr>
          <w:p>
            <w:pPr>
              <w:pStyle w:val="TableParagraph"/>
              <w:spacing w:before="9"/>
              <w:rPr>
                <w:sz w:val="19"/>
              </w:rPr>
            </w:pPr>
          </w:p>
          <w:p>
            <w:pPr>
              <w:pStyle w:val="TableParagraph"/>
              <w:ind w:left="252" w:right="247"/>
              <w:jc w:val="center"/>
              <w:rPr>
                <w:b/>
                <w:sz w:val="20"/>
              </w:rPr>
            </w:pPr>
            <w:r>
              <w:rPr>
                <w:b/>
                <w:sz w:val="20"/>
              </w:rPr>
              <w:t>813.041.000</w:t>
            </w:r>
          </w:p>
        </w:tc>
        <w:tc>
          <w:tcPr>
            <w:tcW w:w="1277" w:type="dxa"/>
          </w:tcPr>
          <w:p>
            <w:pPr>
              <w:pStyle w:val="TableParagraph"/>
              <w:spacing w:before="9"/>
              <w:rPr>
                <w:sz w:val="19"/>
              </w:rPr>
            </w:pPr>
          </w:p>
          <w:p>
            <w:pPr>
              <w:pStyle w:val="TableParagraph"/>
              <w:ind w:left="120" w:right="116"/>
              <w:jc w:val="center"/>
              <w:rPr>
                <w:b/>
                <w:sz w:val="20"/>
              </w:rPr>
            </w:pPr>
            <w:r>
              <w:rPr>
                <w:b/>
                <w:sz w:val="20"/>
              </w:rPr>
              <w:t>51,78</w:t>
            </w:r>
          </w:p>
        </w:tc>
      </w:tr>
      <w:tr>
        <w:trPr>
          <w:trHeight w:val="1150" w:hRule="atLeast"/>
        </w:trPr>
        <w:tc>
          <w:tcPr>
            <w:tcW w:w="589" w:type="dxa"/>
          </w:tcPr>
          <w:p>
            <w:pPr>
              <w:pStyle w:val="TableParagraph"/>
              <w:rPr>
                <w:sz w:val="20"/>
              </w:rPr>
            </w:pPr>
          </w:p>
        </w:tc>
        <w:tc>
          <w:tcPr>
            <w:tcW w:w="3545" w:type="dxa"/>
          </w:tcPr>
          <w:p>
            <w:pPr>
              <w:pStyle w:val="TableParagraph"/>
              <w:tabs>
                <w:tab w:pos="1605" w:val="left" w:leader="none"/>
                <w:tab w:pos="2441" w:val="left" w:leader="none"/>
              </w:tabs>
              <w:ind w:left="106" w:right="97"/>
              <w:jc w:val="both"/>
              <w:rPr>
                <w:sz w:val="20"/>
              </w:rPr>
            </w:pPr>
            <w:r>
              <w:rPr>
                <w:sz w:val="20"/>
              </w:rPr>
              <w:t>-Koordinasi</w:t>
              <w:tab/>
              <w:t>dan</w:t>
              <w:tab/>
              <w:t>Sinkronisasi Pengelolaan Limbah B3 dengan Pemerintah Provinsi dalam</w:t>
            </w:r>
            <w:r>
              <w:rPr>
                <w:spacing w:val="4"/>
                <w:sz w:val="20"/>
              </w:rPr>
              <w:t> </w:t>
            </w:r>
            <w:r>
              <w:rPr>
                <w:sz w:val="20"/>
              </w:rPr>
              <w:t>rangka</w:t>
            </w:r>
          </w:p>
          <w:p>
            <w:pPr>
              <w:pStyle w:val="TableParagraph"/>
              <w:spacing w:line="228" w:lineRule="exact"/>
              <w:ind w:left="106" w:right="104"/>
              <w:jc w:val="both"/>
              <w:rPr>
                <w:sz w:val="20"/>
              </w:rPr>
            </w:pPr>
            <w:r>
              <w:rPr>
                <w:sz w:val="20"/>
              </w:rPr>
              <w:t>Pengangkutan, pemanfaan, Pengelolaan, dan atau Penimbunan</w:t>
            </w:r>
          </w:p>
        </w:tc>
        <w:tc>
          <w:tcPr>
            <w:tcW w:w="1845" w:type="dxa"/>
          </w:tcPr>
          <w:p>
            <w:pPr>
              <w:pStyle w:val="TableParagraph"/>
              <w:rPr>
                <w:sz w:val="22"/>
              </w:rPr>
            </w:pPr>
          </w:p>
          <w:p>
            <w:pPr>
              <w:pStyle w:val="TableParagraph"/>
              <w:spacing w:before="3"/>
              <w:rPr>
                <w:sz w:val="17"/>
              </w:rPr>
            </w:pPr>
          </w:p>
          <w:p>
            <w:pPr>
              <w:pStyle w:val="TableParagraph"/>
              <w:ind w:left="114" w:right="109"/>
              <w:jc w:val="center"/>
              <w:rPr>
                <w:sz w:val="20"/>
              </w:rPr>
            </w:pPr>
            <w:r>
              <w:rPr>
                <w:sz w:val="20"/>
              </w:rPr>
              <w:t>1.551.000.000</w:t>
            </w:r>
          </w:p>
        </w:tc>
        <w:tc>
          <w:tcPr>
            <w:tcW w:w="1701" w:type="dxa"/>
          </w:tcPr>
          <w:p>
            <w:pPr>
              <w:pStyle w:val="TableParagraph"/>
              <w:rPr>
                <w:sz w:val="22"/>
              </w:rPr>
            </w:pPr>
          </w:p>
          <w:p>
            <w:pPr>
              <w:pStyle w:val="TableParagraph"/>
              <w:spacing w:before="3"/>
              <w:rPr>
                <w:sz w:val="17"/>
              </w:rPr>
            </w:pPr>
          </w:p>
          <w:p>
            <w:pPr>
              <w:pStyle w:val="TableParagraph"/>
              <w:ind w:left="252" w:right="247"/>
              <w:jc w:val="center"/>
              <w:rPr>
                <w:sz w:val="20"/>
              </w:rPr>
            </w:pPr>
            <w:r>
              <w:rPr>
                <w:sz w:val="20"/>
              </w:rPr>
              <w:t>813.041.000</w:t>
            </w:r>
          </w:p>
        </w:tc>
        <w:tc>
          <w:tcPr>
            <w:tcW w:w="1277" w:type="dxa"/>
          </w:tcPr>
          <w:p>
            <w:pPr>
              <w:pStyle w:val="TableParagraph"/>
              <w:rPr>
                <w:sz w:val="22"/>
              </w:rPr>
            </w:pPr>
          </w:p>
          <w:p>
            <w:pPr>
              <w:pStyle w:val="TableParagraph"/>
              <w:spacing w:before="7"/>
              <w:rPr>
                <w:sz w:val="17"/>
              </w:rPr>
            </w:pPr>
          </w:p>
          <w:p>
            <w:pPr>
              <w:pStyle w:val="TableParagraph"/>
              <w:spacing w:before="1"/>
              <w:ind w:left="120" w:right="116"/>
              <w:jc w:val="center"/>
              <w:rPr>
                <w:b/>
                <w:sz w:val="20"/>
              </w:rPr>
            </w:pPr>
            <w:r>
              <w:rPr>
                <w:b/>
                <w:sz w:val="20"/>
              </w:rPr>
              <w:t>51,78</w:t>
            </w:r>
          </w:p>
        </w:tc>
      </w:tr>
      <w:tr>
        <w:trPr>
          <w:trHeight w:val="253" w:hRule="atLeast"/>
        </w:trPr>
        <w:tc>
          <w:tcPr>
            <w:tcW w:w="589" w:type="dxa"/>
          </w:tcPr>
          <w:p>
            <w:pPr>
              <w:pStyle w:val="TableParagraph"/>
              <w:rPr>
                <w:sz w:val="18"/>
              </w:rPr>
            </w:pPr>
          </w:p>
        </w:tc>
        <w:tc>
          <w:tcPr>
            <w:tcW w:w="3545" w:type="dxa"/>
          </w:tcPr>
          <w:p>
            <w:pPr>
              <w:pStyle w:val="TableParagraph"/>
              <w:rPr>
                <w:sz w:val="18"/>
              </w:rPr>
            </w:pPr>
          </w:p>
        </w:tc>
        <w:tc>
          <w:tcPr>
            <w:tcW w:w="1845" w:type="dxa"/>
          </w:tcPr>
          <w:p>
            <w:pPr>
              <w:pStyle w:val="TableParagraph"/>
              <w:rPr>
                <w:sz w:val="18"/>
              </w:rPr>
            </w:pPr>
          </w:p>
        </w:tc>
        <w:tc>
          <w:tcPr>
            <w:tcW w:w="1701" w:type="dxa"/>
          </w:tcPr>
          <w:p>
            <w:pPr>
              <w:pStyle w:val="TableParagraph"/>
              <w:rPr>
                <w:sz w:val="18"/>
              </w:rPr>
            </w:pPr>
          </w:p>
        </w:tc>
        <w:tc>
          <w:tcPr>
            <w:tcW w:w="1277" w:type="dxa"/>
          </w:tcPr>
          <w:p>
            <w:pPr>
              <w:pStyle w:val="TableParagraph"/>
              <w:rPr>
                <w:sz w:val="18"/>
              </w:rPr>
            </w:pPr>
          </w:p>
        </w:tc>
      </w:tr>
      <w:tr>
        <w:trPr>
          <w:trHeight w:val="253" w:hRule="atLeast"/>
        </w:trPr>
        <w:tc>
          <w:tcPr>
            <w:tcW w:w="4134" w:type="dxa"/>
            <w:gridSpan w:val="2"/>
          </w:tcPr>
          <w:p>
            <w:pPr>
              <w:pStyle w:val="TableParagraph"/>
              <w:spacing w:line="226" w:lineRule="exact"/>
              <w:ind w:left="1720" w:right="1718"/>
              <w:jc w:val="center"/>
              <w:rPr>
                <w:b/>
                <w:sz w:val="20"/>
              </w:rPr>
            </w:pPr>
            <w:r>
              <w:rPr>
                <w:b/>
                <w:sz w:val="20"/>
              </w:rPr>
              <w:t>Jumlah</w:t>
            </w:r>
          </w:p>
        </w:tc>
        <w:tc>
          <w:tcPr>
            <w:tcW w:w="1845" w:type="dxa"/>
          </w:tcPr>
          <w:p>
            <w:pPr>
              <w:pStyle w:val="TableParagraph"/>
              <w:spacing w:line="226" w:lineRule="exact" w:before="8"/>
              <w:ind w:left="114" w:right="109"/>
              <w:jc w:val="center"/>
              <w:rPr>
                <w:b/>
                <w:sz w:val="20"/>
              </w:rPr>
            </w:pPr>
            <w:r>
              <w:rPr>
                <w:b/>
                <w:sz w:val="20"/>
              </w:rPr>
              <w:t>1.905.996.000</w:t>
            </w:r>
          </w:p>
        </w:tc>
        <w:tc>
          <w:tcPr>
            <w:tcW w:w="1701" w:type="dxa"/>
          </w:tcPr>
          <w:p>
            <w:pPr>
              <w:pStyle w:val="TableParagraph"/>
              <w:spacing w:line="226" w:lineRule="exact" w:before="8"/>
              <w:ind w:left="252" w:right="248"/>
              <w:jc w:val="center"/>
              <w:rPr>
                <w:b/>
                <w:sz w:val="20"/>
              </w:rPr>
            </w:pPr>
            <w:r>
              <w:rPr>
                <w:b/>
                <w:sz w:val="20"/>
              </w:rPr>
              <w:t>1.049.499.334</w:t>
            </w:r>
          </w:p>
        </w:tc>
        <w:tc>
          <w:tcPr>
            <w:tcW w:w="1277" w:type="dxa"/>
          </w:tcPr>
          <w:p>
            <w:pPr>
              <w:pStyle w:val="TableParagraph"/>
              <w:spacing w:line="234" w:lineRule="exact"/>
              <w:ind w:left="119" w:right="118"/>
              <w:jc w:val="center"/>
              <w:rPr>
                <w:b/>
                <w:sz w:val="22"/>
              </w:rPr>
            </w:pPr>
            <w:r>
              <w:rPr>
                <w:b/>
                <w:sz w:val="22"/>
              </w:rPr>
              <w:t>55,06</w:t>
            </w:r>
          </w:p>
        </w:tc>
      </w:tr>
    </w:tbl>
    <w:p>
      <w:pPr>
        <w:spacing w:after="0" w:line="234" w:lineRule="exact"/>
        <w:jc w:val="center"/>
        <w:rPr>
          <w:sz w:val="22"/>
        </w:rPr>
        <w:sectPr>
          <w:pgSz w:w="12240" w:h="18720"/>
          <w:pgMar w:header="1024" w:footer="2406" w:top="2240" w:bottom="2600" w:left="1440" w:right="60"/>
        </w:sectPr>
      </w:pPr>
    </w:p>
    <w:p>
      <w:pPr>
        <w:pStyle w:val="BodyText"/>
        <w:rPr>
          <w:sz w:val="18"/>
        </w:rPr>
      </w:pPr>
    </w:p>
    <w:p>
      <w:pPr>
        <w:spacing w:after="0"/>
        <w:rPr>
          <w:sz w:val="18"/>
        </w:rPr>
        <w:sectPr>
          <w:pgSz w:w="12240" w:h="18720"/>
          <w:pgMar w:header="1024" w:footer="2406" w:top="2240" w:bottom="2600" w:left="1440" w:right="60"/>
        </w:sectPr>
      </w:pPr>
    </w:p>
    <w:p>
      <w:pPr>
        <w:pStyle w:val="BodyText"/>
        <w:rPr>
          <w:sz w:val="26"/>
        </w:rPr>
      </w:pPr>
    </w:p>
    <w:p>
      <w:pPr>
        <w:pStyle w:val="BodyText"/>
        <w:rPr>
          <w:sz w:val="26"/>
        </w:rPr>
      </w:pPr>
    </w:p>
    <w:p>
      <w:pPr>
        <w:pStyle w:val="BodyText"/>
        <w:rPr>
          <w:sz w:val="34"/>
        </w:rPr>
      </w:pPr>
    </w:p>
    <w:p>
      <w:pPr>
        <w:pStyle w:val="Heading2"/>
        <w:numPr>
          <w:ilvl w:val="1"/>
          <w:numId w:val="9"/>
        </w:numPr>
        <w:tabs>
          <w:tab w:pos="1117" w:val="left" w:leader="none"/>
        </w:tabs>
        <w:spacing w:line="240" w:lineRule="auto" w:before="0" w:after="0"/>
        <w:ind w:left="1117" w:right="0" w:hanging="569"/>
        <w:jc w:val="left"/>
        <w:rPr>
          <w:sz w:val="24"/>
        </w:rPr>
      </w:pPr>
      <w:r>
        <w:rPr/>
        <w:t>ENTITAS</w:t>
      </w:r>
      <w:r>
        <w:rPr>
          <w:spacing w:val="9"/>
        </w:rPr>
        <w:t> </w:t>
      </w:r>
      <w:r>
        <w:rPr>
          <w:spacing w:val="-3"/>
        </w:rPr>
        <w:t>AKUNTANSI</w:t>
      </w:r>
    </w:p>
    <w:p>
      <w:pPr>
        <w:spacing w:line="379" w:lineRule="auto" w:before="91"/>
        <w:ind w:left="53" w:right="4483" w:firstLine="968"/>
        <w:jc w:val="left"/>
        <w:rPr>
          <w:b/>
          <w:sz w:val="22"/>
        </w:rPr>
      </w:pPr>
      <w:r>
        <w:rPr/>
        <w:br w:type="column"/>
      </w:r>
      <w:r>
        <w:rPr>
          <w:b/>
          <w:sz w:val="22"/>
        </w:rPr>
        <w:t>BAB IV KEBIJAKAN AKUNTANSI</w:t>
      </w:r>
    </w:p>
    <w:p>
      <w:pPr>
        <w:spacing w:after="0" w:line="379" w:lineRule="auto"/>
        <w:jc w:val="left"/>
        <w:rPr>
          <w:sz w:val="22"/>
        </w:rPr>
        <w:sectPr>
          <w:type w:val="continuous"/>
          <w:pgSz w:w="12240" w:h="18720"/>
          <w:pgMar w:top="2240" w:bottom="2600" w:left="1440" w:right="60"/>
          <w:cols w:num="2" w:equalWidth="0">
            <w:col w:w="3460" w:space="40"/>
            <w:col w:w="7240"/>
          </w:cols>
        </w:sectPr>
      </w:pPr>
    </w:p>
    <w:p>
      <w:pPr>
        <w:pStyle w:val="BodyText"/>
        <w:spacing w:before="179"/>
        <w:ind w:left="1116" w:right="1488" w:firstLine="564"/>
        <w:jc w:val="both"/>
      </w:pPr>
      <w:r>
        <w:rPr/>
        <w:t>Entitas Akuntansi yang dimaksud dalam laporan keuangan ini adalah Pemerintah Daerah Kabupaten Cilacap secara keseluruhan, sedangkan pusat-pusat pertanggungjawaban adalah setiap Satuan Kerja Perangkat Daerah (SKPD) di lingkungan Pemerintah Kabupaten Cilacap sebagai Entitas akuntansi.</w:t>
      </w:r>
    </w:p>
    <w:p>
      <w:pPr>
        <w:pStyle w:val="BodyText"/>
        <w:spacing w:before="60"/>
        <w:ind w:left="1116" w:right="1490" w:firstLine="564"/>
        <w:jc w:val="both"/>
      </w:pPr>
      <w:r>
        <w:rPr/>
        <w:t>Dinas Lingkungan Hidup Kabupaten Cilacap selaku entitas akuntansi memiliki kewajiban menyelenggarakan akuntansi dan menyusun laporan keuangan secara periodik untuk dikompilasikan menjadi Laporan Keuangan Pemerintah Daerah. Entitas akuntansi adalah unit pemerintahan pengguna anggaran / pengguna barang dan oleh karenanya wajib menyelenggarakan akuntansi dan menyusun laporan keuangan untuk digabungkan pada entitas pelaporan.</w:t>
      </w:r>
    </w:p>
    <w:p>
      <w:pPr>
        <w:pStyle w:val="Heading2"/>
        <w:numPr>
          <w:ilvl w:val="1"/>
          <w:numId w:val="9"/>
        </w:numPr>
        <w:tabs>
          <w:tab w:pos="1117" w:val="left" w:leader="none"/>
          <w:tab w:pos="2064" w:val="left" w:leader="none"/>
          <w:tab w:pos="3694" w:val="left" w:leader="none"/>
          <w:tab w:pos="4653" w:val="left" w:leader="none"/>
          <w:tab w:pos="6319" w:val="left" w:leader="none"/>
          <w:tab w:pos="8153" w:val="left" w:leader="none"/>
        </w:tabs>
        <w:spacing w:line="240" w:lineRule="auto" w:before="124" w:after="0"/>
        <w:ind w:left="1116" w:right="1498" w:hanging="569"/>
        <w:jc w:val="left"/>
        <w:rPr>
          <w:sz w:val="24"/>
        </w:rPr>
      </w:pPr>
      <w:r>
        <w:rPr/>
        <w:t>BASIS</w:t>
        <w:tab/>
        <w:t>AKUNTANSI</w:t>
        <w:tab/>
        <w:t>YANG</w:t>
        <w:tab/>
        <w:t>MENDASARI</w:t>
        <w:tab/>
        <w:t>PENYUSUNAN</w:t>
        <w:tab/>
      </w:r>
      <w:r>
        <w:rPr>
          <w:spacing w:val="-4"/>
        </w:rPr>
        <w:t>LAPORAN </w:t>
      </w:r>
      <w:r>
        <w:rPr/>
        <w:t>KEUANGAN</w:t>
      </w:r>
    </w:p>
    <w:p>
      <w:pPr>
        <w:pStyle w:val="BodyText"/>
        <w:spacing w:before="113"/>
        <w:ind w:left="1116" w:right="1488" w:firstLine="564"/>
        <w:jc w:val="both"/>
      </w:pPr>
      <w:r>
        <w:rPr/>
        <w:t>Pada tahun 2015, Pemerintah Kabupaten Cilacap mulai menggunakan basis akrual dalam menyusun laporan keuangan. Kebijakan akuntansi untuk penerapan basis akuntansi tersebut diatur dalam Peraturan Bupati Cilacap Nomor 59 Tahun 2014 tentang Kebijakan Akuntansi Pemerintah Kabupaten Cilacap, dan dirubah dengan Peraturan Bupati Nomor 100 Tahun 2015 tentang Perubahan Atas Peraturan Bupati Cilacap Nomor 59 Tahun 2014 tentang Kebijakan Akuntansi Pemerintah Kabupaten Cilacap, kemudian dirubah lagi dengan Peraturan Bupati Nomor 83 Tahun 2016 tentang Perubahan Kedua Atas Peraturan Bupati Cilacap Nomor 59 Tahun 2014 tentang Kebijakan Akuntansi Pemerintah Kabupaten Cilacap, kemudian dirubah lagi perubahan terakhir dengan Peraturan Bupati Nomor 124 Tahun 2016 tentang Perubahan Ketiga Atas Peraturan Bupati Cilacap Nomor 59 Tahun 2014 tentang Kebijakan Akuntansi Pemerintah Kabupaten Cilacap, perubahan terakhir dengan Peraturan Bupati Nomor 217 Tahun 2018 tentang Perubahan Keempat Atas Peraturan Bupati Cilacap Nomor 59 Tahun 2014 tentang Kebijakan Akuntansi Pemerintah Kabupaten Cilacap sedangkan sistem akuntansinya diatur dalam Peraturan Bupati Cilacap Nomor 60 Tahun 2014 tentang Sistem Akuntansi Pemerintah Kabupaten</w:t>
      </w:r>
      <w:r>
        <w:rPr>
          <w:spacing w:val="-23"/>
        </w:rPr>
        <w:t> </w:t>
      </w:r>
      <w:r>
        <w:rPr/>
        <w:t>Cilacap.</w:t>
      </w:r>
    </w:p>
    <w:p>
      <w:pPr>
        <w:pStyle w:val="BodyText"/>
        <w:spacing w:before="59"/>
        <w:ind w:left="1116" w:right="1490" w:firstLine="424"/>
        <w:jc w:val="both"/>
      </w:pPr>
      <w:r>
        <w:rPr/>
        <w:t>Basis akrual adalah basis akuntansi yang mengakui pengaruh transaksi dan peristiwa lainnya pada saat transaksi dan peristiwa itu terjadi, tanpa memperhatikan saat kas atau setara kas diterima atau dibayar. Basis akrual diterapkan pada pos-pos aset, kewajiban, ekuitas, pendapatan dan beban. Adapun untuk penyusunan Laporan Realisasi Anggaran menggunakan basis kas.</w:t>
      </w:r>
    </w:p>
    <w:p>
      <w:pPr>
        <w:pStyle w:val="Heading2"/>
        <w:numPr>
          <w:ilvl w:val="1"/>
          <w:numId w:val="9"/>
        </w:numPr>
        <w:tabs>
          <w:tab w:pos="1117" w:val="left" w:leader="none"/>
        </w:tabs>
        <w:spacing w:line="240" w:lineRule="auto" w:before="125" w:after="0"/>
        <w:ind w:left="1117" w:right="0" w:hanging="569"/>
        <w:jc w:val="left"/>
        <w:rPr>
          <w:sz w:val="24"/>
        </w:rPr>
      </w:pPr>
      <w:r>
        <w:rPr/>
        <w:t>BASIS PENGUKURAN YANG MENDASARI PENYUSUNAN</w:t>
      </w:r>
      <w:r>
        <w:rPr>
          <w:spacing w:val="-14"/>
        </w:rPr>
        <w:t> </w:t>
      </w:r>
      <w:r>
        <w:rPr/>
        <w:t>LAPORAN</w:t>
      </w:r>
    </w:p>
    <w:p>
      <w:pPr>
        <w:pStyle w:val="BodyText"/>
        <w:spacing w:before="115"/>
        <w:ind w:left="1116" w:right="1496" w:firstLine="564"/>
        <w:jc w:val="both"/>
      </w:pPr>
      <w:r>
        <w:rPr/>
        <w:t>Basis pengukuran dalam penyusunan laporan keuangan meliputi basis pengukuran aset, kewajiban, ekuitas, pendapatan-LRA, belanja, pendapatan-LO dan beban.</w:t>
      </w:r>
    </w:p>
    <w:p>
      <w:pPr>
        <w:pStyle w:val="Heading2"/>
        <w:numPr>
          <w:ilvl w:val="2"/>
          <w:numId w:val="9"/>
        </w:numPr>
        <w:tabs>
          <w:tab w:pos="1401" w:val="left" w:leader="none"/>
        </w:tabs>
        <w:spacing w:line="240" w:lineRule="auto" w:before="62" w:after="0"/>
        <w:ind w:left="1401" w:right="0" w:hanging="285"/>
        <w:jc w:val="both"/>
      </w:pPr>
      <w:r>
        <w:rPr/>
        <w:t>Pengukuran</w:t>
      </w:r>
      <w:r>
        <w:rPr>
          <w:spacing w:val="1"/>
        </w:rPr>
        <w:t> </w:t>
      </w:r>
      <w:r>
        <w:rPr/>
        <w:t>Aset</w:t>
      </w:r>
    </w:p>
    <w:p>
      <w:pPr>
        <w:pStyle w:val="BodyText"/>
        <w:spacing w:before="115"/>
        <w:ind w:left="1401" w:right="1492" w:firstLine="424"/>
        <w:jc w:val="both"/>
      </w:pPr>
      <w:r>
        <w:rPr/>
        <w:t>Aset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 keuangan yang diperlukan untuk penyediaan jasa bagi masyarakat umum dan sumber-sumber daya yang dipelihara karena alasan sejarah dan</w:t>
      </w:r>
      <w:r>
        <w:rPr>
          <w:spacing w:val="-9"/>
        </w:rPr>
        <w:t> </w:t>
      </w:r>
      <w:r>
        <w:rPr/>
        <w:t>budaya.</w:t>
      </w:r>
    </w:p>
    <w:p>
      <w:pPr>
        <w:pStyle w:val="BodyText"/>
        <w:spacing w:before="2"/>
        <w:ind w:left="1401" w:right="1501" w:firstLine="424"/>
        <w:jc w:val="both"/>
      </w:pPr>
      <w:r>
        <w:rPr/>
        <w:t>Dalam pengertian aset ini tidak termasuk sumber daya alam seperti hutan, kekayaan di dasar laut, dan kandungan pertambangan. Aset diakui pada saat diterima atau pada</w:t>
      </w:r>
    </w:p>
    <w:p>
      <w:pPr>
        <w:spacing w:after="0"/>
        <w:jc w:val="both"/>
        <w:sectPr>
          <w:type w:val="continuous"/>
          <w:pgSz w:w="12240" w:h="18720"/>
          <w:pgMar w:top="2240" w:bottom="2600" w:left="1440" w:right="60"/>
        </w:sectPr>
      </w:pPr>
    </w:p>
    <w:p>
      <w:pPr>
        <w:pStyle w:val="BodyText"/>
        <w:spacing w:before="11"/>
        <w:rPr>
          <w:sz w:val="15"/>
        </w:rPr>
      </w:pPr>
    </w:p>
    <w:p>
      <w:pPr>
        <w:pStyle w:val="BodyText"/>
        <w:spacing w:before="91"/>
        <w:ind w:left="1401" w:right="1498"/>
        <w:jc w:val="both"/>
      </w:pPr>
      <w:r>
        <w:rPr/>
        <w:t>saat hak kepemilikan berpindah. Aset diklasifikasikan menjadi Aset Lancar, Investasi, Aset Tetap, dan Aset Lainnya.</w:t>
      </w:r>
    </w:p>
    <w:p>
      <w:pPr>
        <w:pStyle w:val="Heading2"/>
        <w:numPr>
          <w:ilvl w:val="3"/>
          <w:numId w:val="9"/>
        </w:numPr>
        <w:tabs>
          <w:tab w:pos="1681" w:val="left" w:leader="none"/>
        </w:tabs>
        <w:spacing w:line="240" w:lineRule="auto" w:before="122" w:after="0"/>
        <w:ind w:left="1681" w:right="0" w:hanging="280"/>
        <w:jc w:val="both"/>
      </w:pPr>
      <w:r>
        <w:rPr/>
        <w:t>Aset</w:t>
      </w:r>
      <w:r>
        <w:rPr>
          <w:spacing w:val="-2"/>
        </w:rPr>
        <w:t> </w:t>
      </w:r>
      <w:r>
        <w:rPr/>
        <w:t>Lancar</w:t>
      </w:r>
    </w:p>
    <w:p>
      <w:pPr>
        <w:pStyle w:val="BodyText"/>
        <w:spacing w:before="115"/>
        <w:ind w:left="1681" w:right="1502"/>
        <w:jc w:val="both"/>
      </w:pPr>
      <w:r>
        <w:rPr/>
        <w:t>Aset Lancar mencakup kas dan setara kas yang diharapkan segera untuk direalisasikan, dipakai, atau dimiliki untuk dijual dalam waktu 12 (dua belas) bulan sejak tanggal pelaporan. Aset lancar ini terdiri dari kas, piutang, dan persediaan. Aset lancar diakui sebagai berikut:</w:t>
      </w:r>
    </w:p>
    <w:p>
      <w:pPr>
        <w:pStyle w:val="ListParagraph"/>
        <w:numPr>
          <w:ilvl w:val="4"/>
          <w:numId w:val="9"/>
        </w:numPr>
        <w:tabs>
          <w:tab w:pos="1965" w:val="left" w:leader="none"/>
        </w:tabs>
        <w:spacing w:line="242" w:lineRule="auto" w:before="60" w:after="0"/>
        <w:ind w:left="1965" w:right="1498" w:hanging="284"/>
        <w:jc w:val="both"/>
        <w:rPr>
          <w:sz w:val="22"/>
        </w:rPr>
      </w:pPr>
      <w:r>
        <w:rPr>
          <w:sz w:val="22"/>
        </w:rPr>
        <w:t>Kas dicatat sebesar nilai nominal yaitu sebesar nilai rupiah diterima atau dikeluarkan;</w:t>
      </w:r>
    </w:p>
    <w:p>
      <w:pPr>
        <w:pStyle w:val="ListParagraph"/>
        <w:numPr>
          <w:ilvl w:val="4"/>
          <w:numId w:val="9"/>
        </w:numPr>
        <w:tabs>
          <w:tab w:pos="1965" w:val="left" w:leader="none"/>
        </w:tabs>
        <w:spacing w:line="249" w:lineRule="exact" w:before="0" w:after="0"/>
        <w:ind w:left="1965" w:right="0" w:hanging="284"/>
        <w:jc w:val="both"/>
        <w:rPr>
          <w:sz w:val="22"/>
        </w:rPr>
      </w:pPr>
      <w:r>
        <w:rPr>
          <w:sz w:val="22"/>
        </w:rPr>
        <w:t>Investasi jangka pendek dicatat sebesar nilai</w:t>
      </w:r>
      <w:r>
        <w:rPr>
          <w:spacing w:val="-5"/>
          <w:sz w:val="22"/>
        </w:rPr>
        <w:t> </w:t>
      </w:r>
      <w:r>
        <w:rPr>
          <w:sz w:val="22"/>
        </w:rPr>
        <w:t>perolehan;</w:t>
      </w:r>
    </w:p>
    <w:p>
      <w:pPr>
        <w:pStyle w:val="ListParagraph"/>
        <w:numPr>
          <w:ilvl w:val="4"/>
          <w:numId w:val="9"/>
        </w:numPr>
        <w:tabs>
          <w:tab w:pos="1965" w:val="left" w:leader="none"/>
        </w:tabs>
        <w:spacing w:line="240" w:lineRule="auto" w:before="0" w:after="0"/>
        <w:ind w:left="1965" w:right="1501" w:hanging="284"/>
        <w:jc w:val="both"/>
        <w:rPr>
          <w:sz w:val="22"/>
        </w:rPr>
      </w:pPr>
      <w:r>
        <w:rPr>
          <w:sz w:val="22"/>
        </w:rPr>
        <w:t>Piutang dicatat berdasarkan nilai bersih yang dapat direalisasikan (net realizable value), yakni mengurangkan nilai piutang dengan penyisihan piutang tidak tertagih;</w:t>
      </w:r>
    </w:p>
    <w:p>
      <w:pPr>
        <w:pStyle w:val="BodyText"/>
        <w:spacing w:before="62"/>
        <w:ind w:left="1965" w:right="1493"/>
        <w:jc w:val="both"/>
      </w:pPr>
      <w:r>
        <w:rPr/>
        <w:t>Penyisihan piutang tidak tertagih adalah cadangan yang dibentuk sebesar persentase tertentu dari akun piutang berdasarkan umur piutang. Penyisihan piutang tidak tertagih dilakukan berdasarkan umur piutang, jenis piutang, serta mempertimbangkan keberadaan agunan dan barang sitaan. Besarnya penyisihan piutang tidak tertagih adalah sebagai berikut:</w:t>
      </w:r>
    </w:p>
    <w:p>
      <w:pPr>
        <w:pStyle w:val="BodyText"/>
        <w:spacing w:before="5"/>
        <w:rPr>
          <w:sz w:val="27"/>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1"/>
        <w:gridCol w:w="1144"/>
        <w:gridCol w:w="1273"/>
        <w:gridCol w:w="1277"/>
        <w:gridCol w:w="1137"/>
      </w:tblGrid>
      <w:tr>
        <w:trPr>
          <w:trHeight w:val="686" w:hRule="atLeast"/>
        </w:trPr>
        <w:tc>
          <w:tcPr>
            <w:tcW w:w="2401" w:type="dxa"/>
            <w:vMerge w:val="restart"/>
          </w:tcPr>
          <w:p>
            <w:pPr>
              <w:pStyle w:val="TableParagraph"/>
              <w:rPr>
                <w:sz w:val="24"/>
              </w:rPr>
            </w:pPr>
          </w:p>
          <w:p>
            <w:pPr>
              <w:pStyle w:val="TableParagraph"/>
              <w:rPr>
                <w:sz w:val="24"/>
              </w:rPr>
            </w:pPr>
          </w:p>
          <w:p>
            <w:pPr>
              <w:pStyle w:val="TableParagraph"/>
              <w:spacing w:before="9"/>
              <w:rPr>
                <w:sz w:val="22"/>
              </w:rPr>
            </w:pPr>
          </w:p>
          <w:p>
            <w:pPr>
              <w:pStyle w:val="TableParagraph"/>
              <w:ind w:left="611"/>
              <w:rPr>
                <w:sz w:val="22"/>
              </w:rPr>
            </w:pPr>
            <w:r>
              <w:rPr>
                <w:sz w:val="22"/>
              </w:rPr>
              <w:t>Jenis Piutang</w:t>
            </w:r>
          </w:p>
        </w:tc>
        <w:tc>
          <w:tcPr>
            <w:tcW w:w="4831" w:type="dxa"/>
            <w:gridSpan w:val="4"/>
          </w:tcPr>
          <w:p>
            <w:pPr>
              <w:pStyle w:val="TableParagraph"/>
              <w:spacing w:before="118"/>
              <w:ind w:left="2039" w:hanging="1601"/>
              <w:rPr>
                <w:sz w:val="22"/>
              </w:rPr>
            </w:pPr>
            <w:r>
              <w:rPr>
                <w:sz w:val="22"/>
              </w:rPr>
              <w:t>Kualitas Piutang dan Taksiran Piutang Tidak Tertagih</w:t>
            </w:r>
          </w:p>
        </w:tc>
      </w:tr>
      <w:tr>
        <w:trPr>
          <w:trHeight w:val="1134" w:hRule="atLeast"/>
        </w:trPr>
        <w:tc>
          <w:tcPr>
            <w:tcW w:w="2401" w:type="dxa"/>
            <w:vMerge/>
            <w:tcBorders>
              <w:top w:val="nil"/>
            </w:tcBorders>
          </w:tcPr>
          <w:p>
            <w:pPr>
              <w:rPr>
                <w:sz w:val="2"/>
                <w:szCs w:val="2"/>
              </w:rPr>
            </w:pPr>
          </w:p>
        </w:tc>
        <w:tc>
          <w:tcPr>
            <w:tcW w:w="1144" w:type="dxa"/>
          </w:tcPr>
          <w:p>
            <w:pPr>
              <w:pStyle w:val="TableParagraph"/>
              <w:spacing w:line="251" w:lineRule="exact"/>
              <w:ind w:left="101" w:right="101"/>
              <w:jc w:val="center"/>
              <w:rPr>
                <w:sz w:val="22"/>
              </w:rPr>
            </w:pPr>
            <w:r>
              <w:rPr>
                <w:sz w:val="22"/>
              </w:rPr>
              <w:t>Lancar</w:t>
            </w:r>
          </w:p>
          <w:p>
            <w:pPr>
              <w:pStyle w:val="TableParagraph"/>
              <w:spacing w:before="59"/>
              <w:ind w:left="106" w:right="101"/>
              <w:jc w:val="center"/>
              <w:rPr>
                <w:sz w:val="22"/>
              </w:rPr>
            </w:pPr>
            <w:r>
              <w:rPr>
                <w:sz w:val="22"/>
              </w:rPr>
              <w:t>&lt; 1</w:t>
            </w:r>
            <w:r>
              <w:rPr>
                <w:spacing w:val="53"/>
                <w:sz w:val="22"/>
              </w:rPr>
              <w:t> </w:t>
            </w:r>
            <w:r>
              <w:rPr>
                <w:sz w:val="22"/>
              </w:rPr>
              <w:t>tahun</w:t>
            </w:r>
          </w:p>
        </w:tc>
        <w:tc>
          <w:tcPr>
            <w:tcW w:w="1273" w:type="dxa"/>
          </w:tcPr>
          <w:p>
            <w:pPr>
              <w:pStyle w:val="TableParagraph"/>
              <w:ind w:left="327" w:right="280" w:hanging="24"/>
              <w:rPr>
                <w:sz w:val="22"/>
              </w:rPr>
            </w:pPr>
            <w:r>
              <w:rPr>
                <w:sz w:val="22"/>
              </w:rPr>
              <w:t>Kurang Lancar</w:t>
            </w:r>
          </w:p>
          <w:p>
            <w:pPr>
              <w:pStyle w:val="TableParagraph"/>
              <w:spacing w:line="242" w:lineRule="auto" w:before="55"/>
              <w:ind w:left="387" w:right="296" w:hanging="76"/>
              <w:rPr>
                <w:sz w:val="22"/>
              </w:rPr>
            </w:pPr>
            <w:r>
              <w:rPr>
                <w:sz w:val="22"/>
              </w:rPr>
              <w:t>1 s.d. 2 tahun</w:t>
            </w:r>
          </w:p>
        </w:tc>
        <w:tc>
          <w:tcPr>
            <w:tcW w:w="1277" w:type="dxa"/>
          </w:tcPr>
          <w:p>
            <w:pPr>
              <w:pStyle w:val="TableParagraph"/>
              <w:spacing w:line="251" w:lineRule="exact"/>
              <w:ind w:left="117" w:right="118"/>
              <w:jc w:val="center"/>
              <w:rPr>
                <w:sz w:val="22"/>
              </w:rPr>
            </w:pPr>
            <w:r>
              <w:rPr>
                <w:sz w:val="22"/>
              </w:rPr>
              <w:t>Diragukan</w:t>
            </w:r>
          </w:p>
          <w:p>
            <w:pPr>
              <w:pStyle w:val="TableParagraph"/>
              <w:spacing w:line="252" w:lineRule="exact" w:before="59"/>
              <w:ind w:left="120" w:right="117"/>
              <w:jc w:val="center"/>
              <w:rPr>
                <w:sz w:val="22"/>
              </w:rPr>
            </w:pPr>
            <w:r>
              <w:rPr>
                <w:sz w:val="22"/>
              </w:rPr>
              <w:t>&gt;2 s.d. 5</w:t>
            </w:r>
          </w:p>
          <w:p>
            <w:pPr>
              <w:pStyle w:val="TableParagraph"/>
              <w:spacing w:line="252" w:lineRule="exact"/>
              <w:ind w:left="118" w:right="118"/>
              <w:jc w:val="center"/>
              <w:rPr>
                <w:sz w:val="22"/>
              </w:rPr>
            </w:pPr>
            <w:r>
              <w:rPr>
                <w:sz w:val="22"/>
              </w:rPr>
              <w:t>tahun</w:t>
            </w:r>
          </w:p>
        </w:tc>
        <w:tc>
          <w:tcPr>
            <w:tcW w:w="1137" w:type="dxa"/>
          </w:tcPr>
          <w:p>
            <w:pPr>
              <w:pStyle w:val="TableParagraph"/>
              <w:spacing w:line="251" w:lineRule="exact"/>
              <w:ind w:left="126" w:right="126"/>
              <w:jc w:val="center"/>
              <w:rPr>
                <w:sz w:val="22"/>
              </w:rPr>
            </w:pPr>
            <w:r>
              <w:rPr>
                <w:sz w:val="22"/>
              </w:rPr>
              <w:t>Macet</w:t>
            </w:r>
          </w:p>
          <w:p>
            <w:pPr>
              <w:pStyle w:val="TableParagraph"/>
              <w:spacing w:before="59"/>
              <w:ind w:left="126" w:right="129"/>
              <w:jc w:val="center"/>
              <w:rPr>
                <w:sz w:val="22"/>
              </w:rPr>
            </w:pPr>
            <w:r>
              <w:rPr>
                <w:sz w:val="22"/>
              </w:rPr>
              <w:t>&gt;5</w:t>
            </w:r>
            <w:r>
              <w:rPr>
                <w:spacing w:val="54"/>
                <w:sz w:val="22"/>
              </w:rPr>
              <w:t> </w:t>
            </w:r>
            <w:r>
              <w:rPr>
                <w:sz w:val="22"/>
              </w:rPr>
              <w:t>tahun</w:t>
            </w:r>
          </w:p>
        </w:tc>
      </w:tr>
      <w:tr>
        <w:trPr>
          <w:trHeight w:val="430" w:hRule="atLeast"/>
        </w:trPr>
        <w:tc>
          <w:tcPr>
            <w:tcW w:w="2401" w:type="dxa"/>
          </w:tcPr>
          <w:p>
            <w:pPr>
              <w:pStyle w:val="TableParagraph"/>
              <w:spacing w:before="113"/>
              <w:ind w:left="103"/>
              <w:rPr>
                <w:sz w:val="22"/>
              </w:rPr>
            </w:pPr>
            <w:r>
              <w:rPr>
                <w:sz w:val="22"/>
              </w:rPr>
              <w:t>Piutang Pajak Daerah</w:t>
            </w:r>
          </w:p>
        </w:tc>
        <w:tc>
          <w:tcPr>
            <w:tcW w:w="1144" w:type="dxa"/>
          </w:tcPr>
          <w:p>
            <w:pPr>
              <w:pStyle w:val="TableParagraph"/>
              <w:spacing w:before="113"/>
              <w:ind w:left="338"/>
              <w:rPr>
                <w:sz w:val="22"/>
              </w:rPr>
            </w:pPr>
            <w:r>
              <w:rPr>
                <w:sz w:val="22"/>
              </w:rPr>
              <w:t>0,5%</w:t>
            </w:r>
          </w:p>
        </w:tc>
        <w:tc>
          <w:tcPr>
            <w:tcW w:w="1273" w:type="dxa"/>
          </w:tcPr>
          <w:p>
            <w:pPr>
              <w:pStyle w:val="TableParagraph"/>
              <w:spacing w:before="113"/>
              <w:ind w:left="145" w:right="136"/>
              <w:jc w:val="center"/>
              <w:rPr>
                <w:sz w:val="22"/>
              </w:rPr>
            </w:pPr>
            <w:r>
              <w:rPr>
                <w:sz w:val="22"/>
              </w:rPr>
              <w:t>10%</w:t>
            </w:r>
          </w:p>
        </w:tc>
        <w:tc>
          <w:tcPr>
            <w:tcW w:w="1277" w:type="dxa"/>
          </w:tcPr>
          <w:p>
            <w:pPr>
              <w:pStyle w:val="TableParagraph"/>
              <w:spacing w:before="113"/>
              <w:ind w:left="120" w:right="109"/>
              <w:jc w:val="center"/>
              <w:rPr>
                <w:sz w:val="22"/>
              </w:rPr>
            </w:pPr>
            <w:r>
              <w:rPr>
                <w:sz w:val="22"/>
              </w:rPr>
              <w:t>50%</w:t>
            </w:r>
          </w:p>
        </w:tc>
        <w:tc>
          <w:tcPr>
            <w:tcW w:w="1137" w:type="dxa"/>
          </w:tcPr>
          <w:p>
            <w:pPr>
              <w:pStyle w:val="TableParagraph"/>
              <w:spacing w:before="113"/>
              <w:ind w:left="306"/>
              <w:rPr>
                <w:sz w:val="22"/>
              </w:rPr>
            </w:pPr>
            <w:r>
              <w:rPr>
                <w:sz w:val="22"/>
              </w:rPr>
              <w:t>100%</w:t>
            </w:r>
          </w:p>
        </w:tc>
      </w:tr>
    </w:tbl>
    <w:p>
      <w:pPr>
        <w:pStyle w:val="BodyText"/>
        <w:spacing w:before="6"/>
        <w:rPr>
          <w:sz w:val="27"/>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1136"/>
        <w:gridCol w:w="1277"/>
        <w:gridCol w:w="1273"/>
        <w:gridCol w:w="997"/>
      </w:tblGrid>
      <w:tr>
        <w:trPr>
          <w:trHeight w:val="685" w:hRule="atLeast"/>
        </w:trPr>
        <w:tc>
          <w:tcPr>
            <w:tcW w:w="2549" w:type="dxa"/>
            <w:vMerge w:val="restart"/>
          </w:tcPr>
          <w:p>
            <w:pPr>
              <w:pStyle w:val="TableParagraph"/>
              <w:rPr>
                <w:sz w:val="24"/>
              </w:rPr>
            </w:pPr>
          </w:p>
          <w:p>
            <w:pPr>
              <w:pStyle w:val="TableParagraph"/>
              <w:rPr>
                <w:sz w:val="24"/>
              </w:rPr>
            </w:pPr>
          </w:p>
          <w:p>
            <w:pPr>
              <w:pStyle w:val="TableParagraph"/>
              <w:spacing w:before="8"/>
              <w:rPr>
                <w:sz w:val="30"/>
              </w:rPr>
            </w:pPr>
          </w:p>
          <w:p>
            <w:pPr>
              <w:pStyle w:val="TableParagraph"/>
              <w:ind w:left="687"/>
              <w:rPr>
                <w:sz w:val="22"/>
              </w:rPr>
            </w:pPr>
            <w:r>
              <w:rPr>
                <w:sz w:val="22"/>
              </w:rPr>
              <w:t>Jenis Piutang</w:t>
            </w:r>
          </w:p>
        </w:tc>
        <w:tc>
          <w:tcPr>
            <w:tcW w:w="4683" w:type="dxa"/>
            <w:gridSpan w:val="4"/>
          </w:tcPr>
          <w:p>
            <w:pPr>
              <w:pStyle w:val="TableParagraph"/>
              <w:spacing w:before="117"/>
              <w:ind w:left="1967" w:right="337" w:hanging="1605"/>
              <w:rPr>
                <w:sz w:val="22"/>
              </w:rPr>
            </w:pPr>
            <w:r>
              <w:rPr>
                <w:sz w:val="22"/>
              </w:rPr>
              <w:t>Kualitas Piutang dan Taksiran Piutang Tidak Tertagih</w:t>
            </w:r>
          </w:p>
        </w:tc>
      </w:tr>
      <w:tr>
        <w:trPr>
          <w:trHeight w:val="1314" w:hRule="atLeast"/>
        </w:trPr>
        <w:tc>
          <w:tcPr>
            <w:tcW w:w="2549" w:type="dxa"/>
            <w:vMerge/>
            <w:tcBorders>
              <w:top w:val="nil"/>
            </w:tcBorders>
          </w:tcPr>
          <w:p>
            <w:pPr>
              <w:rPr>
                <w:sz w:val="2"/>
                <w:szCs w:val="2"/>
              </w:rPr>
            </w:pPr>
          </w:p>
        </w:tc>
        <w:tc>
          <w:tcPr>
            <w:tcW w:w="1136" w:type="dxa"/>
          </w:tcPr>
          <w:p>
            <w:pPr>
              <w:pStyle w:val="TableParagraph"/>
              <w:spacing w:before="117"/>
              <w:ind w:left="243" w:firstLine="16"/>
              <w:rPr>
                <w:sz w:val="22"/>
              </w:rPr>
            </w:pPr>
            <w:r>
              <w:rPr>
                <w:sz w:val="22"/>
              </w:rPr>
              <w:t>Lancar</w:t>
            </w:r>
          </w:p>
          <w:p>
            <w:pPr>
              <w:pStyle w:val="TableParagraph"/>
              <w:spacing w:before="119"/>
              <w:ind w:left="318" w:right="228" w:hanging="76"/>
              <w:rPr>
                <w:sz w:val="22"/>
              </w:rPr>
            </w:pPr>
            <w:r>
              <w:rPr>
                <w:sz w:val="22"/>
              </w:rPr>
              <w:t>0 s.d. 1 bulan</w:t>
            </w:r>
          </w:p>
        </w:tc>
        <w:tc>
          <w:tcPr>
            <w:tcW w:w="1277" w:type="dxa"/>
          </w:tcPr>
          <w:p>
            <w:pPr>
              <w:pStyle w:val="TableParagraph"/>
              <w:spacing w:before="117"/>
              <w:ind w:left="117" w:right="118"/>
              <w:jc w:val="center"/>
              <w:rPr>
                <w:sz w:val="22"/>
              </w:rPr>
            </w:pPr>
            <w:r>
              <w:rPr>
                <w:sz w:val="22"/>
              </w:rPr>
              <w:t>Kurang Lancar</w:t>
            </w:r>
          </w:p>
          <w:p>
            <w:pPr>
              <w:pStyle w:val="TableParagraph"/>
              <w:spacing w:line="252" w:lineRule="exact" w:before="118"/>
              <w:ind w:left="118" w:right="118"/>
              <w:jc w:val="center"/>
              <w:rPr>
                <w:sz w:val="22"/>
              </w:rPr>
            </w:pPr>
            <w:r>
              <w:rPr>
                <w:sz w:val="22"/>
              </w:rPr>
              <w:t>&gt;1 s.d. 3</w:t>
            </w:r>
          </w:p>
          <w:p>
            <w:pPr>
              <w:pStyle w:val="TableParagraph"/>
              <w:spacing w:line="252" w:lineRule="exact"/>
              <w:ind w:left="114" w:right="118"/>
              <w:jc w:val="center"/>
              <w:rPr>
                <w:sz w:val="22"/>
              </w:rPr>
            </w:pPr>
            <w:r>
              <w:rPr>
                <w:sz w:val="22"/>
              </w:rPr>
              <w:t>bulan</w:t>
            </w:r>
          </w:p>
        </w:tc>
        <w:tc>
          <w:tcPr>
            <w:tcW w:w="1273" w:type="dxa"/>
          </w:tcPr>
          <w:p>
            <w:pPr>
              <w:pStyle w:val="TableParagraph"/>
              <w:spacing w:before="117"/>
              <w:ind w:left="145" w:right="148"/>
              <w:jc w:val="center"/>
              <w:rPr>
                <w:sz w:val="22"/>
              </w:rPr>
            </w:pPr>
            <w:r>
              <w:rPr>
                <w:sz w:val="22"/>
              </w:rPr>
              <w:t>Diragukan</w:t>
            </w:r>
          </w:p>
          <w:p>
            <w:pPr>
              <w:pStyle w:val="TableParagraph"/>
              <w:spacing w:line="252" w:lineRule="exact" w:before="119"/>
              <w:ind w:left="145" w:right="147"/>
              <w:jc w:val="center"/>
              <w:rPr>
                <w:sz w:val="22"/>
              </w:rPr>
            </w:pPr>
            <w:r>
              <w:rPr>
                <w:sz w:val="22"/>
              </w:rPr>
              <w:t>&gt;3 s.d.</w:t>
            </w:r>
            <w:r>
              <w:rPr>
                <w:spacing w:val="-5"/>
                <w:sz w:val="22"/>
              </w:rPr>
              <w:t> </w:t>
            </w:r>
            <w:r>
              <w:rPr>
                <w:sz w:val="22"/>
              </w:rPr>
              <w:t>12</w:t>
            </w:r>
          </w:p>
          <w:p>
            <w:pPr>
              <w:pStyle w:val="TableParagraph"/>
              <w:spacing w:line="252" w:lineRule="exact"/>
              <w:ind w:left="145" w:right="146"/>
              <w:jc w:val="center"/>
              <w:rPr>
                <w:sz w:val="22"/>
              </w:rPr>
            </w:pPr>
            <w:r>
              <w:rPr>
                <w:sz w:val="22"/>
              </w:rPr>
              <w:t>bulan</w:t>
            </w:r>
          </w:p>
        </w:tc>
        <w:tc>
          <w:tcPr>
            <w:tcW w:w="997" w:type="dxa"/>
          </w:tcPr>
          <w:p>
            <w:pPr>
              <w:pStyle w:val="TableParagraph"/>
              <w:spacing w:before="117"/>
              <w:ind w:left="217"/>
              <w:rPr>
                <w:sz w:val="22"/>
              </w:rPr>
            </w:pPr>
            <w:r>
              <w:rPr>
                <w:sz w:val="22"/>
              </w:rPr>
              <w:t>Macet</w:t>
            </w:r>
          </w:p>
          <w:p>
            <w:pPr>
              <w:pStyle w:val="TableParagraph"/>
              <w:spacing w:line="252" w:lineRule="exact" w:before="119"/>
              <w:ind w:left="317"/>
              <w:rPr>
                <w:sz w:val="22"/>
              </w:rPr>
            </w:pPr>
            <w:r>
              <w:rPr>
                <w:sz w:val="22"/>
              </w:rPr>
              <w:t>&gt;12</w:t>
            </w:r>
          </w:p>
          <w:p>
            <w:pPr>
              <w:pStyle w:val="TableParagraph"/>
              <w:spacing w:line="252" w:lineRule="exact"/>
              <w:ind w:left="250"/>
              <w:rPr>
                <w:sz w:val="22"/>
              </w:rPr>
            </w:pPr>
            <w:r>
              <w:rPr>
                <w:sz w:val="22"/>
              </w:rPr>
              <w:t>bulan</w:t>
            </w:r>
          </w:p>
        </w:tc>
      </w:tr>
      <w:tr>
        <w:trPr>
          <w:trHeight w:val="430" w:hRule="atLeast"/>
        </w:trPr>
        <w:tc>
          <w:tcPr>
            <w:tcW w:w="2549" w:type="dxa"/>
          </w:tcPr>
          <w:p>
            <w:pPr>
              <w:pStyle w:val="TableParagraph"/>
              <w:spacing w:before="114"/>
              <w:ind w:left="103"/>
              <w:rPr>
                <w:sz w:val="22"/>
              </w:rPr>
            </w:pPr>
            <w:r>
              <w:rPr>
                <w:sz w:val="22"/>
              </w:rPr>
              <w:t>Piutang Retribusi Daerah</w:t>
            </w:r>
          </w:p>
        </w:tc>
        <w:tc>
          <w:tcPr>
            <w:tcW w:w="1136" w:type="dxa"/>
          </w:tcPr>
          <w:p>
            <w:pPr>
              <w:pStyle w:val="TableParagraph"/>
              <w:spacing w:before="114"/>
              <w:ind w:left="335"/>
              <w:rPr>
                <w:sz w:val="22"/>
              </w:rPr>
            </w:pPr>
            <w:r>
              <w:rPr>
                <w:sz w:val="22"/>
              </w:rPr>
              <w:t>0,5%</w:t>
            </w:r>
          </w:p>
        </w:tc>
        <w:tc>
          <w:tcPr>
            <w:tcW w:w="1277" w:type="dxa"/>
          </w:tcPr>
          <w:p>
            <w:pPr>
              <w:pStyle w:val="TableParagraph"/>
              <w:spacing w:before="114"/>
              <w:ind w:left="120" w:right="115"/>
              <w:jc w:val="center"/>
              <w:rPr>
                <w:sz w:val="22"/>
              </w:rPr>
            </w:pPr>
            <w:r>
              <w:rPr>
                <w:sz w:val="22"/>
              </w:rPr>
              <w:t>10%</w:t>
            </w:r>
          </w:p>
        </w:tc>
        <w:tc>
          <w:tcPr>
            <w:tcW w:w="1273" w:type="dxa"/>
          </w:tcPr>
          <w:p>
            <w:pPr>
              <w:pStyle w:val="TableParagraph"/>
              <w:spacing w:before="114"/>
              <w:ind w:left="145" w:right="137"/>
              <w:jc w:val="center"/>
              <w:rPr>
                <w:sz w:val="22"/>
              </w:rPr>
            </w:pPr>
            <w:r>
              <w:rPr>
                <w:sz w:val="22"/>
              </w:rPr>
              <w:t>50%</w:t>
            </w:r>
          </w:p>
        </w:tc>
        <w:tc>
          <w:tcPr>
            <w:tcW w:w="997" w:type="dxa"/>
          </w:tcPr>
          <w:p>
            <w:pPr>
              <w:pStyle w:val="TableParagraph"/>
              <w:spacing w:before="114"/>
              <w:ind w:left="237"/>
              <w:rPr>
                <w:sz w:val="22"/>
              </w:rPr>
            </w:pPr>
            <w:r>
              <w:rPr>
                <w:sz w:val="22"/>
              </w:rPr>
              <w:t>100%</w:t>
            </w:r>
          </w:p>
        </w:tc>
      </w:tr>
    </w:tbl>
    <w:p>
      <w:pPr>
        <w:pStyle w:val="BodyText"/>
        <w:spacing w:before="5"/>
        <w:rPr>
          <w:sz w:val="27"/>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992"/>
        <w:gridCol w:w="1277"/>
        <w:gridCol w:w="1277"/>
        <w:gridCol w:w="1137"/>
      </w:tblGrid>
      <w:tr>
        <w:trPr>
          <w:trHeight w:val="686" w:hRule="atLeast"/>
        </w:trPr>
        <w:tc>
          <w:tcPr>
            <w:tcW w:w="2549" w:type="dxa"/>
            <w:vMerge w:val="restart"/>
          </w:tcPr>
          <w:p>
            <w:pPr>
              <w:pStyle w:val="TableParagraph"/>
              <w:rPr>
                <w:sz w:val="24"/>
              </w:rPr>
            </w:pPr>
          </w:p>
          <w:p>
            <w:pPr>
              <w:pStyle w:val="TableParagraph"/>
              <w:rPr>
                <w:sz w:val="24"/>
              </w:rPr>
            </w:pPr>
          </w:p>
          <w:p>
            <w:pPr>
              <w:pStyle w:val="TableParagraph"/>
              <w:spacing w:before="8"/>
              <w:rPr>
                <w:sz w:val="30"/>
              </w:rPr>
            </w:pPr>
          </w:p>
          <w:p>
            <w:pPr>
              <w:pStyle w:val="TableParagraph"/>
              <w:ind w:left="687"/>
              <w:rPr>
                <w:sz w:val="22"/>
              </w:rPr>
            </w:pPr>
            <w:r>
              <w:rPr>
                <w:sz w:val="22"/>
              </w:rPr>
              <w:t>Jenis Piutang</w:t>
            </w:r>
          </w:p>
        </w:tc>
        <w:tc>
          <w:tcPr>
            <w:tcW w:w="4683" w:type="dxa"/>
            <w:gridSpan w:val="4"/>
          </w:tcPr>
          <w:p>
            <w:pPr>
              <w:pStyle w:val="TableParagraph"/>
              <w:spacing w:before="117"/>
              <w:ind w:left="1963" w:hanging="1601"/>
              <w:rPr>
                <w:sz w:val="22"/>
              </w:rPr>
            </w:pPr>
            <w:r>
              <w:rPr>
                <w:sz w:val="22"/>
              </w:rPr>
              <w:t>Kualitas Piutang dan Taksiran Piutang Tidak Tertagih</w:t>
            </w:r>
          </w:p>
        </w:tc>
      </w:tr>
      <w:tr>
        <w:trPr>
          <w:trHeight w:val="1314" w:hRule="atLeast"/>
        </w:trPr>
        <w:tc>
          <w:tcPr>
            <w:tcW w:w="2549" w:type="dxa"/>
            <w:vMerge/>
            <w:tcBorders>
              <w:top w:val="nil"/>
            </w:tcBorders>
          </w:tcPr>
          <w:p>
            <w:pPr>
              <w:rPr>
                <w:sz w:val="2"/>
                <w:szCs w:val="2"/>
              </w:rPr>
            </w:pPr>
          </w:p>
        </w:tc>
        <w:tc>
          <w:tcPr>
            <w:tcW w:w="992" w:type="dxa"/>
          </w:tcPr>
          <w:p>
            <w:pPr>
              <w:pStyle w:val="TableParagraph"/>
              <w:spacing w:before="117"/>
              <w:ind w:left="175" w:firstLine="12"/>
              <w:rPr>
                <w:sz w:val="22"/>
              </w:rPr>
            </w:pPr>
            <w:r>
              <w:rPr>
                <w:sz w:val="22"/>
              </w:rPr>
              <w:t>Lancar</w:t>
            </w:r>
          </w:p>
          <w:p>
            <w:pPr>
              <w:pStyle w:val="TableParagraph"/>
              <w:spacing w:before="119"/>
              <w:ind w:left="251" w:right="151" w:hanging="76"/>
              <w:rPr>
                <w:sz w:val="22"/>
              </w:rPr>
            </w:pPr>
            <w:r>
              <w:rPr>
                <w:sz w:val="22"/>
              </w:rPr>
              <w:t>0 s.d. 1 bulan</w:t>
            </w:r>
          </w:p>
        </w:tc>
        <w:tc>
          <w:tcPr>
            <w:tcW w:w="1277" w:type="dxa"/>
          </w:tcPr>
          <w:p>
            <w:pPr>
              <w:pStyle w:val="TableParagraph"/>
              <w:spacing w:before="117"/>
              <w:ind w:left="120" w:right="112"/>
              <w:jc w:val="center"/>
              <w:rPr>
                <w:sz w:val="22"/>
              </w:rPr>
            </w:pPr>
            <w:r>
              <w:rPr>
                <w:sz w:val="22"/>
              </w:rPr>
              <w:t>Kurang Lancar</w:t>
            </w:r>
          </w:p>
          <w:p>
            <w:pPr>
              <w:pStyle w:val="TableParagraph"/>
              <w:spacing w:line="253" w:lineRule="exact" w:before="118"/>
              <w:ind w:left="120" w:right="115"/>
              <w:jc w:val="center"/>
              <w:rPr>
                <w:sz w:val="22"/>
              </w:rPr>
            </w:pPr>
            <w:r>
              <w:rPr>
                <w:sz w:val="22"/>
              </w:rPr>
              <w:t>&gt;1 s.d. 3</w:t>
            </w:r>
          </w:p>
          <w:p>
            <w:pPr>
              <w:pStyle w:val="TableParagraph"/>
              <w:ind w:left="119" w:right="118"/>
              <w:jc w:val="center"/>
              <w:rPr>
                <w:sz w:val="22"/>
              </w:rPr>
            </w:pPr>
            <w:r>
              <w:rPr>
                <w:sz w:val="22"/>
              </w:rPr>
              <w:t>bulan</w:t>
            </w:r>
          </w:p>
        </w:tc>
        <w:tc>
          <w:tcPr>
            <w:tcW w:w="1277" w:type="dxa"/>
          </w:tcPr>
          <w:p>
            <w:pPr>
              <w:pStyle w:val="TableParagraph"/>
              <w:spacing w:before="117"/>
              <w:ind w:left="117" w:right="118"/>
              <w:jc w:val="center"/>
              <w:rPr>
                <w:sz w:val="22"/>
              </w:rPr>
            </w:pPr>
            <w:r>
              <w:rPr>
                <w:sz w:val="22"/>
              </w:rPr>
              <w:t>Diragukan</w:t>
            </w:r>
          </w:p>
          <w:p>
            <w:pPr>
              <w:pStyle w:val="TableParagraph"/>
              <w:spacing w:line="252" w:lineRule="exact" w:before="119"/>
              <w:ind w:left="118" w:right="118"/>
              <w:jc w:val="center"/>
              <w:rPr>
                <w:sz w:val="22"/>
              </w:rPr>
            </w:pPr>
            <w:r>
              <w:rPr>
                <w:sz w:val="22"/>
              </w:rPr>
              <w:t>&gt;3 s.d.</w:t>
            </w:r>
            <w:r>
              <w:rPr>
                <w:spacing w:val="-5"/>
                <w:sz w:val="22"/>
              </w:rPr>
              <w:t> </w:t>
            </w:r>
            <w:r>
              <w:rPr>
                <w:sz w:val="22"/>
              </w:rPr>
              <w:t>12</w:t>
            </w:r>
          </w:p>
          <w:p>
            <w:pPr>
              <w:pStyle w:val="TableParagraph"/>
              <w:spacing w:line="252" w:lineRule="exact"/>
              <w:ind w:left="118" w:right="118"/>
              <w:jc w:val="center"/>
              <w:rPr>
                <w:sz w:val="22"/>
              </w:rPr>
            </w:pPr>
            <w:r>
              <w:rPr>
                <w:sz w:val="22"/>
              </w:rPr>
              <w:t>bulan</w:t>
            </w:r>
          </w:p>
        </w:tc>
        <w:tc>
          <w:tcPr>
            <w:tcW w:w="1137" w:type="dxa"/>
          </w:tcPr>
          <w:p>
            <w:pPr>
              <w:pStyle w:val="TableParagraph"/>
              <w:spacing w:before="117"/>
              <w:ind w:left="126" w:right="126"/>
              <w:jc w:val="center"/>
              <w:rPr>
                <w:sz w:val="22"/>
              </w:rPr>
            </w:pPr>
            <w:r>
              <w:rPr>
                <w:sz w:val="22"/>
              </w:rPr>
              <w:t>Macet</w:t>
            </w:r>
          </w:p>
          <w:p>
            <w:pPr>
              <w:pStyle w:val="TableParagraph"/>
              <w:spacing w:line="252" w:lineRule="exact" w:before="119"/>
              <w:ind w:left="126" w:right="127"/>
              <w:jc w:val="center"/>
              <w:rPr>
                <w:sz w:val="22"/>
              </w:rPr>
            </w:pPr>
            <w:r>
              <w:rPr>
                <w:sz w:val="22"/>
              </w:rPr>
              <w:t>&gt;12</w:t>
            </w:r>
          </w:p>
          <w:p>
            <w:pPr>
              <w:pStyle w:val="TableParagraph"/>
              <w:spacing w:line="252" w:lineRule="exact"/>
              <w:ind w:left="126" w:right="129"/>
              <w:jc w:val="center"/>
              <w:rPr>
                <w:sz w:val="22"/>
              </w:rPr>
            </w:pPr>
            <w:r>
              <w:rPr>
                <w:sz w:val="22"/>
              </w:rPr>
              <w:t>bulan</w:t>
            </w:r>
          </w:p>
        </w:tc>
      </w:tr>
      <w:tr>
        <w:trPr>
          <w:trHeight w:val="682" w:hRule="atLeast"/>
        </w:trPr>
        <w:tc>
          <w:tcPr>
            <w:tcW w:w="2549" w:type="dxa"/>
          </w:tcPr>
          <w:p>
            <w:pPr>
              <w:pStyle w:val="TableParagraph"/>
              <w:spacing w:before="113"/>
              <w:ind w:left="103"/>
              <w:rPr>
                <w:sz w:val="22"/>
              </w:rPr>
            </w:pPr>
            <w:r>
              <w:rPr>
                <w:sz w:val="22"/>
              </w:rPr>
              <w:t>Piutang selain Pajak dan Retribusi Daerah</w:t>
            </w:r>
          </w:p>
        </w:tc>
        <w:tc>
          <w:tcPr>
            <w:tcW w:w="992" w:type="dxa"/>
          </w:tcPr>
          <w:p>
            <w:pPr>
              <w:pStyle w:val="TableParagraph"/>
              <w:spacing w:before="113"/>
              <w:ind w:left="263"/>
              <w:rPr>
                <w:sz w:val="22"/>
              </w:rPr>
            </w:pPr>
            <w:r>
              <w:rPr>
                <w:sz w:val="22"/>
              </w:rPr>
              <w:t>0,5%</w:t>
            </w:r>
          </w:p>
        </w:tc>
        <w:tc>
          <w:tcPr>
            <w:tcW w:w="1277" w:type="dxa"/>
          </w:tcPr>
          <w:p>
            <w:pPr>
              <w:pStyle w:val="TableParagraph"/>
              <w:spacing w:before="113"/>
              <w:ind w:left="120" w:right="107"/>
              <w:jc w:val="center"/>
              <w:rPr>
                <w:sz w:val="22"/>
              </w:rPr>
            </w:pPr>
            <w:r>
              <w:rPr>
                <w:sz w:val="22"/>
              </w:rPr>
              <w:t>10%</w:t>
            </w:r>
          </w:p>
        </w:tc>
        <w:tc>
          <w:tcPr>
            <w:tcW w:w="1277" w:type="dxa"/>
          </w:tcPr>
          <w:p>
            <w:pPr>
              <w:pStyle w:val="TableParagraph"/>
              <w:spacing w:before="113"/>
              <w:ind w:left="120" w:right="109"/>
              <w:jc w:val="center"/>
              <w:rPr>
                <w:sz w:val="22"/>
              </w:rPr>
            </w:pPr>
            <w:r>
              <w:rPr>
                <w:sz w:val="22"/>
              </w:rPr>
              <w:t>50%</w:t>
            </w:r>
          </w:p>
        </w:tc>
        <w:tc>
          <w:tcPr>
            <w:tcW w:w="1137" w:type="dxa"/>
          </w:tcPr>
          <w:p>
            <w:pPr>
              <w:pStyle w:val="TableParagraph"/>
              <w:spacing w:before="113"/>
              <w:ind w:left="305"/>
              <w:rPr>
                <w:sz w:val="22"/>
              </w:rPr>
            </w:pPr>
            <w:r>
              <w:rPr>
                <w:sz w:val="22"/>
              </w:rPr>
              <w:t>100%</w:t>
            </w:r>
          </w:p>
        </w:tc>
      </w:tr>
    </w:tbl>
    <w:p>
      <w:pPr>
        <w:spacing w:after="0"/>
        <w:rPr>
          <w:sz w:val="22"/>
        </w:rPr>
        <w:sectPr>
          <w:pgSz w:w="12240" w:h="18720"/>
          <w:pgMar w:header="1024" w:footer="2406" w:top="2240" w:bottom="2600" w:left="1440" w:right="60"/>
        </w:sectPr>
      </w:pPr>
    </w:p>
    <w:p>
      <w:pPr>
        <w:pStyle w:val="BodyText"/>
        <w:spacing w:before="11"/>
        <w:rPr>
          <w:sz w:val="15"/>
        </w:rPr>
      </w:pPr>
    </w:p>
    <w:p>
      <w:pPr>
        <w:pStyle w:val="ListParagraph"/>
        <w:numPr>
          <w:ilvl w:val="4"/>
          <w:numId w:val="9"/>
        </w:numPr>
        <w:tabs>
          <w:tab w:pos="1965" w:val="left" w:leader="none"/>
        </w:tabs>
        <w:spacing w:line="240" w:lineRule="auto" w:before="91" w:after="0"/>
        <w:ind w:left="1965" w:right="1493" w:hanging="284"/>
        <w:jc w:val="both"/>
        <w:rPr>
          <w:sz w:val="22"/>
        </w:rPr>
      </w:pPr>
      <w:r>
        <w:rPr>
          <w:sz w:val="22"/>
        </w:rPr>
        <w:t>Persediaan adalah aset lancar dalam bentuk barang atau perlengkapan yang dimaksudkan untuk mendukung kegiatan operasional pemerintah, dan barang- barang yang dimaksudkan untuk dijual dan/atau diserahkan dalam rangka pelayanan kepada</w:t>
      </w:r>
      <w:r>
        <w:rPr>
          <w:spacing w:val="-4"/>
          <w:sz w:val="22"/>
        </w:rPr>
        <w:t> </w:t>
      </w:r>
      <w:r>
        <w:rPr>
          <w:sz w:val="22"/>
        </w:rPr>
        <w:t>masyarakat.</w:t>
      </w:r>
    </w:p>
    <w:p>
      <w:pPr>
        <w:pStyle w:val="ListParagraph"/>
        <w:numPr>
          <w:ilvl w:val="4"/>
          <w:numId w:val="9"/>
        </w:numPr>
        <w:tabs>
          <w:tab w:pos="1965" w:val="left" w:leader="none"/>
        </w:tabs>
        <w:spacing w:line="240" w:lineRule="auto" w:before="60" w:after="0"/>
        <w:ind w:left="1965" w:right="0" w:hanging="284"/>
        <w:jc w:val="both"/>
        <w:rPr>
          <w:sz w:val="22"/>
        </w:rPr>
      </w:pPr>
      <w:r>
        <w:rPr>
          <w:sz w:val="22"/>
        </w:rPr>
        <w:t>Persediaan dicatat</w:t>
      </w:r>
      <w:r>
        <w:rPr>
          <w:spacing w:val="-4"/>
          <w:sz w:val="22"/>
        </w:rPr>
        <w:t> </w:t>
      </w:r>
      <w:r>
        <w:rPr>
          <w:sz w:val="22"/>
        </w:rPr>
        <w:t>sebesar:</w:t>
      </w:r>
    </w:p>
    <w:p>
      <w:pPr>
        <w:pStyle w:val="ListParagraph"/>
        <w:numPr>
          <w:ilvl w:val="5"/>
          <w:numId w:val="9"/>
        </w:numPr>
        <w:tabs>
          <w:tab w:pos="2393" w:val="left" w:leader="none"/>
        </w:tabs>
        <w:spacing w:line="252" w:lineRule="exact" w:before="59" w:after="0"/>
        <w:ind w:left="2393" w:right="0" w:hanging="428"/>
        <w:jc w:val="left"/>
        <w:rPr>
          <w:sz w:val="22"/>
        </w:rPr>
      </w:pPr>
      <w:r>
        <w:rPr>
          <w:sz w:val="22"/>
        </w:rPr>
        <w:t>Biaya perolehan apabila diperoleh dengan</w:t>
      </w:r>
      <w:r>
        <w:rPr>
          <w:spacing w:val="-10"/>
          <w:sz w:val="22"/>
        </w:rPr>
        <w:t> </w:t>
      </w:r>
      <w:r>
        <w:rPr>
          <w:sz w:val="22"/>
        </w:rPr>
        <w:t>pembelian;</w:t>
      </w:r>
    </w:p>
    <w:p>
      <w:pPr>
        <w:pStyle w:val="ListParagraph"/>
        <w:numPr>
          <w:ilvl w:val="5"/>
          <w:numId w:val="9"/>
        </w:numPr>
        <w:tabs>
          <w:tab w:pos="2393" w:val="left" w:leader="none"/>
        </w:tabs>
        <w:spacing w:line="252" w:lineRule="exact" w:before="0" w:after="0"/>
        <w:ind w:left="2393" w:right="0" w:hanging="428"/>
        <w:jc w:val="left"/>
        <w:rPr>
          <w:sz w:val="22"/>
        </w:rPr>
      </w:pPr>
      <w:r>
        <w:rPr>
          <w:sz w:val="22"/>
        </w:rPr>
        <w:t>Biaya standar apabila diperoleh dengan memproduksi</w:t>
      </w:r>
      <w:r>
        <w:rPr>
          <w:spacing w:val="-10"/>
          <w:sz w:val="22"/>
        </w:rPr>
        <w:t> </w:t>
      </w:r>
      <w:r>
        <w:rPr>
          <w:sz w:val="22"/>
        </w:rPr>
        <w:t>sendiri;</w:t>
      </w:r>
    </w:p>
    <w:p>
      <w:pPr>
        <w:pStyle w:val="ListParagraph"/>
        <w:numPr>
          <w:ilvl w:val="5"/>
          <w:numId w:val="9"/>
        </w:numPr>
        <w:tabs>
          <w:tab w:pos="2393" w:val="left" w:leader="none"/>
        </w:tabs>
        <w:spacing w:line="252" w:lineRule="exact" w:before="0" w:after="0"/>
        <w:ind w:left="2393" w:right="0" w:hanging="428"/>
        <w:jc w:val="left"/>
        <w:rPr>
          <w:sz w:val="22"/>
        </w:rPr>
      </w:pPr>
      <w:r>
        <w:rPr>
          <w:sz w:val="22"/>
        </w:rPr>
        <w:t>Nilai wajar apabila diperoleh dengan cara lainnya seperti</w:t>
      </w:r>
      <w:r>
        <w:rPr>
          <w:spacing w:val="52"/>
          <w:sz w:val="22"/>
        </w:rPr>
        <w:t> </w:t>
      </w:r>
      <w:r>
        <w:rPr>
          <w:sz w:val="22"/>
        </w:rPr>
        <w:t>donasi/rampasan.</w:t>
      </w:r>
    </w:p>
    <w:p>
      <w:pPr>
        <w:pStyle w:val="ListParagraph"/>
        <w:numPr>
          <w:ilvl w:val="4"/>
          <w:numId w:val="9"/>
        </w:numPr>
        <w:tabs>
          <w:tab w:pos="1965" w:val="left" w:leader="none"/>
        </w:tabs>
        <w:spacing w:line="240" w:lineRule="auto" w:before="63" w:after="0"/>
        <w:ind w:left="1965" w:right="1493" w:hanging="284"/>
        <w:jc w:val="both"/>
        <w:rPr>
          <w:sz w:val="22"/>
        </w:rPr>
      </w:pPr>
      <w:r>
        <w:rPr>
          <w:sz w:val="22"/>
        </w:rPr>
        <w:t>Persediaan dinilai dengan menggunakan </w:t>
      </w:r>
      <w:r>
        <w:rPr>
          <w:b/>
          <w:sz w:val="22"/>
        </w:rPr>
        <w:t>Metode Masuk Pertama Keluar Pertama </w:t>
      </w:r>
      <w:r>
        <w:rPr>
          <w:sz w:val="22"/>
        </w:rPr>
        <w:t>yang dibuktikan dengan dibuatnya Berita Acara Pemeriksaan Fisik Persediaan per tanggal 31 Desember</w:t>
      </w:r>
      <w:r>
        <w:rPr>
          <w:spacing w:val="-4"/>
          <w:sz w:val="22"/>
        </w:rPr>
        <w:t> </w:t>
      </w:r>
      <w:r>
        <w:rPr>
          <w:sz w:val="22"/>
        </w:rPr>
        <w:t>2021.</w:t>
      </w:r>
    </w:p>
    <w:p>
      <w:pPr>
        <w:pStyle w:val="ListParagraph"/>
        <w:numPr>
          <w:ilvl w:val="4"/>
          <w:numId w:val="9"/>
        </w:numPr>
        <w:tabs>
          <w:tab w:pos="1965" w:val="left" w:leader="none"/>
        </w:tabs>
        <w:spacing w:line="240" w:lineRule="auto" w:before="58" w:after="0"/>
        <w:ind w:left="1965" w:right="0" w:hanging="284"/>
        <w:jc w:val="both"/>
        <w:rPr>
          <w:sz w:val="22"/>
        </w:rPr>
      </w:pPr>
      <w:r>
        <w:rPr>
          <w:sz w:val="22"/>
        </w:rPr>
        <w:t>Sistem pencatatan persediaan dilakukan menggunakan 2 (dua) metode yaitu</w:t>
      </w:r>
      <w:r>
        <w:rPr>
          <w:spacing w:val="-16"/>
          <w:sz w:val="22"/>
        </w:rPr>
        <w:t> </w:t>
      </w:r>
      <w:r>
        <w:rPr>
          <w:sz w:val="22"/>
        </w:rPr>
        <w:t>:</w:t>
      </w:r>
    </w:p>
    <w:p>
      <w:pPr>
        <w:pStyle w:val="ListParagraph"/>
        <w:numPr>
          <w:ilvl w:val="5"/>
          <w:numId w:val="9"/>
        </w:numPr>
        <w:tabs>
          <w:tab w:pos="2401" w:val="left" w:leader="none"/>
        </w:tabs>
        <w:spacing w:line="240" w:lineRule="auto" w:before="69" w:after="0"/>
        <w:ind w:left="2401" w:right="1497" w:hanging="436"/>
        <w:jc w:val="both"/>
        <w:rPr>
          <w:sz w:val="22"/>
        </w:rPr>
      </w:pPr>
      <w:r>
        <w:rPr>
          <w:b/>
          <w:sz w:val="22"/>
        </w:rPr>
        <w:t>Metode Perpetual</w:t>
      </w:r>
      <w:r>
        <w:rPr>
          <w:rFonts w:ascii="Bookman Uralic"/>
          <w:sz w:val="24"/>
        </w:rPr>
        <w:t>, </w:t>
      </w:r>
      <w:r>
        <w:rPr>
          <w:sz w:val="22"/>
        </w:rPr>
        <w:t>fungsi akuntansi selalu mengkinikan nilai persediaan setiap ada persediaan yang masuk maupun keluar. Metode ini digunakan untuk jenis persediaan yang berkaitan dengan operasional utama di SKPD dan membutuhkan pengendalian yang kuat. Contohnya adalah persediaan obat-obatan di RSUD, persediaan pupuk di dinas pertanian, dan lain sebagainya. Dalam metode perpetual, pengukuran pemakaian persediaan dihitung berdasarkan catatan jumlah unit yang dipakai dikalikan dengan nilai per unit sesuai metode penilaian yang</w:t>
      </w:r>
      <w:r>
        <w:rPr>
          <w:spacing w:val="-11"/>
          <w:sz w:val="22"/>
        </w:rPr>
        <w:t> </w:t>
      </w:r>
      <w:r>
        <w:rPr>
          <w:sz w:val="22"/>
        </w:rPr>
        <w:t>digunakan.</w:t>
      </w:r>
    </w:p>
    <w:p>
      <w:pPr>
        <w:pStyle w:val="ListParagraph"/>
        <w:numPr>
          <w:ilvl w:val="5"/>
          <w:numId w:val="9"/>
        </w:numPr>
        <w:tabs>
          <w:tab w:pos="2401" w:val="left" w:leader="none"/>
        </w:tabs>
        <w:spacing w:line="240" w:lineRule="auto" w:before="2" w:after="0"/>
        <w:ind w:left="2401" w:right="1492" w:hanging="436"/>
        <w:jc w:val="both"/>
        <w:rPr>
          <w:sz w:val="22"/>
        </w:rPr>
      </w:pPr>
      <w:r>
        <w:rPr>
          <w:b/>
          <w:sz w:val="22"/>
        </w:rPr>
        <w:t>Metode Periodik</w:t>
      </w:r>
      <w:r>
        <w:rPr>
          <w:rFonts w:ascii="Bookman Uralic"/>
          <w:sz w:val="24"/>
        </w:rPr>
        <w:t>, </w:t>
      </w:r>
      <w:r>
        <w:rPr>
          <w:sz w:val="22"/>
        </w:rPr>
        <w:t>fungsi akuntansi tidak langsung mengkinikan nilai persediaan ketika terjadi pemakaian. Jumlah persediaan akhir diketahui dengan melakukan perhitungan fisik (</w:t>
      </w:r>
      <w:r>
        <w:rPr>
          <w:i/>
          <w:sz w:val="22"/>
        </w:rPr>
        <w:t>stock opname</w:t>
      </w:r>
      <w:r>
        <w:rPr>
          <w:sz w:val="22"/>
        </w:rPr>
        <w:t>) pada akhir periode. Pada akhir periode inilah dibuat jurnal penyesuaian untuk mengkinikan nilai persediaan. Metode ini dapat digunakan untuk persediaan yang sifatnya sebagai pendukung kegiatan SKPD, contohnya adalah persediaan ATK di sekretariat SKPD. Dalam metode ini, pengukuran pemakaian persediaan dihitung berdasarkan inventarisasi fisik, yaitu dengan cara saldo awal persediaan ditambah pembelian atau perolehan persediaan dikurangi dengan saldo akhir persediaan dikalikan nilai per unit sesuai dengan metode penilaian yang</w:t>
      </w:r>
      <w:r>
        <w:rPr>
          <w:spacing w:val="-5"/>
          <w:sz w:val="22"/>
        </w:rPr>
        <w:t> </w:t>
      </w:r>
      <w:r>
        <w:rPr>
          <w:sz w:val="22"/>
        </w:rPr>
        <w:t>digunakan.</w:t>
      </w:r>
    </w:p>
    <w:p>
      <w:pPr>
        <w:pStyle w:val="Heading2"/>
        <w:numPr>
          <w:ilvl w:val="3"/>
          <w:numId w:val="9"/>
        </w:numPr>
        <w:tabs>
          <w:tab w:pos="1681" w:val="left" w:leader="none"/>
        </w:tabs>
        <w:spacing w:line="240" w:lineRule="auto" w:before="120" w:after="0"/>
        <w:ind w:left="1681" w:right="0" w:hanging="280"/>
        <w:jc w:val="both"/>
      </w:pPr>
      <w:r>
        <w:rPr/>
        <w:t>Aset</w:t>
      </w:r>
      <w:r>
        <w:rPr>
          <w:spacing w:val="-2"/>
        </w:rPr>
        <w:t> </w:t>
      </w:r>
      <w:r>
        <w:rPr/>
        <w:t>Tetap</w:t>
      </w:r>
    </w:p>
    <w:p>
      <w:pPr>
        <w:pStyle w:val="ListParagraph"/>
        <w:numPr>
          <w:ilvl w:val="4"/>
          <w:numId w:val="9"/>
        </w:numPr>
        <w:tabs>
          <w:tab w:pos="1965" w:val="left" w:leader="none"/>
        </w:tabs>
        <w:spacing w:line="240" w:lineRule="auto" w:before="55" w:after="0"/>
        <w:ind w:left="1965" w:right="1499" w:hanging="284"/>
        <w:jc w:val="both"/>
        <w:rPr>
          <w:sz w:val="22"/>
        </w:rPr>
      </w:pPr>
      <w:r>
        <w:rPr>
          <w:sz w:val="22"/>
        </w:rPr>
        <w:t>Aset tetap adalah aset berwujud yang mempunyai masa manfaat lebih dari 12  (dua belas) bulan untuk digunakan, atau dimaksudkan untuk digunakan dalam kegiatan pemerintah daerah atau dimanfaatkan oleh masyarakat</w:t>
      </w:r>
      <w:r>
        <w:rPr>
          <w:spacing w:val="-17"/>
          <w:sz w:val="22"/>
        </w:rPr>
        <w:t> </w:t>
      </w:r>
      <w:r>
        <w:rPr>
          <w:sz w:val="22"/>
        </w:rPr>
        <w:t>umum.</w:t>
      </w:r>
    </w:p>
    <w:p>
      <w:pPr>
        <w:pStyle w:val="ListParagraph"/>
        <w:numPr>
          <w:ilvl w:val="4"/>
          <w:numId w:val="9"/>
        </w:numPr>
        <w:tabs>
          <w:tab w:pos="1965" w:val="left" w:leader="none"/>
        </w:tabs>
        <w:spacing w:line="240" w:lineRule="auto" w:before="121" w:after="0"/>
        <w:ind w:left="1965" w:right="1505" w:hanging="284"/>
        <w:jc w:val="both"/>
        <w:rPr>
          <w:sz w:val="22"/>
        </w:rPr>
      </w:pPr>
      <w:r>
        <w:rPr>
          <w:sz w:val="22"/>
        </w:rPr>
        <w:t>Aset tetap diklasifikasikan berdasarkan kesamaan dalam sifat atau fungsinya dalam aktivitas operasi entitas. Klasifikasi aset tetap terdiri</w:t>
      </w:r>
      <w:r>
        <w:rPr>
          <w:spacing w:val="-10"/>
          <w:sz w:val="22"/>
        </w:rPr>
        <w:t> </w:t>
      </w:r>
      <w:r>
        <w:rPr>
          <w:sz w:val="22"/>
        </w:rPr>
        <w:t>dari:</w:t>
      </w:r>
    </w:p>
    <w:p>
      <w:pPr>
        <w:pStyle w:val="ListParagraph"/>
        <w:numPr>
          <w:ilvl w:val="5"/>
          <w:numId w:val="9"/>
        </w:numPr>
        <w:tabs>
          <w:tab w:pos="2397" w:val="left" w:leader="none"/>
        </w:tabs>
        <w:spacing w:line="240" w:lineRule="auto" w:before="119" w:after="0"/>
        <w:ind w:left="2397" w:right="0" w:hanging="356"/>
        <w:jc w:val="both"/>
        <w:rPr>
          <w:sz w:val="22"/>
        </w:rPr>
      </w:pPr>
      <w:r>
        <w:rPr>
          <w:sz w:val="22"/>
        </w:rPr>
        <w:t>Tanah</w:t>
      </w:r>
    </w:p>
    <w:p>
      <w:pPr>
        <w:pStyle w:val="BodyText"/>
        <w:spacing w:before="59"/>
        <w:ind w:left="2393" w:right="1491"/>
        <w:jc w:val="both"/>
      </w:pPr>
      <w:r>
        <w:rPr/>
        <w:t>Tanah yang dikelompokkan sebagai aset ialah tanah yang diperoleh dengan maksud untuk dipakai dalam kegiatan operasional pemerintah dan dalam kondisi siap dipakai.</w:t>
      </w:r>
    </w:p>
    <w:p>
      <w:pPr>
        <w:pStyle w:val="ListParagraph"/>
        <w:numPr>
          <w:ilvl w:val="5"/>
          <w:numId w:val="9"/>
        </w:numPr>
        <w:tabs>
          <w:tab w:pos="2397" w:val="left" w:leader="none"/>
        </w:tabs>
        <w:spacing w:line="240" w:lineRule="auto" w:before="121" w:after="0"/>
        <w:ind w:left="2397" w:right="0" w:hanging="356"/>
        <w:jc w:val="both"/>
        <w:rPr>
          <w:sz w:val="22"/>
        </w:rPr>
      </w:pPr>
      <w:r>
        <w:rPr>
          <w:sz w:val="22"/>
        </w:rPr>
        <w:t>Peralatan dan</w:t>
      </w:r>
      <w:r>
        <w:rPr>
          <w:spacing w:val="-5"/>
          <w:sz w:val="22"/>
        </w:rPr>
        <w:t> </w:t>
      </w:r>
      <w:r>
        <w:rPr>
          <w:sz w:val="22"/>
        </w:rPr>
        <w:t>Mesin</w:t>
      </w:r>
    </w:p>
    <w:p>
      <w:pPr>
        <w:pStyle w:val="BodyText"/>
        <w:spacing w:before="59"/>
        <w:ind w:left="2393" w:right="1494"/>
        <w:jc w:val="both"/>
      </w:pPr>
      <w:r>
        <w:rPr/>
        <w:t>Peralatan dan mesin mencakup mesin-mesin dan kendaraan bermotor, alat elektronik, inventaris kantor, dan peralatan lainnya yang nilainya signifikan dan masa manfaatnya lebih dari 12 (dua belas) bulan dan dalam kondisi siap pakai.</w:t>
      </w:r>
    </w:p>
    <w:p>
      <w:pPr>
        <w:pStyle w:val="BodyText"/>
        <w:spacing w:before="8"/>
        <w:rPr>
          <w:sz w:val="32"/>
        </w:rPr>
      </w:pPr>
    </w:p>
    <w:p>
      <w:pPr>
        <w:pStyle w:val="ListParagraph"/>
        <w:numPr>
          <w:ilvl w:val="5"/>
          <w:numId w:val="9"/>
        </w:numPr>
        <w:tabs>
          <w:tab w:pos="2397" w:val="left" w:leader="none"/>
        </w:tabs>
        <w:spacing w:line="240" w:lineRule="auto" w:before="0" w:after="0"/>
        <w:ind w:left="2397" w:right="0" w:hanging="356"/>
        <w:jc w:val="left"/>
        <w:rPr>
          <w:sz w:val="22"/>
        </w:rPr>
      </w:pPr>
      <w:r>
        <w:rPr>
          <w:sz w:val="22"/>
        </w:rPr>
        <w:t>Gedung dan</w:t>
      </w:r>
      <w:r>
        <w:rPr>
          <w:spacing w:val="-5"/>
          <w:sz w:val="22"/>
        </w:rPr>
        <w:t> </w:t>
      </w:r>
      <w:r>
        <w:rPr>
          <w:sz w:val="22"/>
        </w:rPr>
        <w:t>Bangunan</w:t>
      </w:r>
    </w:p>
    <w:p>
      <w:pPr>
        <w:spacing w:after="0" w:line="240" w:lineRule="auto"/>
        <w:jc w:val="left"/>
        <w:rPr>
          <w:sz w:val="22"/>
        </w:rPr>
        <w:sectPr>
          <w:pgSz w:w="12240" w:h="18720"/>
          <w:pgMar w:header="1024" w:footer="2406" w:top="2240" w:bottom="2600" w:left="1440" w:right="60"/>
        </w:sectPr>
      </w:pPr>
    </w:p>
    <w:p>
      <w:pPr>
        <w:pStyle w:val="BodyText"/>
        <w:spacing w:before="11"/>
        <w:rPr>
          <w:sz w:val="15"/>
        </w:rPr>
      </w:pPr>
    </w:p>
    <w:p>
      <w:pPr>
        <w:pStyle w:val="BodyText"/>
        <w:spacing w:before="91"/>
        <w:ind w:left="2393" w:right="1499"/>
        <w:jc w:val="both"/>
      </w:pPr>
      <w:r>
        <w:rPr/>
        <w:t>Gedung dan bangunan mencakup seluruh gedung dan bangunan yang diperoleh dengan maksud untuk dipakai dalam kegiatan operasional pemerintah dan dalam kondisi yang siap dipakai.</w:t>
      </w:r>
    </w:p>
    <w:p>
      <w:pPr>
        <w:pStyle w:val="ListParagraph"/>
        <w:numPr>
          <w:ilvl w:val="5"/>
          <w:numId w:val="9"/>
        </w:numPr>
        <w:tabs>
          <w:tab w:pos="2397" w:val="left" w:leader="none"/>
        </w:tabs>
        <w:spacing w:line="240" w:lineRule="auto" w:before="117" w:after="0"/>
        <w:ind w:left="2397" w:right="0" w:hanging="356"/>
        <w:jc w:val="both"/>
        <w:rPr>
          <w:sz w:val="22"/>
        </w:rPr>
      </w:pPr>
      <w:r>
        <w:rPr>
          <w:sz w:val="22"/>
        </w:rPr>
        <w:t>Jalan , Irigasi dan</w:t>
      </w:r>
      <w:r>
        <w:rPr>
          <w:spacing w:val="-1"/>
          <w:sz w:val="22"/>
        </w:rPr>
        <w:t> </w:t>
      </w:r>
      <w:r>
        <w:rPr>
          <w:sz w:val="22"/>
        </w:rPr>
        <w:t>Jaringan</w:t>
      </w:r>
    </w:p>
    <w:p>
      <w:pPr>
        <w:pStyle w:val="BodyText"/>
        <w:spacing w:before="63"/>
        <w:ind w:left="2393" w:right="1498"/>
        <w:jc w:val="both"/>
      </w:pPr>
      <w:r>
        <w:rPr/>
        <w:t>Mencakup jalan, irigasi dan jaringan yang dibangun oleh pemerintah serta dimiliki dan/atau dikuasai oleh Pemerintah Daerah dan dalam kondisi siap pakai. Jalan, irigasi, dan jaringan tersebut, selain digunakan dalam kegiatan Pemerintah Daerah, juga dimanfaatkan oleh masyarakat umum.</w:t>
      </w:r>
    </w:p>
    <w:p>
      <w:pPr>
        <w:pStyle w:val="ListParagraph"/>
        <w:numPr>
          <w:ilvl w:val="5"/>
          <w:numId w:val="9"/>
        </w:numPr>
        <w:tabs>
          <w:tab w:pos="2397" w:val="left" w:leader="none"/>
        </w:tabs>
        <w:spacing w:line="240" w:lineRule="auto" w:before="120" w:after="0"/>
        <w:ind w:left="2397" w:right="0" w:hanging="356"/>
        <w:jc w:val="both"/>
        <w:rPr>
          <w:sz w:val="22"/>
        </w:rPr>
      </w:pPr>
      <w:r>
        <w:rPr>
          <w:sz w:val="22"/>
        </w:rPr>
        <w:t>Aset Tetap Lainnya</w:t>
      </w:r>
    </w:p>
    <w:p>
      <w:pPr>
        <w:pStyle w:val="BodyText"/>
        <w:spacing w:before="59"/>
        <w:ind w:left="2393" w:right="1493"/>
        <w:jc w:val="both"/>
      </w:pPr>
      <w:r>
        <w:rPr/>
        <w:t>Aset tetap lainnya mencakup aset tetap yang tidak dapat dikelompokkan ke dalam kelompok aset tetap di atas, yang diperoleh dan dimanfaatkan untuk kegiatan operasional pemerintah dan dalam kondisi siap dipakai.</w:t>
      </w:r>
    </w:p>
    <w:p>
      <w:pPr>
        <w:pStyle w:val="ListParagraph"/>
        <w:numPr>
          <w:ilvl w:val="4"/>
          <w:numId w:val="9"/>
        </w:numPr>
        <w:tabs>
          <w:tab w:pos="1965" w:val="left" w:leader="none"/>
        </w:tabs>
        <w:spacing w:line="253" w:lineRule="exact" w:before="122" w:after="0"/>
        <w:ind w:left="1965" w:right="0" w:hanging="284"/>
        <w:jc w:val="both"/>
        <w:rPr>
          <w:sz w:val="22"/>
        </w:rPr>
      </w:pPr>
      <w:r>
        <w:rPr>
          <w:sz w:val="22"/>
        </w:rPr>
        <w:t>Konstruksi Dalam</w:t>
      </w:r>
      <w:r>
        <w:rPr>
          <w:spacing w:val="-1"/>
          <w:sz w:val="22"/>
        </w:rPr>
        <w:t> </w:t>
      </w:r>
      <w:r>
        <w:rPr>
          <w:sz w:val="22"/>
        </w:rPr>
        <w:t>Pengerjaan</w:t>
      </w:r>
    </w:p>
    <w:p>
      <w:pPr>
        <w:pStyle w:val="BodyText"/>
        <w:ind w:left="1965" w:right="1504"/>
        <w:jc w:val="both"/>
      </w:pPr>
      <w:r>
        <w:rPr/>
        <w:t>Konstruksi dalam pengerjaan mencakup aset tetap yang sedang dalam proses pembangunan namun pada tanggal laporan keuangan belum selesai seluruhnya.</w:t>
      </w:r>
    </w:p>
    <w:p>
      <w:pPr>
        <w:pStyle w:val="BodyText"/>
        <w:ind w:left="1965" w:right="1503"/>
        <w:jc w:val="both"/>
      </w:pPr>
      <w:r>
        <w:rPr/>
        <w:t>Jika penyelesaian pengerjaan suatu aset tetap melebihi dan atau melewati satu periode tahun anggaran, maka aset tetap yang belum selesai tersebut digolongkan dan dilaporkan sebagai konstruksi dalam pengerjaan sampai dengan aset tersebut selesai dan siap dipakai.</w:t>
      </w:r>
    </w:p>
    <w:p>
      <w:pPr>
        <w:pStyle w:val="BodyText"/>
        <w:spacing w:line="242" w:lineRule="auto"/>
        <w:ind w:left="1965" w:right="1502"/>
        <w:jc w:val="both"/>
      </w:pPr>
      <w:r>
        <w:rPr/>
        <w:t>Konstruksi dalam pengerjaan yang sudah selesai dibuat atau dibangun dan telah siap dipakai harus segera direklasifikasikan ke dalam aset tetap.</w:t>
      </w:r>
    </w:p>
    <w:p>
      <w:pPr>
        <w:pStyle w:val="ListParagraph"/>
        <w:numPr>
          <w:ilvl w:val="4"/>
          <w:numId w:val="9"/>
        </w:numPr>
        <w:tabs>
          <w:tab w:pos="1965" w:val="left" w:leader="none"/>
        </w:tabs>
        <w:spacing w:line="240" w:lineRule="auto" w:before="115" w:after="0"/>
        <w:ind w:left="1965" w:right="1493" w:hanging="284"/>
        <w:jc w:val="both"/>
        <w:rPr>
          <w:sz w:val="22"/>
        </w:rPr>
      </w:pPr>
      <w:r>
        <w:rPr>
          <w:sz w:val="22"/>
        </w:rPr>
        <w:t>Aset tetap diakui pada saat manfaat ekonomi masa depan dapat diperoleh dan nilainya dapat diukur dengan handal. Pengakuan aset tetap sangat andal bila aset tetap telah diterima atau diserahkan hak kepemilikannya dan atau pada saat penguasaannya berpindah. Apabila perolehan aset tetap belum didukung dengan bukti secara hukum dikarenakan masih adanya suatu proses administrasi yang diharuskan, seperti pembelian tanah yang masih harus diselesaikan proses jual beli (akta) dan sertifikat kepemilikannya di instansi berwenang, maka aset tetap tersebut harus diakui pada saat terdapat bukti bahwa penguasaan atas aset tetap tersebut telah berpindah, misalnya telah terjadi pembayaran dan penguasaan atas sertifikat tanah atas nama pemilik</w:t>
      </w:r>
      <w:r>
        <w:rPr>
          <w:spacing w:val="-5"/>
          <w:sz w:val="22"/>
        </w:rPr>
        <w:t> </w:t>
      </w:r>
      <w:r>
        <w:rPr>
          <w:sz w:val="22"/>
        </w:rPr>
        <w:t>sebelumnya.</w:t>
      </w:r>
    </w:p>
    <w:p>
      <w:pPr>
        <w:pStyle w:val="BodyText"/>
        <w:spacing w:before="119"/>
        <w:ind w:left="1965"/>
      </w:pPr>
      <w:r>
        <w:rPr/>
        <w:t>Untuk dapat diakui sebagai aset tetap harus dipenuhi kriteria sebagai berikut:</w:t>
      </w:r>
    </w:p>
    <w:p>
      <w:pPr>
        <w:pStyle w:val="ListParagraph"/>
        <w:numPr>
          <w:ilvl w:val="0"/>
          <w:numId w:val="10"/>
        </w:numPr>
        <w:tabs>
          <w:tab w:pos="2392" w:val="left" w:leader="none"/>
          <w:tab w:pos="2393" w:val="left" w:leader="none"/>
        </w:tabs>
        <w:spacing w:line="240" w:lineRule="auto" w:before="59" w:after="0"/>
        <w:ind w:left="2393" w:right="0" w:hanging="428"/>
        <w:jc w:val="left"/>
        <w:rPr>
          <w:sz w:val="22"/>
        </w:rPr>
      </w:pPr>
      <w:r>
        <w:rPr>
          <w:sz w:val="22"/>
        </w:rPr>
        <w:t>Berwujud;</w:t>
      </w:r>
    </w:p>
    <w:p>
      <w:pPr>
        <w:pStyle w:val="ListParagraph"/>
        <w:numPr>
          <w:ilvl w:val="0"/>
          <w:numId w:val="10"/>
        </w:numPr>
        <w:tabs>
          <w:tab w:pos="2392" w:val="left" w:leader="none"/>
          <w:tab w:pos="2393" w:val="left" w:leader="none"/>
        </w:tabs>
        <w:spacing w:line="252" w:lineRule="exact" w:before="3" w:after="0"/>
        <w:ind w:left="2393" w:right="0" w:hanging="428"/>
        <w:jc w:val="left"/>
        <w:rPr>
          <w:sz w:val="22"/>
        </w:rPr>
      </w:pPr>
      <w:r>
        <w:rPr>
          <w:sz w:val="22"/>
        </w:rPr>
        <w:t>Mempunyai masa manfaat lebih dari 12 (dua belas)</w:t>
      </w:r>
      <w:r>
        <w:rPr>
          <w:spacing w:val="-9"/>
          <w:sz w:val="22"/>
        </w:rPr>
        <w:t> </w:t>
      </w:r>
      <w:r>
        <w:rPr>
          <w:sz w:val="22"/>
        </w:rPr>
        <w:t>bulan;</w:t>
      </w:r>
    </w:p>
    <w:p>
      <w:pPr>
        <w:pStyle w:val="ListParagraph"/>
        <w:numPr>
          <w:ilvl w:val="0"/>
          <w:numId w:val="10"/>
        </w:numPr>
        <w:tabs>
          <w:tab w:pos="2392" w:val="left" w:leader="none"/>
          <w:tab w:pos="2393" w:val="left" w:leader="none"/>
        </w:tabs>
        <w:spacing w:line="252" w:lineRule="exact" w:before="0" w:after="0"/>
        <w:ind w:left="2393" w:right="0" w:hanging="428"/>
        <w:jc w:val="left"/>
        <w:rPr>
          <w:sz w:val="22"/>
        </w:rPr>
      </w:pPr>
      <w:r>
        <w:rPr>
          <w:sz w:val="22"/>
        </w:rPr>
        <w:t>Biaya perolehan aset dapat diukur secara</w:t>
      </w:r>
      <w:r>
        <w:rPr>
          <w:spacing w:val="-5"/>
          <w:sz w:val="22"/>
        </w:rPr>
        <w:t> </w:t>
      </w:r>
      <w:r>
        <w:rPr>
          <w:sz w:val="22"/>
        </w:rPr>
        <w:t>andal;</w:t>
      </w:r>
    </w:p>
    <w:p>
      <w:pPr>
        <w:pStyle w:val="ListParagraph"/>
        <w:numPr>
          <w:ilvl w:val="0"/>
          <w:numId w:val="10"/>
        </w:numPr>
        <w:tabs>
          <w:tab w:pos="2392" w:val="left" w:leader="none"/>
          <w:tab w:pos="2393" w:val="left" w:leader="none"/>
        </w:tabs>
        <w:spacing w:line="252" w:lineRule="exact" w:before="0" w:after="0"/>
        <w:ind w:left="2393" w:right="0" w:hanging="428"/>
        <w:jc w:val="left"/>
        <w:rPr>
          <w:sz w:val="22"/>
        </w:rPr>
      </w:pPr>
      <w:r>
        <w:rPr>
          <w:sz w:val="22"/>
        </w:rPr>
        <w:t>Tidak dimaksudkan untuk dijual dalam operasi normal</w:t>
      </w:r>
      <w:r>
        <w:rPr>
          <w:spacing w:val="-8"/>
          <w:sz w:val="22"/>
        </w:rPr>
        <w:t> </w:t>
      </w:r>
      <w:r>
        <w:rPr>
          <w:sz w:val="22"/>
        </w:rPr>
        <w:t>entitas;</w:t>
      </w:r>
    </w:p>
    <w:p>
      <w:pPr>
        <w:pStyle w:val="ListParagraph"/>
        <w:numPr>
          <w:ilvl w:val="0"/>
          <w:numId w:val="10"/>
        </w:numPr>
        <w:tabs>
          <w:tab w:pos="2392" w:val="left" w:leader="none"/>
          <w:tab w:pos="2393" w:val="left" w:leader="none"/>
        </w:tabs>
        <w:spacing w:line="240" w:lineRule="auto" w:before="0" w:after="0"/>
        <w:ind w:left="2393" w:right="0" w:hanging="428"/>
        <w:jc w:val="left"/>
        <w:rPr>
          <w:sz w:val="22"/>
        </w:rPr>
      </w:pPr>
      <w:r>
        <w:rPr>
          <w:sz w:val="22"/>
        </w:rPr>
        <w:t>Diperoleh atau dibangun dengan maksud untuk</w:t>
      </w:r>
      <w:r>
        <w:rPr>
          <w:spacing w:val="-11"/>
          <w:sz w:val="22"/>
        </w:rPr>
        <w:t> </w:t>
      </w:r>
      <w:r>
        <w:rPr>
          <w:sz w:val="22"/>
        </w:rPr>
        <w:t>digunakan;</w:t>
      </w:r>
    </w:p>
    <w:p>
      <w:pPr>
        <w:pStyle w:val="ListParagraph"/>
        <w:numPr>
          <w:ilvl w:val="0"/>
          <w:numId w:val="10"/>
        </w:numPr>
        <w:tabs>
          <w:tab w:pos="2393" w:val="left" w:leader="none"/>
        </w:tabs>
        <w:spacing w:line="240" w:lineRule="auto" w:before="3" w:after="0"/>
        <w:ind w:left="2393" w:right="1498" w:hanging="428"/>
        <w:jc w:val="both"/>
        <w:rPr>
          <w:sz w:val="22"/>
        </w:rPr>
      </w:pPr>
      <w:r>
        <w:rPr>
          <w:sz w:val="22"/>
        </w:rPr>
        <w:t>Merupakan objek pemeliharaan atau memerlukan biaya/ongkos untuk dipelihara;</w:t>
      </w:r>
      <w:r>
        <w:rPr>
          <w:spacing w:val="-2"/>
          <w:sz w:val="22"/>
        </w:rPr>
        <w:t> </w:t>
      </w:r>
      <w:r>
        <w:rPr>
          <w:sz w:val="22"/>
        </w:rPr>
        <w:t>dan</w:t>
      </w:r>
    </w:p>
    <w:p>
      <w:pPr>
        <w:pStyle w:val="ListParagraph"/>
        <w:numPr>
          <w:ilvl w:val="0"/>
          <w:numId w:val="10"/>
        </w:numPr>
        <w:tabs>
          <w:tab w:pos="2393" w:val="left" w:leader="none"/>
        </w:tabs>
        <w:spacing w:line="240" w:lineRule="auto" w:before="0" w:after="0"/>
        <w:ind w:left="2393" w:right="1498" w:hanging="428"/>
        <w:jc w:val="both"/>
        <w:rPr>
          <w:sz w:val="22"/>
        </w:rPr>
      </w:pPr>
      <w:r>
        <w:rPr>
          <w:sz w:val="22"/>
        </w:rPr>
        <w:t>Nilai rupiah pembelian barang material atau pengeluaran untuk pembelian barang tersebut memenuhi batasan minimal kapitalisasi aset tetap yang telah ditetapkan.</w:t>
      </w:r>
    </w:p>
    <w:p>
      <w:pPr>
        <w:pStyle w:val="BodyText"/>
        <w:spacing w:before="119"/>
        <w:ind w:left="1965" w:right="1493"/>
        <w:jc w:val="both"/>
      </w:pPr>
      <w:r>
        <w:rPr/>
        <w:t>Pemerintah Kabupaten Cilacap telah menerapkan nilai satuan minimum kapitalisasi aset tetap, yakni batasan jumlah biaya tertentu yang digunakan dalam penentuan apakah suatu pengeluaran harus dikapitalisasi atau tidak. Nilai satuan minimum kapitalisasi aset tetap diatur sebagai berikut:</w:t>
      </w:r>
    </w:p>
    <w:p>
      <w:pPr>
        <w:pStyle w:val="BodyText"/>
        <w:spacing w:before="8"/>
        <w:rPr>
          <w:sz w:val="5"/>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253"/>
        <w:gridCol w:w="1985"/>
      </w:tblGrid>
      <w:tr>
        <w:trPr>
          <w:trHeight w:val="502" w:hRule="atLeast"/>
        </w:trPr>
        <w:tc>
          <w:tcPr>
            <w:tcW w:w="709" w:type="dxa"/>
            <w:shd w:val="clear" w:color="auto" w:fill="BEBEBE"/>
          </w:tcPr>
          <w:p>
            <w:pPr>
              <w:pStyle w:val="TableParagraph"/>
              <w:spacing w:before="125"/>
              <w:ind w:left="191"/>
              <w:rPr>
                <w:b/>
                <w:sz w:val="22"/>
              </w:rPr>
            </w:pPr>
            <w:r>
              <w:rPr>
                <w:b/>
                <w:sz w:val="22"/>
              </w:rPr>
              <w:t>No.</w:t>
            </w:r>
          </w:p>
        </w:tc>
        <w:tc>
          <w:tcPr>
            <w:tcW w:w="4253" w:type="dxa"/>
            <w:shd w:val="clear" w:color="auto" w:fill="BEBEBE"/>
          </w:tcPr>
          <w:p>
            <w:pPr>
              <w:pStyle w:val="TableParagraph"/>
              <w:spacing w:before="125"/>
              <w:ind w:left="1775" w:right="1767"/>
              <w:jc w:val="center"/>
              <w:rPr>
                <w:b/>
                <w:sz w:val="22"/>
              </w:rPr>
            </w:pPr>
            <w:r>
              <w:rPr>
                <w:b/>
                <w:sz w:val="22"/>
              </w:rPr>
              <w:t>Uraian</w:t>
            </w:r>
          </w:p>
        </w:tc>
        <w:tc>
          <w:tcPr>
            <w:tcW w:w="1985" w:type="dxa"/>
            <w:shd w:val="clear" w:color="auto" w:fill="BEBEBE"/>
          </w:tcPr>
          <w:p>
            <w:pPr>
              <w:pStyle w:val="TableParagraph"/>
              <w:spacing w:line="251" w:lineRule="exact"/>
              <w:ind w:left="160" w:right="157"/>
              <w:jc w:val="center"/>
              <w:rPr>
                <w:b/>
                <w:sz w:val="22"/>
              </w:rPr>
            </w:pPr>
            <w:r>
              <w:rPr>
                <w:b/>
                <w:sz w:val="22"/>
              </w:rPr>
              <w:t>Jumlah Harga</w:t>
            </w:r>
          </w:p>
          <w:p>
            <w:pPr>
              <w:pStyle w:val="TableParagraph"/>
              <w:spacing w:line="229" w:lineRule="exact" w:before="3"/>
              <w:ind w:left="163" w:right="157"/>
              <w:jc w:val="center"/>
              <w:rPr>
                <w:b/>
                <w:sz w:val="22"/>
              </w:rPr>
            </w:pPr>
            <w:r>
              <w:rPr>
                <w:b/>
                <w:sz w:val="22"/>
              </w:rPr>
              <w:t>Lusin/Set/Satuan</w:t>
            </w:r>
          </w:p>
        </w:tc>
      </w:tr>
    </w:tbl>
    <w:p>
      <w:pPr>
        <w:spacing w:after="0" w:line="229" w:lineRule="exact"/>
        <w:jc w:val="center"/>
        <w:rPr>
          <w:sz w:val="22"/>
        </w:rPr>
        <w:sectPr>
          <w:pgSz w:w="12240" w:h="18720"/>
          <w:pgMar w:header="1024" w:footer="2406" w:top="2240" w:bottom="2600" w:left="1440" w:right="60"/>
        </w:sectPr>
      </w:pPr>
    </w:p>
    <w:p>
      <w:pPr>
        <w:pStyle w:val="BodyText"/>
        <w:spacing w:before="3" w:after="1"/>
        <w:rPr>
          <w:sz w:val="24"/>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253"/>
        <w:gridCol w:w="587"/>
        <w:gridCol w:w="1398"/>
      </w:tblGrid>
      <w:tr>
        <w:trPr>
          <w:trHeight w:val="506" w:hRule="atLeast"/>
        </w:trPr>
        <w:tc>
          <w:tcPr>
            <w:tcW w:w="709" w:type="dxa"/>
            <w:shd w:val="clear" w:color="auto" w:fill="BEBEBE"/>
          </w:tcPr>
          <w:p>
            <w:pPr>
              <w:pStyle w:val="TableParagraph"/>
              <w:spacing w:before="126"/>
              <w:ind w:left="191"/>
              <w:rPr>
                <w:b/>
                <w:sz w:val="22"/>
              </w:rPr>
            </w:pPr>
            <w:r>
              <w:rPr>
                <w:b/>
                <w:sz w:val="22"/>
              </w:rPr>
              <w:t>No.</w:t>
            </w:r>
          </w:p>
        </w:tc>
        <w:tc>
          <w:tcPr>
            <w:tcW w:w="4253" w:type="dxa"/>
            <w:shd w:val="clear" w:color="auto" w:fill="BEBEBE"/>
          </w:tcPr>
          <w:p>
            <w:pPr>
              <w:pStyle w:val="TableParagraph"/>
              <w:spacing w:before="126"/>
              <w:ind w:left="1775" w:right="1767"/>
              <w:jc w:val="center"/>
              <w:rPr>
                <w:b/>
                <w:sz w:val="22"/>
              </w:rPr>
            </w:pPr>
            <w:r>
              <w:rPr>
                <w:b/>
                <w:sz w:val="22"/>
              </w:rPr>
              <w:t>Uraian</w:t>
            </w:r>
          </w:p>
        </w:tc>
        <w:tc>
          <w:tcPr>
            <w:tcW w:w="1985" w:type="dxa"/>
            <w:gridSpan w:val="2"/>
            <w:shd w:val="clear" w:color="auto" w:fill="BEBEBE"/>
          </w:tcPr>
          <w:p>
            <w:pPr>
              <w:pStyle w:val="TableParagraph"/>
              <w:spacing w:line="252" w:lineRule="exact" w:before="1"/>
              <w:ind w:left="182" w:right="158" w:firstLine="124"/>
              <w:rPr>
                <w:b/>
                <w:sz w:val="22"/>
              </w:rPr>
            </w:pPr>
            <w:r>
              <w:rPr>
                <w:b/>
                <w:sz w:val="22"/>
              </w:rPr>
              <w:t>Jumlah Harga Lusin/Set/Satuan</w:t>
            </w:r>
          </w:p>
        </w:tc>
      </w:tr>
      <w:tr>
        <w:trPr>
          <w:trHeight w:val="250" w:hRule="atLeast"/>
        </w:trPr>
        <w:tc>
          <w:tcPr>
            <w:tcW w:w="709" w:type="dxa"/>
          </w:tcPr>
          <w:p>
            <w:pPr>
              <w:pStyle w:val="TableParagraph"/>
              <w:spacing w:line="230" w:lineRule="exact"/>
              <w:ind w:left="106"/>
              <w:rPr>
                <w:sz w:val="22"/>
              </w:rPr>
            </w:pPr>
            <w:r>
              <w:rPr>
                <w:sz w:val="22"/>
              </w:rPr>
              <w:t>1</w:t>
            </w:r>
          </w:p>
        </w:tc>
        <w:tc>
          <w:tcPr>
            <w:tcW w:w="4253" w:type="dxa"/>
          </w:tcPr>
          <w:p>
            <w:pPr>
              <w:pStyle w:val="TableParagraph"/>
              <w:spacing w:line="230" w:lineRule="exact"/>
              <w:ind w:left="106"/>
              <w:rPr>
                <w:sz w:val="22"/>
              </w:rPr>
            </w:pPr>
            <w:r>
              <w:rPr>
                <w:sz w:val="22"/>
              </w:rPr>
              <w:t>Tanah</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88"/>
              <w:jc w:val="right"/>
              <w:rPr>
                <w:sz w:val="22"/>
              </w:rPr>
            </w:pPr>
            <w:r>
              <w:rPr>
                <w:sz w:val="22"/>
              </w:rPr>
              <w:t>0,00</w:t>
            </w:r>
          </w:p>
        </w:tc>
      </w:tr>
      <w:tr>
        <w:trPr>
          <w:trHeight w:val="254" w:hRule="atLeast"/>
        </w:trPr>
        <w:tc>
          <w:tcPr>
            <w:tcW w:w="709" w:type="dxa"/>
          </w:tcPr>
          <w:p>
            <w:pPr>
              <w:pStyle w:val="TableParagraph"/>
              <w:spacing w:line="234" w:lineRule="exact"/>
              <w:ind w:left="106"/>
              <w:rPr>
                <w:sz w:val="22"/>
              </w:rPr>
            </w:pPr>
            <w:r>
              <w:rPr>
                <w:sz w:val="22"/>
              </w:rPr>
              <w:t>2</w:t>
            </w:r>
          </w:p>
        </w:tc>
        <w:tc>
          <w:tcPr>
            <w:tcW w:w="4253" w:type="dxa"/>
          </w:tcPr>
          <w:p>
            <w:pPr>
              <w:pStyle w:val="TableParagraph"/>
              <w:spacing w:line="234" w:lineRule="exact"/>
              <w:ind w:left="106"/>
              <w:rPr>
                <w:sz w:val="22"/>
              </w:rPr>
            </w:pPr>
            <w:r>
              <w:rPr>
                <w:sz w:val="22"/>
              </w:rPr>
              <w:t>Peralatan dan Mesin, terdiri atas :</w:t>
            </w:r>
          </w:p>
        </w:tc>
        <w:tc>
          <w:tcPr>
            <w:tcW w:w="1985" w:type="dxa"/>
            <w:gridSpan w:val="2"/>
          </w:tcPr>
          <w:p>
            <w:pPr>
              <w:pStyle w:val="TableParagraph"/>
              <w:rPr>
                <w:sz w:val="18"/>
              </w:rPr>
            </w:pPr>
          </w:p>
        </w:tc>
      </w:tr>
      <w:tr>
        <w:trPr>
          <w:trHeight w:val="254" w:hRule="atLeast"/>
        </w:trPr>
        <w:tc>
          <w:tcPr>
            <w:tcW w:w="709" w:type="dxa"/>
          </w:tcPr>
          <w:p>
            <w:pPr>
              <w:pStyle w:val="TableParagraph"/>
              <w:spacing w:line="234" w:lineRule="exact"/>
              <w:ind w:left="106"/>
              <w:rPr>
                <w:sz w:val="22"/>
              </w:rPr>
            </w:pPr>
            <w:r>
              <w:rPr>
                <w:sz w:val="22"/>
              </w:rPr>
              <w:t>2.1</w:t>
            </w:r>
          </w:p>
        </w:tc>
        <w:tc>
          <w:tcPr>
            <w:tcW w:w="4253" w:type="dxa"/>
          </w:tcPr>
          <w:p>
            <w:pPr>
              <w:pStyle w:val="TableParagraph"/>
              <w:spacing w:line="234" w:lineRule="exact"/>
              <w:ind w:left="106"/>
              <w:rPr>
                <w:sz w:val="22"/>
              </w:rPr>
            </w:pPr>
            <w:r>
              <w:rPr>
                <w:sz w:val="22"/>
              </w:rPr>
              <w:t>Alat Besar</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3" w:hRule="atLeast"/>
        </w:trPr>
        <w:tc>
          <w:tcPr>
            <w:tcW w:w="709" w:type="dxa"/>
          </w:tcPr>
          <w:p>
            <w:pPr>
              <w:pStyle w:val="TableParagraph"/>
              <w:spacing w:line="234" w:lineRule="exact"/>
              <w:ind w:left="106"/>
              <w:rPr>
                <w:sz w:val="22"/>
              </w:rPr>
            </w:pPr>
            <w:r>
              <w:rPr>
                <w:sz w:val="22"/>
              </w:rPr>
              <w:t>2.2</w:t>
            </w:r>
          </w:p>
        </w:tc>
        <w:tc>
          <w:tcPr>
            <w:tcW w:w="4253" w:type="dxa"/>
          </w:tcPr>
          <w:p>
            <w:pPr>
              <w:pStyle w:val="TableParagraph"/>
              <w:spacing w:line="234" w:lineRule="exact"/>
              <w:ind w:left="106"/>
              <w:rPr>
                <w:sz w:val="22"/>
              </w:rPr>
            </w:pPr>
            <w:r>
              <w:rPr>
                <w:sz w:val="22"/>
              </w:rPr>
              <w:t>Alat Angkutan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0" w:hRule="atLeast"/>
        </w:trPr>
        <w:tc>
          <w:tcPr>
            <w:tcW w:w="709" w:type="dxa"/>
          </w:tcPr>
          <w:p>
            <w:pPr>
              <w:pStyle w:val="TableParagraph"/>
              <w:spacing w:line="230" w:lineRule="exact"/>
              <w:ind w:left="106"/>
              <w:rPr>
                <w:sz w:val="22"/>
              </w:rPr>
            </w:pPr>
            <w:r>
              <w:rPr>
                <w:sz w:val="22"/>
              </w:rPr>
              <w:t>2.3</w:t>
            </w:r>
          </w:p>
        </w:tc>
        <w:tc>
          <w:tcPr>
            <w:tcW w:w="4253" w:type="dxa"/>
          </w:tcPr>
          <w:p>
            <w:pPr>
              <w:pStyle w:val="TableParagraph"/>
              <w:spacing w:line="230" w:lineRule="exact"/>
              <w:ind w:left="106"/>
              <w:rPr>
                <w:sz w:val="22"/>
              </w:rPr>
            </w:pPr>
            <w:r>
              <w:rPr>
                <w:sz w:val="22"/>
              </w:rPr>
              <w:t>Alat Bengkel dan Alat Ukur</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2.4</w:t>
            </w:r>
          </w:p>
        </w:tc>
        <w:tc>
          <w:tcPr>
            <w:tcW w:w="4253" w:type="dxa"/>
          </w:tcPr>
          <w:p>
            <w:pPr>
              <w:pStyle w:val="TableParagraph"/>
              <w:spacing w:line="234" w:lineRule="exact"/>
              <w:ind w:left="106"/>
              <w:rPr>
                <w:sz w:val="22"/>
              </w:rPr>
            </w:pPr>
            <w:r>
              <w:rPr>
                <w:sz w:val="22"/>
              </w:rPr>
              <w:t>Alat Pertanian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2.5</w:t>
            </w:r>
          </w:p>
        </w:tc>
        <w:tc>
          <w:tcPr>
            <w:tcW w:w="4253" w:type="dxa"/>
          </w:tcPr>
          <w:p>
            <w:pPr>
              <w:pStyle w:val="TableParagraph"/>
              <w:spacing w:line="234" w:lineRule="exact"/>
              <w:ind w:left="106"/>
              <w:rPr>
                <w:sz w:val="22"/>
              </w:rPr>
            </w:pPr>
            <w:r>
              <w:rPr>
                <w:sz w:val="22"/>
              </w:rPr>
              <w:t>Alat Kantor dan Rumah Tangga</w:t>
            </w:r>
          </w:p>
        </w:tc>
        <w:tc>
          <w:tcPr>
            <w:tcW w:w="587" w:type="dxa"/>
            <w:tcBorders>
              <w:right w:val="nil"/>
            </w:tcBorders>
          </w:tcPr>
          <w:p>
            <w:pPr>
              <w:pStyle w:val="TableParagraph"/>
              <w:spacing w:line="234" w:lineRule="exact"/>
              <w:ind w:left="89" w:right="140"/>
              <w:jc w:val="center"/>
              <w:rPr>
                <w:sz w:val="22"/>
              </w:rPr>
            </w:pPr>
            <w:r>
              <w:rPr>
                <w:sz w:val="22"/>
              </w:rPr>
              <w:t>Rp.</w:t>
            </w:r>
          </w:p>
        </w:tc>
        <w:tc>
          <w:tcPr>
            <w:tcW w:w="1398" w:type="dxa"/>
            <w:tcBorders>
              <w:left w:val="nil"/>
            </w:tcBorders>
          </w:tcPr>
          <w:p>
            <w:pPr>
              <w:pStyle w:val="TableParagraph"/>
              <w:spacing w:line="234" w:lineRule="exact"/>
              <w:ind w:right="234"/>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2.6</w:t>
            </w:r>
          </w:p>
        </w:tc>
        <w:tc>
          <w:tcPr>
            <w:tcW w:w="4253" w:type="dxa"/>
          </w:tcPr>
          <w:p>
            <w:pPr>
              <w:pStyle w:val="TableParagraph"/>
              <w:spacing w:line="234" w:lineRule="exact"/>
              <w:ind w:left="106"/>
              <w:rPr>
                <w:sz w:val="22"/>
              </w:rPr>
            </w:pPr>
            <w:r>
              <w:rPr>
                <w:sz w:val="22"/>
              </w:rPr>
              <w:t>Alat Studio, Komunikasi dan Pemancar</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0" w:hRule="atLeast"/>
        </w:trPr>
        <w:tc>
          <w:tcPr>
            <w:tcW w:w="709" w:type="dxa"/>
          </w:tcPr>
          <w:p>
            <w:pPr>
              <w:pStyle w:val="TableParagraph"/>
              <w:spacing w:line="230" w:lineRule="exact"/>
              <w:ind w:left="106"/>
              <w:rPr>
                <w:sz w:val="22"/>
              </w:rPr>
            </w:pPr>
            <w:r>
              <w:rPr>
                <w:sz w:val="22"/>
              </w:rPr>
              <w:t>2.7</w:t>
            </w:r>
          </w:p>
        </w:tc>
        <w:tc>
          <w:tcPr>
            <w:tcW w:w="4253" w:type="dxa"/>
          </w:tcPr>
          <w:p>
            <w:pPr>
              <w:pStyle w:val="TableParagraph"/>
              <w:spacing w:line="230" w:lineRule="exact"/>
              <w:ind w:left="106"/>
              <w:rPr>
                <w:sz w:val="22"/>
              </w:rPr>
            </w:pPr>
            <w:r>
              <w:rPr>
                <w:sz w:val="22"/>
              </w:rPr>
              <w:t>Alat Kedokteran dan Kesehatan</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2.8</w:t>
            </w:r>
          </w:p>
        </w:tc>
        <w:tc>
          <w:tcPr>
            <w:tcW w:w="4253" w:type="dxa"/>
          </w:tcPr>
          <w:p>
            <w:pPr>
              <w:pStyle w:val="TableParagraph"/>
              <w:spacing w:line="234" w:lineRule="exact"/>
              <w:ind w:left="106"/>
              <w:rPr>
                <w:sz w:val="22"/>
              </w:rPr>
            </w:pPr>
            <w:r>
              <w:rPr>
                <w:sz w:val="22"/>
              </w:rPr>
              <w:t>Alat Laboratorium</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2.9</w:t>
            </w:r>
          </w:p>
        </w:tc>
        <w:tc>
          <w:tcPr>
            <w:tcW w:w="4253" w:type="dxa"/>
          </w:tcPr>
          <w:p>
            <w:pPr>
              <w:pStyle w:val="TableParagraph"/>
              <w:spacing w:line="234" w:lineRule="exact"/>
              <w:ind w:left="106"/>
              <w:rPr>
                <w:sz w:val="22"/>
              </w:rPr>
            </w:pPr>
            <w:r>
              <w:rPr>
                <w:sz w:val="22"/>
              </w:rPr>
              <w:t>Alat Persenjataan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3" w:hRule="atLeast"/>
        </w:trPr>
        <w:tc>
          <w:tcPr>
            <w:tcW w:w="709" w:type="dxa"/>
          </w:tcPr>
          <w:p>
            <w:pPr>
              <w:pStyle w:val="TableParagraph"/>
              <w:spacing w:line="234" w:lineRule="exact"/>
              <w:ind w:left="106"/>
              <w:rPr>
                <w:sz w:val="22"/>
              </w:rPr>
            </w:pPr>
            <w:r>
              <w:rPr>
                <w:sz w:val="22"/>
              </w:rPr>
              <w:t>2.10</w:t>
            </w:r>
          </w:p>
        </w:tc>
        <w:tc>
          <w:tcPr>
            <w:tcW w:w="4253" w:type="dxa"/>
          </w:tcPr>
          <w:p>
            <w:pPr>
              <w:pStyle w:val="TableParagraph"/>
              <w:spacing w:line="234" w:lineRule="exact"/>
              <w:ind w:left="106"/>
              <w:rPr>
                <w:sz w:val="22"/>
              </w:rPr>
            </w:pPr>
            <w:r>
              <w:rPr>
                <w:sz w:val="22"/>
              </w:rPr>
              <w:t>Komputer</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0" w:hRule="atLeast"/>
        </w:trPr>
        <w:tc>
          <w:tcPr>
            <w:tcW w:w="709" w:type="dxa"/>
          </w:tcPr>
          <w:p>
            <w:pPr>
              <w:pStyle w:val="TableParagraph"/>
              <w:spacing w:line="230" w:lineRule="exact"/>
              <w:ind w:left="106"/>
              <w:rPr>
                <w:sz w:val="22"/>
              </w:rPr>
            </w:pPr>
            <w:r>
              <w:rPr>
                <w:sz w:val="22"/>
              </w:rPr>
              <w:t>2.11</w:t>
            </w:r>
          </w:p>
        </w:tc>
        <w:tc>
          <w:tcPr>
            <w:tcW w:w="4253" w:type="dxa"/>
          </w:tcPr>
          <w:p>
            <w:pPr>
              <w:pStyle w:val="TableParagraph"/>
              <w:spacing w:line="230" w:lineRule="exact"/>
              <w:ind w:left="106"/>
              <w:rPr>
                <w:sz w:val="22"/>
              </w:rPr>
            </w:pPr>
            <w:r>
              <w:rPr>
                <w:sz w:val="22"/>
              </w:rPr>
              <w:t>Alat Eksplorasi</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2.12</w:t>
            </w:r>
          </w:p>
        </w:tc>
        <w:tc>
          <w:tcPr>
            <w:tcW w:w="4253" w:type="dxa"/>
          </w:tcPr>
          <w:p>
            <w:pPr>
              <w:pStyle w:val="TableParagraph"/>
              <w:spacing w:line="234" w:lineRule="exact"/>
              <w:ind w:left="106"/>
              <w:rPr>
                <w:sz w:val="22"/>
              </w:rPr>
            </w:pPr>
            <w:r>
              <w:rPr>
                <w:sz w:val="22"/>
              </w:rPr>
              <w:t>Alat Pengeboran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2.13</w:t>
            </w:r>
          </w:p>
        </w:tc>
        <w:tc>
          <w:tcPr>
            <w:tcW w:w="4253" w:type="dxa"/>
          </w:tcPr>
          <w:p>
            <w:pPr>
              <w:pStyle w:val="TableParagraph"/>
              <w:spacing w:line="234" w:lineRule="exact"/>
              <w:ind w:left="106"/>
              <w:rPr>
                <w:sz w:val="22"/>
              </w:rPr>
            </w:pPr>
            <w:r>
              <w:rPr>
                <w:sz w:val="22"/>
              </w:rPr>
              <w:t>Alat Produksi, Pengolahan dan Pemurnian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3" w:hRule="atLeast"/>
        </w:trPr>
        <w:tc>
          <w:tcPr>
            <w:tcW w:w="709" w:type="dxa"/>
          </w:tcPr>
          <w:p>
            <w:pPr>
              <w:pStyle w:val="TableParagraph"/>
              <w:spacing w:line="234" w:lineRule="exact"/>
              <w:ind w:left="106"/>
              <w:rPr>
                <w:sz w:val="22"/>
              </w:rPr>
            </w:pPr>
            <w:r>
              <w:rPr>
                <w:sz w:val="22"/>
              </w:rPr>
              <w:t>2.14</w:t>
            </w:r>
          </w:p>
        </w:tc>
        <w:tc>
          <w:tcPr>
            <w:tcW w:w="4253" w:type="dxa"/>
          </w:tcPr>
          <w:p>
            <w:pPr>
              <w:pStyle w:val="TableParagraph"/>
              <w:spacing w:line="234" w:lineRule="exact"/>
              <w:ind w:left="106"/>
              <w:rPr>
                <w:sz w:val="22"/>
              </w:rPr>
            </w:pPr>
            <w:r>
              <w:rPr>
                <w:sz w:val="22"/>
              </w:rPr>
              <w:t>Alat Bantu Eksplorasi</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0" w:hRule="atLeast"/>
        </w:trPr>
        <w:tc>
          <w:tcPr>
            <w:tcW w:w="709" w:type="dxa"/>
          </w:tcPr>
          <w:p>
            <w:pPr>
              <w:pStyle w:val="TableParagraph"/>
              <w:spacing w:line="230" w:lineRule="exact"/>
              <w:ind w:left="106"/>
              <w:rPr>
                <w:sz w:val="22"/>
              </w:rPr>
            </w:pPr>
            <w:r>
              <w:rPr>
                <w:sz w:val="22"/>
              </w:rPr>
              <w:t>2.15</w:t>
            </w:r>
          </w:p>
        </w:tc>
        <w:tc>
          <w:tcPr>
            <w:tcW w:w="4253" w:type="dxa"/>
          </w:tcPr>
          <w:p>
            <w:pPr>
              <w:pStyle w:val="TableParagraph"/>
              <w:spacing w:line="230" w:lineRule="exact"/>
              <w:ind w:left="106"/>
              <w:rPr>
                <w:sz w:val="22"/>
              </w:rPr>
            </w:pPr>
            <w:r>
              <w:rPr>
                <w:sz w:val="22"/>
              </w:rPr>
              <w:t>Alat Keselamatan Kerja</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2.16</w:t>
            </w:r>
          </w:p>
        </w:tc>
        <w:tc>
          <w:tcPr>
            <w:tcW w:w="4253" w:type="dxa"/>
          </w:tcPr>
          <w:p>
            <w:pPr>
              <w:pStyle w:val="TableParagraph"/>
              <w:spacing w:line="234" w:lineRule="exact"/>
              <w:ind w:left="106"/>
              <w:rPr>
                <w:sz w:val="22"/>
              </w:rPr>
            </w:pPr>
            <w:r>
              <w:rPr>
                <w:sz w:val="22"/>
              </w:rPr>
              <w:t>Alat Peraga</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2.17</w:t>
            </w:r>
          </w:p>
        </w:tc>
        <w:tc>
          <w:tcPr>
            <w:tcW w:w="4253" w:type="dxa"/>
          </w:tcPr>
          <w:p>
            <w:pPr>
              <w:pStyle w:val="TableParagraph"/>
              <w:spacing w:line="234" w:lineRule="exact"/>
              <w:ind w:left="106"/>
              <w:rPr>
                <w:sz w:val="22"/>
              </w:rPr>
            </w:pPr>
            <w:r>
              <w:rPr>
                <w:sz w:val="22"/>
              </w:rPr>
              <w:t>Peralatan Proses/Produksi</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4" w:hRule="atLeast"/>
        </w:trPr>
        <w:tc>
          <w:tcPr>
            <w:tcW w:w="709" w:type="dxa"/>
          </w:tcPr>
          <w:p>
            <w:pPr>
              <w:pStyle w:val="TableParagraph"/>
              <w:spacing w:line="234" w:lineRule="exact"/>
              <w:ind w:left="106"/>
              <w:rPr>
                <w:sz w:val="22"/>
              </w:rPr>
            </w:pPr>
            <w:r>
              <w:rPr>
                <w:sz w:val="22"/>
              </w:rPr>
              <w:t>2.18</w:t>
            </w:r>
          </w:p>
        </w:tc>
        <w:tc>
          <w:tcPr>
            <w:tcW w:w="4253" w:type="dxa"/>
          </w:tcPr>
          <w:p>
            <w:pPr>
              <w:pStyle w:val="TableParagraph"/>
              <w:spacing w:line="234" w:lineRule="exact"/>
              <w:ind w:left="106"/>
              <w:rPr>
                <w:sz w:val="22"/>
              </w:rPr>
            </w:pPr>
            <w:r>
              <w:rPr>
                <w:sz w:val="22"/>
              </w:rPr>
              <w:t>Rambu-Rambu</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300.000,00</w:t>
            </w:r>
          </w:p>
        </w:tc>
      </w:tr>
      <w:tr>
        <w:trPr>
          <w:trHeight w:val="250" w:hRule="atLeast"/>
        </w:trPr>
        <w:tc>
          <w:tcPr>
            <w:tcW w:w="709" w:type="dxa"/>
          </w:tcPr>
          <w:p>
            <w:pPr>
              <w:pStyle w:val="TableParagraph"/>
              <w:spacing w:line="230" w:lineRule="exact"/>
              <w:ind w:left="106"/>
              <w:rPr>
                <w:sz w:val="22"/>
              </w:rPr>
            </w:pPr>
            <w:r>
              <w:rPr>
                <w:sz w:val="22"/>
              </w:rPr>
              <w:t>2.19</w:t>
            </w:r>
          </w:p>
        </w:tc>
        <w:tc>
          <w:tcPr>
            <w:tcW w:w="4253" w:type="dxa"/>
          </w:tcPr>
          <w:p>
            <w:pPr>
              <w:pStyle w:val="TableParagraph"/>
              <w:spacing w:line="230" w:lineRule="exact"/>
              <w:ind w:left="106"/>
              <w:rPr>
                <w:sz w:val="22"/>
              </w:rPr>
            </w:pPr>
            <w:r>
              <w:rPr>
                <w:sz w:val="22"/>
              </w:rPr>
              <w:t>Peralatan Olah Raga</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300.000,00</w:t>
            </w:r>
          </w:p>
        </w:tc>
      </w:tr>
      <w:tr>
        <w:trPr>
          <w:trHeight w:val="253" w:hRule="atLeast"/>
        </w:trPr>
        <w:tc>
          <w:tcPr>
            <w:tcW w:w="709" w:type="dxa"/>
          </w:tcPr>
          <w:p>
            <w:pPr>
              <w:pStyle w:val="TableParagraph"/>
              <w:spacing w:line="234" w:lineRule="exact"/>
              <w:ind w:left="106"/>
              <w:rPr>
                <w:sz w:val="22"/>
              </w:rPr>
            </w:pPr>
            <w:r>
              <w:rPr>
                <w:sz w:val="22"/>
              </w:rPr>
              <w:t>3</w:t>
            </w:r>
          </w:p>
        </w:tc>
        <w:tc>
          <w:tcPr>
            <w:tcW w:w="4253" w:type="dxa"/>
          </w:tcPr>
          <w:p>
            <w:pPr>
              <w:pStyle w:val="TableParagraph"/>
              <w:spacing w:line="234" w:lineRule="exact"/>
              <w:ind w:left="106"/>
              <w:rPr>
                <w:sz w:val="22"/>
              </w:rPr>
            </w:pPr>
            <w:r>
              <w:rPr>
                <w:sz w:val="22"/>
              </w:rPr>
              <w:t>Gedung dan Bangunan, yang terdiri atas:</w:t>
            </w:r>
          </w:p>
        </w:tc>
        <w:tc>
          <w:tcPr>
            <w:tcW w:w="1985" w:type="dxa"/>
            <w:gridSpan w:val="2"/>
          </w:tcPr>
          <w:p>
            <w:pPr>
              <w:pStyle w:val="TableParagraph"/>
              <w:rPr>
                <w:sz w:val="18"/>
              </w:rPr>
            </w:pPr>
          </w:p>
        </w:tc>
      </w:tr>
      <w:tr>
        <w:trPr>
          <w:trHeight w:val="254" w:hRule="atLeast"/>
        </w:trPr>
        <w:tc>
          <w:tcPr>
            <w:tcW w:w="709" w:type="dxa"/>
          </w:tcPr>
          <w:p>
            <w:pPr>
              <w:pStyle w:val="TableParagraph"/>
              <w:spacing w:line="234" w:lineRule="exact"/>
              <w:ind w:left="106"/>
              <w:rPr>
                <w:sz w:val="22"/>
              </w:rPr>
            </w:pPr>
            <w:r>
              <w:rPr>
                <w:sz w:val="22"/>
              </w:rPr>
              <w:t>3.1</w:t>
            </w:r>
          </w:p>
        </w:tc>
        <w:tc>
          <w:tcPr>
            <w:tcW w:w="4253" w:type="dxa"/>
          </w:tcPr>
          <w:p>
            <w:pPr>
              <w:pStyle w:val="TableParagraph"/>
              <w:spacing w:line="234" w:lineRule="exact"/>
              <w:ind w:left="106"/>
              <w:rPr>
                <w:sz w:val="22"/>
              </w:rPr>
            </w:pPr>
            <w:r>
              <w:rPr>
                <w:sz w:val="22"/>
              </w:rPr>
              <w:t>Bangunan Gedung</w:t>
            </w:r>
          </w:p>
        </w:tc>
        <w:tc>
          <w:tcPr>
            <w:tcW w:w="1985" w:type="dxa"/>
            <w:gridSpan w:val="2"/>
          </w:tcPr>
          <w:p>
            <w:pPr>
              <w:pStyle w:val="TableParagraph"/>
              <w:spacing w:line="234" w:lineRule="exact"/>
              <w:ind w:left="106"/>
              <w:rPr>
                <w:sz w:val="22"/>
              </w:rPr>
            </w:pPr>
            <w:r>
              <w:rPr>
                <w:sz w:val="22"/>
              </w:rPr>
              <w:t>Rp. 10.000.000,00</w:t>
            </w:r>
          </w:p>
        </w:tc>
      </w:tr>
      <w:tr>
        <w:trPr>
          <w:trHeight w:val="253" w:hRule="atLeast"/>
        </w:trPr>
        <w:tc>
          <w:tcPr>
            <w:tcW w:w="709" w:type="dxa"/>
          </w:tcPr>
          <w:p>
            <w:pPr>
              <w:pStyle w:val="TableParagraph"/>
              <w:spacing w:line="234" w:lineRule="exact"/>
              <w:ind w:left="106"/>
              <w:rPr>
                <w:sz w:val="22"/>
              </w:rPr>
            </w:pPr>
            <w:r>
              <w:rPr>
                <w:sz w:val="22"/>
              </w:rPr>
              <w:t>3.2</w:t>
            </w:r>
          </w:p>
        </w:tc>
        <w:tc>
          <w:tcPr>
            <w:tcW w:w="4253" w:type="dxa"/>
          </w:tcPr>
          <w:p>
            <w:pPr>
              <w:pStyle w:val="TableParagraph"/>
              <w:spacing w:line="234" w:lineRule="exact"/>
              <w:ind w:left="106"/>
              <w:rPr>
                <w:sz w:val="22"/>
              </w:rPr>
            </w:pPr>
            <w:r>
              <w:rPr>
                <w:sz w:val="22"/>
              </w:rPr>
              <w:t>Monumen</w:t>
            </w:r>
          </w:p>
        </w:tc>
        <w:tc>
          <w:tcPr>
            <w:tcW w:w="1985" w:type="dxa"/>
            <w:gridSpan w:val="2"/>
          </w:tcPr>
          <w:p>
            <w:pPr>
              <w:pStyle w:val="TableParagraph"/>
              <w:spacing w:line="234" w:lineRule="exact"/>
              <w:ind w:left="106"/>
              <w:rPr>
                <w:sz w:val="22"/>
              </w:rPr>
            </w:pPr>
            <w:r>
              <w:rPr>
                <w:sz w:val="22"/>
              </w:rPr>
              <w:t>Rp. 10.000.000,00</w:t>
            </w:r>
          </w:p>
        </w:tc>
      </w:tr>
      <w:tr>
        <w:trPr>
          <w:trHeight w:val="250" w:hRule="atLeast"/>
        </w:trPr>
        <w:tc>
          <w:tcPr>
            <w:tcW w:w="709" w:type="dxa"/>
          </w:tcPr>
          <w:p>
            <w:pPr>
              <w:pStyle w:val="TableParagraph"/>
              <w:spacing w:line="230" w:lineRule="exact"/>
              <w:ind w:left="106"/>
              <w:rPr>
                <w:sz w:val="22"/>
              </w:rPr>
            </w:pPr>
            <w:r>
              <w:rPr>
                <w:sz w:val="22"/>
              </w:rPr>
              <w:t>3.3</w:t>
            </w:r>
          </w:p>
        </w:tc>
        <w:tc>
          <w:tcPr>
            <w:tcW w:w="4253" w:type="dxa"/>
          </w:tcPr>
          <w:p>
            <w:pPr>
              <w:pStyle w:val="TableParagraph"/>
              <w:spacing w:line="230" w:lineRule="exact"/>
              <w:ind w:left="106"/>
              <w:rPr>
                <w:sz w:val="22"/>
              </w:rPr>
            </w:pPr>
            <w:r>
              <w:rPr>
                <w:sz w:val="22"/>
              </w:rPr>
              <w:t>Bangunan Menara</w:t>
            </w:r>
          </w:p>
        </w:tc>
        <w:tc>
          <w:tcPr>
            <w:tcW w:w="1985" w:type="dxa"/>
            <w:gridSpan w:val="2"/>
          </w:tcPr>
          <w:p>
            <w:pPr>
              <w:pStyle w:val="TableParagraph"/>
              <w:spacing w:line="230" w:lineRule="exact"/>
              <w:ind w:left="106"/>
              <w:rPr>
                <w:sz w:val="22"/>
              </w:rPr>
            </w:pPr>
            <w:r>
              <w:rPr>
                <w:sz w:val="22"/>
              </w:rPr>
              <w:t>Rp. 10.000.000,00</w:t>
            </w:r>
          </w:p>
        </w:tc>
      </w:tr>
      <w:tr>
        <w:trPr>
          <w:trHeight w:val="253" w:hRule="atLeast"/>
        </w:trPr>
        <w:tc>
          <w:tcPr>
            <w:tcW w:w="709" w:type="dxa"/>
          </w:tcPr>
          <w:p>
            <w:pPr>
              <w:pStyle w:val="TableParagraph"/>
              <w:spacing w:line="234" w:lineRule="exact"/>
              <w:ind w:left="106"/>
              <w:rPr>
                <w:sz w:val="22"/>
              </w:rPr>
            </w:pPr>
            <w:r>
              <w:rPr>
                <w:sz w:val="22"/>
              </w:rPr>
              <w:t>3.4</w:t>
            </w:r>
          </w:p>
        </w:tc>
        <w:tc>
          <w:tcPr>
            <w:tcW w:w="4253" w:type="dxa"/>
          </w:tcPr>
          <w:p>
            <w:pPr>
              <w:pStyle w:val="TableParagraph"/>
              <w:spacing w:line="234" w:lineRule="exact"/>
              <w:ind w:left="106"/>
              <w:rPr>
                <w:sz w:val="22"/>
              </w:rPr>
            </w:pPr>
            <w:r>
              <w:rPr>
                <w:sz w:val="22"/>
              </w:rPr>
              <w:t>Tugu titik Kontrol/Pasti</w:t>
            </w:r>
          </w:p>
        </w:tc>
        <w:tc>
          <w:tcPr>
            <w:tcW w:w="1985" w:type="dxa"/>
            <w:gridSpan w:val="2"/>
          </w:tcPr>
          <w:p>
            <w:pPr>
              <w:pStyle w:val="TableParagraph"/>
              <w:spacing w:line="234" w:lineRule="exact"/>
              <w:ind w:left="106"/>
              <w:rPr>
                <w:sz w:val="22"/>
              </w:rPr>
            </w:pPr>
            <w:r>
              <w:rPr>
                <w:sz w:val="22"/>
              </w:rPr>
              <w:t>Rp. 10.000.000,00</w:t>
            </w:r>
          </w:p>
        </w:tc>
      </w:tr>
      <w:tr>
        <w:trPr>
          <w:trHeight w:val="254" w:hRule="atLeast"/>
        </w:trPr>
        <w:tc>
          <w:tcPr>
            <w:tcW w:w="709" w:type="dxa"/>
          </w:tcPr>
          <w:p>
            <w:pPr>
              <w:pStyle w:val="TableParagraph"/>
              <w:spacing w:line="234" w:lineRule="exact"/>
              <w:ind w:left="106"/>
              <w:rPr>
                <w:sz w:val="22"/>
              </w:rPr>
            </w:pPr>
            <w:r>
              <w:rPr>
                <w:sz w:val="22"/>
              </w:rPr>
              <w:t>4</w:t>
            </w:r>
          </w:p>
        </w:tc>
        <w:tc>
          <w:tcPr>
            <w:tcW w:w="4253" w:type="dxa"/>
          </w:tcPr>
          <w:p>
            <w:pPr>
              <w:pStyle w:val="TableParagraph"/>
              <w:spacing w:line="234" w:lineRule="exact"/>
              <w:ind w:left="106"/>
              <w:rPr>
                <w:sz w:val="22"/>
              </w:rPr>
            </w:pPr>
            <w:r>
              <w:rPr>
                <w:sz w:val="22"/>
              </w:rPr>
              <w:t>Jalan, Jaringan dan Irigasi, yang terdiri atas:</w:t>
            </w:r>
          </w:p>
        </w:tc>
        <w:tc>
          <w:tcPr>
            <w:tcW w:w="1985" w:type="dxa"/>
            <w:gridSpan w:val="2"/>
          </w:tcPr>
          <w:p>
            <w:pPr>
              <w:pStyle w:val="TableParagraph"/>
              <w:rPr>
                <w:sz w:val="18"/>
              </w:rPr>
            </w:pPr>
          </w:p>
        </w:tc>
      </w:tr>
      <w:tr>
        <w:trPr>
          <w:trHeight w:val="254" w:hRule="atLeast"/>
        </w:trPr>
        <w:tc>
          <w:tcPr>
            <w:tcW w:w="709" w:type="dxa"/>
          </w:tcPr>
          <w:p>
            <w:pPr>
              <w:pStyle w:val="TableParagraph"/>
              <w:spacing w:line="235" w:lineRule="exact"/>
              <w:ind w:left="106"/>
              <w:rPr>
                <w:sz w:val="22"/>
              </w:rPr>
            </w:pPr>
            <w:r>
              <w:rPr>
                <w:sz w:val="22"/>
              </w:rPr>
              <w:t>4.1</w:t>
            </w:r>
          </w:p>
        </w:tc>
        <w:tc>
          <w:tcPr>
            <w:tcW w:w="4253" w:type="dxa"/>
          </w:tcPr>
          <w:p>
            <w:pPr>
              <w:pStyle w:val="TableParagraph"/>
              <w:spacing w:line="235" w:lineRule="exact"/>
              <w:ind w:left="106"/>
              <w:rPr>
                <w:sz w:val="22"/>
              </w:rPr>
            </w:pPr>
            <w:r>
              <w:rPr>
                <w:sz w:val="22"/>
              </w:rPr>
              <w:t>Jalan dan Jembatan</w:t>
            </w:r>
          </w:p>
        </w:tc>
        <w:tc>
          <w:tcPr>
            <w:tcW w:w="587" w:type="dxa"/>
            <w:tcBorders>
              <w:right w:val="nil"/>
            </w:tcBorders>
          </w:tcPr>
          <w:p>
            <w:pPr>
              <w:pStyle w:val="TableParagraph"/>
              <w:spacing w:line="235" w:lineRule="exact"/>
              <w:ind w:left="88" w:right="140"/>
              <w:jc w:val="center"/>
              <w:rPr>
                <w:sz w:val="22"/>
              </w:rPr>
            </w:pPr>
            <w:r>
              <w:rPr>
                <w:sz w:val="22"/>
              </w:rPr>
              <w:t>Rp.</w:t>
            </w:r>
          </w:p>
        </w:tc>
        <w:tc>
          <w:tcPr>
            <w:tcW w:w="1398" w:type="dxa"/>
            <w:tcBorders>
              <w:left w:val="nil"/>
            </w:tcBorders>
          </w:tcPr>
          <w:p>
            <w:pPr>
              <w:pStyle w:val="TableParagraph"/>
              <w:spacing w:line="235" w:lineRule="exact"/>
              <w:ind w:right="235"/>
              <w:jc w:val="right"/>
              <w:rPr>
                <w:sz w:val="22"/>
              </w:rPr>
            </w:pPr>
            <w:r>
              <w:rPr>
                <w:sz w:val="22"/>
              </w:rPr>
              <w:t>0,00</w:t>
            </w:r>
          </w:p>
        </w:tc>
      </w:tr>
      <w:tr>
        <w:trPr>
          <w:trHeight w:val="250" w:hRule="atLeast"/>
        </w:trPr>
        <w:tc>
          <w:tcPr>
            <w:tcW w:w="709" w:type="dxa"/>
          </w:tcPr>
          <w:p>
            <w:pPr>
              <w:pStyle w:val="TableParagraph"/>
              <w:spacing w:line="230" w:lineRule="exact"/>
              <w:ind w:left="106"/>
              <w:rPr>
                <w:sz w:val="22"/>
              </w:rPr>
            </w:pPr>
            <w:r>
              <w:rPr>
                <w:sz w:val="22"/>
              </w:rPr>
              <w:t>4.2</w:t>
            </w:r>
          </w:p>
        </w:tc>
        <w:tc>
          <w:tcPr>
            <w:tcW w:w="4253" w:type="dxa"/>
          </w:tcPr>
          <w:p>
            <w:pPr>
              <w:pStyle w:val="TableParagraph"/>
              <w:spacing w:line="230" w:lineRule="exact"/>
              <w:ind w:left="106"/>
              <w:rPr>
                <w:sz w:val="22"/>
              </w:rPr>
            </w:pPr>
            <w:r>
              <w:rPr>
                <w:sz w:val="22"/>
              </w:rPr>
              <w:t>Bangunan Air/Irigasi</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2"/>
              <w:jc w:val="right"/>
              <w:rPr>
                <w:sz w:val="22"/>
              </w:rPr>
            </w:pPr>
            <w:r>
              <w:rPr>
                <w:sz w:val="22"/>
              </w:rPr>
              <w:t>0,00</w:t>
            </w:r>
          </w:p>
        </w:tc>
      </w:tr>
      <w:tr>
        <w:trPr>
          <w:trHeight w:val="253" w:hRule="atLeast"/>
        </w:trPr>
        <w:tc>
          <w:tcPr>
            <w:tcW w:w="709" w:type="dxa"/>
          </w:tcPr>
          <w:p>
            <w:pPr>
              <w:pStyle w:val="TableParagraph"/>
              <w:spacing w:line="234" w:lineRule="exact"/>
              <w:ind w:left="106"/>
              <w:rPr>
                <w:sz w:val="22"/>
              </w:rPr>
            </w:pPr>
            <w:r>
              <w:rPr>
                <w:sz w:val="22"/>
              </w:rPr>
              <w:t>4.3</w:t>
            </w:r>
          </w:p>
        </w:tc>
        <w:tc>
          <w:tcPr>
            <w:tcW w:w="4253" w:type="dxa"/>
          </w:tcPr>
          <w:p>
            <w:pPr>
              <w:pStyle w:val="TableParagraph"/>
              <w:spacing w:line="234" w:lineRule="exact"/>
              <w:ind w:left="106"/>
              <w:rPr>
                <w:sz w:val="22"/>
              </w:rPr>
            </w:pPr>
            <w:r>
              <w:rPr>
                <w:sz w:val="22"/>
              </w:rPr>
              <w:t>Instalasi</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0,00</w:t>
            </w:r>
          </w:p>
        </w:tc>
      </w:tr>
      <w:tr>
        <w:trPr>
          <w:trHeight w:val="254" w:hRule="atLeast"/>
        </w:trPr>
        <w:tc>
          <w:tcPr>
            <w:tcW w:w="709" w:type="dxa"/>
          </w:tcPr>
          <w:p>
            <w:pPr>
              <w:pStyle w:val="TableParagraph"/>
              <w:spacing w:line="234" w:lineRule="exact"/>
              <w:ind w:left="106"/>
              <w:rPr>
                <w:sz w:val="22"/>
              </w:rPr>
            </w:pPr>
            <w:r>
              <w:rPr>
                <w:sz w:val="22"/>
              </w:rPr>
              <w:t>4.4</w:t>
            </w:r>
          </w:p>
        </w:tc>
        <w:tc>
          <w:tcPr>
            <w:tcW w:w="4253" w:type="dxa"/>
          </w:tcPr>
          <w:p>
            <w:pPr>
              <w:pStyle w:val="TableParagraph"/>
              <w:spacing w:line="234" w:lineRule="exact"/>
              <w:ind w:left="106"/>
              <w:rPr>
                <w:sz w:val="22"/>
              </w:rPr>
            </w:pPr>
            <w:r>
              <w:rPr>
                <w:sz w:val="22"/>
              </w:rPr>
              <w:t>Jaringan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0,00</w:t>
            </w:r>
          </w:p>
        </w:tc>
      </w:tr>
      <w:tr>
        <w:trPr>
          <w:trHeight w:val="250" w:hRule="atLeast"/>
        </w:trPr>
        <w:tc>
          <w:tcPr>
            <w:tcW w:w="709" w:type="dxa"/>
          </w:tcPr>
          <w:p>
            <w:pPr>
              <w:pStyle w:val="TableParagraph"/>
              <w:spacing w:line="230" w:lineRule="exact"/>
              <w:ind w:left="106"/>
              <w:rPr>
                <w:sz w:val="22"/>
              </w:rPr>
            </w:pPr>
            <w:r>
              <w:rPr>
                <w:sz w:val="22"/>
              </w:rPr>
              <w:t>5</w:t>
            </w:r>
          </w:p>
        </w:tc>
        <w:tc>
          <w:tcPr>
            <w:tcW w:w="4253" w:type="dxa"/>
          </w:tcPr>
          <w:p>
            <w:pPr>
              <w:pStyle w:val="TableParagraph"/>
              <w:spacing w:line="230" w:lineRule="exact"/>
              <w:ind w:left="106"/>
              <w:rPr>
                <w:sz w:val="22"/>
              </w:rPr>
            </w:pPr>
            <w:r>
              <w:rPr>
                <w:sz w:val="22"/>
              </w:rPr>
              <w:t>Aset Tetap Lainnya, yang terdiri atas:</w:t>
            </w:r>
          </w:p>
        </w:tc>
        <w:tc>
          <w:tcPr>
            <w:tcW w:w="1985" w:type="dxa"/>
            <w:gridSpan w:val="2"/>
          </w:tcPr>
          <w:p>
            <w:pPr>
              <w:pStyle w:val="TableParagraph"/>
              <w:rPr>
                <w:sz w:val="18"/>
              </w:rPr>
            </w:pPr>
          </w:p>
        </w:tc>
      </w:tr>
      <w:tr>
        <w:trPr>
          <w:trHeight w:val="253" w:hRule="atLeast"/>
        </w:trPr>
        <w:tc>
          <w:tcPr>
            <w:tcW w:w="709" w:type="dxa"/>
          </w:tcPr>
          <w:p>
            <w:pPr>
              <w:pStyle w:val="TableParagraph"/>
              <w:spacing w:line="234" w:lineRule="exact"/>
              <w:ind w:left="106"/>
              <w:rPr>
                <w:sz w:val="22"/>
              </w:rPr>
            </w:pPr>
            <w:r>
              <w:rPr>
                <w:sz w:val="22"/>
              </w:rPr>
              <w:t>5.1</w:t>
            </w:r>
          </w:p>
        </w:tc>
        <w:tc>
          <w:tcPr>
            <w:tcW w:w="4253" w:type="dxa"/>
          </w:tcPr>
          <w:p>
            <w:pPr>
              <w:pStyle w:val="TableParagraph"/>
              <w:spacing w:line="234" w:lineRule="exact"/>
              <w:ind w:left="106"/>
              <w:rPr>
                <w:sz w:val="22"/>
              </w:rPr>
            </w:pPr>
            <w:r>
              <w:rPr>
                <w:sz w:val="22"/>
              </w:rPr>
              <w:t>Bahan Perpustakaan</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0,00</w:t>
            </w:r>
          </w:p>
        </w:tc>
      </w:tr>
      <w:tr>
        <w:trPr>
          <w:trHeight w:val="506" w:hRule="atLeast"/>
        </w:trPr>
        <w:tc>
          <w:tcPr>
            <w:tcW w:w="709" w:type="dxa"/>
          </w:tcPr>
          <w:p>
            <w:pPr>
              <w:pStyle w:val="TableParagraph"/>
              <w:spacing w:line="251" w:lineRule="exact"/>
              <w:ind w:left="106"/>
              <w:rPr>
                <w:sz w:val="22"/>
              </w:rPr>
            </w:pPr>
            <w:r>
              <w:rPr>
                <w:sz w:val="22"/>
              </w:rPr>
              <w:t>5.2</w:t>
            </w:r>
          </w:p>
        </w:tc>
        <w:tc>
          <w:tcPr>
            <w:tcW w:w="4253" w:type="dxa"/>
          </w:tcPr>
          <w:p>
            <w:pPr>
              <w:pStyle w:val="TableParagraph"/>
              <w:spacing w:line="250" w:lineRule="exact"/>
              <w:ind w:left="106"/>
              <w:rPr>
                <w:sz w:val="22"/>
              </w:rPr>
            </w:pPr>
            <w:r>
              <w:rPr>
                <w:sz w:val="22"/>
              </w:rPr>
              <w:t>Barang Bercorak Kesenian / Kebudayaan</w:t>
            </w:r>
          </w:p>
          <w:p>
            <w:pPr>
              <w:pStyle w:val="TableParagraph"/>
              <w:spacing w:line="236" w:lineRule="exact"/>
              <w:ind w:left="106"/>
              <w:rPr>
                <w:sz w:val="22"/>
              </w:rPr>
            </w:pPr>
            <w:r>
              <w:rPr>
                <w:sz w:val="22"/>
              </w:rPr>
              <w:t>/Olahraga</w:t>
            </w:r>
          </w:p>
        </w:tc>
        <w:tc>
          <w:tcPr>
            <w:tcW w:w="587" w:type="dxa"/>
            <w:tcBorders>
              <w:right w:val="nil"/>
            </w:tcBorders>
          </w:tcPr>
          <w:p>
            <w:pPr>
              <w:pStyle w:val="TableParagraph"/>
              <w:spacing w:line="251" w:lineRule="exact"/>
              <w:ind w:left="88" w:right="140"/>
              <w:jc w:val="center"/>
              <w:rPr>
                <w:sz w:val="22"/>
              </w:rPr>
            </w:pPr>
            <w:r>
              <w:rPr>
                <w:sz w:val="22"/>
              </w:rPr>
              <w:t>Rp.</w:t>
            </w:r>
          </w:p>
        </w:tc>
        <w:tc>
          <w:tcPr>
            <w:tcW w:w="1398" w:type="dxa"/>
            <w:tcBorders>
              <w:left w:val="nil"/>
            </w:tcBorders>
          </w:tcPr>
          <w:p>
            <w:pPr>
              <w:pStyle w:val="TableParagraph"/>
              <w:spacing w:line="251" w:lineRule="exact"/>
              <w:ind w:right="235"/>
              <w:jc w:val="right"/>
              <w:rPr>
                <w:sz w:val="22"/>
              </w:rPr>
            </w:pPr>
            <w:r>
              <w:rPr>
                <w:sz w:val="22"/>
              </w:rPr>
              <w:t>0,00</w:t>
            </w:r>
          </w:p>
        </w:tc>
      </w:tr>
      <w:tr>
        <w:trPr>
          <w:trHeight w:val="253" w:hRule="atLeast"/>
        </w:trPr>
        <w:tc>
          <w:tcPr>
            <w:tcW w:w="709" w:type="dxa"/>
          </w:tcPr>
          <w:p>
            <w:pPr>
              <w:pStyle w:val="TableParagraph"/>
              <w:spacing w:line="234" w:lineRule="exact"/>
              <w:ind w:left="106"/>
              <w:rPr>
                <w:sz w:val="22"/>
              </w:rPr>
            </w:pPr>
            <w:r>
              <w:rPr>
                <w:sz w:val="22"/>
              </w:rPr>
              <w:t>5.3</w:t>
            </w:r>
          </w:p>
        </w:tc>
        <w:tc>
          <w:tcPr>
            <w:tcW w:w="4253" w:type="dxa"/>
          </w:tcPr>
          <w:p>
            <w:pPr>
              <w:pStyle w:val="TableParagraph"/>
              <w:spacing w:line="234" w:lineRule="exact"/>
              <w:ind w:left="106"/>
              <w:rPr>
                <w:sz w:val="22"/>
              </w:rPr>
            </w:pPr>
            <w:r>
              <w:rPr>
                <w:sz w:val="22"/>
              </w:rPr>
              <w:t>Hewan</w:t>
            </w:r>
          </w:p>
        </w:tc>
        <w:tc>
          <w:tcPr>
            <w:tcW w:w="1985" w:type="dxa"/>
            <w:gridSpan w:val="2"/>
          </w:tcPr>
          <w:p>
            <w:pPr>
              <w:pStyle w:val="TableParagraph"/>
              <w:rPr>
                <w:sz w:val="18"/>
              </w:rPr>
            </w:pPr>
          </w:p>
        </w:tc>
      </w:tr>
      <w:tr>
        <w:trPr>
          <w:trHeight w:val="254" w:hRule="atLeast"/>
        </w:trPr>
        <w:tc>
          <w:tcPr>
            <w:tcW w:w="709" w:type="dxa"/>
          </w:tcPr>
          <w:p>
            <w:pPr>
              <w:pStyle w:val="TableParagraph"/>
              <w:spacing w:line="235" w:lineRule="exact"/>
              <w:ind w:left="106"/>
              <w:rPr>
                <w:sz w:val="22"/>
              </w:rPr>
            </w:pPr>
            <w:r>
              <w:rPr>
                <w:sz w:val="22"/>
              </w:rPr>
              <w:t>5.4</w:t>
            </w:r>
          </w:p>
        </w:tc>
        <w:tc>
          <w:tcPr>
            <w:tcW w:w="4253" w:type="dxa"/>
          </w:tcPr>
          <w:p>
            <w:pPr>
              <w:pStyle w:val="TableParagraph"/>
              <w:spacing w:line="235" w:lineRule="exact"/>
              <w:ind w:left="106"/>
              <w:rPr>
                <w:sz w:val="22"/>
              </w:rPr>
            </w:pPr>
            <w:r>
              <w:rPr>
                <w:sz w:val="22"/>
              </w:rPr>
              <w:t>Biota Perairan</w:t>
            </w:r>
          </w:p>
        </w:tc>
        <w:tc>
          <w:tcPr>
            <w:tcW w:w="587" w:type="dxa"/>
            <w:tcBorders>
              <w:right w:val="nil"/>
            </w:tcBorders>
          </w:tcPr>
          <w:p>
            <w:pPr>
              <w:pStyle w:val="TableParagraph"/>
              <w:spacing w:line="235" w:lineRule="exact"/>
              <w:ind w:left="88" w:right="140"/>
              <w:jc w:val="center"/>
              <w:rPr>
                <w:sz w:val="22"/>
              </w:rPr>
            </w:pPr>
            <w:r>
              <w:rPr>
                <w:sz w:val="22"/>
              </w:rPr>
              <w:t>Rp.</w:t>
            </w:r>
          </w:p>
        </w:tc>
        <w:tc>
          <w:tcPr>
            <w:tcW w:w="1398" w:type="dxa"/>
            <w:tcBorders>
              <w:left w:val="nil"/>
            </w:tcBorders>
          </w:tcPr>
          <w:p>
            <w:pPr>
              <w:pStyle w:val="TableParagraph"/>
              <w:spacing w:line="235" w:lineRule="exact"/>
              <w:ind w:right="235"/>
              <w:jc w:val="right"/>
              <w:rPr>
                <w:sz w:val="22"/>
              </w:rPr>
            </w:pPr>
            <w:r>
              <w:rPr>
                <w:sz w:val="22"/>
              </w:rPr>
              <w:t>0,00</w:t>
            </w:r>
          </w:p>
        </w:tc>
      </w:tr>
      <w:tr>
        <w:trPr>
          <w:trHeight w:val="250" w:hRule="atLeast"/>
        </w:trPr>
        <w:tc>
          <w:tcPr>
            <w:tcW w:w="709" w:type="dxa"/>
          </w:tcPr>
          <w:p>
            <w:pPr>
              <w:pStyle w:val="TableParagraph"/>
              <w:spacing w:line="230" w:lineRule="exact"/>
              <w:ind w:left="106"/>
              <w:rPr>
                <w:sz w:val="22"/>
              </w:rPr>
            </w:pPr>
            <w:r>
              <w:rPr>
                <w:sz w:val="22"/>
              </w:rPr>
              <w:t>5.5</w:t>
            </w:r>
          </w:p>
        </w:tc>
        <w:tc>
          <w:tcPr>
            <w:tcW w:w="4253" w:type="dxa"/>
          </w:tcPr>
          <w:p>
            <w:pPr>
              <w:pStyle w:val="TableParagraph"/>
              <w:spacing w:line="230" w:lineRule="exact"/>
              <w:ind w:left="106"/>
              <w:rPr>
                <w:sz w:val="22"/>
              </w:rPr>
            </w:pPr>
            <w:r>
              <w:rPr>
                <w:sz w:val="22"/>
              </w:rPr>
              <w:t>Tanaman</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5"/>
              <w:jc w:val="right"/>
              <w:rPr>
                <w:sz w:val="22"/>
              </w:rPr>
            </w:pPr>
            <w:r>
              <w:rPr>
                <w:sz w:val="22"/>
              </w:rPr>
              <w:t>0,00</w:t>
            </w:r>
          </w:p>
        </w:tc>
      </w:tr>
      <w:tr>
        <w:trPr>
          <w:trHeight w:val="254" w:hRule="atLeast"/>
        </w:trPr>
        <w:tc>
          <w:tcPr>
            <w:tcW w:w="709" w:type="dxa"/>
          </w:tcPr>
          <w:p>
            <w:pPr>
              <w:pStyle w:val="TableParagraph"/>
              <w:spacing w:line="234" w:lineRule="exact"/>
              <w:ind w:left="106"/>
              <w:rPr>
                <w:sz w:val="22"/>
              </w:rPr>
            </w:pPr>
            <w:r>
              <w:rPr>
                <w:sz w:val="22"/>
              </w:rPr>
              <w:t>5.6</w:t>
            </w:r>
          </w:p>
        </w:tc>
        <w:tc>
          <w:tcPr>
            <w:tcW w:w="4253" w:type="dxa"/>
          </w:tcPr>
          <w:p>
            <w:pPr>
              <w:pStyle w:val="TableParagraph"/>
              <w:spacing w:line="234" w:lineRule="exact"/>
              <w:ind w:left="106"/>
              <w:rPr>
                <w:sz w:val="22"/>
              </w:rPr>
            </w:pPr>
            <w:r>
              <w:rPr>
                <w:sz w:val="22"/>
              </w:rPr>
              <w:t>Barang Koleksi Non Budaya</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0,00</w:t>
            </w:r>
          </w:p>
        </w:tc>
      </w:tr>
      <w:tr>
        <w:trPr>
          <w:trHeight w:val="254" w:hRule="atLeast"/>
        </w:trPr>
        <w:tc>
          <w:tcPr>
            <w:tcW w:w="709" w:type="dxa"/>
          </w:tcPr>
          <w:p>
            <w:pPr>
              <w:pStyle w:val="TableParagraph"/>
              <w:spacing w:line="234" w:lineRule="exact"/>
              <w:ind w:left="106"/>
              <w:rPr>
                <w:sz w:val="22"/>
              </w:rPr>
            </w:pPr>
            <w:r>
              <w:rPr>
                <w:sz w:val="22"/>
              </w:rPr>
              <w:t>5.7</w:t>
            </w:r>
          </w:p>
        </w:tc>
        <w:tc>
          <w:tcPr>
            <w:tcW w:w="4253" w:type="dxa"/>
          </w:tcPr>
          <w:p>
            <w:pPr>
              <w:pStyle w:val="TableParagraph"/>
              <w:spacing w:line="234" w:lineRule="exact"/>
              <w:ind w:left="106"/>
              <w:rPr>
                <w:sz w:val="22"/>
              </w:rPr>
            </w:pPr>
            <w:r>
              <w:rPr>
                <w:sz w:val="22"/>
              </w:rPr>
              <w:t>Aset Tetap dalam Renovasi</w:t>
            </w:r>
          </w:p>
        </w:tc>
        <w:tc>
          <w:tcPr>
            <w:tcW w:w="587" w:type="dxa"/>
            <w:tcBorders>
              <w:right w:val="nil"/>
            </w:tcBorders>
          </w:tcPr>
          <w:p>
            <w:pPr>
              <w:pStyle w:val="TableParagraph"/>
              <w:spacing w:line="234" w:lineRule="exact"/>
              <w:ind w:left="88" w:right="140"/>
              <w:jc w:val="center"/>
              <w:rPr>
                <w:sz w:val="22"/>
              </w:rPr>
            </w:pPr>
            <w:r>
              <w:rPr>
                <w:sz w:val="22"/>
              </w:rPr>
              <w:t>Rp.</w:t>
            </w:r>
          </w:p>
        </w:tc>
        <w:tc>
          <w:tcPr>
            <w:tcW w:w="1398" w:type="dxa"/>
            <w:tcBorders>
              <w:left w:val="nil"/>
            </w:tcBorders>
          </w:tcPr>
          <w:p>
            <w:pPr>
              <w:pStyle w:val="TableParagraph"/>
              <w:spacing w:line="234" w:lineRule="exact"/>
              <w:ind w:right="235"/>
              <w:jc w:val="right"/>
              <w:rPr>
                <w:sz w:val="22"/>
              </w:rPr>
            </w:pPr>
            <w:r>
              <w:rPr>
                <w:sz w:val="22"/>
              </w:rPr>
              <w:t>0,00</w:t>
            </w:r>
          </w:p>
        </w:tc>
      </w:tr>
      <w:tr>
        <w:trPr>
          <w:trHeight w:val="250" w:hRule="atLeast"/>
        </w:trPr>
        <w:tc>
          <w:tcPr>
            <w:tcW w:w="709" w:type="dxa"/>
          </w:tcPr>
          <w:p>
            <w:pPr>
              <w:pStyle w:val="TableParagraph"/>
              <w:spacing w:line="230" w:lineRule="exact"/>
              <w:ind w:left="106"/>
              <w:rPr>
                <w:sz w:val="22"/>
              </w:rPr>
            </w:pPr>
            <w:r>
              <w:rPr>
                <w:sz w:val="22"/>
              </w:rPr>
              <w:t>6</w:t>
            </w:r>
          </w:p>
        </w:tc>
        <w:tc>
          <w:tcPr>
            <w:tcW w:w="4253" w:type="dxa"/>
          </w:tcPr>
          <w:p>
            <w:pPr>
              <w:pStyle w:val="TableParagraph"/>
              <w:spacing w:line="230" w:lineRule="exact"/>
              <w:ind w:left="106"/>
              <w:rPr>
                <w:sz w:val="22"/>
              </w:rPr>
            </w:pPr>
            <w:r>
              <w:rPr>
                <w:sz w:val="22"/>
              </w:rPr>
              <w:t>Konstruksi Dalam Pengerjaan</w:t>
            </w:r>
          </w:p>
        </w:tc>
        <w:tc>
          <w:tcPr>
            <w:tcW w:w="587" w:type="dxa"/>
            <w:tcBorders>
              <w:right w:val="nil"/>
            </w:tcBorders>
          </w:tcPr>
          <w:p>
            <w:pPr>
              <w:pStyle w:val="TableParagraph"/>
              <w:spacing w:line="230" w:lineRule="exact"/>
              <w:ind w:left="88" w:right="140"/>
              <w:jc w:val="center"/>
              <w:rPr>
                <w:sz w:val="22"/>
              </w:rPr>
            </w:pPr>
            <w:r>
              <w:rPr>
                <w:sz w:val="22"/>
              </w:rPr>
              <w:t>Rp.</w:t>
            </w:r>
          </w:p>
        </w:tc>
        <w:tc>
          <w:tcPr>
            <w:tcW w:w="1398" w:type="dxa"/>
            <w:tcBorders>
              <w:left w:val="nil"/>
            </w:tcBorders>
          </w:tcPr>
          <w:p>
            <w:pPr>
              <w:pStyle w:val="TableParagraph"/>
              <w:spacing w:line="230" w:lineRule="exact"/>
              <w:ind w:right="232"/>
              <w:jc w:val="right"/>
              <w:rPr>
                <w:sz w:val="22"/>
              </w:rPr>
            </w:pPr>
            <w:r>
              <w:rPr>
                <w:sz w:val="22"/>
              </w:rPr>
              <w:t>0,00</w:t>
            </w:r>
          </w:p>
        </w:tc>
      </w:tr>
    </w:tbl>
    <w:p>
      <w:pPr>
        <w:pStyle w:val="BodyText"/>
        <w:rPr>
          <w:sz w:val="20"/>
        </w:rPr>
      </w:pPr>
    </w:p>
    <w:p>
      <w:pPr>
        <w:pStyle w:val="BodyText"/>
        <w:spacing w:before="7"/>
      </w:pPr>
    </w:p>
    <w:p>
      <w:pPr>
        <w:pStyle w:val="BodyText"/>
        <w:ind w:left="1965" w:right="1495"/>
        <w:jc w:val="both"/>
      </w:pPr>
      <w:r>
        <w:rPr/>
        <w:t>Aset tetap dinilai dengan biaya perolehan. Apabila penilaian aset tetap dengan menggunakan biaya perolehan tidak memungkinkan maka nilai aset tetap didasarkan pada nilai wajar pada saat perolehan. Biaya perolehan adalah jumlah kas atau setara kas yang dibayarkan atau nilai wajar imbalan lain yang diberikan untuk memperoleh suatu aset pada saat perolehan atau konstruksi sampai dengan aset tersebut dalam kondisi dan tempat yang siap untuk digunakan. Sedangkan,</w:t>
      </w:r>
    </w:p>
    <w:p>
      <w:pPr>
        <w:spacing w:after="0"/>
        <w:jc w:val="both"/>
        <w:sectPr>
          <w:pgSz w:w="12240" w:h="18720"/>
          <w:pgMar w:header="1024" w:footer="2406" w:top="2240" w:bottom="2600" w:left="1440" w:right="60"/>
        </w:sectPr>
      </w:pPr>
    </w:p>
    <w:p>
      <w:pPr>
        <w:pStyle w:val="BodyText"/>
        <w:spacing w:before="11"/>
        <w:rPr>
          <w:sz w:val="15"/>
        </w:rPr>
      </w:pPr>
    </w:p>
    <w:p>
      <w:pPr>
        <w:pStyle w:val="BodyText"/>
        <w:spacing w:before="91"/>
        <w:ind w:left="1965" w:right="1497"/>
        <w:jc w:val="both"/>
      </w:pPr>
      <w:r>
        <w:rPr/>
        <w:t>nilai wajar adalah nilai tukar aset atau penyelesaian kewajiban antar pihak yang memahami dan berkeinginan untuk melakukan transaksi wajar. Nilai wajar digunakan untuk mencatat aset tetap yang bersumber dari donasi/hibah atau rampasan/sitaan yang tidak diketahui nilai perolehannya.</w:t>
      </w:r>
    </w:p>
    <w:p>
      <w:pPr>
        <w:pStyle w:val="BodyText"/>
        <w:spacing w:before="120"/>
        <w:ind w:left="1965"/>
        <w:jc w:val="both"/>
      </w:pPr>
      <w:r>
        <w:rPr/>
        <w:t>Biaya perolehan aset terdiri dari:</w:t>
      </w:r>
    </w:p>
    <w:p>
      <w:pPr>
        <w:pStyle w:val="ListParagraph"/>
        <w:numPr>
          <w:ilvl w:val="0"/>
          <w:numId w:val="11"/>
        </w:numPr>
        <w:tabs>
          <w:tab w:pos="2249" w:val="left" w:leader="none"/>
        </w:tabs>
        <w:spacing w:line="240" w:lineRule="auto" w:before="59" w:after="0"/>
        <w:ind w:left="2248" w:right="1489" w:hanging="284"/>
        <w:jc w:val="both"/>
        <w:rPr>
          <w:sz w:val="22"/>
        </w:rPr>
      </w:pPr>
      <w:r>
        <w:rPr>
          <w:sz w:val="22"/>
        </w:rPr>
        <w:t>Harga pembelian atau biaya konstruksi, termasuk bea impor dan pajak pembelian, setelah dikurangi dengan diskon dan/atau</w:t>
      </w:r>
      <w:r>
        <w:rPr>
          <w:spacing w:val="-13"/>
          <w:sz w:val="22"/>
        </w:rPr>
        <w:t> </w:t>
      </w:r>
      <w:r>
        <w:rPr>
          <w:sz w:val="22"/>
        </w:rPr>
        <w:t>rabat;</w:t>
      </w:r>
    </w:p>
    <w:p>
      <w:pPr>
        <w:pStyle w:val="ListParagraph"/>
        <w:numPr>
          <w:ilvl w:val="0"/>
          <w:numId w:val="11"/>
        </w:numPr>
        <w:tabs>
          <w:tab w:pos="2249" w:val="left" w:leader="none"/>
        </w:tabs>
        <w:spacing w:line="240" w:lineRule="auto" w:before="0" w:after="0"/>
        <w:ind w:left="2248" w:right="1498" w:hanging="284"/>
        <w:jc w:val="both"/>
        <w:rPr>
          <w:sz w:val="22"/>
        </w:rPr>
      </w:pPr>
      <w:r>
        <w:rPr>
          <w:sz w:val="22"/>
        </w:rPr>
        <w:t>Seluruh biaya lainnya yang secara langsung dapat dihubungkan/diatribusikan kepada aset sehinggga dapat membawa aset tersebut ke kondisi yang membuat aset dapat bekerja untuk penggunaan yang</w:t>
      </w:r>
      <w:r>
        <w:rPr>
          <w:spacing w:val="-8"/>
          <w:sz w:val="22"/>
        </w:rPr>
        <w:t> </w:t>
      </w:r>
      <w:r>
        <w:rPr>
          <w:sz w:val="22"/>
        </w:rPr>
        <w:t>dimaksudkan.</w:t>
      </w:r>
    </w:p>
    <w:p>
      <w:pPr>
        <w:pStyle w:val="BodyText"/>
        <w:spacing w:before="119"/>
        <w:ind w:left="1965" w:right="1495"/>
        <w:jc w:val="both"/>
      </w:pPr>
      <w:r>
        <w:rPr/>
        <w:t>Demikian juga pengeluaran untuk belanja perjalanan dan jasa yang terkait dengan perolehan Aset Tetap atau aset lainnya. Hal ini meliputi biaya konsultan perencana, konsultan pengawas, dan pengembangan perangkat lunak (</w:t>
      </w:r>
      <w:r>
        <w:rPr>
          <w:i/>
        </w:rPr>
        <w:t>software</w:t>
      </w:r>
      <w:r>
        <w:rPr/>
        <w:t>), dan harus ditambahkan pada nilai perolehan. Contoh biaya yang secara langsung dapat dihubungkan/diatribusikan dengan aset, antara lain:</w:t>
      </w:r>
    </w:p>
    <w:p>
      <w:pPr>
        <w:pStyle w:val="ListParagraph"/>
        <w:numPr>
          <w:ilvl w:val="0"/>
          <w:numId w:val="12"/>
        </w:numPr>
        <w:tabs>
          <w:tab w:pos="2249" w:val="left" w:leader="none"/>
        </w:tabs>
        <w:spacing w:line="240" w:lineRule="auto" w:before="60" w:after="0"/>
        <w:ind w:left="2249" w:right="0" w:hanging="284"/>
        <w:jc w:val="left"/>
        <w:rPr>
          <w:sz w:val="22"/>
        </w:rPr>
      </w:pPr>
      <w:r>
        <w:rPr>
          <w:sz w:val="22"/>
        </w:rPr>
        <w:t>Biaya persiapan</w:t>
      </w:r>
      <w:r>
        <w:rPr>
          <w:spacing w:val="-4"/>
          <w:sz w:val="22"/>
        </w:rPr>
        <w:t> </w:t>
      </w:r>
      <w:r>
        <w:rPr>
          <w:sz w:val="22"/>
        </w:rPr>
        <w:t>tempat;</w:t>
      </w:r>
    </w:p>
    <w:p>
      <w:pPr>
        <w:pStyle w:val="ListParagraph"/>
        <w:numPr>
          <w:ilvl w:val="0"/>
          <w:numId w:val="12"/>
        </w:numPr>
        <w:tabs>
          <w:tab w:pos="2249" w:val="left" w:leader="none"/>
        </w:tabs>
        <w:spacing w:line="240" w:lineRule="auto" w:before="3" w:after="0"/>
        <w:ind w:left="2248" w:right="1497" w:hanging="284"/>
        <w:jc w:val="left"/>
        <w:rPr>
          <w:sz w:val="22"/>
        </w:rPr>
      </w:pPr>
      <w:r>
        <w:rPr>
          <w:sz w:val="22"/>
        </w:rPr>
        <w:t>Biaya pengiriman awal (</w:t>
      </w:r>
      <w:r>
        <w:rPr>
          <w:i/>
          <w:sz w:val="22"/>
        </w:rPr>
        <w:t>initial delivery</w:t>
      </w:r>
      <w:r>
        <w:rPr>
          <w:sz w:val="22"/>
        </w:rPr>
        <w:t>) dan biaya simpan bongkar muat (</w:t>
      </w:r>
      <w:r>
        <w:rPr>
          <w:i/>
          <w:sz w:val="22"/>
        </w:rPr>
        <w:t>handling</w:t>
      </w:r>
      <w:r>
        <w:rPr>
          <w:i/>
          <w:spacing w:val="1"/>
          <w:sz w:val="22"/>
        </w:rPr>
        <w:t> </w:t>
      </w:r>
      <w:r>
        <w:rPr>
          <w:i/>
          <w:sz w:val="22"/>
        </w:rPr>
        <w:t>cost</w:t>
      </w:r>
      <w:r>
        <w:rPr>
          <w:sz w:val="22"/>
        </w:rPr>
        <w:t>);</w:t>
      </w:r>
    </w:p>
    <w:p>
      <w:pPr>
        <w:pStyle w:val="ListParagraph"/>
        <w:numPr>
          <w:ilvl w:val="0"/>
          <w:numId w:val="12"/>
        </w:numPr>
        <w:tabs>
          <w:tab w:pos="2249" w:val="left" w:leader="none"/>
        </w:tabs>
        <w:spacing w:line="250" w:lineRule="exact" w:before="0" w:after="0"/>
        <w:ind w:left="2249" w:right="0" w:hanging="284"/>
        <w:jc w:val="left"/>
        <w:rPr>
          <w:sz w:val="22"/>
        </w:rPr>
      </w:pPr>
      <w:r>
        <w:rPr>
          <w:sz w:val="22"/>
        </w:rPr>
        <w:t>Biaya pemasangan (installation</w:t>
      </w:r>
      <w:r>
        <w:rPr>
          <w:spacing w:val="-2"/>
          <w:sz w:val="22"/>
        </w:rPr>
        <w:t> </w:t>
      </w:r>
      <w:r>
        <w:rPr>
          <w:sz w:val="22"/>
        </w:rPr>
        <w:t>cost);</w:t>
      </w:r>
    </w:p>
    <w:p>
      <w:pPr>
        <w:pStyle w:val="ListParagraph"/>
        <w:numPr>
          <w:ilvl w:val="0"/>
          <w:numId w:val="12"/>
        </w:numPr>
        <w:tabs>
          <w:tab w:pos="2249" w:val="left" w:leader="none"/>
        </w:tabs>
        <w:spacing w:line="252" w:lineRule="exact" w:before="0" w:after="0"/>
        <w:ind w:left="2249" w:right="0" w:hanging="284"/>
        <w:jc w:val="left"/>
        <w:rPr>
          <w:sz w:val="22"/>
        </w:rPr>
      </w:pPr>
      <w:r>
        <w:rPr>
          <w:sz w:val="22"/>
        </w:rPr>
        <w:t>Biaya professional seperti arsitek dan</w:t>
      </w:r>
      <w:r>
        <w:rPr>
          <w:spacing w:val="-9"/>
          <w:sz w:val="22"/>
        </w:rPr>
        <w:t> </w:t>
      </w:r>
      <w:r>
        <w:rPr>
          <w:sz w:val="22"/>
        </w:rPr>
        <w:t>insinyur;</w:t>
      </w:r>
    </w:p>
    <w:p>
      <w:pPr>
        <w:pStyle w:val="ListParagraph"/>
        <w:numPr>
          <w:ilvl w:val="0"/>
          <w:numId w:val="12"/>
        </w:numPr>
        <w:tabs>
          <w:tab w:pos="2249" w:val="left" w:leader="none"/>
        </w:tabs>
        <w:spacing w:line="252" w:lineRule="exact" w:before="4" w:after="0"/>
        <w:ind w:left="2249" w:right="0" w:hanging="284"/>
        <w:jc w:val="left"/>
        <w:rPr>
          <w:sz w:val="22"/>
        </w:rPr>
      </w:pPr>
      <w:r>
        <w:rPr>
          <w:sz w:val="22"/>
        </w:rPr>
        <w:t>Biaya</w:t>
      </w:r>
      <w:r>
        <w:rPr>
          <w:spacing w:val="-9"/>
          <w:sz w:val="22"/>
        </w:rPr>
        <w:t> </w:t>
      </w:r>
      <w:r>
        <w:rPr>
          <w:sz w:val="22"/>
        </w:rPr>
        <w:t>konstruksi;</w:t>
      </w:r>
    </w:p>
    <w:p>
      <w:pPr>
        <w:pStyle w:val="ListParagraph"/>
        <w:numPr>
          <w:ilvl w:val="0"/>
          <w:numId w:val="12"/>
        </w:numPr>
        <w:tabs>
          <w:tab w:pos="2249" w:val="left" w:leader="none"/>
        </w:tabs>
        <w:spacing w:line="240" w:lineRule="auto" w:before="0" w:after="0"/>
        <w:ind w:left="2248" w:right="1504" w:hanging="284"/>
        <w:jc w:val="left"/>
        <w:rPr>
          <w:sz w:val="22"/>
        </w:rPr>
      </w:pPr>
      <w:r>
        <w:rPr>
          <w:sz w:val="22"/>
        </w:rPr>
        <w:t>Biaya pengujian aset untuk menguji apakah aset telah berfungsi dengan benar (</w:t>
      </w:r>
      <w:r>
        <w:rPr>
          <w:i/>
          <w:sz w:val="22"/>
        </w:rPr>
        <w:t>testing</w:t>
      </w:r>
      <w:r>
        <w:rPr>
          <w:i/>
          <w:spacing w:val="1"/>
          <w:sz w:val="22"/>
        </w:rPr>
        <w:t> </w:t>
      </w:r>
      <w:r>
        <w:rPr>
          <w:i/>
          <w:sz w:val="22"/>
        </w:rPr>
        <w:t>cost</w:t>
      </w:r>
      <w:r>
        <w:rPr>
          <w:sz w:val="22"/>
        </w:rPr>
        <w:t>).</w:t>
      </w:r>
    </w:p>
    <w:p>
      <w:pPr>
        <w:pStyle w:val="BodyText"/>
        <w:spacing w:before="117"/>
        <w:ind w:left="1965" w:right="1498"/>
        <w:jc w:val="both"/>
      </w:pPr>
      <w:r>
        <w:rPr/>
        <w:t>Pengeluaran setelah perolehan awal suatu Aset Tetap yang memperpanjang masa manfaat atau yang kemungkinan besar memberi manfaat ekonomi di masa yang akan datang dalam bentuk peningkatan kapasitas, peningkatan mutu produksi, atau peningkatan standar kinerja, harus ditambahkan pada nilai tercatat aset yang bersangkutan (</w:t>
      </w:r>
      <w:r>
        <w:rPr>
          <w:i/>
        </w:rPr>
        <w:t>carrying amount</w:t>
      </w:r>
      <w:r>
        <w:rPr/>
        <w:t>). Pengeluaran lainnya yang timbul setelah perolehan awal selain pengeluaran yang memberi nilai manfaat tersebut serta yang tidak memenuhi Nilai Satuan Minimum Kapitalisasi Aset Tetap diakui sebagai beban pengeluaran (</w:t>
      </w:r>
      <w:r>
        <w:rPr>
          <w:i/>
        </w:rPr>
        <w:t>expenses</w:t>
      </w:r>
      <w:r>
        <w:rPr/>
        <w:t>) pada periode dimana beban pengeluaran tersebut terjadi dan tidak menambah nilai Aset Tetap yang</w:t>
      </w:r>
      <w:r>
        <w:rPr>
          <w:spacing w:val="-9"/>
        </w:rPr>
        <w:t> </w:t>
      </w:r>
      <w:r>
        <w:rPr/>
        <w:t>bersangkutan.</w:t>
      </w:r>
    </w:p>
    <w:p>
      <w:pPr>
        <w:pStyle w:val="BodyText"/>
        <w:spacing w:line="242" w:lineRule="auto" w:before="60"/>
        <w:ind w:left="1965" w:right="1504"/>
        <w:jc w:val="both"/>
      </w:pPr>
      <w:r>
        <w:rPr/>
        <w:t>Pengeluaran setelah perolehan awal suatu Aset Tetap dapat dikapitalisasi pada nilai aset hanya jika memenuhi persyaratan sebagai berikut:</w:t>
      </w:r>
    </w:p>
    <w:p>
      <w:pPr>
        <w:pStyle w:val="ListParagraph"/>
        <w:numPr>
          <w:ilvl w:val="0"/>
          <w:numId w:val="13"/>
        </w:numPr>
        <w:tabs>
          <w:tab w:pos="2249" w:val="left" w:leader="none"/>
        </w:tabs>
        <w:spacing w:line="240" w:lineRule="auto" w:before="57" w:after="0"/>
        <w:ind w:left="2248" w:right="1502" w:hanging="284"/>
        <w:jc w:val="both"/>
        <w:rPr>
          <w:sz w:val="22"/>
        </w:rPr>
      </w:pPr>
      <w:r>
        <w:rPr>
          <w:sz w:val="22"/>
        </w:rPr>
        <w:t>Pengeluaran tersebut mengakibatkan bertambahnya masa manfaat atau kapasitas, atau kualitas, dan atau volume aset yang telah dimiliki;</w:t>
      </w:r>
      <w:r>
        <w:rPr>
          <w:spacing w:val="-19"/>
          <w:sz w:val="22"/>
        </w:rPr>
        <w:t> </w:t>
      </w:r>
      <w:r>
        <w:rPr>
          <w:sz w:val="22"/>
        </w:rPr>
        <w:t>dan</w:t>
      </w:r>
    </w:p>
    <w:p>
      <w:pPr>
        <w:pStyle w:val="ListParagraph"/>
        <w:numPr>
          <w:ilvl w:val="0"/>
          <w:numId w:val="13"/>
        </w:numPr>
        <w:tabs>
          <w:tab w:pos="2249" w:val="left" w:leader="none"/>
        </w:tabs>
        <w:spacing w:line="242" w:lineRule="auto" w:before="0" w:after="0"/>
        <w:ind w:left="2248" w:right="1496" w:hanging="284"/>
        <w:jc w:val="both"/>
        <w:rPr>
          <w:sz w:val="22"/>
        </w:rPr>
      </w:pPr>
      <w:r>
        <w:rPr>
          <w:sz w:val="22"/>
        </w:rPr>
        <w:t>Pengeluaran tersebut memenuhi batasan minimal Nilai Satuan Minimum Kapitalisasi Aset</w:t>
      </w:r>
      <w:r>
        <w:rPr>
          <w:spacing w:val="1"/>
          <w:sz w:val="22"/>
        </w:rPr>
        <w:t> </w:t>
      </w:r>
      <w:r>
        <w:rPr>
          <w:sz w:val="22"/>
        </w:rPr>
        <w:t>Tetap.</w:t>
      </w:r>
    </w:p>
    <w:p>
      <w:pPr>
        <w:pStyle w:val="BodyText"/>
        <w:spacing w:before="116"/>
        <w:ind w:left="1965" w:right="1503"/>
        <w:jc w:val="both"/>
      </w:pPr>
      <w:r>
        <w:rPr/>
        <w:t>Terkait dengan kriteria pertama di atas, perlu diketahui tentang pengertian atau istilah berikut ini:</w:t>
      </w:r>
    </w:p>
    <w:p>
      <w:pPr>
        <w:pStyle w:val="ListParagraph"/>
        <w:numPr>
          <w:ilvl w:val="0"/>
          <w:numId w:val="14"/>
        </w:numPr>
        <w:tabs>
          <w:tab w:pos="2249" w:val="left" w:leader="none"/>
        </w:tabs>
        <w:spacing w:line="240" w:lineRule="auto" w:before="58" w:after="0"/>
        <w:ind w:left="2248" w:right="1490" w:hanging="284"/>
        <w:jc w:val="both"/>
        <w:rPr>
          <w:sz w:val="22"/>
        </w:rPr>
      </w:pPr>
      <w:r>
        <w:rPr>
          <w:sz w:val="22"/>
        </w:rPr>
        <w:t>Pertambahan masa manfaat adalah bertambahnya umur ekonomis yang diharapkan dari Aset Tetap yang sudah ada. Misalnya sebuah gedung semula diperkirakan mempunyai umur ekonomis 10 tahun. Pada tahun ke-7 dilakukan renovasi dengan harapan gedung tersebut masih dapat digunakan 8 tahun lagi. Dengan adanya renovasi tersebut maka umur gedung berubah dari 10 tahun menjadi 15 tahun. (Sesuai Peraturan Bupati Kabupaten Cilacap Bab X Perubahan Kedua Kebijakan Akuntansi Pemerintah Kabupaten</w:t>
      </w:r>
      <w:r>
        <w:rPr>
          <w:spacing w:val="-17"/>
          <w:sz w:val="22"/>
        </w:rPr>
        <w:t> </w:t>
      </w:r>
      <w:r>
        <w:rPr>
          <w:sz w:val="22"/>
        </w:rPr>
        <w:t>Cilacap)</w:t>
      </w:r>
    </w:p>
    <w:p>
      <w:pPr>
        <w:pStyle w:val="ListParagraph"/>
        <w:numPr>
          <w:ilvl w:val="0"/>
          <w:numId w:val="14"/>
        </w:numPr>
        <w:tabs>
          <w:tab w:pos="2249" w:val="left" w:leader="none"/>
        </w:tabs>
        <w:spacing w:line="240" w:lineRule="auto" w:before="1" w:after="0"/>
        <w:ind w:left="2248" w:right="1494" w:hanging="284"/>
        <w:jc w:val="both"/>
        <w:rPr>
          <w:sz w:val="22"/>
        </w:rPr>
      </w:pPr>
      <w:r>
        <w:rPr>
          <w:sz w:val="22"/>
        </w:rPr>
        <w:t>Peningkatan kapasitas adalah bertambahnya kapasitas atau kemampuan Aset Tetap yang sudah ada. Misalnya, sebuah generator listrik yang</w:t>
      </w:r>
      <w:r>
        <w:rPr>
          <w:spacing w:val="45"/>
          <w:sz w:val="22"/>
        </w:rPr>
        <w:t> </w:t>
      </w:r>
      <w:r>
        <w:rPr>
          <w:sz w:val="22"/>
        </w:rPr>
        <w:t>mempunyai</w:t>
      </w:r>
    </w:p>
    <w:p>
      <w:pPr>
        <w:spacing w:after="0" w:line="240" w:lineRule="auto"/>
        <w:jc w:val="both"/>
        <w:rPr>
          <w:sz w:val="22"/>
        </w:rPr>
        <w:sectPr>
          <w:pgSz w:w="12240" w:h="18720"/>
          <w:pgMar w:header="1024" w:footer="2406" w:top="2240" w:bottom="2600" w:left="1440" w:right="60"/>
        </w:sectPr>
      </w:pPr>
    </w:p>
    <w:p>
      <w:pPr>
        <w:pStyle w:val="BodyText"/>
        <w:spacing w:before="11"/>
        <w:rPr>
          <w:sz w:val="15"/>
        </w:rPr>
      </w:pPr>
    </w:p>
    <w:p>
      <w:pPr>
        <w:pStyle w:val="BodyText"/>
        <w:spacing w:before="91"/>
        <w:ind w:left="2248" w:right="1500"/>
        <w:jc w:val="both"/>
      </w:pPr>
      <w:r>
        <w:rPr/>
        <w:t>output 200 KW dilakukan renovasi sehingga kapasitasnya meningkat menjadi 300 KW.</w:t>
      </w:r>
    </w:p>
    <w:p>
      <w:pPr>
        <w:pStyle w:val="ListParagraph"/>
        <w:numPr>
          <w:ilvl w:val="0"/>
          <w:numId w:val="14"/>
        </w:numPr>
        <w:tabs>
          <w:tab w:pos="2249" w:val="left" w:leader="none"/>
        </w:tabs>
        <w:spacing w:line="240" w:lineRule="auto" w:before="0" w:after="0"/>
        <w:ind w:left="2248" w:right="1501" w:hanging="284"/>
        <w:jc w:val="both"/>
        <w:rPr>
          <w:sz w:val="22"/>
        </w:rPr>
      </w:pPr>
      <w:r>
        <w:rPr>
          <w:sz w:val="22"/>
        </w:rPr>
        <w:t>Peningkatan kualitas aset adalah bertambahnya kualitas dari Aset Tetap yang sudah ada. Misalnya, jalan yang masih berupa tanah ditingkatkan menjadi jalan aspal.</w:t>
      </w:r>
    </w:p>
    <w:p>
      <w:pPr>
        <w:pStyle w:val="ListParagraph"/>
        <w:numPr>
          <w:ilvl w:val="0"/>
          <w:numId w:val="14"/>
        </w:numPr>
        <w:tabs>
          <w:tab w:pos="2249" w:val="left" w:leader="none"/>
        </w:tabs>
        <w:spacing w:line="240" w:lineRule="auto" w:before="0" w:after="0"/>
        <w:ind w:left="2248" w:right="1499" w:hanging="284"/>
        <w:jc w:val="both"/>
        <w:rPr>
          <w:sz w:val="22"/>
        </w:rPr>
      </w:pPr>
      <w:r>
        <w:rPr>
          <w:sz w:val="22"/>
        </w:rPr>
        <w:t>Pertambahan volume aset adalah bertambahnya jumlah atau satuan ukuran aset yang sudah ada, misalnya penambahan luas bangunan suatu gedung dari 400 m2 menjadi 500</w:t>
      </w:r>
      <w:r>
        <w:rPr>
          <w:spacing w:val="2"/>
          <w:sz w:val="22"/>
        </w:rPr>
        <w:t> </w:t>
      </w:r>
      <w:r>
        <w:rPr>
          <w:sz w:val="22"/>
        </w:rPr>
        <w:t>m2.</w:t>
      </w:r>
    </w:p>
    <w:p>
      <w:pPr>
        <w:pStyle w:val="ListParagraph"/>
        <w:numPr>
          <w:ilvl w:val="4"/>
          <w:numId w:val="9"/>
        </w:numPr>
        <w:tabs>
          <w:tab w:pos="1965" w:val="left" w:leader="none"/>
        </w:tabs>
        <w:spacing w:line="240" w:lineRule="auto" w:before="60" w:after="0"/>
        <w:ind w:left="1965" w:right="1504" w:hanging="284"/>
        <w:jc w:val="left"/>
        <w:rPr>
          <w:sz w:val="22"/>
        </w:rPr>
      </w:pPr>
      <w:r>
        <w:rPr>
          <w:sz w:val="22"/>
        </w:rPr>
        <w:t>Aset tetap disajikan berdasarkan biaya perolehan aset tetap tersebut dikurangi akumulasi</w:t>
      </w:r>
      <w:r>
        <w:rPr>
          <w:spacing w:val="-2"/>
          <w:sz w:val="22"/>
        </w:rPr>
        <w:t> </w:t>
      </w:r>
      <w:r>
        <w:rPr>
          <w:sz w:val="22"/>
        </w:rPr>
        <w:t>penyusutan.</w:t>
      </w:r>
    </w:p>
    <w:p>
      <w:pPr>
        <w:pStyle w:val="ListParagraph"/>
        <w:numPr>
          <w:ilvl w:val="4"/>
          <w:numId w:val="9"/>
        </w:numPr>
        <w:tabs>
          <w:tab w:pos="1965" w:val="left" w:leader="none"/>
        </w:tabs>
        <w:spacing w:line="240" w:lineRule="auto" w:before="0" w:after="0"/>
        <w:ind w:left="1965" w:right="1493" w:hanging="284"/>
        <w:jc w:val="left"/>
        <w:rPr>
          <w:sz w:val="22"/>
        </w:rPr>
      </w:pPr>
      <w:r>
        <w:rPr>
          <w:sz w:val="22"/>
        </w:rPr>
        <w:t>Penyusutan adalah alokasi yang sistematis atas nilai suatu aset tetap yang dapat disusutkan (</w:t>
      </w:r>
      <w:r>
        <w:rPr>
          <w:i/>
          <w:sz w:val="22"/>
        </w:rPr>
        <w:t>depreciable assets</w:t>
      </w:r>
      <w:r>
        <w:rPr>
          <w:sz w:val="22"/>
        </w:rPr>
        <w:t>) selama masa manfaat aset yang bersangkutan. Nilai penyusutan untuk masing-masing periode diakui sebagai pengurang nilai tercatat aset tetap dalam neraca dan beban penyusutan dalam laporan operasional. Aset Tetap Lainnya berupa hewan, tanaman, dan buku perpustakaan tidak dilakukan penyusutan secara periodik, melainkan diterapkan penghapusan pada saat Aset Tetap Lainnya tersebut sudah tidak dapat digunakan atau mati. Penyesuaian nilai aset tetap dilakukan dengan berbagai metode yang sistematis sesuai dengan masa manfaat. Metode penyusutan yang digunakan harus dapat menggambarkan manfaat ekonomi atau kemungkinan jasa (</w:t>
      </w:r>
      <w:r>
        <w:rPr>
          <w:i/>
          <w:sz w:val="22"/>
        </w:rPr>
        <w:t>service potential</w:t>
      </w:r>
      <w:r>
        <w:rPr>
          <w:sz w:val="22"/>
        </w:rPr>
        <w:t>) yang akan mengalir ke pemerintah. Metode penyusutan yang digunakan adalah metode garis</w:t>
      </w:r>
      <w:r>
        <w:rPr>
          <w:spacing w:val="-2"/>
          <w:sz w:val="22"/>
        </w:rPr>
        <w:t> </w:t>
      </w:r>
      <w:r>
        <w:rPr>
          <w:sz w:val="22"/>
        </w:rPr>
        <w:t>lurus.</w:t>
      </w:r>
    </w:p>
    <w:p>
      <w:pPr>
        <w:pStyle w:val="Heading2"/>
        <w:numPr>
          <w:ilvl w:val="3"/>
          <w:numId w:val="9"/>
        </w:numPr>
        <w:tabs>
          <w:tab w:pos="1681" w:val="left" w:leader="none"/>
        </w:tabs>
        <w:spacing w:line="240" w:lineRule="auto" w:before="124" w:after="0"/>
        <w:ind w:left="1681" w:right="0" w:hanging="280"/>
        <w:jc w:val="left"/>
      </w:pPr>
      <w:r>
        <w:rPr/>
        <w:t>Aset</w:t>
      </w:r>
      <w:r>
        <w:rPr>
          <w:spacing w:val="-2"/>
        </w:rPr>
        <w:t> </w:t>
      </w:r>
      <w:r>
        <w:rPr/>
        <w:t>Lainnya</w:t>
      </w:r>
    </w:p>
    <w:p>
      <w:pPr>
        <w:spacing w:before="112"/>
        <w:ind w:left="1681" w:right="1496" w:firstLine="0"/>
        <w:jc w:val="both"/>
        <w:rPr>
          <w:sz w:val="24"/>
        </w:rPr>
      </w:pPr>
      <w:r>
        <w:rPr>
          <w:sz w:val="22"/>
        </w:rPr>
        <w:t>Aset Lainnya adalah </w:t>
      </w:r>
      <w:r>
        <w:rPr>
          <w:sz w:val="24"/>
        </w:rPr>
        <w:t>aset pemerintah daerah yang tidak dapat diklasifikasikan sebagai aset lancar, investasi jangka panjang, aset tetap, dan dana cadangan.</w:t>
      </w:r>
    </w:p>
    <w:p>
      <w:pPr>
        <w:pStyle w:val="BodyText"/>
        <w:spacing w:before="123"/>
        <w:ind w:left="1681" w:right="1494"/>
        <w:jc w:val="both"/>
      </w:pPr>
      <w:r>
        <w:rPr/>
        <w:t>Termasuk dalam Aset Lainnya adalah Tagihan Jangka Panjang, Tagihan Tuntutan Ganti Rugi (TGR), Kemitraan dengan Pihak Ketiga, Aset Tak Berwujud, dan Aset Lain-lain.</w:t>
      </w:r>
    </w:p>
    <w:p>
      <w:pPr>
        <w:pStyle w:val="Heading2"/>
        <w:numPr>
          <w:ilvl w:val="4"/>
          <w:numId w:val="9"/>
        </w:numPr>
        <w:tabs>
          <w:tab w:pos="1989" w:val="left" w:leader="none"/>
        </w:tabs>
        <w:spacing w:line="240" w:lineRule="auto" w:before="125" w:after="0"/>
        <w:ind w:left="1989" w:right="0" w:hanging="308"/>
        <w:jc w:val="both"/>
      </w:pPr>
      <w:r>
        <w:rPr/>
        <w:t>Tagihan Jangka</w:t>
      </w:r>
      <w:r>
        <w:rPr>
          <w:spacing w:val="-5"/>
        </w:rPr>
        <w:t> </w:t>
      </w:r>
      <w:r>
        <w:rPr/>
        <w:t>Panjang</w:t>
      </w:r>
    </w:p>
    <w:p>
      <w:pPr>
        <w:pStyle w:val="BodyText"/>
        <w:spacing w:line="242" w:lineRule="auto" w:before="115"/>
        <w:ind w:left="1965" w:right="1495"/>
        <w:jc w:val="both"/>
      </w:pPr>
      <w:r>
        <w:rPr/>
        <w:t>Tagihan jangka panjang terdiri atas tagihan penjualan angsuran dan tuntutan ganti kerugian daerah.</w:t>
      </w:r>
    </w:p>
    <w:p>
      <w:pPr>
        <w:pStyle w:val="Heading1"/>
        <w:numPr>
          <w:ilvl w:val="0"/>
          <w:numId w:val="15"/>
        </w:numPr>
        <w:tabs>
          <w:tab w:pos="2249" w:val="left" w:leader="none"/>
        </w:tabs>
        <w:spacing w:line="274" w:lineRule="exact" w:before="143" w:after="0"/>
        <w:ind w:left="2249" w:right="0" w:hanging="284"/>
        <w:jc w:val="both"/>
      </w:pPr>
      <w:r>
        <w:rPr/>
        <w:t>Tagihan Penjualan</w:t>
      </w:r>
      <w:r>
        <w:rPr>
          <w:spacing w:val="-1"/>
        </w:rPr>
        <w:t> </w:t>
      </w:r>
      <w:r>
        <w:rPr/>
        <w:t>Angsuran</w:t>
      </w:r>
    </w:p>
    <w:p>
      <w:pPr>
        <w:spacing w:before="0"/>
        <w:ind w:left="2253" w:right="1490" w:firstLine="0"/>
        <w:jc w:val="both"/>
        <w:rPr>
          <w:sz w:val="24"/>
        </w:rPr>
      </w:pPr>
      <w:r>
        <w:rPr>
          <w:sz w:val="24"/>
        </w:rPr>
        <w:t>Tagihan penjualan angsuran menggambarkan jumlah yang dapat diterima dari penjualan aset pemerintah daerah secara angsuran kepada pegawai/kepala daerah pemerintah daerah. Contoh tagihan penjualan angsuran antara lain adalah penjualan kendaraan perorangan dinas kepada kepala daerah dan penjualan rumah golongan III.</w:t>
      </w:r>
    </w:p>
    <w:p>
      <w:pPr>
        <w:pStyle w:val="ListParagraph"/>
        <w:numPr>
          <w:ilvl w:val="0"/>
          <w:numId w:val="15"/>
        </w:numPr>
        <w:tabs>
          <w:tab w:pos="2249" w:val="left" w:leader="none"/>
        </w:tabs>
        <w:spacing w:line="274" w:lineRule="exact" w:before="86" w:after="0"/>
        <w:ind w:left="2249" w:right="0" w:hanging="284"/>
        <w:jc w:val="both"/>
        <w:rPr>
          <w:sz w:val="24"/>
        </w:rPr>
      </w:pPr>
      <w:r>
        <w:rPr>
          <w:sz w:val="24"/>
        </w:rPr>
        <w:t>Tagihan Tuntutan Kerugian</w:t>
      </w:r>
      <w:r>
        <w:rPr>
          <w:spacing w:val="-1"/>
          <w:sz w:val="24"/>
        </w:rPr>
        <w:t> </w:t>
      </w:r>
      <w:r>
        <w:rPr>
          <w:sz w:val="24"/>
        </w:rPr>
        <w:t>Daerah</w:t>
      </w:r>
    </w:p>
    <w:p>
      <w:pPr>
        <w:spacing w:before="0"/>
        <w:ind w:left="2253" w:right="1490" w:firstLine="0"/>
        <w:jc w:val="both"/>
        <w:rPr>
          <w:sz w:val="24"/>
        </w:rPr>
      </w:pPr>
      <w:r>
        <w:rPr>
          <w:sz w:val="24"/>
        </w:rPr>
        <w:t>Ganti kerugian adalah sejumlah uang atau barang yang dapat dinilai dengan uang yang harus dikembalikan kepada negara/daerah oleh seseorang atau badan yang telah melakukan perbuatan melawan hukum baik sengaja maupun lalai.</w:t>
      </w:r>
    </w:p>
    <w:p>
      <w:pPr>
        <w:pStyle w:val="ListParagraph"/>
        <w:numPr>
          <w:ilvl w:val="0"/>
          <w:numId w:val="15"/>
        </w:numPr>
        <w:tabs>
          <w:tab w:pos="2249" w:val="left" w:leader="none"/>
        </w:tabs>
        <w:spacing w:line="314" w:lineRule="auto" w:before="86" w:after="0"/>
        <w:ind w:left="2248" w:right="1500" w:hanging="284"/>
        <w:jc w:val="both"/>
        <w:rPr>
          <w:sz w:val="24"/>
        </w:rPr>
      </w:pPr>
      <w:r>
        <w:rPr>
          <w:sz w:val="24"/>
        </w:rPr>
        <w:t>Tuntutan Ganti Rugi ini diakui ketika putusan tentang kasus TGR terbit yaitu berupa Surat Keputusan Pembebanan Penggantian Kerugian (SKP2K).</w:t>
      </w:r>
    </w:p>
    <w:p>
      <w:pPr>
        <w:spacing w:after="0" w:line="314" w:lineRule="auto"/>
        <w:jc w:val="both"/>
        <w:rPr>
          <w:sz w:val="24"/>
        </w:rPr>
        <w:sectPr>
          <w:pgSz w:w="12240" w:h="18720"/>
          <w:pgMar w:header="1024" w:footer="2406" w:top="2240" w:bottom="2600" w:left="1440" w:right="60"/>
        </w:sectPr>
      </w:pPr>
    </w:p>
    <w:p>
      <w:pPr>
        <w:pStyle w:val="BodyText"/>
        <w:spacing w:before="2"/>
        <w:rPr>
          <w:sz w:val="16"/>
        </w:rPr>
      </w:pPr>
    </w:p>
    <w:p>
      <w:pPr>
        <w:pStyle w:val="Heading2"/>
        <w:numPr>
          <w:ilvl w:val="4"/>
          <w:numId w:val="9"/>
        </w:numPr>
        <w:tabs>
          <w:tab w:pos="1989" w:val="left" w:leader="none"/>
        </w:tabs>
        <w:spacing w:line="240" w:lineRule="auto" w:before="90" w:after="0"/>
        <w:ind w:left="1989" w:right="0" w:hanging="308"/>
        <w:jc w:val="both"/>
        <w:rPr>
          <w:sz w:val="24"/>
        </w:rPr>
      </w:pPr>
      <w:r>
        <w:rPr/>
        <w:t>Kemitraan dengan Pihak</w:t>
      </w:r>
      <w:r>
        <w:rPr>
          <w:spacing w:val="-15"/>
        </w:rPr>
        <w:t> </w:t>
      </w:r>
      <w:r>
        <w:rPr/>
        <w:t>Ketiga</w:t>
      </w:r>
    </w:p>
    <w:p>
      <w:pPr>
        <w:pStyle w:val="BodyText"/>
        <w:spacing w:before="114"/>
        <w:ind w:left="1965" w:right="1493"/>
        <w:jc w:val="both"/>
      </w:pPr>
      <w:r>
        <w:rPr/>
        <w:t>Untuk mengoptimalkan pemanfaatan barang milik daerah yang dimilikinya, pemerintah daerah diperkenankan melakukan kemitraan dengan pihak lain dengan prinsip saling menguntungkan sesuai peraturan perundang-undangan. Kemitraan ini dapat berupa:</w:t>
      </w:r>
    </w:p>
    <w:p>
      <w:pPr>
        <w:pStyle w:val="Heading1"/>
        <w:numPr>
          <w:ilvl w:val="0"/>
          <w:numId w:val="16"/>
        </w:numPr>
        <w:tabs>
          <w:tab w:pos="2249" w:val="left" w:leader="none"/>
        </w:tabs>
        <w:spacing w:line="240" w:lineRule="auto" w:before="58" w:after="0"/>
        <w:ind w:left="2249" w:right="0" w:hanging="284"/>
        <w:jc w:val="both"/>
      </w:pPr>
      <w:r>
        <w:rPr/>
        <w:t>Kemitraan dengan Pihak Ketiga -</w:t>
      </w:r>
      <w:r>
        <w:rPr>
          <w:spacing w:val="-19"/>
        </w:rPr>
        <w:t> </w:t>
      </w:r>
      <w:r>
        <w:rPr/>
        <w:t>Sewa</w:t>
      </w:r>
    </w:p>
    <w:p>
      <w:pPr>
        <w:spacing w:before="0"/>
        <w:ind w:left="2248" w:right="1500" w:firstLine="0"/>
        <w:jc w:val="both"/>
        <w:rPr>
          <w:sz w:val="24"/>
        </w:rPr>
      </w:pPr>
      <w:r>
        <w:rPr>
          <w:sz w:val="24"/>
        </w:rPr>
        <w:t>Kemitraan dengan pihak ketiga berupa sewa diakui pada saat terjadi perjanjian kerjasama/kemitraan, yaitu dengan perubahan klasifikasi aset dari aset tetap menjadi aset lainnya</w:t>
      </w:r>
      <w:r>
        <w:rPr>
          <w:spacing w:val="-10"/>
          <w:sz w:val="24"/>
        </w:rPr>
        <w:t> </w:t>
      </w:r>
      <w:r>
        <w:rPr>
          <w:sz w:val="24"/>
        </w:rPr>
        <w:t>kerjasama/kemitraan-sewa.</w:t>
      </w:r>
    </w:p>
    <w:p>
      <w:pPr>
        <w:pStyle w:val="ListParagraph"/>
        <w:numPr>
          <w:ilvl w:val="0"/>
          <w:numId w:val="16"/>
        </w:numPr>
        <w:tabs>
          <w:tab w:pos="2249" w:val="left" w:leader="none"/>
        </w:tabs>
        <w:spacing w:line="240" w:lineRule="auto" w:before="0" w:after="0"/>
        <w:ind w:left="2249" w:right="0" w:hanging="284"/>
        <w:jc w:val="both"/>
        <w:rPr>
          <w:sz w:val="24"/>
        </w:rPr>
      </w:pPr>
      <w:r>
        <w:rPr>
          <w:sz w:val="24"/>
        </w:rPr>
        <w:t>Kerja Sama Pemanfaatan</w:t>
      </w:r>
      <w:r>
        <w:rPr>
          <w:spacing w:val="1"/>
          <w:sz w:val="24"/>
        </w:rPr>
        <w:t> </w:t>
      </w:r>
      <w:r>
        <w:rPr>
          <w:sz w:val="24"/>
        </w:rPr>
        <w:t>(KSP)</w:t>
      </w:r>
    </w:p>
    <w:p>
      <w:pPr>
        <w:spacing w:before="0"/>
        <w:ind w:left="2248" w:right="1489" w:firstLine="0"/>
        <w:jc w:val="both"/>
        <w:rPr>
          <w:sz w:val="24"/>
        </w:rPr>
      </w:pPr>
      <w:r>
        <w:rPr>
          <w:sz w:val="24"/>
        </w:rPr>
        <w:t>Kerjasama pemanfaatan adalah pendayagunaan Barang Milik Daerah oleh pihak lain dalam jangka waktu tertentu dalam rangka peningkatan penerimaan daerah dan sumber pembiayaan lainnya. Kerjasama pemanfaatan (KSP) diakui pada saat terjadi perjanjian kerjasama/ kemitraan, yaitu dengan perubahan klasifikasi aset dari aset tetap menjadi asset lainnya kerjasama-pemanfaatan (KSP).</w:t>
      </w:r>
    </w:p>
    <w:p>
      <w:pPr>
        <w:pStyle w:val="ListParagraph"/>
        <w:numPr>
          <w:ilvl w:val="0"/>
          <w:numId w:val="16"/>
        </w:numPr>
        <w:tabs>
          <w:tab w:pos="2249" w:val="left" w:leader="none"/>
        </w:tabs>
        <w:spacing w:line="273" w:lineRule="exact" w:before="0" w:after="0"/>
        <w:ind w:left="2249" w:right="0" w:hanging="284"/>
        <w:jc w:val="both"/>
        <w:rPr>
          <w:sz w:val="24"/>
        </w:rPr>
      </w:pPr>
      <w:r>
        <w:rPr>
          <w:sz w:val="24"/>
        </w:rPr>
        <w:t>Bangun Guna Serah – BGS (</w:t>
      </w:r>
      <w:r>
        <w:rPr>
          <w:i/>
          <w:sz w:val="24"/>
        </w:rPr>
        <w:t>Build, Operate, Transfer –</w:t>
      </w:r>
      <w:r>
        <w:rPr>
          <w:i/>
          <w:spacing w:val="1"/>
          <w:sz w:val="24"/>
        </w:rPr>
        <w:t> </w:t>
      </w:r>
      <w:r>
        <w:rPr>
          <w:i/>
          <w:sz w:val="24"/>
        </w:rPr>
        <w:t>BOT</w:t>
      </w:r>
      <w:r>
        <w:rPr>
          <w:sz w:val="24"/>
        </w:rPr>
        <w:t>)</w:t>
      </w:r>
    </w:p>
    <w:p>
      <w:pPr>
        <w:pStyle w:val="Heading1"/>
        <w:spacing w:before="1"/>
        <w:ind w:left="2248" w:right="1491"/>
      </w:pPr>
      <w:r>
        <w:rPr/>
        <w:t>Bangun Guna Serah (BGS) adalah suatu bentuk kerjasama berupa pemanfaatan asset pemerintah daerah oleh pihak ketiga/investor, dengan cara pihak ketiga/investor tersebut mendirikan bangunan dan/atau sarana lain berikut fasilitasnya serta mendayagunakannya dalam jangka waktu tertentu, kemudian menyerahkan kembali bangunan dan atau sarana lain berikut fasilitasnya kepada pemerintah daerah setelah berakhirnya jangka waktu yang disepakati (masa konsesi). Dalam perjanjian ini pencatatannya dilakukan terpisah oleh masing-masing</w:t>
      </w:r>
      <w:r>
        <w:rPr>
          <w:spacing w:val="-8"/>
        </w:rPr>
        <w:t> </w:t>
      </w:r>
      <w:r>
        <w:rPr/>
        <w:t>pihak.</w:t>
      </w:r>
    </w:p>
    <w:p>
      <w:pPr>
        <w:spacing w:before="0"/>
        <w:ind w:left="2248" w:right="1496" w:firstLine="0"/>
        <w:jc w:val="both"/>
        <w:rPr>
          <w:sz w:val="24"/>
        </w:rPr>
      </w:pPr>
      <w:r>
        <w:rPr>
          <w:sz w:val="24"/>
        </w:rPr>
        <w:t>BGS dicatat sebesar nilai aset yang diserahkan oleh pemerintah daerah kepada pihak ketiga/investor untuk membangun aset BGS tersebut. Aset yang berada dalam BGS ini disajikan terpisah dari Aset Tetap.</w:t>
      </w:r>
    </w:p>
    <w:p>
      <w:pPr>
        <w:pStyle w:val="ListParagraph"/>
        <w:numPr>
          <w:ilvl w:val="0"/>
          <w:numId w:val="16"/>
        </w:numPr>
        <w:tabs>
          <w:tab w:pos="2249" w:val="left" w:leader="none"/>
        </w:tabs>
        <w:spacing w:line="240" w:lineRule="auto" w:before="1" w:after="0"/>
        <w:ind w:left="2249" w:right="0" w:hanging="284"/>
        <w:jc w:val="both"/>
        <w:rPr>
          <w:sz w:val="24"/>
        </w:rPr>
      </w:pPr>
      <w:r>
        <w:rPr>
          <w:sz w:val="24"/>
        </w:rPr>
        <w:t>Bangun Serah Guna– BSG (</w:t>
      </w:r>
      <w:r>
        <w:rPr>
          <w:i/>
          <w:sz w:val="24"/>
        </w:rPr>
        <w:t>Build, Transfer, Operate –</w:t>
      </w:r>
      <w:r>
        <w:rPr>
          <w:i/>
          <w:spacing w:val="-2"/>
          <w:sz w:val="24"/>
        </w:rPr>
        <w:t> </w:t>
      </w:r>
      <w:r>
        <w:rPr>
          <w:i/>
          <w:sz w:val="24"/>
        </w:rPr>
        <w:t>BTO</w:t>
      </w:r>
      <w:r>
        <w:rPr>
          <w:sz w:val="24"/>
        </w:rPr>
        <w:t>)</w:t>
      </w:r>
    </w:p>
    <w:p>
      <w:pPr>
        <w:pStyle w:val="Heading1"/>
        <w:ind w:left="2248" w:right="1486"/>
      </w:pPr>
      <w:r>
        <w:rPr/>
        <w:t>Bangun Serah Guna (BSG) adalah pemanfaatan aset pemerintah daerah oleh pihak ketiga/investor, dengan cara pihak ketiga/investor tersebut mendirikan bangunan dan/atau sarana lain berikut fasilitasnya kemudian menyerahkan aset yang dibangun tersebut kepada pemerintah daerah untuk dikelola sesuai dengan tujuan pembangunan aset tersebut.</w:t>
      </w:r>
    </w:p>
    <w:p>
      <w:pPr>
        <w:spacing w:before="0"/>
        <w:ind w:left="2248" w:right="1496" w:firstLine="0"/>
        <w:jc w:val="both"/>
        <w:rPr>
          <w:sz w:val="24"/>
        </w:rPr>
      </w:pPr>
      <w:r>
        <w:rPr>
          <w:sz w:val="24"/>
        </w:rPr>
        <w:t>BSG diakui pada saat pengadaan/pembangunan gedung dan/atau sarana berikut fasilitasnya selesai dan siap digunakan untuk digunakan/dioperasikan. Penyerahan aset oleh pihak ketiga/ investor kepada pemerintah daerah disertai dengan kewajiban pemerintah daerah untuk melakukan pembayaran kepada pihak ketiga/investor. Pembayaran oleh pemerintah daerah ini dapat juga dilakukan secara bagi</w:t>
      </w:r>
      <w:r>
        <w:rPr>
          <w:spacing w:val="-1"/>
          <w:sz w:val="24"/>
        </w:rPr>
        <w:t> </w:t>
      </w:r>
      <w:r>
        <w:rPr>
          <w:sz w:val="24"/>
        </w:rPr>
        <w:t>hasil.</w:t>
      </w:r>
    </w:p>
    <w:p>
      <w:pPr>
        <w:pStyle w:val="Heading2"/>
        <w:numPr>
          <w:ilvl w:val="4"/>
          <w:numId w:val="9"/>
        </w:numPr>
        <w:tabs>
          <w:tab w:pos="1989" w:val="left" w:leader="none"/>
        </w:tabs>
        <w:spacing w:line="240" w:lineRule="auto" w:before="127" w:after="0"/>
        <w:ind w:left="1989" w:right="0" w:hanging="308"/>
        <w:jc w:val="both"/>
      </w:pPr>
      <w:r>
        <w:rPr/>
        <w:t>Aset Tak Berwujud</w:t>
      </w:r>
      <w:r>
        <w:rPr>
          <w:spacing w:val="-2"/>
        </w:rPr>
        <w:t> </w:t>
      </w:r>
      <w:r>
        <w:rPr/>
        <w:t>(ATB)</w:t>
      </w:r>
    </w:p>
    <w:p>
      <w:pPr>
        <w:spacing w:before="116"/>
        <w:ind w:left="1965" w:right="1497" w:firstLine="0"/>
        <w:jc w:val="both"/>
        <w:rPr>
          <w:sz w:val="24"/>
        </w:rPr>
      </w:pPr>
      <w:r>
        <w:rPr>
          <w:sz w:val="24"/>
        </w:rPr>
        <w:t>Aset tak berwujud (ATB) adalah aset nonkeuangan yang dapat diidentifikasi dan tidak mempunyai wujud fisik serta dimiliki untuk digunakan dalam menghasilkan barang atau jasa atau digunakan untuk tujuan lainnya termasuk hak atas kekayaan intelektual. Aset ini sering dihubungkan dengan hasil kegiatan entitas dalam menjalankan tugas dan</w:t>
      </w:r>
    </w:p>
    <w:p>
      <w:pPr>
        <w:spacing w:after="0"/>
        <w:jc w:val="both"/>
        <w:rPr>
          <w:sz w:val="24"/>
        </w:rPr>
        <w:sectPr>
          <w:pgSz w:w="12240" w:h="18720"/>
          <w:pgMar w:header="1024" w:footer="2406" w:top="2240" w:bottom="2600" w:left="1440" w:right="60"/>
        </w:sectPr>
      </w:pPr>
    </w:p>
    <w:p>
      <w:pPr>
        <w:pStyle w:val="BodyText"/>
        <w:spacing w:before="9"/>
        <w:rPr>
          <w:sz w:val="15"/>
        </w:rPr>
      </w:pPr>
    </w:p>
    <w:p>
      <w:pPr>
        <w:spacing w:before="90"/>
        <w:ind w:left="1965" w:right="1498" w:firstLine="0"/>
        <w:jc w:val="both"/>
        <w:rPr>
          <w:sz w:val="24"/>
        </w:rPr>
      </w:pPr>
      <w:r>
        <w:rPr>
          <w:sz w:val="24"/>
        </w:rPr>
        <w:t>fungsi penelitian dan pengembangan serta sebagian diperoleh dari proses pengadaan dari luar entitas.</w:t>
      </w:r>
    </w:p>
    <w:p>
      <w:pPr>
        <w:spacing w:before="0"/>
        <w:ind w:left="1965" w:right="1494" w:firstLine="0"/>
        <w:jc w:val="both"/>
        <w:rPr>
          <w:sz w:val="24"/>
        </w:rPr>
      </w:pPr>
      <w:r>
        <w:rPr>
          <w:sz w:val="24"/>
        </w:rPr>
        <w:t>Definisi ATB mensyaratkan bahwa ATB harus memenuhi kriteria dapat diidentifikasi, dikendalikan oleh entitas, dan mempunyai potensi manfaat ekonomi masa depan.</w:t>
      </w:r>
    </w:p>
    <w:p>
      <w:pPr>
        <w:spacing w:before="121"/>
        <w:ind w:left="1965" w:right="1499" w:firstLine="0"/>
        <w:jc w:val="both"/>
        <w:rPr>
          <w:sz w:val="24"/>
        </w:rPr>
      </w:pPr>
      <w:r>
        <w:rPr>
          <w:sz w:val="24"/>
        </w:rPr>
        <w:t>Tagihan Penjualan Angsuran dinilai sebesar nilai nominal dari kontrak/berita acara penjualan aset yang bersangkutan.</w:t>
      </w:r>
    </w:p>
    <w:p>
      <w:pPr>
        <w:spacing w:before="120"/>
        <w:ind w:left="1965" w:right="1499" w:firstLine="0"/>
        <w:jc w:val="both"/>
        <w:rPr>
          <w:sz w:val="24"/>
        </w:rPr>
      </w:pPr>
      <w:r>
        <w:rPr>
          <w:sz w:val="24"/>
        </w:rPr>
        <w:t>Tagihan Tuntutan Ganti Kerugian Daerah dinilai sebesar nilai nominal dalam SKP2K dengan dokumen pendukung berupa Surat Keterangan Tanggungjawab Mutlak (SKTJM).</w:t>
      </w:r>
    </w:p>
    <w:p>
      <w:pPr>
        <w:spacing w:before="120"/>
        <w:ind w:left="1965" w:right="1502" w:firstLine="0"/>
        <w:jc w:val="both"/>
        <w:rPr>
          <w:sz w:val="24"/>
        </w:rPr>
      </w:pPr>
      <w:r>
        <w:rPr>
          <w:sz w:val="24"/>
        </w:rPr>
        <w:t>Kemitraan dengan Pihak Ketiga Sewa dinilai sebesar nilai nominal dari kontrak/berita acara penjualan aset yang bersangkutan.</w:t>
      </w:r>
    </w:p>
    <w:p>
      <w:pPr>
        <w:spacing w:before="120"/>
        <w:ind w:left="1965" w:right="1494" w:firstLine="0"/>
        <w:jc w:val="both"/>
        <w:rPr>
          <w:sz w:val="24"/>
        </w:rPr>
      </w:pPr>
      <w:r>
        <w:rPr>
          <w:sz w:val="24"/>
        </w:rPr>
        <w:t>Kemitraan dengan Pihak Ketiga Kerjasama pemanfaatan (KSP) dinilai sebesar nilai bersih yang tercatat pada saat perjanjian atau nilai wajar pada saat perjanjian, dipilih yang paling objektif atau paling berdaya uji.</w:t>
      </w:r>
    </w:p>
    <w:p>
      <w:pPr>
        <w:spacing w:before="120"/>
        <w:ind w:left="1965" w:right="1491" w:firstLine="0"/>
        <w:jc w:val="both"/>
        <w:rPr>
          <w:sz w:val="24"/>
        </w:rPr>
      </w:pPr>
      <w:r>
        <w:rPr>
          <w:sz w:val="24"/>
        </w:rPr>
        <w:t>Kemitraan dengan Pihak Ketiga Bangun Guna Serah – BGS (</w:t>
      </w:r>
      <w:r>
        <w:rPr>
          <w:i/>
          <w:sz w:val="24"/>
        </w:rPr>
        <w:t>Build, </w:t>
      </w:r>
      <w:r>
        <w:rPr>
          <w:i/>
          <w:sz w:val="24"/>
        </w:rPr>
        <w:t>Operate, Transfer – BOT</w:t>
      </w:r>
      <w:r>
        <w:rPr>
          <w:sz w:val="24"/>
        </w:rPr>
        <w:t>) dicatat sebesar nilai buku aset tetap yang diserahkan oleh pemerintah daerah kepada pihak ketiga/investor untuk membangun aset BGS tersebut.</w:t>
      </w:r>
    </w:p>
    <w:p>
      <w:pPr>
        <w:spacing w:before="121"/>
        <w:ind w:left="1965" w:right="1491" w:firstLine="0"/>
        <w:jc w:val="both"/>
        <w:rPr>
          <w:sz w:val="24"/>
        </w:rPr>
      </w:pPr>
      <w:r>
        <w:rPr>
          <w:sz w:val="24"/>
        </w:rPr>
        <w:t>Kemitraan dengan Pihak Ketiga Bangun Serah Guna – BSG (</w:t>
      </w:r>
      <w:r>
        <w:rPr>
          <w:i/>
          <w:sz w:val="24"/>
        </w:rPr>
        <w:t>Build, </w:t>
      </w:r>
      <w:r>
        <w:rPr>
          <w:i/>
          <w:sz w:val="24"/>
        </w:rPr>
        <w:t>Transfer, Operate – BTO</w:t>
      </w:r>
      <w:r>
        <w:rPr>
          <w:sz w:val="24"/>
        </w:rPr>
        <w:t>) dicatat sebesar nilai perolehan aset tetap yang dibangun yaitu sebesar nilai aset tetap yang diserahkan pemerintah daerah ditambah dengan nilai perolehan aset yang dikeluarkan oleh pihak ketiga/investor untuk membangun aset tersebut.</w:t>
      </w:r>
    </w:p>
    <w:p>
      <w:pPr>
        <w:spacing w:before="120"/>
        <w:ind w:left="1965" w:right="1490" w:firstLine="0"/>
        <w:jc w:val="both"/>
        <w:rPr>
          <w:sz w:val="24"/>
        </w:rPr>
      </w:pPr>
      <w:r>
        <w:rPr>
          <w:sz w:val="24"/>
        </w:rPr>
        <w:t>Aset Tak Berwujud pada awalnya diukur dengan harga perolehan, kecuali ketika ATB diperoleh dengan cara selain pertukaran diukur dengan nilai wajar.</w:t>
      </w:r>
    </w:p>
    <w:p>
      <w:pPr>
        <w:spacing w:line="240" w:lineRule="auto" w:before="121"/>
        <w:ind w:left="1965" w:right="1499" w:firstLine="0"/>
        <w:jc w:val="both"/>
        <w:rPr>
          <w:sz w:val="24"/>
        </w:rPr>
      </w:pPr>
      <w:r>
        <w:rPr>
          <w:sz w:val="24"/>
        </w:rPr>
        <w:t>Perolehan ATB dari pertukaran aset yang dimiliki entitas dinilai sebesar nilai wajar dari aset yang diserahkan. Apabila terdapat aset lainnya dalam pertukaran, misalnya kas, maka hal ini mengindikasikan bahwa pos yang dipertukarkan tidak mempunyai nilai yang sama sehingga pengukuran dinilai sebesar aset yang dipertukarkan ditambah dengan kas yang diserahkan.</w:t>
      </w:r>
    </w:p>
    <w:p>
      <w:pPr>
        <w:spacing w:before="116"/>
        <w:ind w:left="1965" w:right="1490" w:firstLine="0"/>
        <w:jc w:val="both"/>
        <w:rPr>
          <w:sz w:val="24"/>
        </w:rPr>
      </w:pPr>
      <w:r>
        <w:rPr>
          <w:sz w:val="24"/>
        </w:rPr>
        <w:t>Perolehan ATB dari hasil kerjasama antar dua entitas atau lebih disajikan berdasarkan biaya perolehannya dan dicatat pada entitas yang menerima ATB tersebut sesuai dengan perjanjian dan/atau peraturan yang berlaku.</w:t>
      </w:r>
    </w:p>
    <w:p>
      <w:pPr>
        <w:spacing w:before="120"/>
        <w:ind w:left="1965" w:right="1495" w:firstLine="0"/>
        <w:jc w:val="both"/>
        <w:rPr>
          <w:sz w:val="24"/>
        </w:rPr>
      </w:pPr>
      <w:r>
        <w:rPr>
          <w:sz w:val="24"/>
        </w:rPr>
        <w:t>Perolehan ATB yang diperoleh dari donasi/hibah harus dicatat sebesar nilai wajar pada saat perolehan. Penyerahan ATB tersebut akan sangat andal bila didukung dengan bukti perpindahan kepemilikannya secara hukum, seperti adanya akta hibah.</w:t>
      </w:r>
    </w:p>
    <w:p>
      <w:pPr>
        <w:spacing w:before="121"/>
        <w:ind w:left="1965" w:right="1496" w:firstLine="0"/>
        <w:jc w:val="both"/>
        <w:rPr>
          <w:sz w:val="24"/>
        </w:rPr>
      </w:pPr>
      <w:r>
        <w:rPr>
          <w:sz w:val="24"/>
        </w:rPr>
        <w:t>Aset Tak Berwujud yang diperoleh dari pengembangan secara internal, misalnya hasil dari kegiatan pengembangan yang memenuhi syarat pengakuan, nilai perolehannya diakui sebesar biaya perolehan</w:t>
      </w:r>
      <w:r>
        <w:rPr>
          <w:spacing w:val="57"/>
          <w:sz w:val="24"/>
        </w:rPr>
        <w:t> </w:t>
      </w:r>
      <w:r>
        <w:rPr>
          <w:sz w:val="24"/>
        </w:rPr>
        <w:t>yang</w:t>
      </w:r>
    </w:p>
    <w:p>
      <w:pPr>
        <w:spacing w:after="0"/>
        <w:jc w:val="both"/>
        <w:rPr>
          <w:sz w:val="24"/>
        </w:rPr>
        <w:sectPr>
          <w:pgSz w:w="12240" w:h="18720"/>
          <w:pgMar w:header="1024" w:footer="2406" w:top="2240" w:bottom="2600" w:left="1440" w:right="60"/>
        </w:sectPr>
      </w:pPr>
    </w:p>
    <w:p>
      <w:pPr>
        <w:pStyle w:val="BodyText"/>
        <w:spacing w:before="9"/>
        <w:rPr>
          <w:sz w:val="15"/>
        </w:rPr>
      </w:pPr>
    </w:p>
    <w:p>
      <w:pPr>
        <w:spacing w:before="90"/>
        <w:ind w:left="1965" w:right="1503" w:firstLine="0"/>
        <w:jc w:val="both"/>
        <w:rPr>
          <w:sz w:val="24"/>
        </w:rPr>
      </w:pPr>
      <w:r>
        <w:rPr>
          <w:sz w:val="24"/>
        </w:rPr>
        <w:t>meliputi biaya yang dikeluarkan sejak ditetapkannya ATB tersebut memiliki masa manfaat di masa yang akan datang sampai dengan ATB tersebut telah selesai dikembangkan.</w:t>
      </w:r>
    </w:p>
    <w:p>
      <w:pPr>
        <w:spacing w:before="121"/>
        <w:ind w:left="1965" w:right="1494" w:firstLine="0"/>
        <w:jc w:val="both"/>
        <w:rPr>
          <w:sz w:val="24"/>
        </w:rPr>
      </w:pPr>
      <w:r>
        <w:rPr>
          <w:sz w:val="24"/>
        </w:rPr>
        <w:t>Amortisasi adalah alokasi harga perolehan ATB secara sistematis dan rasional selama masa manfaatnya. Amortisasi ATB sama prinsipnya seperti penyusutan dalam aset tetap. Untuk menerapkan amortisasi, sebuah entitas harus menilai apakah masa manfaat suatu aset tak berwujud adalah terbatas atau tak terbatas. Jika terbatas, entitas harus menentukan jangka waktu atau jumlah produksi atau jumlah unit yang dihasilkan, selama masa manfaat. Suatu aset tidak berwujud diakui entitas memiliki masa manfaat tak terbatas jika, berdasarkan analisis dari seluruh faktor relevan, tidak ada batas yang terlihat pada saat ini atas periode yang mana aset diharapkan menghasilkan arus kas bersih (</w:t>
      </w:r>
      <w:r>
        <w:rPr>
          <w:i/>
          <w:sz w:val="24"/>
        </w:rPr>
        <w:t>neto</w:t>
      </w:r>
      <w:r>
        <w:rPr>
          <w:sz w:val="24"/>
        </w:rPr>
        <w:t>) bagi</w:t>
      </w:r>
      <w:r>
        <w:rPr>
          <w:spacing w:val="-6"/>
          <w:sz w:val="24"/>
        </w:rPr>
        <w:t> </w:t>
      </w:r>
      <w:r>
        <w:rPr>
          <w:sz w:val="24"/>
        </w:rPr>
        <w:t>entitas.</w:t>
      </w:r>
    </w:p>
    <w:p>
      <w:pPr>
        <w:spacing w:before="120"/>
        <w:ind w:left="1965" w:right="1488" w:firstLine="0"/>
        <w:jc w:val="both"/>
        <w:rPr>
          <w:sz w:val="24"/>
        </w:rPr>
      </w:pPr>
      <w:r>
        <w:rPr>
          <w:sz w:val="24"/>
        </w:rPr>
        <w:t>Amortisasi setiap periode akan diakui sebagai beban amortisasi dan penyesuaian atas akun </w:t>
      </w:r>
      <w:r>
        <w:rPr>
          <w:spacing w:val="-3"/>
          <w:sz w:val="24"/>
        </w:rPr>
        <w:t>ATB. </w:t>
      </w:r>
      <w:r>
        <w:rPr>
          <w:sz w:val="24"/>
        </w:rPr>
        <w:t>Beban amortisasi ATB disajikan dalam Laporan Operasional. Penyesuaian akun ATB dapat dilakukan secara langsung dengan mengurangi ATB atau membentuk akun lawan akumulasi amortisasi </w:t>
      </w:r>
      <w:r>
        <w:rPr>
          <w:spacing w:val="-3"/>
          <w:sz w:val="24"/>
        </w:rPr>
        <w:t>ATB. </w:t>
      </w:r>
      <w:r>
        <w:rPr>
          <w:sz w:val="24"/>
        </w:rPr>
        <w:t>Amortisasi Untuk Aset Tak Berwujud Dengan Masa Manfaat</w:t>
      </w:r>
      <w:r>
        <w:rPr>
          <w:spacing w:val="59"/>
          <w:sz w:val="24"/>
        </w:rPr>
        <w:t> </w:t>
      </w:r>
      <w:r>
        <w:rPr>
          <w:sz w:val="24"/>
        </w:rPr>
        <w:t>Terbatas</w:t>
      </w:r>
    </w:p>
    <w:p>
      <w:pPr>
        <w:spacing w:before="121"/>
        <w:ind w:left="1965" w:right="1489" w:firstLine="0"/>
        <w:jc w:val="both"/>
        <w:rPr>
          <w:sz w:val="24"/>
        </w:rPr>
      </w:pPr>
      <w:r>
        <w:rPr>
          <w:sz w:val="24"/>
        </w:rPr>
        <w:t>Amortisasi dilakukan dengan metode garis lurus yang dilakukan setiap akhir periode dengan masa manfaat selama 4 (empat) tahun.</w:t>
      </w:r>
    </w:p>
    <w:p>
      <w:pPr>
        <w:spacing w:before="120"/>
        <w:ind w:left="1965" w:right="1497" w:firstLine="0"/>
        <w:jc w:val="both"/>
        <w:rPr>
          <w:sz w:val="24"/>
        </w:rPr>
      </w:pPr>
      <w:r>
        <w:rPr>
          <w:sz w:val="24"/>
        </w:rPr>
        <w:t>Amortisasi Untuk Aset Tak Berwujud Dengan Masa Manfaat Tak Terbatas seperti goodwill tidak boleh diamortisasi.</w:t>
      </w:r>
    </w:p>
    <w:p>
      <w:pPr>
        <w:pStyle w:val="ListParagraph"/>
        <w:numPr>
          <w:ilvl w:val="4"/>
          <w:numId w:val="9"/>
        </w:numPr>
        <w:tabs>
          <w:tab w:pos="1989" w:val="left" w:leader="none"/>
        </w:tabs>
        <w:spacing w:line="275" w:lineRule="exact" w:before="124" w:after="0"/>
        <w:ind w:left="1989" w:right="0" w:hanging="308"/>
        <w:jc w:val="both"/>
        <w:rPr>
          <w:b/>
          <w:sz w:val="24"/>
        </w:rPr>
      </w:pPr>
      <w:r>
        <w:rPr>
          <w:b/>
          <w:sz w:val="24"/>
        </w:rPr>
        <w:t>Aset</w:t>
      </w:r>
      <w:r>
        <w:rPr>
          <w:b/>
          <w:spacing w:val="-1"/>
          <w:sz w:val="24"/>
        </w:rPr>
        <w:t> </w:t>
      </w:r>
      <w:r>
        <w:rPr>
          <w:b/>
          <w:sz w:val="24"/>
        </w:rPr>
        <w:t>Lain-lain</w:t>
      </w:r>
    </w:p>
    <w:p>
      <w:pPr>
        <w:spacing w:line="240" w:lineRule="auto" w:before="0"/>
        <w:ind w:left="1965" w:right="1486" w:firstLine="0"/>
        <w:jc w:val="both"/>
        <w:rPr>
          <w:sz w:val="24"/>
        </w:rPr>
      </w:pPr>
      <w:r>
        <w:rPr>
          <w:sz w:val="22"/>
        </w:rPr>
        <w:t>Aset tetap yang dimaksudkan untuk dihentikan dari penggunaan aktif pemerintah, yang disebabkan rusak berat, usang, dan/atau aset tetap yang tidak digunakan karena sedang menunggu proses pemindahtanganan (proses penjualan, sewa beli, penghibahan, penyertaan modal). </w:t>
      </w:r>
      <w:r>
        <w:rPr>
          <w:sz w:val="24"/>
        </w:rPr>
        <w:t>Salah satu yang termasuk dalam kategori dalam aset lain-lain adalah aset tetap yang dimaksudkan untuk dihentikan dari penggunaan aktif pemerintah daerah direklasifikasi ke dalam aset lain- lain menurut nilai tercatat/nilai bukunya.</w:t>
      </w:r>
    </w:p>
    <w:p>
      <w:pPr>
        <w:pStyle w:val="BodyText"/>
        <w:spacing w:before="117"/>
        <w:ind w:left="1681" w:right="1498"/>
        <w:jc w:val="both"/>
      </w:pPr>
      <w:r>
        <w:rPr/>
        <w:t>Aset moneter dalam mata uang asing dijabarkan dan dinyatakan dalam mata uang rupiah. Penjabaran mata uang asing menggunakan kurs tengah bank sentral pada tanggal neraca.</w:t>
      </w:r>
    </w:p>
    <w:p>
      <w:pPr>
        <w:pStyle w:val="Heading2"/>
        <w:numPr>
          <w:ilvl w:val="2"/>
          <w:numId w:val="9"/>
        </w:numPr>
        <w:tabs>
          <w:tab w:pos="1401" w:val="left" w:leader="none"/>
        </w:tabs>
        <w:spacing w:line="240" w:lineRule="auto" w:before="66" w:after="0"/>
        <w:ind w:left="1401" w:right="0" w:hanging="285"/>
        <w:jc w:val="both"/>
      </w:pPr>
      <w:r>
        <w:rPr/>
        <w:t>Pengukuran</w:t>
      </w:r>
      <w:r>
        <w:rPr>
          <w:spacing w:val="-3"/>
        </w:rPr>
        <w:t> </w:t>
      </w:r>
      <w:r>
        <w:rPr/>
        <w:t>Kewajiban</w:t>
      </w:r>
    </w:p>
    <w:p>
      <w:pPr>
        <w:pStyle w:val="BodyText"/>
        <w:spacing w:before="115"/>
        <w:ind w:left="1401" w:right="1492"/>
        <w:jc w:val="both"/>
      </w:pPr>
      <w:r>
        <w:rPr/>
        <w:t>Kewajiban dicatat sebesar nilai nominal. Kewajiban dalam mata uang asing dijabarkan dan dinyatakan dalam mata uang rupiah. Penjabaran mata uang asing menggunakan kurs tengah bank sentral pada tanggal neraca.</w:t>
      </w:r>
    </w:p>
    <w:p>
      <w:pPr>
        <w:pStyle w:val="Heading2"/>
        <w:numPr>
          <w:ilvl w:val="2"/>
          <w:numId w:val="9"/>
        </w:numPr>
        <w:tabs>
          <w:tab w:pos="1401" w:val="left" w:leader="none"/>
        </w:tabs>
        <w:spacing w:line="240" w:lineRule="auto" w:before="65" w:after="0"/>
        <w:ind w:left="1401" w:right="0" w:hanging="285"/>
        <w:jc w:val="both"/>
      </w:pPr>
      <w:r>
        <w:rPr/>
        <w:t>Pengukuran</w:t>
      </w:r>
      <w:r>
        <w:rPr>
          <w:spacing w:val="-3"/>
        </w:rPr>
        <w:t> </w:t>
      </w:r>
      <w:r>
        <w:rPr/>
        <w:t>Pendapatan-LRA</w:t>
      </w:r>
    </w:p>
    <w:p>
      <w:pPr>
        <w:pStyle w:val="ListParagraph"/>
        <w:numPr>
          <w:ilvl w:val="3"/>
          <w:numId w:val="9"/>
        </w:numPr>
        <w:tabs>
          <w:tab w:pos="1685" w:val="left" w:leader="none"/>
        </w:tabs>
        <w:spacing w:line="240" w:lineRule="auto" w:before="115" w:after="0"/>
        <w:ind w:left="1685" w:right="1489" w:hanging="284"/>
        <w:jc w:val="both"/>
        <w:rPr>
          <w:sz w:val="22"/>
        </w:rPr>
      </w:pPr>
      <w:r>
        <w:rPr>
          <w:sz w:val="22"/>
        </w:rPr>
        <w:t>Pendapatan diakui pada saat diterima pada Rekening Kas Umum Daerah; atau pendapatan kas yang diterima oleh bendahara penerimaan yang sebagai pendapatan daerah dan hingga tanggal pelaporan belum disetorkan ke RKUD, dengan ketentuan bendahara penerimaan tersebut merupakan bagian dari BUD; atau pendapatan kas yang diterima oleh bendahara penerimaan yang sebagai pendapatan daerah dan hingga tanggal pelaporan belum disetorkan ke RKUD, dengan ketentuan</w:t>
      </w:r>
      <w:r>
        <w:rPr>
          <w:spacing w:val="8"/>
          <w:sz w:val="22"/>
        </w:rPr>
        <w:t> </w:t>
      </w:r>
      <w:r>
        <w:rPr>
          <w:sz w:val="22"/>
        </w:rPr>
        <w:t>bendahara</w:t>
      </w:r>
    </w:p>
    <w:p>
      <w:pPr>
        <w:spacing w:after="0" w:line="240" w:lineRule="auto"/>
        <w:jc w:val="both"/>
        <w:rPr>
          <w:sz w:val="22"/>
        </w:rPr>
        <w:sectPr>
          <w:pgSz w:w="12240" w:h="18720"/>
          <w:pgMar w:header="1024" w:footer="2406" w:top="2240" w:bottom="2600" w:left="1440" w:right="60"/>
        </w:sectPr>
      </w:pPr>
    </w:p>
    <w:p>
      <w:pPr>
        <w:pStyle w:val="BodyText"/>
        <w:spacing w:before="11"/>
        <w:rPr>
          <w:sz w:val="15"/>
        </w:rPr>
      </w:pPr>
    </w:p>
    <w:p>
      <w:pPr>
        <w:pStyle w:val="BodyText"/>
        <w:spacing w:before="91"/>
        <w:ind w:left="1685" w:right="1493"/>
        <w:jc w:val="both"/>
      </w:pPr>
      <w:r>
        <w:rPr/>
        <w:t>penerimaan tersebut merupakan bagian dari BUD; atau pendapatan kas yang diterima satker/SKPD dan digunakan langsung tanpa disetor ke RKUD, dengan syarat entitas penerima wajib melaporkannya kepada BUD untuk diakui sebagai pendapatan daerah; atau pendapatan kas yang berasal dari hibah langsung dalam/luar negeri yang digunakan untuk mendanai pengeluaran entitas dengan syarat entitas penerima wajib melaporkannya kepada BUD untuk diakui sebagai pendapatan daerah; atau pendapatan kas yang diterima entitas lain di luar entitas pemerintah berdasarkan otoritas yang diberikan oleh BUD, dan BUD mengakuinya sebagai</w:t>
      </w:r>
      <w:r>
        <w:rPr>
          <w:spacing w:val="-31"/>
        </w:rPr>
        <w:t> </w:t>
      </w:r>
      <w:r>
        <w:rPr/>
        <w:t>pendapatan.</w:t>
      </w:r>
    </w:p>
    <w:p>
      <w:pPr>
        <w:pStyle w:val="ListParagraph"/>
        <w:numPr>
          <w:ilvl w:val="3"/>
          <w:numId w:val="9"/>
        </w:numPr>
        <w:tabs>
          <w:tab w:pos="1685" w:val="left" w:leader="none"/>
        </w:tabs>
        <w:spacing w:line="240" w:lineRule="auto" w:before="60" w:after="0"/>
        <w:ind w:left="1685" w:right="1498" w:hanging="284"/>
        <w:jc w:val="both"/>
        <w:rPr>
          <w:sz w:val="22"/>
        </w:rPr>
      </w:pPr>
      <w:r>
        <w:rPr>
          <w:sz w:val="22"/>
        </w:rPr>
        <w:t>Akuntansi pendapatan dilaksanakan berdasarkan asas bruto, yaitu dengan membukukan penerimaan</w:t>
      </w:r>
      <w:r>
        <w:rPr>
          <w:spacing w:val="-5"/>
          <w:sz w:val="22"/>
        </w:rPr>
        <w:t> </w:t>
      </w:r>
      <w:r>
        <w:rPr>
          <w:sz w:val="22"/>
        </w:rPr>
        <w:t>bruto.</w:t>
      </w:r>
    </w:p>
    <w:p>
      <w:pPr>
        <w:pStyle w:val="ListParagraph"/>
        <w:numPr>
          <w:ilvl w:val="3"/>
          <w:numId w:val="9"/>
        </w:numPr>
        <w:tabs>
          <w:tab w:pos="1685" w:val="left" w:leader="none"/>
        </w:tabs>
        <w:spacing w:line="240" w:lineRule="auto" w:before="58" w:after="0"/>
        <w:ind w:left="1685" w:right="1501" w:hanging="284"/>
        <w:jc w:val="both"/>
        <w:rPr>
          <w:sz w:val="22"/>
        </w:rPr>
      </w:pPr>
      <w:r>
        <w:rPr>
          <w:sz w:val="22"/>
        </w:rPr>
        <w:t>Pengembalian yang sifatnya normal dan berulang atas penerimaan pendapatan pada periode penerimaan maupun pada periode sebelumnya dibukukan sebagai pengurang pendapatan periode pelaporan</w:t>
      </w:r>
      <w:r>
        <w:rPr>
          <w:spacing w:val="-3"/>
          <w:sz w:val="22"/>
        </w:rPr>
        <w:t> </w:t>
      </w:r>
      <w:r>
        <w:rPr>
          <w:sz w:val="22"/>
        </w:rPr>
        <w:t>keuangan.</w:t>
      </w:r>
    </w:p>
    <w:p>
      <w:pPr>
        <w:pStyle w:val="ListParagraph"/>
        <w:numPr>
          <w:ilvl w:val="3"/>
          <w:numId w:val="9"/>
        </w:numPr>
        <w:tabs>
          <w:tab w:pos="1685" w:val="left" w:leader="none"/>
        </w:tabs>
        <w:spacing w:line="240" w:lineRule="auto" w:before="62" w:after="0"/>
        <w:ind w:left="1685" w:right="1501" w:hanging="284"/>
        <w:jc w:val="both"/>
        <w:rPr>
          <w:sz w:val="22"/>
        </w:rPr>
      </w:pPr>
      <w:r>
        <w:rPr>
          <w:sz w:val="22"/>
        </w:rPr>
        <w:t>Koreksi dan pengembalian yang sifatnya tidak berulang atas penerimaan pendapatan yang terjadi pada periode penerimaan pendapatan dibukukan sebagai pengurang pendapatan pada periode</w:t>
      </w:r>
      <w:r>
        <w:rPr>
          <w:spacing w:val="-5"/>
          <w:sz w:val="22"/>
        </w:rPr>
        <w:t> </w:t>
      </w:r>
      <w:r>
        <w:rPr>
          <w:sz w:val="22"/>
        </w:rPr>
        <w:t>terjadi.</w:t>
      </w:r>
    </w:p>
    <w:p>
      <w:pPr>
        <w:pStyle w:val="ListParagraph"/>
        <w:numPr>
          <w:ilvl w:val="3"/>
          <w:numId w:val="9"/>
        </w:numPr>
        <w:tabs>
          <w:tab w:pos="1685" w:val="left" w:leader="none"/>
        </w:tabs>
        <w:spacing w:line="240" w:lineRule="auto" w:before="61" w:after="0"/>
        <w:ind w:left="1685" w:right="1497" w:hanging="284"/>
        <w:jc w:val="both"/>
        <w:rPr>
          <w:sz w:val="22"/>
        </w:rPr>
      </w:pPr>
      <w:r>
        <w:rPr>
          <w:sz w:val="22"/>
        </w:rPr>
        <w:t>Koreksi dan pengembalian yang sifatnya tidak berulang atas penerimaan pendapatan yang terjadi pada periode sebelumnya, dibukukan sebagai pengurang ekuitas dana lancar pada periode ditemukannya koreksi dan pengembalian</w:t>
      </w:r>
      <w:r>
        <w:rPr>
          <w:spacing w:val="-16"/>
          <w:sz w:val="22"/>
        </w:rPr>
        <w:t> </w:t>
      </w:r>
      <w:r>
        <w:rPr>
          <w:sz w:val="22"/>
        </w:rPr>
        <w:t>tersebut.</w:t>
      </w:r>
    </w:p>
    <w:p>
      <w:pPr>
        <w:pStyle w:val="Heading2"/>
        <w:numPr>
          <w:ilvl w:val="2"/>
          <w:numId w:val="9"/>
        </w:numPr>
        <w:tabs>
          <w:tab w:pos="1401" w:val="left" w:leader="none"/>
        </w:tabs>
        <w:spacing w:line="240" w:lineRule="auto" w:before="61" w:after="0"/>
        <w:ind w:left="1401" w:right="0" w:hanging="285"/>
        <w:jc w:val="both"/>
      </w:pPr>
      <w:r>
        <w:rPr/>
        <w:t>Pengukuran</w:t>
      </w:r>
      <w:r>
        <w:rPr>
          <w:spacing w:val="-3"/>
        </w:rPr>
        <w:t> </w:t>
      </w:r>
      <w:r>
        <w:rPr/>
        <w:t>Belanja</w:t>
      </w:r>
    </w:p>
    <w:p>
      <w:pPr>
        <w:pStyle w:val="ListParagraph"/>
        <w:numPr>
          <w:ilvl w:val="3"/>
          <w:numId w:val="9"/>
        </w:numPr>
        <w:tabs>
          <w:tab w:pos="1685" w:val="left" w:leader="none"/>
        </w:tabs>
        <w:spacing w:line="240" w:lineRule="auto" w:before="120" w:after="0"/>
        <w:ind w:left="1685" w:right="0" w:hanging="284"/>
        <w:jc w:val="both"/>
        <w:rPr>
          <w:sz w:val="22"/>
        </w:rPr>
      </w:pPr>
      <w:r>
        <w:rPr>
          <w:sz w:val="22"/>
        </w:rPr>
        <w:t>Belanja diakui pada saat terjadinya pengeluaran dari Rekening Kas Umum</w:t>
      </w:r>
      <w:r>
        <w:rPr>
          <w:spacing w:val="-12"/>
          <w:sz w:val="22"/>
        </w:rPr>
        <w:t> </w:t>
      </w:r>
      <w:r>
        <w:rPr>
          <w:sz w:val="22"/>
        </w:rPr>
        <w:t>Daerah.</w:t>
      </w:r>
    </w:p>
    <w:p>
      <w:pPr>
        <w:pStyle w:val="ListParagraph"/>
        <w:numPr>
          <w:ilvl w:val="3"/>
          <w:numId w:val="9"/>
        </w:numPr>
        <w:tabs>
          <w:tab w:pos="1685" w:val="left" w:leader="none"/>
        </w:tabs>
        <w:spacing w:line="240" w:lineRule="auto" w:before="59" w:after="0"/>
        <w:ind w:left="1685" w:right="1502" w:hanging="284"/>
        <w:jc w:val="both"/>
        <w:rPr>
          <w:sz w:val="22"/>
        </w:rPr>
      </w:pPr>
      <w:r>
        <w:rPr>
          <w:sz w:val="22"/>
        </w:rPr>
        <w:t>Khusus pengeluaran melalui bendahara pengeluaran pengakuannya terjadi pada saat pertanggungjawaban atas pengeluaran tersebut disahkan oleh unit yang mempunyai fungsi</w:t>
      </w:r>
      <w:r>
        <w:rPr>
          <w:spacing w:val="-2"/>
          <w:sz w:val="22"/>
        </w:rPr>
        <w:t> </w:t>
      </w:r>
      <w:r>
        <w:rPr>
          <w:sz w:val="22"/>
        </w:rPr>
        <w:t>perbendaharaan.</w:t>
      </w:r>
    </w:p>
    <w:p>
      <w:pPr>
        <w:pStyle w:val="ListParagraph"/>
        <w:numPr>
          <w:ilvl w:val="3"/>
          <w:numId w:val="9"/>
        </w:numPr>
        <w:tabs>
          <w:tab w:pos="1685" w:val="left" w:leader="none"/>
        </w:tabs>
        <w:spacing w:line="240" w:lineRule="auto" w:before="61" w:after="0"/>
        <w:ind w:left="1685" w:right="1493" w:hanging="284"/>
        <w:jc w:val="both"/>
        <w:rPr>
          <w:sz w:val="22"/>
        </w:rPr>
      </w:pPr>
      <w:r>
        <w:rPr>
          <w:sz w:val="22"/>
        </w:rPr>
        <w:t>Belanja diklasifikasikan menurut klasifikasi ekonomi (jenis belanja), organisasi, dan fungsi.</w:t>
      </w:r>
    </w:p>
    <w:p>
      <w:pPr>
        <w:pStyle w:val="ListParagraph"/>
        <w:numPr>
          <w:ilvl w:val="3"/>
          <w:numId w:val="9"/>
        </w:numPr>
        <w:tabs>
          <w:tab w:pos="1685" w:val="left" w:leader="none"/>
        </w:tabs>
        <w:spacing w:line="240" w:lineRule="auto" w:before="58" w:after="0"/>
        <w:ind w:left="1685" w:right="0" w:hanging="284"/>
        <w:jc w:val="both"/>
        <w:rPr>
          <w:sz w:val="22"/>
        </w:rPr>
      </w:pPr>
      <w:r>
        <w:rPr>
          <w:sz w:val="22"/>
        </w:rPr>
        <w:t>Adapun Klasifikasi Belanja yang</w:t>
      </w:r>
      <w:r>
        <w:rPr>
          <w:spacing w:val="-7"/>
          <w:sz w:val="22"/>
        </w:rPr>
        <w:t> </w:t>
      </w:r>
      <w:r>
        <w:rPr>
          <w:sz w:val="22"/>
        </w:rPr>
        <w:t>digunakan:</w:t>
      </w:r>
    </w:p>
    <w:p>
      <w:pPr>
        <w:pStyle w:val="Heading2"/>
        <w:spacing w:before="123"/>
        <w:ind w:left="1681"/>
      </w:pPr>
      <w:r>
        <w:rPr/>
        <w:t>Belanja Operasi</w:t>
      </w:r>
    </w:p>
    <w:p>
      <w:pPr>
        <w:pStyle w:val="BodyText"/>
        <w:spacing w:before="59"/>
        <w:ind w:left="1681" w:right="1494"/>
        <w:jc w:val="both"/>
      </w:pPr>
      <w:r>
        <w:rPr/>
        <w:t>Belanja operasi adalah pengeluaran anggaran untuk kegiatan sehari-hari pemerintah pusat/daerah yang memberi manfaat jangka pendek. Belanja operasi antara lain meliputi belanja pegawai (belanja langsung maupun belanja tidak langsung), belanja barang, bunga, subsidi, hibah, bantuan sosial.</w:t>
      </w:r>
    </w:p>
    <w:p>
      <w:pPr>
        <w:pStyle w:val="Heading2"/>
        <w:spacing w:before="120"/>
        <w:ind w:left="1681"/>
      </w:pPr>
      <w:r>
        <w:rPr/>
        <w:t>Belanja Modal</w:t>
      </w:r>
    </w:p>
    <w:p>
      <w:pPr>
        <w:pStyle w:val="BodyText"/>
        <w:spacing w:before="60"/>
        <w:ind w:left="1681" w:right="1496"/>
        <w:jc w:val="both"/>
      </w:pPr>
      <w:r>
        <w:rPr/>
        <w:t>Belanja modal adalah pengeluaran anggaran untuk memperoleh aset tetap dan aset lainnya yang memberi manfaat lebih dari satu periode akuntansi. Belanja modal antara lain belanja untuk pengadaan tanah, peralatan dan mesin, bangunan dan gedung, jalan, irigasi dan jaringan, dan aset tetap lainnya.</w:t>
      </w:r>
    </w:p>
    <w:p>
      <w:pPr>
        <w:pStyle w:val="Heading2"/>
        <w:spacing w:before="124"/>
        <w:ind w:left="1681"/>
      </w:pPr>
      <w:r>
        <w:rPr/>
        <w:t>Belanja Tidak Terduga</w:t>
      </w:r>
    </w:p>
    <w:p>
      <w:pPr>
        <w:pStyle w:val="BodyText"/>
        <w:spacing w:before="55"/>
        <w:ind w:left="1681" w:right="1495"/>
        <w:jc w:val="both"/>
      </w:pPr>
      <w:r>
        <w:rPr/>
        <w:t>Belanja lain-lain/tak terduga adalah pengeluaran anggaran untuk kegiatan yang sifatnya tidak biasa dan tidak diharapkan berulang seperti penanggulangan bencana alam, bencana sosial, dan pengeluaran tidak terduga lainnya yang sangat diperlukan dalam rangka penyelenggaraan kewenangan pemerintah pusat/daerah termasuk pengembalian atas kelebihan penerimaan daerah tahun-tahun sebelumnya, yang didukung dengan bukti-bukti yang sah.</w:t>
      </w:r>
    </w:p>
    <w:p>
      <w:pPr>
        <w:pStyle w:val="Heading2"/>
        <w:numPr>
          <w:ilvl w:val="3"/>
          <w:numId w:val="9"/>
        </w:numPr>
        <w:tabs>
          <w:tab w:pos="1401" w:val="left" w:leader="none"/>
        </w:tabs>
        <w:spacing w:line="240" w:lineRule="auto" w:before="63" w:after="0"/>
        <w:ind w:left="1401" w:right="0" w:hanging="285"/>
        <w:jc w:val="both"/>
      </w:pPr>
      <w:r>
        <w:rPr/>
        <w:t>Pengukuran</w:t>
      </w:r>
      <w:r>
        <w:rPr>
          <w:spacing w:val="-3"/>
        </w:rPr>
        <w:t> </w:t>
      </w:r>
      <w:r>
        <w:rPr/>
        <w:t>Pendapatan-LO</w:t>
      </w:r>
    </w:p>
    <w:p>
      <w:pPr>
        <w:pStyle w:val="BodyText"/>
        <w:spacing w:before="119"/>
        <w:ind w:left="1401" w:right="1502"/>
        <w:jc w:val="both"/>
      </w:pPr>
      <w:r>
        <w:rPr/>
        <w:t>Pendapatan-LO adalah hak Pemerintah Daerah yang diakui sebagai penambah ekuitas dalam periode tahun anggaran yang bersangkutan dan tidak perlu dibayar kembali. Hak</w:t>
      </w:r>
    </w:p>
    <w:p>
      <w:pPr>
        <w:spacing w:after="0"/>
        <w:jc w:val="both"/>
        <w:sectPr>
          <w:pgSz w:w="12240" w:h="18720"/>
          <w:pgMar w:header="1024" w:footer="2406" w:top="2240" w:bottom="2600" w:left="1440" w:right="60"/>
        </w:sectPr>
      </w:pPr>
    </w:p>
    <w:p>
      <w:pPr>
        <w:pStyle w:val="BodyText"/>
        <w:spacing w:before="11"/>
        <w:rPr>
          <w:sz w:val="15"/>
        </w:rPr>
      </w:pPr>
    </w:p>
    <w:p>
      <w:pPr>
        <w:pStyle w:val="BodyText"/>
        <w:spacing w:before="91"/>
        <w:ind w:left="1401" w:right="1491"/>
        <w:jc w:val="both"/>
      </w:pPr>
      <w:r>
        <w:rPr/>
        <w:t>Pemerintah Daerah dapat diakui sebagai Pendapatan-LO apabila telah timbul hak Pemerintah Daerah untuk menagih atas suatu pendapatan (</w:t>
      </w:r>
      <w:r>
        <w:rPr>
          <w:i/>
        </w:rPr>
        <w:t>earnaed</w:t>
      </w:r>
      <w:r>
        <w:rPr/>
        <w:t>) atau telah terdapat suatu realisasi pendapatan yang ditandai dengan adanya aliran masuk sumber daya ekonomi (</w:t>
      </w:r>
      <w:r>
        <w:rPr>
          <w:i/>
        </w:rPr>
        <w:t>realized</w:t>
      </w:r>
      <w:r>
        <w:rPr/>
        <w:t>). Secara lebih rinci, pengaturan pengakuan atas Pendapatan-LO adalah sebagai</w:t>
      </w:r>
      <w:r>
        <w:rPr>
          <w:spacing w:val="-4"/>
        </w:rPr>
        <w:t> </w:t>
      </w:r>
      <w:r>
        <w:rPr/>
        <w:t>berikut:</w:t>
      </w:r>
    </w:p>
    <w:p>
      <w:pPr>
        <w:pStyle w:val="ListParagraph"/>
        <w:numPr>
          <w:ilvl w:val="0"/>
          <w:numId w:val="17"/>
        </w:numPr>
        <w:tabs>
          <w:tab w:pos="1685" w:val="left" w:leader="none"/>
        </w:tabs>
        <w:spacing w:line="240" w:lineRule="auto" w:before="59" w:after="0"/>
        <w:ind w:left="1685" w:right="1502" w:hanging="284"/>
        <w:jc w:val="both"/>
        <w:rPr>
          <w:sz w:val="22"/>
        </w:rPr>
      </w:pPr>
      <w:r>
        <w:rPr>
          <w:sz w:val="22"/>
        </w:rPr>
        <w:t>Pendapatan-LO yang diperoleh berdasarkan peraturan perundang-undangan diakui pada saat timbulnya hak untuk menagih pendapatan yaitu pada saat diterbitkannya surat ketetapan oleh pejabat yang berwenang atau adanya dokumen sumber yang menunjukkan Pemerintah Daerah memiliki hak untuk menagih pendapatan tersebut. Contoh dari Pendapatan-LO ini adalah pada saat diterbitkannya surat ketetapan pajak oleh pejabat yang berwenang yang mempunyai kekuatan hukum mengikat dan harus dibayar oleh wajib pajak. Hal ini merupakan tagihan (piutang) bagi pemerintah dan utang bagi wajib</w:t>
      </w:r>
      <w:r>
        <w:rPr>
          <w:spacing w:val="-2"/>
          <w:sz w:val="22"/>
        </w:rPr>
        <w:t> </w:t>
      </w:r>
      <w:r>
        <w:rPr>
          <w:sz w:val="22"/>
        </w:rPr>
        <w:t>pajak.</w:t>
      </w:r>
    </w:p>
    <w:p>
      <w:pPr>
        <w:pStyle w:val="ListParagraph"/>
        <w:numPr>
          <w:ilvl w:val="0"/>
          <w:numId w:val="17"/>
        </w:numPr>
        <w:tabs>
          <w:tab w:pos="1685" w:val="left" w:leader="none"/>
        </w:tabs>
        <w:spacing w:line="240" w:lineRule="auto" w:before="1" w:after="0"/>
        <w:ind w:left="1685" w:right="1504" w:hanging="284"/>
        <w:jc w:val="both"/>
        <w:rPr>
          <w:sz w:val="22"/>
        </w:rPr>
      </w:pPr>
      <w:r>
        <w:rPr>
          <w:sz w:val="22"/>
        </w:rPr>
        <w:t>Pendapatan-LO yang diperoleh sebagai imbalan atas suatu pelayanan yang telah selesai diberikan diakui pada saat timbulnya hak untuk menagih imbalan yaitu setelah diserahterimakannnya barang atau jasa dari Pemerintah Daerah kepada pihak ketiga. Contoh dari Pendapatan-LO ini adalah pendapatan yang diterima dari biaya pengurusan dokumen perijinan seperti</w:t>
      </w:r>
      <w:r>
        <w:rPr>
          <w:spacing w:val="-5"/>
          <w:sz w:val="22"/>
        </w:rPr>
        <w:t> </w:t>
      </w:r>
      <w:r>
        <w:rPr>
          <w:sz w:val="22"/>
        </w:rPr>
        <w:t>IMB.</w:t>
      </w:r>
    </w:p>
    <w:p>
      <w:pPr>
        <w:pStyle w:val="ListParagraph"/>
        <w:numPr>
          <w:ilvl w:val="0"/>
          <w:numId w:val="17"/>
        </w:numPr>
        <w:tabs>
          <w:tab w:pos="1685" w:val="left" w:leader="none"/>
        </w:tabs>
        <w:spacing w:line="240" w:lineRule="auto" w:before="0" w:after="0"/>
        <w:ind w:left="1685" w:right="1502" w:hanging="284"/>
        <w:jc w:val="both"/>
        <w:rPr>
          <w:sz w:val="22"/>
        </w:rPr>
      </w:pPr>
      <w:r>
        <w:rPr>
          <w:sz w:val="22"/>
        </w:rPr>
        <w:t>Pendapatan-LO yang diperoleh dari adanya aliran masuk sumber daya ekonomi, diakui pada saat diterimanya kas atau aset non kas yang menjadi hak Pemerintah Daerah tanpa terlebih dahulu adanya penagihan. Contoh dari Pendapatan-LO ini adalah pendapatan kas yang diterima dari pembayaran pajak restoran dari wajib pajak berdasarkan prinsip </w:t>
      </w:r>
      <w:r>
        <w:rPr>
          <w:i/>
          <w:sz w:val="22"/>
        </w:rPr>
        <w:t>self</w:t>
      </w:r>
      <w:r>
        <w:rPr>
          <w:i/>
          <w:spacing w:val="1"/>
          <w:sz w:val="22"/>
        </w:rPr>
        <w:t> </w:t>
      </w:r>
      <w:r>
        <w:rPr>
          <w:i/>
          <w:sz w:val="22"/>
        </w:rPr>
        <w:t>assessment</w:t>
      </w:r>
      <w:r>
        <w:rPr>
          <w:sz w:val="22"/>
        </w:rPr>
        <w:t>.</w:t>
      </w:r>
    </w:p>
    <w:p>
      <w:pPr>
        <w:pStyle w:val="ListParagraph"/>
        <w:numPr>
          <w:ilvl w:val="0"/>
          <w:numId w:val="17"/>
        </w:numPr>
        <w:tabs>
          <w:tab w:pos="1685" w:val="left" w:leader="none"/>
        </w:tabs>
        <w:spacing w:line="253" w:lineRule="exact" w:before="0" w:after="0"/>
        <w:ind w:left="1685" w:right="0" w:hanging="284"/>
        <w:jc w:val="both"/>
        <w:rPr>
          <w:sz w:val="22"/>
        </w:rPr>
      </w:pPr>
      <w:r>
        <w:rPr>
          <w:sz w:val="22"/>
        </w:rPr>
        <w:t>Pengakuan Pendapatan-LO Berdasarkan Jenis</w:t>
      </w:r>
      <w:r>
        <w:rPr>
          <w:spacing w:val="-2"/>
          <w:sz w:val="22"/>
        </w:rPr>
        <w:t> </w:t>
      </w:r>
      <w:r>
        <w:rPr>
          <w:sz w:val="22"/>
        </w:rPr>
        <w:t>Pendapatan</w:t>
      </w:r>
    </w:p>
    <w:p>
      <w:pPr>
        <w:pStyle w:val="BodyText"/>
        <w:spacing w:before="2"/>
        <w:ind w:left="1681" w:right="1504"/>
        <w:jc w:val="both"/>
      </w:pPr>
      <w:r>
        <w:rPr/>
        <w:t>Entitas Pemerintah Daerah menyajikan Pendapatan-LO yang diklasifikasikan menurut jenis pendapatan. Pengaturan pengakuan pendapatan LO berdasarkan jenis pendapatan adalah sebagai</w:t>
      </w:r>
      <w:r>
        <w:rPr>
          <w:spacing w:val="-2"/>
        </w:rPr>
        <w:t> </w:t>
      </w:r>
      <w:r>
        <w:rPr/>
        <w:t>berikut:</w:t>
      </w:r>
    </w:p>
    <w:p>
      <w:pPr>
        <w:pStyle w:val="ListParagraph"/>
        <w:numPr>
          <w:ilvl w:val="1"/>
          <w:numId w:val="17"/>
        </w:numPr>
        <w:tabs>
          <w:tab w:pos="1965" w:val="left" w:leader="none"/>
        </w:tabs>
        <w:spacing w:line="250" w:lineRule="exact" w:before="0" w:after="0"/>
        <w:ind w:left="1965" w:right="0" w:hanging="280"/>
        <w:jc w:val="both"/>
        <w:rPr>
          <w:sz w:val="22"/>
        </w:rPr>
      </w:pPr>
      <w:r>
        <w:rPr>
          <w:sz w:val="22"/>
        </w:rPr>
        <w:t>Pendapatan Asli</w:t>
      </w:r>
      <w:r>
        <w:rPr>
          <w:spacing w:val="-4"/>
          <w:sz w:val="22"/>
        </w:rPr>
        <w:t> </w:t>
      </w:r>
      <w:r>
        <w:rPr>
          <w:sz w:val="22"/>
        </w:rPr>
        <w:t>Daerah-LO</w:t>
      </w:r>
    </w:p>
    <w:p>
      <w:pPr>
        <w:pStyle w:val="ListParagraph"/>
        <w:numPr>
          <w:ilvl w:val="2"/>
          <w:numId w:val="17"/>
        </w:numPr>
        <w:tabs>
          <w:tab w:pos="2393" w:val="left" w:leader="none"/>
        </w:tabs>
        <w:spacing w:line="240" w:lineRule="auto" w:before="3" w:after="0"/>
        <w:ind w:left="2393" w:right="0" w:hanging="428"/>
        <w:jc w:val="both"/>
        <w:rPr>
          <w:sz w:val="22"/>
        </w:rPr>
      </w:pPr>
      <w:r>
        <w:rPr>
          <w:sz w:val="22"/>
        </w:rPr>
        <w:t>Pendapatan Pajak</w:t>
      </w:r>
      <w:r>
        <w:rPr>
          <w:spacing w:val="-5"/>
          <w:sz w:val="22"/>
        </w:rPr>
        <w:t> </w:t>
      </w:r>
      <w:r>
        <w:rPr>
          <w:sz w:val="22"/>
        </w:rPr>
        <w:t>Daerah-LO</w:t>
      </w:r>
    </w:p>
    <w:p>
      <w:pPr>
        <w:pStyle w:val="BodyText"/>
        <w:spacing w:before="59"/>
        <w:ind w:left="2393" w:right="1503"/>
        <w:jc w:val="both"/>
      </w:pPr>
      <w:r>
        <w:rPr/>
        <w:t>Pendapatan Pajak Daerah-LO adalah hak Pemerintah Daerah yang berasal dari pendapatan perpajakan yang diakui sebagai penambah ekuitas dalam periode tahun anggaran yang bersangkutan dan tidak perlu dibayar kembali.</w:t>
      </w:r>
    </w:p>
    <w:p>
      <w:pPr>
        <w:pStyle w:val="BodyText"/>
        <w:spacing w:line="242" w:lineRule="auto" w:before="118"/>
        <w:ind w:left="2393" w:right="1504"/>
        <w:jc w:val="both"/>
      </w:pPr>
      <w:r>
        <w:rPr/>
        <w:t>Mekanisme pencatatan Pendapatan Pajak Daerah-LO berdasarkan metode pemungutan pajak mengikuti peraturan sebagai berikut:</w:t>
      </w:r>
    </w:p>
    <w:p>
      <w:pPr>
        <w:pStyle w:val="ListParagraph"/>
        <w:numPr>
          <w:ilvl w:val="3"/>
          <w:numId w:val="17"/>
        </w:numPr>
        <w:tabs>
          <w:tab w:pos="2818" w:val="left" w:leader="none"/>
        </w:tabs>
        <w:spacing w:line="240" w:lineRule="auto" w:before="117" w:after="0"/>
        <w:ind w:left="2817" w:right="1501" w:hanging="425"/>
        <w:jc w:val="both"/>
        <w:rPr>
          <w:sz w:val="22"/>
        </w:rPr>
      </w:pPr>
      <w:r>
        <w:rPr>
          <w:sz w:val="22"/>
        </w:rPr>
        <w:t>Pengakuan Pendapatan Pajak Daerah-LO dengan metode </w:t>
      </w:r>
      <w:r>
        <w:rPr>
          <w:i/>
          <w:sz w:val="22"/>
        </w:rPr>
        <w:t>self </w:t>
      </w:r>
      <w:r>
        <w:rPr>
          <w:i/>
          <w:sz w:val="22"/>
        </w:rPr>
        <w:t>assessment</w:t>
      </w:r>
      <w:r>
        <w:rPr>
          <w:sz w:val="22"/>
        </w:rPr>
        <w:t>.</w:t>
      </w:r>
    </w:p>
    <w:p>
      <w:pPr>
        <w:pStyle w:val="BodyText"/>
        <w:ind w:left="2817" w:right="1503"/>
        <w:jc w:val="both"/>
      </w:pPr>
      <w:r>
        <w:rPr/>
        <w:t>Pengakuan Pendapatan Pajak Daerah-LO yang dipungut dengan metode </w:t>
      </w:r>
      <w:r>
        <w:rPr>
          <w:i/>
        </w:rPr>
        <w:t>self assessment </w:t>
      </w:r>
      <w:r>
        <w:rPr/>
        <w:t>diakui pada saat realisasi kas diterima di Kas Daerah tanpa terlebih dahulu Pemerintah Daerah menerbitkan surat ketetapan. Dokumen sumber pencatatan Pendapatan Pajak Daerah-LO adalah bukti pembayaran yang telah dilakukan baik dengan menggunakan formulir maupun bukti transaksi lainnya yang telah mendapatkan validasi diterimanya setoran pada Kas Daerah.</w:t>
      </w:r>
    </w:p>
    <w:p>
      <w:pPr>
        <w:pStyle w:val="ListParagraph"/>
        <w:numPr>
          <w:ilvl w:val="3"/>
          <w:numId w:val="17"/>
        </w:numPr>
        <w:tabs>
          <w:tab w:pos="2818" w:val="left" w:leader="none"/>
        </w:tabs>
        <w:spacing w:line="240" w:lineRule="auto" w:before="0" w:after="0"/>
        <w:ind w:left="2817" w:right="1502" w:hanging="425"/>
        <w:jc w:val="both"/>
        <w:rPr>
          <w:i/>
          <w:sz w:val="22"/>
        </w:rPr>
      </w:pPr>
      <w:r>
        <w:rPr>
          <w:sz w:val="22"/>
        </w:rPr>
        <w:t>Pengakuan Pendapatan Pajak Daerah-LO dengan metode </w:t>
      </w:r>
      <w:r>
        <w:rPr>
          <w:i/>
          <w:sz w:val="22"/>
        </w:rPr>
        <w:t>official </w:t>
      </w:r>
      <w:r>
        <w:rPr>
          <w:i/>
          <w:sz w:val="22"/>
        </w:rPr>
        <w:t>assessment.</w:t>
      </w:r>
    </w:p>
    <w:p>
      <w:pPr>
        <w:pStyle w:val="BodyText"/>
        <w:spacing w:before="1"/>
        <w:ind w:left="2817" w:right="1506"/>
        <w:jc w:val="both"/>
      </w:pPr>
      <w:r>
        <w:rPr/>
        <w:t>Pendapatan Pajak Daerah-LO yang dipungut dengan metode official </w:t>
      </w:r>
      <w:r>
        <w:rPr>
          <w:i/>
        </w:rPr>
        <w:t>assessment </w:t>
      </w:r>
      <w:r>
        <w:rPr/>
        <w:t>diakui pada saat timbulnya hak untuk menagih pendapatan dimaksud. Timbulnya hak menagih adalah pada saat otoritas perpajakan telah menerbitkan surat ketetapan yang mempunyai kekuatan hukum mengikat dan harus dibayar oleh wajib pajak sesuai ketentuan peraturan perpajakan yang berlaku. Surat ketetapan tersebut menjadi dokumen</w:t>
      </w:r>
    </w:p>
    <w:p>
      <w:pPr>
        <w:spacing w:after="0"/>
        <w:jc w:val="both"/>
        <w:sectPr>
          <w:pgSz w:w="12240" w:h="18720"/>
          <w:pgMar w:header="1024" w:footer="2406" w:top="2240" w:bottom="2600" w:left="1440" w:right="60"/>
        </w:sectPr>
      </w:pPr>
    </w:p>
    <w:p>
      <w:pPr>
        <w:pStyle w:val="BodyText"/>
        <w:spacing w:before="11"/>
        <w:rPr>
          <w:sz w:val="15"/>
        </w:rPr>
      </w:pPr>
    </w:p>
    <w:p>
      <w:pPr>
        <w:pStyle w:val="BodyText"/>
        <w:spacing w:before="91"/>
        <w:ind w:left="2817" w:right="1503"/>
        <w:jc w:val="both"/>
      </w:pPr>
      <w:r>
        <w:rPr/>
        <w:t>sumber untuk mencatat Pendapatan Pajak Daerah-LO. Pendapatan pajak yang menggunakan metode </w:t>
      </w:r>
      <w:r>
        <w:rPr>
          <w:i/>
        </w:rPr>
        <w:t>official assessment </w:t>
      </w:r>
      <w:r>
        <w:rPr/>
        <w:t>meliputi: Pajak Bumi dan Bangunan, Pajak Reklame, dan Pajak Air</w:t>
      </w:r>
      <w:r>
        <w:rPr>
          <w:spacing w:val="-8"/>
        </w:rPr>
        <w:t> </w:t>
      </w:r>
      <w:r>
        <w:rPr/>
        <w:t>Tanah.</w:t>
      </w:r>
    </w:p>
    <w:p>
      <w:pPr>
        <w:pStyle w:val="BodyText"/>
        <w:ind w:left="2817" w:right="1502"/>
        <w:jc w:val="both"/>
      </w:pPr>
      <w:r>
        <w:rPr/>
        <w:t>Pengembalian yang sifatnya normal dan berulang (</w:t>
      </w:r>
      <w:r>
        <w:rPr>
          <w:i/>
        </w:rPr>
        <w:t>recurring</w:t>
      </w:r>
      <w:r>
        <w:rPr/>
        <w:t>) atas Pendapatan Pajak Daerah-LO pada periode penerimaan maupun pada periode sebelumnya dibukukan sebagai pengurang pendapatan pada periode akuntansi pembayaran pengembalian.</w:t>
      </w:r>
    </w:p>
    <w:p>
      <w:pPr>
        <w:pStyle w:val="ListParagraph"/>
        <w:numPr>
          <w:ilvl w:val="2"/>
          <w:numId w:val="17"/>
        </w:numPr>
        <w:tabs>
          <w:tab w:pos="2393" w:val="left" w:leader="none"/>
        </w:tabs>
        <w:spacing w:line="240" w:lineRule="auto" w:before="0" w:after="0"/>
        <w:ind w:left="2393" w:right="0" w:hanging="428"/>
        <w:jc w:val="both"/>
        <w:rPr>
          <w:sz w:val="22"/>
        </w:rPr>
      </w:pPr>
      <w:r>
        <w:rPr>
          <w:sz w:val="22"/>
        </w:rPr>
        <w:t>Pendapatan Retribusi</w:t>
      </w:r>
      <w:r>
        <w:rPr>
          <w:spacing w:val="-4"/>
          <w:sz w:val="22"/>
        </w:rPr>
        <w:t> </w:t>
      </w:r>
      <w:r>
        <w:rPr>
          <w:sz w:val="22"/>
        </w:rPr>
        <w:t>Daerah-LO</w:t>
      </w:r>
    </w:p>
    <w:p>
      <w:pPr>
        <w:pStyle w:val="BodyText"/>
        <w:ind w:left="2393" w:right="1502"/>
        <w:jc w:val="both"/>
      </w:pPr>
      <w:r>
        <w:rPr/>
        <w:t>Pendapatan retribusi yang didahului dengan ketetapan diakui pada saat diterbitkannya dokumen Surat Ketetapan Retribusi Daerah (SKRD) atau yang dipersamakan. Pendapatan retribusi pada kelompok ini meliputi retribusi perijinan tertentu, antara lain: Retribusi Ijin Mendirikan Bangunan (IMB), Ijin Gangguan (HO), Ijin Tempat Penjualan Minuman Beralkohol, dan Ijin</w:t>
      </w:r>
      <w:r>
        <w:rPr>
          <w:spacing w:val="-5"/>
        </w:rPr>
        <w:t> </w:t>
      </w:r>
      <w:r>
        <w:rPr/>
        <w:t>Trayek.</w:t>
      </w:r>
    </w:p>
    <w:p>
      <w:pPr>
        <w:pStyle w:val="BodyText"/>
        <w:ind w:left="2393" w:right="1508"/>
        <w:jc w:val="both"/>
      </w:pPr>
      <w:r>
        <w:rPr/>
        <w:t>Pendapatan rertribusi yang ditetapkan berdasarkan perjanjian sewa diakui berdasarkan prinsip terhimpunnya (accrued) pendapatan. Pendapatan pada kelompok ini antara lain: sewa pemakaian kekayaan daerah berupa tanah dan bangunan.</w:t>
      </w:r>
    </w:p>
    <w:p>
      <w:pPr>
        <w:pStyle w:val="BodyText"/>
        <w:ind w:left="2393" w:right="1511"/>
        <w:jc w:val="both"/>
      </w:pPr>
      <w:r>
        <w:rPr/>
        <w:t>Pendapatan retribusi selain tersebut di atas diakui ketika pembayaran telah diterima Bendahara Penerimaan atau Kas Daerah.</w:t>
      </w:r>
    </w:p>
    <w:p>
      <w:pPr>
        <w:pStyle w:val="ListParagraph"/>
        <w:numPr>
          <w:ilvl w:val="2"/>
          <w:numId w:val="17"/>
        </w:numPr>
        <w:tabs>
          <w:tab w:pos="2393" w:val="left" w:leader="none"/>
        </w:tabs>
        <w:spacing w:line="253" w:lineRule="exact" w:before="1" w:after="0"/>
        <w:ind w:left="2393" w:right="0" w:hanging="428"/>
        <w:jc w:val="both"/>
        <w:rPr>
          <w:sz w:val="22"/>
        </w:rPr>
      </w:pPr>
      <w:r>
        <w:rPr>
          <w:sz w:val="22"/>
        </w:rPr>
        <w:t>Hasil Pengelolaan Kekayaan Daerah yang</w:t>
      </w:r>
      <w:r>
        <w:rPr>
          <w:spacing w:val="-11"/>
          <w:sz w:val="22"/>
        </w:rPr>
        <w:t> </w:t>
      </w:r>
      <w:r>
        <w:rPr>
          <w:sz w:val="22"/>
        </w:rPr>
        <w:t>Dipisahkan-LO</w:t>
      </w:r>
    </w:p>
    <w:p>
      <w:pPr>
        <w:pStyle w:val="BodyText"/>
        <w:ind w:left="2393" w:right="1500"/>
        <w:jc w:val="both"/>
      </w:pPr>
      <w:r>
        <w:rPr/>
        <w:t>Pendapatan dividen diakui ketika telah terbit pengumuman pembagian laba BUMD.</w:t>
      </w:r>
    </w:p>
    <w:p>
      <w:pPr>
        <w:pStyle w:val="ListParagraph"/>
        <w:numPr>
          <w:ilvl w:val="2"/>
          <w:numId w:val="17"/>
        </w:numPr>
        <w:tabs>
          <w:tab w:pos="2393" w:val="left" w:leader="none"/>
        </w:tabs>
        <w:spacing w:line="251" w:lineRule="exact" w:before="0" w:after="0"/>
        <w:ind w:left="2393" w:right="0" w:hanging="428"/>
        <w:jc w:val="both"/>
        <w:rPr>
          <w:sz w:val="22"/>
        </w:rPr>
      </w:pPr>
      <w:r>
        <w:rPr>
          <w:sz w:val="22"/>
        </w:rPr>
        <w:t>Lain-lain PAD yang</w:t>
      </w:r>
      <w:r>
        <w:rPr>
          <w:spacing w:val="-4"/>
          <w:sz w:val="22"/>
        </w:rPr>
        <w:t> </w:t>
      </w:r>
      <w:r>
        <w:rPr>
          <w:sz w:val="22"/>
        </w:rPr>
        <w:t>Sah-LO</w:t>
      </w:r>
    </w:p>
    <w:p>
      <w:pPr>
        <w:pStyle w:val="ListParagraph"/>
        <w:numPr>
          <w:ilvl w:val="3"/>
          <w:numId w:val="17"/>
        </w:numPr>
        <w:tabs>
          <w:tab w:pos="2818" w:val="left" w:leader="none"/>
        </w:tabs>
        <w:spacing w:line="252" w:lineRule="exact" w:before="3" w:after="0"/>
        <w:ind w:left="2817" w:right="0" w:hanging="425"/>
        <w:jc w:val="both"/>
        <w:rPr>
          <w:sz w:val="22"/>
        </w:rPr>
      </w:pPr>
      <w:r>
        <w:rPr>
          <w:sz w:val="22"/>
        </w:rPr>
        <w:t>Lain-lain PAD yang Sah-LO melalui</w:t>
      </w:r>
      <w:r>
        <w:rPr>
          <w:spacing w:val="-5"/>
          <w:sz w:val="22"/>
        </w:rPr>
        <w:t> </w:t>
      </w:r>
      <w:r>
        <w:rPr>
          <w:sz w:val="22"/>
        </w:rPr>
        <w:t>Penetapan</w:t>
      </w:r>
    </w:p>
    <w:p>
      <w:pPr>
        <w:pStyle w:val="BodyText"/>
        <w:ind w:left="2817" w:right="1506"/>
        <w:jc w:val="both"/>
      </w:pPr>
      <w:r>
        <w:rPr/>
        <w:t>PAD yang masuk ke dalam kategori ini adalah Tuntutan Ganti Kerugian Daerah. Pendapatan-pendapatan tersebut diakui ketika telah diterbitkan Surat Ketetapan atas pendapatan terkait.</w:t>
      </w:r>
    </w:p>
    <w:p>
      <w:pPr>
        <w:pStyle w:val="ListParagraph"/>
        <w:numPr>
          <w:ilvl w:val="3"/>
          <w:numId w:val="17"/>
        </w:numPr>
        <w:tabs>
          <w:tab w:pos="2818" w:val="left" w:leader="none"/>
        </w:tabs>
        <w:spacing w:line="252" w:lineRule="exact" w:before="0" w:after="0"/>
        <w:ind w:left="2817" w:right="0" w:hanging="425"/>
        <w:jc w:val="both"/>
        <w:rPr>
          <w:sz w:val="22"/>
        </w:rPr>
      </w:pPr>
      <w:r>
        <w:rPr>
          <w:sz w:val="22"/>
        </w:rPr>
        <w:t>Lain-lain PAD yang Sah-LO tanpa</w:t>
      </w:r>
      <w:r>
        <w:rPr>
          <w:spacing w:val="-4"/>
          <w:sz w:val="22"/>
        </w:rPr>
        <w:t> </w:t>
      </w:r>
      <w:r>
        <w:rPr>
          <w:sz w:val="22"/>
        </w:rPr>
        <w:t>Penetapan</w:t>
      </w:r>
    </w:p>
    <w:p>
      <w:pPr>
        <w:pStyle w:val="BodyText"/>
        <w:ind w:left="2817" w:right="1505"/>
        <w:jc w:val="both"/>
      </w:pPr>
      <w:r>
        <w:rPr/>
        <w:t>PAD yang masuk ke dalam kategori ini antara lain Penerimaan Jasa Giro, Pendapatan Bunga Deposito, Komisi, Potongan dan Selisih Nilai Tukar Rupiah, Pendapatan dari Pengembalian, Fasilitas Sosial dan Fasilitas Umum, Pendapatan dari Penyelenggaraan Pendidikan dan Pelatihan, Pendapatan dari Angsuran/Cicilan Penjualan, Hasil dari Pemanfaatan Kekayaan Daerah, Pendapatan Denda atas Keterlambatan Pelaksanaan Pekerjaan, Pendapatan Denda Pajak, dan Pendapatan Denda Retribusi. Pendapatan-pendapatan tersebut diakui ketika pihak terkait telah melakukan pembayaran langsung ke</w:t>
      </w:r>
      <w:r>
        <w:rPr>
          <w:spacing w:val="-7"/>
        </w:rPr>
        <w:t> </w:t>
      </w:r>
      <w:r>
        <w:rPr/>
        <w:t>RKUD.</w:t>
      </w:r>
    </w:p>
    <w:p>
      <w:pPr>
        <w:pStyle w:val="ListParagraph"/>
        <w:numPr>
          <w:ilvl w:val="3"/>
          <w:numId w:val="17"/>
        </w:numPr>
        <w:tabs>
          <w:tab w:pos="2818" w:val="left" w:leader="none"/>
        </w:tabs>
        <w:spacing w:line="252" w:lineRule="exact" w:before="0" w:after="0"/>
        <w:ind w:left="2817" w:right="0" w:hanging="425"/>
        <w:jc w:val="both"/>
        <w:rPr>
          <w:sz w:val="22"/>
        </w:rPr>
      </w:pPr>
      <w:r>
        <w:rPr>
          <w:sz w:val="22"/>
        </w:rPr>
        <w:t>Lain-lain PAD yang Sah-LO dari Hasil Eksekusi</w:t>
      </w:r>
      <w:r>
        <w:rPr>
          <w:spacing w:val="-8"/>
          <w:sz w:val="22"/>
        </w:rPr>
        <w:t> </w:t>
      </w:r>
      <w:r>
        <w:rPr>
          <w:sz w:val="22"/>
        </w:rPr>
        <w:t>Jaminan</w:t>
      </w:r>
    </w:p>
    <w:p>
      <w:pPr>
        <w:pStyle w:val="BodyText"/>
        <w:ind w:left="2817" w:right="1489"/>
      </w:pPr>
      <w:r>
        <w:rPr/>
        <w:t>Pendapatan hasil eksekusi jaminan diakui saat pihak ketiga tidak menunaikan kewajibannya.</w:t>
      </w:r>
    </w:p>
    <w:p>
      <w:pPr>
        <w:pStyle w:val="BodyText"/>
        <w:spacing w:before="2"/>
        <w:ind w:left="2817" w:right="1489"/>
      </w:pPr>
      <w:r>
        <w:rPr/>
        <w:t>Pengakuan pendapatan ini dilakukan pada saat dokumen eksekusi yang sah telah diterbitkan.</w:t>
      </w:r>
    </w:p>
    <w:p>
      <w:pPr>
        <w:pStyle w:val="BodyText"/>
        <w:ind w:left="2817" w:right="1489"/>
      </w:pPr>
      <w:r>
        <w:rPr/>
        <w:t>Lain-lain PAD yang Sah-LO yang ditetapkan dengan perjanjian sewa diakui berdasarkan prinsip terhimpunnya (</w:t>
      </w:r>
      <w:r>
        <w:rPr>
          <w:i/>
        </w:rPr>
        <w:t>accrued</w:t>
      </w:r>
      <w:r>
        <w:rPr/>
        <w:t>) pendapatan.</w:t>
      </w:r>
    </w:p>
    <w:p>
      <w:pPr>
        <w:pStyle w:val="ListParagraph"/>
        <w:numPr>
          <w:ilvl w:val="2"/>
          <w:numId w:val="17"/>
        </w:numPr>
        <w:tabs>
          <w:tab w:pos="2392" w:val="left" w:leader="none"/>
          <w:tab w:pos="2393" w:val="left" w:leader="none"/>
        </w:tabs>
        <w:spacing w:line="252" w:lineRule="exact" w:before="0" w:after="0"/>
        <w:ind w:left="2393" w:right="0" w:hanging="428"/>
        <w:jc w:val="left"/>
        <w:rPr>
          <w:sz w:val="22"/>
        </w:rPr>
      </w:pPr>
      <w:r>
        <w:rPr>
          <w:sz w:val="22"/>
        </w:rPr>
        <w:t>Pendapatan</w:t>
      </w:r>
      <w:r>
        <w:rPr>
          <w:spacing w:val="-3"/>
          <w:sz w:val="22"/>
        </w:rPr>
        <w:t> </w:t>
      </w:r>
      <w:r>
        <w:rPr>
          <w:sz w:val="22"/>
        </w:rPr>
        <w:t>Transfer-LO</w:t>
      </w:r>
    </w:p>
    <w:p>
      <w:pPr>
        <w:pStyle w:val="BodyText"/>
        <w:ind w:left="2393" w:right="1501"/>
        <w:jc w:val="both"/>
      </w:pPr>
      <w:r>
        <w:rPr/>
        <w:t>Pendapatan transfer diakui bersamaan dengan diterimanya kas pada RKUD atau pada saat terbitnya peraturan mengenai penetapan alokasi, jika  itu terkait dengan kurang</w:t>
      </w:r>
      <w:r>
        <w:rPr>
          <w:spacing w:val="-6"/>
        </w:rPr>
        <w:t> </w:t>
      </w:r>
      <w:r>
        <w:rPr/>
        <w:t>salur.</w:t>
      </w:r>
    </w:p>
    <w:p>
      <w:pPr>
        <w:pStyle w:val="ListParagraph"/>
        <w:numPr>
          <w:ilvl w:val="2"/>
          <w:numId w:val="17"/>
        </w:numPr>
        <w:tabs>
          <w:tab w:pos="2393" w:val="left" w:leader="none"/>
        </w:tabs>
        <w:spacing w:line="252" w:lineRule="exact" w:before="1" w:after="0"/>
        <w:ind w:left="2393" w:right="0" w:hanging="428"/>
        <w:jc w:val="both"/>
        <w:rPr>
          <w:sz w:val="22"/>
        </w:rPr>
      </w:pPr>
      <w:r>
        <w:rPr>
          <w:sz w:val="22"/>
        </w:rPr>
        <w:t>Lain-lain Pendapatan yang</w:t>
      </w:r>
      <w:r>
        <w:rPr>
          <w:spacing w:val="-7"/>
          <w:sz w:val="22"/>
        </w:rPr>
        <w:t> </w:t>
      </w:r>
      <w:r>
        <w:rPr>
          <w:sz w:val="22"/>
        </w:rPr>
        <w:t>Sah-LO</w:t>
      </w:r>
    </w:p>
    <w:p>
      <w:pPr>
        <w:pStyle w:val="BodyText"/>
        <w:ind w:left="2393" w:right="1503"/>
        <w:jc w:val="both"/>
      </w:pPr>
      <w:r>
        <w:rPr/>
        <w:t>Merupakan kelompok pendapatan lain yang tidak termasuk dalam kategori pendapatan sebelumnya. Lain-Lain Pendapatan Daerah yang Sah meliputi</w:t>
      </w:r>
    </w:p>
    <w:p>
      <w:pPr>
        <w:spacing w:after="0"/>
        <w:jc w:val="both"/>
        <w:sectPr>
          <w:pgSz w:w="12240" w:h="18720"/>
          <w:pgMar w:header="1024" w:footer="2406" w:top="2240" w:bottom="2600" w:left="1440" w:right="60"/>
        </w:sectPr>
      </w:pPr>
    </w:p>
    <w:p>
      <w:pPr>
        <w:pStyle w:val="BodyText"/>
        <w:spacing w:before="11"/>
        <w:rPr>
          <w:sz w:val="15"/>
        </w:rPr>
      </w:pPr>
    </w:p>
    <w:p>
      <w:pPr>
        <w:pStyle w:val="BodyText"/>
        <w:spacing w:line="252" w:lineRule="exact" w:before="91"/>
        <w:ind w:left="2393"/>
        <w:jc w:val="both"/>
      </w:pPr>
      <w:r>
        <w:rPr/>
        <w:t>pendapatan hibah, dana darurat, dan pendapatan lainnya.</w:t>
      </w:r>
    </w:p>
    <w:p>
      <w:pPr>
        <w:pStyle w:val="BodyText"/>
        <w:ind w:left="2393" w:right="1505"/>
        <w:jc w:val="both"/>
      </w:pPr>
      <w:r>
        <w:rPr/>
        <w:t>Pendapatan hibah pada LO diakui pada saat timbulnya hak atas pendapatan hibah tersebut atau terdapat aliran masuk sumber daya ekonomi, mana yang lebih dahulu.</w:t>
      </w:r>
    </w:p>
    <w:p>
      <w:pPr>
        <w:pStyle w:val="BodyText"/>
        <w:spacing w:before="1"/>
        <w:ind w:left="2393" w:right="1511"/>
        <w:jc w:val="both"/>
        <w:rPr>
          <w:i/>
        </w:rPr>
      </w:pPr>
      <w:r>
        <w:rPr/>
        <w:t>Pendapatan dana darurat dan pendapatan lainnya diakui ketika terdapat penerimaan di RKUD </w:t>
      </w:r>
      <w:r>
        <w:rPr>
          <w:i/>
        </w:rPr>
        <w:t>(realized).</w:t>
      </w:r>
    </w:p>
    <w:p>
      <w:pPr>
        <w:pStyle w:val="ListParagraph"/>
        <w:numPr>
          <w:ilvl w:val="2"/>
          <w:numId w:val="17"/>
        </w:numPr>
        <w:tabs>
          <w:tab w:pos="2393" w:val="left" w:leader="none"/>
        </w:tabs>
        <w:spacing w:line="251" w:lineRule="exact" w:before="0" w:after="0"/>
        <w:ind w:left="2393" w:right="0" w:hanging="428"/>
        <w:jc w:val="both"/>
        <w:rPr>
          <w:sz w:val="22"/>
        </w:rPr>
      </w:pPr>
      <w:r>
        <w:rPr>
          <w:sz w:val="22"/>
        </w:rPr>
        <w:t>Pendapatan Non</w:t>
      </w:r>
      <w:r>
        <w:rPr>
          <w:spacing w:val="-5"/>
          <w:sz w:val="22"/>
        </w:rPr>
        <w:t> </w:t>
      </w:r>
      <w:r>
        <w:rPr>
          <w:sz w:val="22"/>
        </w:rPr>
        <w:t>Operasional</w:t>
      </w:r>
    </w:p>
    <w:p>
      <w:pPr>
        <w:pStyle w:val="BodyText"/>
        <w:ind w:left="2393" w:right="1509"/>
        <w:jc w:val="both"/>
      </w:pPr>
      <w:r>
        <w:rPr/>
        <w:t>Pendapatan Non Operasional mencakup antara lain Surplus Penjualan Aset Nonlancar, Surplus Penyelesaian Kewajiban Jangka Panjang, Surplus dari Kegiatan Non Operasional Lainnya.</w:t>
      </w:r>
    </w:p>
    <w:p>
      <w:pPr>
        <w:pStyle w:val="BodyText"/>
        <w:spacing w:line="242" w:lineRule="auto"/>
        <w:ind w:left="2393" w:right="1508"/>
        <w:jc w:val="both"/>
      </w:pPr>
      <w:r>
        <w:rPr/>
        <w:t>Pendapatan Non Operasional diakui ketika dokumen sumber berupa Berita Acara kegiatan (misal: Berita Acara Penjualan untuk mengakui Surplus Penjualan Aset Non lancar) telah diterima.</w:t>
      </w:r>
    </w:p>
    <w:p>
      <w:pPr>
        <w:pStyle w:val="Heading2"/>
        <w:numPr>
          <w:ilvl w:val="3"/>
          <w:numId w:val="9"/>
        </w:numPr>
        <w:tabs>
          <w:tab w:pos="1401" w:val="left" w:leader="none"/>
        </w:tabs>
        <w:spacing w:line="240" w:lineRule="auto" w:before="58" w:after="0"/>
        <w:ind w:left="1401" w:right="0" w:hanging="285"/>
        <w:jc w:val="both"/>
      </w:pPr>
      <w:r>
        <w:rPr/>
        <w:t>Pengukuran</w:t>
      </w:r>
      <w:r>
        <w:rPr>
          <w:spacing w:val="-3"/>
        </w:rPr>
        <w:t> </w:t>
      </w:r>
      <w:r>
        <w:rPr/>
        <w:t>Beban</w:t>
      </w:r>
    </w:p>
    <w:p>
      <w:pPr>
        <w:pStyle w:val="BodyText"/>
        <w:spacing w:before="115"/>
        <w:ind w:left="1401" w:right="1504" w:firstLine="424"/>
        <w:jc w:val="both"/>
      </w:pPr>
      <w:r>
        <w:rPr/>
        <w:t>Beban adalah penurunan manfaat ekonomi atau potensi jasa termasuk potensi pendapatan yang hilang, atau biaya yang timbul akibat transaksi tersebut dalam periode pelaporan yang berdampak pada penurunan ekuitas, baik berupa pengeluaran, konsumsi atau timbulnya kewajiban.</w:t>
      </w:r>
    </w:p>
    <w:p>
      <w:pPr>
        <w:pStyle w:val="ListParagraph"/>
        <w:numPr>
          <w:ilvl w:val="0"/>
          <w:numId w:val="18"/>
        </w:numPr>
        <w:tabs>
          <w:tab w:pos="1681" w:val="left" w:leader="none"/>
        </w:tabs>
        <w:spacing w:line="253" w:lineRule="exact" w:before="120" w:after="0"/>
        <w:ind w:left="1681" w:right="0" w:hanging="280"/>
        <w:jc w:val="both"/>
        <w:rPr>
          <w:sz w:val="22"/>
        </w:rPr>
      </w:pPr>
      <w:r>
        <w:rPr>
          <w:sz w:val="22"/>
        </w:rPr>
        <w:t>Beban</w:t>
      </w:r>
      <w:r>
        <w:rPr>
          <w:spacing w:val="-3"/>
          <w:sz w:val="22"/>
        </w:rPr>
        <w:t> </w:t>
      </w:r>
      <w:r>
        <w:rPr>
          <w:sz w:val="22"/>
        </w:rPr>
        <w:t>Pegawai</w:t>
      </w:r>
    </w:p>
    <w:p>
      <w:pPr>
        <w:pStyle w:val="BodyText"/>
        <w:ind w:left="1681" w:right="1502"/>
        <w:jc w:val="both"/>
      </w:pPr>
      <w:r>
        <w:rPr/>
        <w:t>Beban pegawai dicatat sebesar nilai nominal yang terdapat dalam dokumen sumber seperti dokumen kepegawaian, daftar gaji, peraturan perundang-undangan, dan dokumen lain yang menjadi dasar pengeluaran daerah kepada pegawai dimaksud.</w:t>
      </w:r>
    </w:p>
    <w:p>
      <w:pPr>
        <w:pStyle w:val="ListParagraph"/>
        <w:numPr>
          <w:ilvl w:val="0"/>
          <w:numId w:val="18"/>
        </w:numPr>
        <w:tabs>
          <w:tab w:pos="1681" w:val="left" w:leader="none"/>
        </w:tabs>
        <w:spacing w:line="252" w:lineRule="exact" w:before="2" w:after="0"/>
        <w:ind w:left="1681" w:right="0" w:hanging="280"/>
        <w:jc w:val="both"/>
        <w:rPr>
          <w:sz w:val="22"/>
        </w:rPr>
      </w:pPr>
      <w:r>
        <w:rPr>
          <w:sz w:val="22"/>
        </w:rPr>
        <w:t>Beban</w:t>
      </w:r>
      <w:r>
        <w:rPr>
          <w:spacing w:val="-3"/>
          <w:sz w:val="22"/>
        </w:rPr>
        <w:t> </w:t>
      </w:r>
      <w:r>
        <w:rPr>
          <w:sz w:val="22"/>
        </w:rPr>
        <w:t>Barang</w:t>
      </w:r>
    </w:p>
    <w:p>
      <w:pPr>
        <w:pStyle w:val="ListParagraph"/>
        <w:numPr>
          <w:ilvl w:val="1"/>
          <w:numId w:val="18"/>
        </w:numPr>
        <w:tabs>
          <w:tab w:pos="1965" w:val="left" w:leader="none"/>
        </w:tabs>
        <w:spacing w:line="252" w:lineRule="exact" w:before="0" w:after="0"/>
        <w:ind w:left="1965" w:right="0" w:hanging="284"/>
        <w:jc w:val="both"/>
        <w:rPr>
          <w:sz w:val="22"/>
        </w:rPr>
      </w:pPr>
      <w:r>
        <w:rPr>
          <w:sz w:val="22"/>
        </w:rPr>
        <w:t>Beban</w:t>
      </w:r>
      <w:r>
        <w:rPr>
          <w:spacing w:val="-3"/>
          <w:sz w:val="22"/>
        </w:rPr>
        <w:t> </w:t>
      </w:r>
      <w:r>
        <w:rPr>
          <w:sz w:val="22"/>
        </w:rPr>
        <w:t>Persediaan</w:t>
      </w:r>
    </w:p>
    <w:p>
      <w:pPr>
        <w:pStyle w:val="BodyText"/>
        <w:spacing w:before="3"/>
        <w:ind w:left="1965" w:right="1510"/>
        <w:jc w:val="both"/>
      </w:pPr>
      <w:r>
        <w:rPr/>
        <w:t>Beban persediaan diakui berdasarkan pendekatan beban dan aset. Dengan pendekatan beban, setiap pembelian persediaan akan langsung dicatat sebagai beban persediaan.</w:t>
      </w:r>
    </w:p>
    <w:p>
      <w:pPr>
        <w:pStyle w:val="ListParagraph"/>
        <w:numPr>
          <w:ilvl w:val="1"/>
          <w:numId w:val="18"/>
        </w:numPr>
        <w:tabs>
          <w:tab w:pos="1965" w:val="left" w:leader="none"/>
        </w:tabs>
        <w:spacing w:line="250" w:lineRule="exact" w:before="0" w:after="0"/>
        <w:ind w:left="1965" w:right="0" w:hanging="284"/>
        <w:jc w:val="both"/>
        <w:rPr>
          <w:sz w:val="22"/>
        </w:rPr>
      </w:pPr>
      <w:r>
        <w:rPr>
          <w:sz w:val="22"/>
        </w:rPr>
        <w:t>Beban Jasa, Pemeliharaan, dan Perjalanan</w:t>
      </w:r>
      <w:r>
        <w:rPr>
          <w:spacing w:val="-5"/>
          <w:sz w:val="22"/>
        </w:rPr>
        <w:t> </w:t>
      </w:r>
      <w:r>
        <w:rPr>
          <w:sz w:val="22"/>
        </w:rPr>
        <w:t>Dinas</w:t>
      </w:r>
    </w:p>
    <w:p>
      <w:pPr>
        <w:pStyle w:val="BodyText"/>
        <w:spacing w:before="3"/>
        <w:ind w:left="1965" w:right="1510"/>
        <w:jc w:val="both"/>
      </w:pPr>
      <w:r>
        <w:rPr/>
        <w:t>Beban jasa, pemeliharaan dan perjalanan dinas dicatat sebesar nilai nominal yang tertera dalam dokumen tagihan dari pihak ketiga sesuai ketentuan peraturan perundang-undangan yang telah mendapatkan persetujuan dari kuasa pengguna anggaran/pejabat pembuat komitmen.</w:t>
      </w:r>
    </w:p>
    <w:p>
      <w:pPr>
        <w:pStyle w:val="ListParagraph"/>
        <w:numPr>
          <w:ilvl w:val="0"/>
          <w:numId w:val="18"/>
        </w:numPr>
        <w:tabs>
          <w:tab w:pos="1681" w:val="left" w:leader="none"/>
        </w:tabs>
        <w:spacing w:line="242" w:lineRule="auto" w:before="0" w:after="0"/>
        <w:ind w:left="1681" w:right="7904" w:hanging="280"/>
        <w:jc w:val="both"/>
        <w:rPr>
          <w:sz w:val="22"/>
        </w:rPr>
      </w:pPr>
      <w:r>
        <w:rPr>
          <w:sz w:val="22"/>
        </w:rPr>
        <w:t>Beban </w:t>
      </w:r>
      <w:r>
        <w:rPr>
          <w:spacing w:val="-4"/>
          <w:sz w:val="22"/>
        </w:rPr>
        <w:t>Hibah</w:t>
      </w:r>
      <w:r>
        <w:rPr>
          <w:spacing w:val="-4"/>
          <w:sz w:val="22"/>
          <w:u w:val="single"/>
        </w:rPr>
        <w:t> </w:t>
      </w:r>
      <w:r>
        <w:rPr>
          <w:sz w:val="22"/>
          <w:u w:val="single"/>
        </w:rPr>
        <w:t>Pengukuran</w:t>
      </w:r>
    </w:p>
    <w:p>
      <w:pPr>
        <w:pStyle w:val="BodyText"/>
        <w:ind w:left="1681" w:right="1511"/>
        <w:jc w:val="both"/>
      </w:pPr>
      <w:r>
        <w:rPr/>
        <w:t>Beban hibah dalam bentuk uang dicatat sebesar nilai nominal yang tertera dalam nota perjanjian hibah. Beban hibah dalam bentuk barang/jasa dicatat sebesar nilai wajar barang/jasa tersebut saat terjadinya transaksi.</w:t>
      </w:r>
    </w:p>
    <w:p>
      <w:pPr>
        <w:pStyle w:val="ListParagraph"/>
        <w:numPr>
          <w:ilvl w:val="0"/>
          <w:numId w:val="18"/>
        </w:numPr>
        <w:tabs>
          <w:tab w:pos="1681" w:val="left" w:leader="none"/>
        </w:tabs>
        <w:spacing w:line="240" w:lineRule="auto" w:before="0" w:after="0"/>
        <w:ind w:left="1681" w:right="7117" w:hanging="280"/>
        <w:jc w:val="both"/>
        <w:rPr>
          <w:sz w:val="22"/>
        </w:rPr>
      </w:pPr>
      <w:r>
        <w:rPr>
          <w:sz w:val="22"/>
        </w:rPr>
        <w:t>Beban Bantuan</w:t>
      </w:r>
      <w:r>
        <w:rPr>
          <w:spacing w:val="-11"/>
          <w:sz w:val="22"/>
        </w:rPr>
        <w:t> </w:t>
      </w:r>
      <w:r>
        <w:rPr>
          <w:sz w:val="22"/>
        </w:rPr>
        <w:t>Sosial</w:t>
      </w:r>
      <w:r>
        <w:rPr>
          <w:sz w:val="22"/>
          <w:u w:val="single"/>
        </w:rPr>
        <w:t> Pengukuran</w:t>
      </w:r>
    </w:p>
    <w:p>
      <w:pPr>
        <w:pStyle w:val="BodyText"/>
        <w:ind w:left="1681" w:right="1511"/>
        <w:jc w:val="both"/>
      </w:pPr>
      <w:r>
        <w:rPr/>
        <w:t>Beban bantuan sosial dicatat sebesar nilai nominal yang tertera dalam dokumen keputusan pemberian bantuan sosial berupa uang atau dokumen pengadaan barang/jasa oleh Pihak Ketiga.</w:t>
      </w:r>
    </w:p>
    <w:p>
      <w:pPr>
        <w:pStyle w:val="ListParagraph"/>
        <w:numPr>
          <w:ilvl w:val="0"/>
          <w:numId w:val="18"/>
        </w:numPr>
        <w:tabs>
          <w:tab w:pos="1681" w:val="left" w:leader="none"/>
        </w:tabs>
        <w:spacing w:line="240" w:lineRule="auto" w:before="0" w:after="0"/>
        <w:ind w:left="1681" w:right="5595" w:hanging="280"/>
        <w:jc w:val="both"/>
        <w:rPr>
          <w:sz w:val="22"/>
        </w:rPr>
      </w:pPr>
      <w:r>
        <w:rPr>
          <w:sz w:val="22"/>
        </w:rPr>
        <w:t>Beban penyusutan aset</w:t>
      </w:r>
      <w:r>
        <w:rPr>
          <w:spacing w:val="-18"/>
          <w:sz w:val="22"/>
        </w:rPr>
        <w:t> </w:t>
      </w:r>
      <w:r>
        <w:rPr>
          <w:sz w:val="22"/>
        </w:rPr>
        <w:t>tetap/amortisasi</w:t>
      </w:r>
      <w:r>
        <w:rPr>
          <w:sz w:val="22"/>
          <w:u w:val="single"/>
        </w:rPr>
        <w:t> Pengakuan</w:t>
      </w:r>
    </w:p>
    <w:p>
      <w:pPr>
        <w:pStyle w:val="BodyText"/>
        <w:spacing w:line="242" w:lineRule="auto"/>
        <w:ind w:left="1681" w:right="1489"/>
      </w:pPr>
      <w:r>
        <w:rPr/>
        <w:t>Beban penyusutan aset tetap/amortisasi dilakukan dengan cara mengakui Beban Penyusutan berdasarkan metode penyusutan.</w:t>
      </w:r>
    </w:p>
    <w:p>
      <w:pPr>
        <w:pStyle w:val="BodyText"/>
        <w:ind w:left="1681" w:right="1489"/>
      </w:pPr>
      <w:r>
        <w:rPr/>
        <w:t>Penyusutan adalah alokasi yang sistematis atas nilai suatu aset tetap yang dapat disusutkan (</w:t>
      </w:r>
      <w:r>
        <w:rPr>
          <w:i/>
        </w:rPr>
        <w:t>depreciable assets</w:t>
      </w:r>
      <w:r>
        <w:rPr/>
        <w:t>) selama masa manfaat aset yang bersangkutan.</w:t>
      </w:r>
    </w:p>
    <w:p>
      <w:pPr>
        <w:pStyle w:val="BodyText"/>
        <w:spacing w:line="242" w:lineRule="auto"/>
        <w:ind w:left="1681" w:right="1499"/>
      </w:pPr>
      <w:r>
        <w:rPr/>
        <w:t>Nilai penyusutan untuk masing-masing periode diakui sebagai pengurang nilai tercatat aset tetap dalam neraca dan beban penyusutan dalam laporan operasional.</w:t>
      </w:r>
    </w:p>
    <w:p>
      <w:pPr>
        <w:spacing w:after="0" w:line="242" w:lineRule="auto"/>
        <w:sectPr>
          <w:pgSz w:w="12240" w:h="18720"/>
          <w:pgMar w:header="1024" w:footer="2406" w:top="2240" w:bottom="2600" w:left="1440" w:right="60"/>
        </w:sectPr>
      </w:pPr>
    </w:p>
    <w:p>
      <w:pPr>
        <w:pStyle w:val="BodyText"/>
        <w:spacing w:before="11"/>
        <w:rPr>
          <w:sz w:val="15"/>
        </w:rPr>
      </w:pPr>
    </w:p>
    <w:p>
      <w:pPr>
        <w:pStyle w:val="BodyText"/>
        <w:spacing w:before="91"/>
        <w:ind w:left="1681" w:right="1495"/>
        <w:jc w:val="both"/>
      </w:pPr>
      <w:r>
        <w:rPr/>
        <w:t>Penyesuaian nilai aset tetap dilakukan dengan berbagai metode yang sistematis  sesuai dengan masa manfaat. Metode penyusutan yang digunakan adalah metode garis</w:t>
      </w:r>
      <w:r>
        <w:rPr>
          <w:spacing w:val="-2"/>
        </w:rPr>
        <w:t> </w:t>
      </w:r>
      <w:r>
        <w:rPr/>
        <w:t>lurus.</w:t>
      </w:r>
    </w:p>
    <w:p>
      <w:pPr>
        <w:pStyle w:val="BodyText"/>
        <w:spacing w:after="8"/>
        <w:ind w:left="1681" w:right="1490"/>
        <w:jc w:val="both"/>
      </w:pPr>
      <w:r>
        <w:rPr/>
        <w:t>Penyesuaian nilai aset tetap dilakukan dengan berbagai metode yang sistematis  sesuai dengan masa manfaat. Metode penyusutan yang digunakan adalah metode garis lurus dengan rumus sebagai</w:t>
      </w:r>
      <w:r>
        <w:rPr>
          <w:spacing w:val="-4"/>
        </w:rPr>
        <w:t> </w:t>
      </w:r>
      <w:r>
        <w:rPr/>
        <w:t>berikut:</w:t>
      </w:r>
    </w:p>
    <w:tbl>
      <w:tblPr>
        <w:tblW w:w="0" w:type="auto"/>
        <w:jc w:val="left"/>
        <w:tblInd w:w="1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0"/>
        <w:gridCol w:w="749"/>
        <w:gridCol w:w="3573"/>
      </w:tblGrid>
      <w:tr>
        <w:trPr>
          <w:trHeight w:val="307" w:hRule="atLeast"/>
        </w:trPr>
        <w:tc>
          <w:tcPr>
            <w:tcW w:w="2580" w:type="dxa"/>
            <w:vMerge w:val="restart"/>
          </w:tcPr>
          <w:p>
            <w:pPr>
              <w:pStyle w:val="TableParagraph"/>
              <w:spacing w:before="154"/>
              <w:ind w:left="200"/>
              <w:rPr>
                <w:sz w:val="22"/>
              </w:rPr>
            </w:pPr>
            <w:r>
              <w:rPr>
                <w:sz w:val="22"/>
              </w:rPr>
              <w:t>Penyusutan per periode</w:t>
            </w:r>
          </w:p>
        </w:tc>
        <w:tc>
          <w:tcPr>
            <w:tcW w:w="749" w:type="dxa"/>
            <w:vMerge w:val="restart"/>
          </w:tcPr>
          <w:p>
            <w:pPr>
              <w:pStyle w:val="TableParagraph"/>
              <w:spacing w:before="154"/>
              <w:ind w:left="9"/>
              <w:jc w:val="center"/>
              <w:rPr>
                <w:sz w:val="22"/>
              </w:rPr>
            </w:pPr>
            <w:r>
              <w:rPr>
                <w:sz w:val="22"/>
              </w:rPr>
              <w:t>=</w:t>
            </w:r>
          </w:p>
        </w:tc>
        <w:tc>
          <w:tcPr>
            <w:tcW w:w="3573" w:type="dxa"/>
            <w:tcBorders>
              <w:bottom w:val="single" w:sz="4" w:space="0" w:color="000000"/>
            </w:tcBorders>
          </w:tcPr>
          <w:p>
            <w:pPr>
              <w:pStyle w:val="TableParagraph"/>
              <w:spacing w:line="244" w:lineRule="exact"/>
              <w:ind w:left="499" w:right="505"/>
              <w:jc w:val="center"/>
              <w:rPr>
                <w:sz w:val="22"/>
              </w:rPr>
            </w:pPr>
            <w:r>
              <w:rPr>
                <w:sz w:val="22"/>
              </w:rPr>
              <w:t>Harga Perolehan</w:t>
            </w:r>
          </w:p>
        </w:tc>
      </w:tr>
      <w:tr>
        <w:trPr>
          <w:trHeight w:val="250" w:hRule="atLeast"/>
        </w:trPr>
        <w:tc>
          <w:tcPr>
            <w:tcW w:w="2580" w:type="dxa"/>
            <w:vMerge/>
            <w:tcBorders>
              <w:top w:val="nil"/>
            </w:tcBorders>
          </w:tcPr>
          <w:p>
            <w:pPr>
              <w:rPr>
                <w:sz w:val="2"/>
                <w:szCs w:val="2"/>
              </w:rPr>
            </w:pPr>
          </w:p>
        </w:tc>
        <w:tc>
          <w:tcPr>
            <w:tcW w:w="749" w:type="dxa"/>
            <w:vMerge/>
            <w:tcBorders>
              <w:top w:val="nil"/>
            </w:tcBorders>
          </w:tcPr>
          <w:p>
            <w:pPr>
              <w:rPr>
                <w:sz w:val="2"/>
                <w:szCs w:val="2"/>
              </w:rPr>
            </w:pPr>
          </w:p>
        </w:tc>
        <w:tc>
          <w:tcPr>
            <w:tcW w:w="3573" w:type="dxa"/>
            <w:tcBorders>
              <w:top w:val="single" w:sz="4" w:space="0" w:color="000000"/>
            </w:tcBorders>
          </w:tcPr>
          <w:p>
            <w:pPr>
              <w:pStyle w:val="TableParagraph"/>
              <w:spacing w:line="231" w:lineRule="exact"/>
              <w:ind w:left="499" w:right="511"/>
              <w:jc w:val="center"/>
              <w:rPr>
                <w:sz w:val="22"/>
              </w:rPr>
            </w:pPr>
            <w:r>
              <w:rPr>
                <w:sz w:val="22"/>
              </w:rPr>
              <w:t>Masa manfaat (dalam bulan)</w:t>
            </w:r>
          </w:p>
        </w:tc>
      </w:tr>
    </w:tbl>
    <w:p>
      <w:pPr>
        <w:pStyle w:val="BodyText"/>
        <w:spacing w:before="59"/>
        <w:ind w:left="1681"/>
        <w:jc w:val="both"/>
      </w:pPr>
      <w:r>
        <w:rPr/>
        <w:t>Perkiraan masa manfaat untuk setiap aset tetap adalah sebagai berikut:</w:t>
      </w:r>
    </w:p>
    <w:p>
      <w:pPr>
        <w:pStyle w:val="BodyText"/>
        <w:spacing w:before="7"/>
      </w:pPr>
    </w:p>
    <w:tbl>
      <w:tblPr>
        <w:tblW w:w="0" w:type="auto"/>
        <w:jc w:val="left"/>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
        <w:gridCol w:w="424"/>
        <w:gridCol w:w="425"/>
        <w:gridCol w:w="516"/>
        <w:gridCol w:w="3777"/>
        <w:gridCol w:w="1277"/>
      </w:tblGrid>
      <w:tr>
        <w:trPr>
          <w:trHeight w:val="810" w:hRule="atLeast"/>
        </w:trPr>
        <w:tc>
          <w:tcPr>
            <w:tcW w:w="1753" w:type="dxa"/>
            <w:gridSpan w:val="4"/>
          </w:tcPr>
          <w:p>
            <w:pPr>
              <w:pStyle w:val="TableParagraph"/>
              <w:spacing w:before="3"/>
              <w:rPr>
                <w:sz w:val="22"/>
              </w:rPr>
            </w:pPr>
          </w:p>
          <w:p>
            <w:pPr>
              <w:pStyle w:val="TableParagraph"/>
              <w:ind w:left="406"/>
              <w:rPr>
                <w:b/>
                <w:sz w:val="20"/>
              </w:rPr>
            </w:pPr>
            <w:r>
              <w:rPr>
                <w:b/>
                <w:sz w:val="20"/>
              </w:rPr>
              <w:t>Kodefikasi</w:t>
            </w:r>
          </w:p>
        </w:tc>
        <w:tc>
          <w:tcPr>
            <w:tcW w:w="3777" w:type="dxa"/>
          </w:tcPr>
          <w:p>
            <w:pPr>
              <w:pStyle w:val="TableParagraph"/>
              <w:spacing w:before="3"/>
              <w:rPr>
                <w:sz w:val="22"/>
              </w:rPr>
            </w:pPr>
          </w:p>
          <w:p>
            <w:pPr>
              <w:pStyle w:val="TableParagraph"/>
              <w:ind w:left="1564" w:right="1563"/>
              <w:jc w:val="center"/>
              <w:rPr>
                <w:b/>
                <w:sz w:val="20"/>
              </w:rPr>
            </w:pPr>
            <w:r>
              <w:rPr>
                <w:b/>
                <w:sz w:val="20"/>
              </w:rPr>
              <w:t>Uraian</w:t>
            </w:r>
          </w:p>
        </w:tc>
        <w:tc>
          <w:tcPr>
            <w:tcW w:w="1277" w:type="dxa"/>
          </w:tcPr>
          <w:p>
            <w:pPr>
              <w:pStyle w:val="TableParagraph"/>
              <w:spacing w:line="242" w:lineRule="auto"/>
              <w:ind w:left="266" w:right="247" w:firstLine="132"/>
              <w:rPr>
                <w:b/>
                <w:sz w:val="20"/>
              </w:rPr>
            </w:pPr>
            <w:r>
              <w:rPr>
                <w:b/>
                <w:sz w:val="20"/>
              </w:rPr>
              <w:t>Masa Manfaat</w:t>
            </w:r>
          </w:p>
          <w:p>
            <w:pPr>
              <w:pStyle w:val="TableParagraph"/>
              <w:spacing w:before="52"/>
              <w:ind w:left="282"/>
              <w:rPr>
                <w:b/>
                <w:sz w:val="20"/>
              </w:rPr>
            </w:pPr>
            <w:r>
              <w:rPr>
                <w:b/>
                <w:sz w:val="20"/>
              </w:rPr>
              <w:t>(Tahun)</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rPr>
                <w:sz w:val="20"/>
              </w:rPr>
            </w:pPr>
          </w:p>
        </w:tc>
        <w:tc>
          <w:tcPr>
            <w:tcW w:w="516" w:type="dxa"/>
          </w:tcPr>
          <w:p>
            <w:pPr>
              <w:pStyle w:val="TableParagraph"/>
              <w:rPr>
                <w:sz w:val="20"/>
              </w:rPr>
            </w:pPr>
          </w:p>
        </w:tc>
        <w:tc>
          <w:tcPr>
            <w:tcW w:w="3777" w:type="dxa"/>
          </w:tcPr>
          <w:p>
            <w:pPr>
              <w:pStyle w:val="TableParagraph"/>
              <w:spacing w:line="222" w:lineRule="exact"/>
              <w:ind w:left="106"/>
              <w:rPr>
                <w:sz w:val="20"/>
              </w:rPr>
            </w:pPr>
            <w:r>
              <w:rPr>
                <w:sz w:val="20"/>
              </w:rPr>
              <w:t>ASET TETAP</w:t>
            </w:r>
          </w:p>
        </w:tc>
        <w:tc>
          <w:tcPr>
            <w:tcW w:w="1277" w:type="dxa"/>
          </w:tcPr>
          <w:p>
            <w:pPr>
              <w:pStyle w:val="TableParagraph"/>
              <w:rPr>
                <w:sz w:val="20"/>
              </w:rPr>
            </w:pP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rPr>
                <w:sz w:val="20"/>
              </w:rPr>
            </w:pPr>
          </w:p>
        </w:tc>
        <w:tc>
          <w:tcPr>
            <w:tcW w:w="3777" w:type="dxa"/>
          </w:tcPr>
          <w:p>
            <w:pPr>
              <w:pStyle w:val="TableParagraph"/>
              <w:spacing w:line="222" w:lineRule="exact"/>
              <w:ind w:left="106"/>
              <w:rPr>
                <w:sz w:val="20"/>
              </w:rPr>
            </w:pPr>
            <w:r>
              <w:rPr>
                <w:sz w:val="20"/>
              </w:rPr>
              <w:t>Peralatan dan Mesin</w:t>
            </w:r>
          </w:p>
        </w:tc>
        <w:tc>
          <w:tcPr>
            <w:tcW w:w="1277" w:type="dxa"/>
          </w:tcPr>
          <w:p>
            <w:pPr>
              <w:pStyle w:val="TableParagraph"/>
              <w:rPr>
                <w:sz w:val="20"/>
              </w:rPr>
            </w:pP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01</w:t>
            </w:r>
          </w:p>
        </w:tc>
        <w:tc>
          <w:tcPr>
            <w:tcW w:w="3777" w:type="dxa"/>
          </w:tcPr>
          <w:p>
            <w:pPr>
              <w:pStyle w:val="TableParagraph"/>
              <w:spacing w:line="222" w:lineRule="exact"/>
              <w:ind w:left="106"/>
              <w:rPr>
                <w:sz w:val="20"/>
              </w:rPr>
            </w:pPr>
            <w:r>
              <w:rPr>
                <w:sz w:val="20"/>
              </w:rPr>
              <w:t>Alat –alat Besar Darat</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02</w:t>
            </w:r>
          </w:p>
        </w:tc>
        <w:tc>
          <w:tcPr>
            <w:tcW w:w="3777" w:type="dxa"/>
          </w:tcPr>
          <w:p>
            <w:pPr>
              <w:pStyle w:val="TableParagraph"/>
              <w:spacing w:line="222" w:lineRule="exact"/>
              <w:ind w:left="106"/>
              <w:rPr>
                <w:sz w:val="20"/>
              </w:rPr>
            </w:pPr>
            <w:r>
              <w:rPr>
                <w:sz w:val="20"/>
              </w:rPr>
              <w:t>Alat-alat Besar Apung</w:t>
            </w:r>
          </w:p>
        </w:tc>
        <w:tc>
          <w:tcPr>
            <w:tcW w:w="1277" w:type="dxa"/>
          </w:tcPr>
          <w:p>
            <w:pPr>
              <w:pStyle w:val="TableParagraph"/>
              <w:spacing w:line="222" w:lineRule="exact"/>
              <w:jc w:val="center"/>
              <w:rPr>
                <w:sz w:val="20"/>
              </w:rPr>
            </w:pPr>
            <w:r>
              <w:rPr>
                <w:sz w:val="20"/>
              </w:rPr>
              <w:t>8</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03</w:t>
            </w:r>
          </w:p>
        </w:tc>
        <w:tc>
          <w:tcPr>
            <w:tcW w:w="3777" w:type="dxa"/>
          </w:tcPr>
          <w:p>
            <w:pPr>
              <w:pStyle w:val="TableParagraph"/>
              <w:spacing w:line="222" w:lineRule="exact"/>
              <w:ind w:left="106"/>
              <w:rPr>
                <w:sz w:val="20"/>
              </w:rPr>
            </w:pPr>
            <w:r>
              <w:rPr>
                <w:sz w:val="20"/>
              </w:rPr>
              <w:t>Alat-alat Bantu</w:t>
            </w:r>
          </w:p>
        </w:tc>
        <w:tc>
          <w:tcPr>
            <w:tcW w:w="1277" w:type="dxa"/>
          </w:tcPr>
          <w:p>
            <w:pPr>
              <w:pStyle w:val="TableParagraph"/>
              <w:spacing w:line="222" w:lineRule="exact"/>
              <w:jc w:val="center"/>
              <w:rPr>
                <w:sz w:val="20"/>
              </w:rPr>
            </w:pPr>
            <w:r>
              <w:rPr>
                <w:sz w:val="20"/>
              </w:rPr>
              <w:t>7</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04</w:t>
            </w:r>
          </w:p>
        </w:tc>
        <w:tc>
          <w:tcPr>
            <w:tcW w:w="3777" w:type="dxa"/>
          </w:tcPr>
          <w:p>
            <w:pPr>
              <w:pStyle w:val="TableParagraph"/>
              <w:spacing w:line="222" w:lineRule="exact"/>
              <w:ind w:left="106"/>
              <w:rPr>
                <w:sz w:val="20"/>
              </w:rPr>
            </w:pPr>
            <w:r>
              <w:rPr>
                <w:sz w:val="20"/>
              </w:rPr>
              <w:t>Alat Angkutan Darat Bermotor</w:t>
            </w:r>
          </w:p>
        </w:tc>
        <w:tc>
          <w:tcPr>
            <w:tcW w:w="1277" w:type="dxa"/>
          </w:tcPr>
          <w:p>
            <w:pPr>
              <w:pStyle w:val="TableParagraph"/>
              <w:spacing w:line="222" w:lineRule="exact"/>
              <w:jc w:val="center"/>
              <w:rPr>
                <w:sz w:val="20"/>
              </w:rPr>
            </w:pPr>
            <w:r>
              <w:rPr>
                <w:sz w:val="20"/>
              </w:rPr>
              <w:t>7</w:t>
            </w:r>
          </w:p>
        </w:tc>
      </w:tr>
      <w:tr>
        <w:trPr>
          <w:trHeight w:val="290"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2</w:t>
            </w:r>
          </w:p>
        </w:tc>
        <w:tc>
          <w:tcPr>
            <w:tcW w:w="516" w:type="dxa"/>
          </w:tcPr>
          <w:p>
            <w:pPr>
              <w:pStyle w:val="TableParagraph"/>
              <w:spacing w:line="223" w:lineRule="exact"/>
              <w:ind w:left="154"/>
              <w:rPr>
                <w:sz w:val="20"/>
              </w:rPr>
            </w:pPr>
            <w:r>
              <w:rPr>
                <w:sz w:val="20"/>
              </w:rPr>
              <w:t>05</w:t>
            </w:r>
          </w:p>
        </w:tc>
        <w:tc>
          <w:tcPr>
            <w:tcW w:w="3777" w:type="dxa"/>
          </w:tcPr>
          <w:p>
            <w:pPr>
              <w:pStyle w:val="TableParagraph"/>
              <w:spacing w:line="223" w:lineRule="exact"/>
              <w:ind w:left="106"/>
              <w:rPr>
                <w:sz w:val="20"/>
              </w:rPr>
            </w:pPr>
            <w:r>
              <w:rPr>
                <w:sz w:val="20"/>
              </w:rPr>
              <w:t>Alat Angkutan Darat Tak Bermotor</w:t>
            </w:r>
          </w:p>
        </w:tc>
        <w:tc>
          <w:tcPr>
            <w:tcW w:w="1277" w:type="dxa"/>
          </w:tcPr>
          <w:p>
            <w:pPr>
              <w:pStyle w:val="TableParagraph"/>
              <w:spacing w:line="223" w:lineRule="exact"/>
              <w:jc w:val="center"/>
              <w:rPr>
                <w:sz w:val="20"/>
              </w:rPr>
            </w:pPr>
            <w:r>
              <w:rPr>
                <w:sz w:val="20"/>
              </w:rPr>
              <w:t>2</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06</w:t>
            </w:r>
          </w:p>
        </w:tc>
        <w:tc>
          <w:tcPr>
            <w:tcW w:w="3777" w:type="dxa"/>
          </w:tcPr>
          <w:p>
            <w:pPr>
              <w:pStyle w:val="TableParagraph"/>
              <w:spacing w:line="222" w:lineRule="exact"/>
              <w:ind w:left="106"/>
              <w:rPr>
                <w:sz w:val="20"/>
              </w:rPr>
            </w:pPr>
            <w:r>
              <w:rPr>
                <w:sz w:val="20"/>
              </w:rPr>
              <w:t>Alat Angkut Apung Bermotor</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07</w:t>
            </w:r>
          </w:p>
        </w:tc>
        <w:tc>
          <w:tcPr>
            <w:tcW w:w="3777" w:type="dxa"/>
          </w:tcPr>
          <w:p>
            <w:pPr>
              <w:pStyle w:val="TableParagraph"/>
              <w:spacing w:line="222" w:lineRule="exact"/>
              <w:ind w:left="106"/>
              <w:rPr>
                <w:sz w:val="20"/>
              </w:rPr>
            </w:pPr>
            <w:r>
              <w:rPr>
                <w:sz w:val="20"/>
              </w:rPr>
              <w:t>Alat Angkut Apung Tak Bermotor</w:t>
            </w:r>
          </w:p>
        </w:tc>
        <w:tc>
          <w:tcPr>
            <w:tcW w:w="1277" w:type="dxa"/>
          </w:tcPr>
          <w:p>
            <w:pPr>
              <w:pStyle w:val="TableParagraph"/>
              <w:spacing w:line="222" w:lineRule="exact"/>
              <w:jc w:val="center"/>
              <w:rPr>
                <w:sz w:val="20"/>
              </w:rPr>
            </w:pPr>
            <w:r>
              <w:rPr>
                <w:sz w:val="20"/>
              </w:rPr>
              <w:t>3</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08</w:t>
            </w:r>
          </w:p>
        </w:tc>
        <w:tc>
          <w:tcPr>
            <w:tcW w:w="3777" w:type="dxa"/>
          </w:tcPr>
          <w:p>
            <w:pPr>
              <w:pStyle w:val="TableParagraph"/>
              <w:spacing w:line="222" w:lineRule="exact"/>
              <w:ind w:left="106"/>
              <w:rPr>
                <w:sz w:val="20"/>
              </w:rPr>
            </w:pPr>
            <w:r>
              <w:rPr>
                <w:sz w:val="20"/>
              </w:rPr>
              <w:t>Alat Angkut Bermotor Udara</w:t>
            </w:r>
          </w:p>
        </w:tc>
        <w:tc>
          <w:tcPr>
            <w:tcW w:w="1277" w:type="dxa"/>
          </w:tcPr>
          <w:p>
            <w:pPr>
              <w:pStyle w:val="TableParagraph"/>
              <w:spacing w:line="222" w:lineRule="exact"/>
              <w:ind w:left="114" w:right="118"/>
              <w:jc w:val="center"/>
              <w:rPr>
                <w:sz w:val="20"/>
              </w:rPr>
            </w:pPr>
            <w:r>
              <w:rPr>
                <w:sz w:val="20"/>
              </w:rPr>
              <w:t>20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09</w:t>
            </w:r>
          </w:p>
        </w:tc>
        <w:tc>
          <w:tcPr>
            <w:tcW w:w="3777" w:type="dxa"/>
          </w:tcPr>
          <w:p>
            <w:pPr>
              <w:pStyle w:val="TableParagraph"/>
              <w:spacing w:line="222" w:lineRule="exact"/>
              <w:ind w:left="106"/>
              <w:rPr>
                <w:sz w:val="20"/>
              </w:rPr>
            </w:pPr>
            <w:r>
              <w:rPr>
                <w:sz w:val="20"/>
              </w:rPr>
              <w:t>Alat Bengkel Bermesin</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10</w:t>
            </w:r>
          </w:p>
        </w:tc>
        <w:tc>
          <w:tcPr>
            <w:tcW w:w="3777" w:type="dxa"/>
          </w:tcPr>
          <w:p>
            <w:pPr>
              <w:pStyle w:val="TableParagraph"/>
              <w:spacing w:line="222" w:lineRule="exact"/>
              <w:ind w:left="106"/>
              <w:rPr>
                <w:sz w:val="20"/>
              </w:rPr>
            </w:pPr>
            <w:r>
              <w:rPr>
                <w:sz w:val="20"/>
              </w:rPr>
              <w:t>Alat Bengkel Tak Bermesin</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11</w:t>
            </w:r>
          </w:p>
        </w:tc>
        <w:tc>
          <w:tcPr>
            <w:tcW w:w="3777" w:type="dxa"/>
          </w:tcPr>
          <w:p>
            <w:pPr>
              <w:pStyle w:val="TableParagraph"/>
              <w:spacing w:line="222" w:lineRule="exact"/>
              <w:ind w:left="106"/>
              <w:rPr>
                <w:sz w:val="20"/>
              </w:rPr>
            </w:pPr>
            <w:r>
              <w:rPr>
                <w:sz w:val="20"/>
              </w:rPr>
              <w:t>Alat Ukur</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12</w:t>
            </w:r>
          </w:p>
        </w:tc>
        <w:tc>
          <w:tcPr>
            <w:tcW w:w="3777" w:type="dxa"/>
          </w:tcPr>
          <w:p>
            <w:pPr>
              <w:pStyle w:val="TableParagraph"/>
              <w:spacing w:line="222" w:lineRule="exact"/>
              <w:ind w:left="106"/>
              <w:rPr>
                <w:sz w:val="20"/>
              </w:rPr>
            </w:pPr>
            <w:r>
              <w:rPr>
                <w:sz w:val="20"/>
              </w:rPr>
              <w:t>Alat Pengolahan Pertanian</w:t>
            </w:r>
          </w:p>
        </w:tc>
        <w:tc>
          <w:tcPr>
            <w:tcW w:w="1277" w:type="dxa"/>
          </w:tcPr>
          <w:p>
            <w:pPr>
              <w:pStyle w:val="TableParagraph"/>
              <w:spacing w:line="222" w:lineRule="exact"/>
              <w:jc w:val="center"/>
              <w:rPr>
                <w:sz w:val="20"/>
              </w:rPr>
            </w:pPr>
            <w:r>
              <w:rPr>
                <w:sz w:val="20"/>
              </w:rPr>
              <w:t>4</w:t>
            </w:r>
          </w:p>
        </w:tc>
      </w:tr>
      <w:tr>
        <w:trPr>
          <w:trHeight w:val="518"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2</w:t>
            </w:r>
          </w:p>
        </w:tc>
        <w:tc>
          <w:tcPr>
            <w:tcW w:w="516" w:type="dxa"/>
          </w:tcPr>
          <w:p>
            <w:pPr>
              <w:pStyle w:val="TableParagraph"/>
              <w:spacing w:line="223" w:lineRule="exact"/>
              <w:ind w:left="154"/>
              <w:rPr>
                <w:sz w:val="20"/>
              </w:rPr>
            </w:pPr>
            <w:r>
              <w:rPr>
                <w:sz w:val="20"/>
              </w:rPr>
              <w:t>13</w:t>
            </w:r>
          </w:p>
        </w:tc>
        <w:tc>
          <w:tcPr>
            <w:tcW w:w="3777" w:type="dxa"/>
          </w:tcPr>
          <w:p>
            <w:pPr>
              <w:pStyle w:val="TableParagraph"/>
              <w:spacing w:line="242" w:lineRule="auto"/>
              <w:ind w:left="106" w:right="104"/>
              <w:rPr>
                <w:sz w:val="20"/>
              </w:rPr>
            </w:pPr>
            <w:r>
              <w:rPr>
                <w:sz w:val="20"/>
              </w:rPr>
              <w:t>Alat Pemeliharaan Tanaman/Alat Penyimpan Pertanian</w:t>
            </w:r>
          </w:p>
        </w:tc>
        <w:tc>
          <w:tcPr>
            <w:tcW w:w="1277" w:type="dxa"/>
          </w:tcPr>
          <w:p>
            <w:pPr>
              <w:pStyle w:val="TableParagraph"/>
              <w:spacing w:line="223" w:lineRule="exact"/>
              <w:jc w:val="center"/>
              <w:rPr>
                <w:sz w:val="20"/>
              </w:rPr>
            </w:pPr>
            <w:r>
              <w:rPr>
                <w:sz w:val="20"/>
              </w:rPr>
              <w:t>4</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14</w:t>
            </w:r>
          </w:p>
        </w:tc>
        <w:tc>
          <w:tcPr>
            <w:tcW w:w="3777" w:type="dxa"/>
          </w:tcPr>
          <w:p>
            <w:pPr>
              <w:pStyle w:val="TableParagraph"/>
              <w:spacing w:line="226" w:lineRule="exact"/>
              <w:ind w:left="106"/>
              <w:rPr>
                <w:sz w:val="20"/>
              </w:rPr>
            </w:pPr>
            <w:r>
              <w:rPr>
                <w:sz w:val="20"/>
              </w:rPr>
              <w:t>Alat Kantor</w:t>
            </w:r>
          </w:p>
        </w:tc>
        <w:tc>
          <w:tcPr>
            <w:tcW w:w="1277" w:type="dxa"/>
          </w:tcPr>
          <w:p>
            <w:pPr>
              <w:pStyle w:val="TableParagraph"/>
              <w:spacing w:line="226" w:lineRule="exact"/>
              <w:jc w:val="center"/>
              <w:rPr>
                <w:sz w:val="20"/>
              </w:rPr>
            </w:pPr>
            <w:r>
              <w:rPr>
                <w:sz w:val="20"/>
              </w:rPr>
              <w:t>5</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15</w:t>
            </w:r>
          </w:p>
        </w:tc>
        <w:tc>
          <w:tcPr>
            <w:tcW w:w="3777" w:type="dxa"/>
          </w:tcPr>
          <w:p>
            <w:pPr>
              <w:pStyle w:val="TableParagraph"/>
              <w:spacing w:line="226" w:lineRule="exact"/>
              <w:ind w:left="106"/>
              <w:rPr>
                <w:sz w:val="20"/>
              </w:rPr>
            </w:pPr>
            <w:r>
              <w:rPr>
                <w:sz w:val="20"/>
              </w:rPr>
              <w:t>Alat Rumah Tangga</w:t>
            </w:r>
          </w:p>
        </w:tc>
        <w:tc>
          <w:tcPr>
            <w:tcW w:w="1277" w:type="dxa"/>
          </w:tcPr>
          <w:p>
            <w:pPr>
              <w:pStyle w:val="TableParagraph"/>
              <w:spacing w:line="226" w:lineRule="exact"/>
              <w:jc w:val="center"/>
              <w:rPr>
                <w:sz w:val="20"/>
              </w:rPr>
            </w:pPr>
            <w:r>
              <w:rPr>
                <w:sz w:val="20"/>
              </w:rPr>
              <w:t>5</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16</w:t>
            </w:r>
          </w:p>
        </w:tc>
        <w:tc>
          <w:tcPr>
            <w:tcW w:w="3777" w:type="dxa"/>
          </w:tcPr>
          <w:p>
            <w:pPr>
              <w:pStyle w:val="TableParagraph"/>
              <w:spacing w:line="226" w:lineRule="exact"/>
              <w:ind w:left="106"/>
              <w:rPr>
                <w:sz w:val="20"/>
              </w:rPr>
            </w:pPr>
            <w:r>
              <w:rPr>
                <w:sz w:val="20"/>
              </w:rPr>
              <w:t>Peralatan Komputer</w:t>
            </w:r>
          </w:p>
        </w:tc>
        <w:tc>
          <w:tcPr>
            <w:tcW w:w="1277" w:type="dxa"/>
          </w:tcPr>
          <w:p>
            <w:pPr>
              <w:pStyle w:val="TableParagraph"/>
              <w:spacing w:line="226" w:lineRule="exact"/>
              <w:jc w:val="center"/>
              <w:rPr>
                <w:sz w:val="20"/>
              </w:rPr>
            </w:pPr>
            <w:r>
              <w:rPr>
                <w:sz w:val="20"/>
              </w:rPr>
              <w:t>4</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17</w:t>
            </w:r>
          </w:p>
        </w:tc>
        <w:tc>
          <w:tcPr>
            <w:tcW w:w="3777" w:type="dxa"/>
          </w:tcPr>
          <w:p>
            <w:pPr>
              <w:pStyle w:val="TableParagraph"/>
              <w:spacing w:line="226" w:lineRule="exact"/>
              <w:ind w:left="106"/>
              <w:rPr>
                <w:sz w:val="20"/>
              </w:rPr>
            </w:pPr>
            <w:r>
              <w:rPr>
                <w:sz w:val="20"/>
              </w:rPr>
              <w:t>Meja dan Kursi Kerja/Rapat Pejabat</w:t>
            </w:r>
          </w:p>
        </w:tc>
        <w:tc>
          <w:tcPr>
            <w:tcW w:w="1277" w:type="dxa"/>
          </w:tcPr>
          <w:p>
            <w:pPr>
              <w:pStyle w:val="TableParagraph"/>
              <w:spacing w:line="226" w:lineRule="exact"/>
              <w:jc w:val="center"/>
              <w:rPr>
                <w:sz w:val="20"/>
              </w:rPr>
            </w:pPr>
            <w:r>
              <w:rPr>
                <w:sz w:val="20"/>
              </w:rPr>
              <w:t>5</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18</w:t>
            </w:r>
          </w:p>
        </w:tc>
        <w:tc>
          <w:tcPr>
            <w:tcW w:w="3777" w:type="dxa"/>
          </w:tcPr>
          <w:p>
            <w:pPr>
              <w:pStyle w:val="TableParagraph"/>
              <w:spacing w:line="226" w:lineRule="exact"/>
              <w:ind w:left="106"/>
              <w:rPr>
                <w:sz w:val="20"/>
              </w:rPr>
            </w:pPr>
            <w:r>
              <w:rPr>
                <w:sz w:val="20"/>
              </w:rPr>
              <w:t>Alat Studio</w:t>
            </w:r>
          </w:p>
        </w:tc>
        <w:tc>
          <w:tcPr>
            <w:tcW w:w="1277" w:type="dxa"/>
          </w:tcPr>
          <w:p>
            <w:pPr>
              <w:pStyle w:val="TableParagraph"/>
              <w:spacing w:line="226"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19</w:t>
            </w:r>
          </w:p>
        </w:tc>
        <w:tc>
          <w:tcPr>
            <w:tcW w:w="3777" w:type="dxa"/>
          </w:tcPr>
          <w:p>
            <w:pPr>
              <w:pStyle w:val="TableParagraph"/>
              <w:spacing w:line="222" w:lineRule="exact"/>
              <w:ind w:left="106"/>
              <w:rPr>
                <w:sz w:val="20"/>
              </w:rPr>
            </w:pPr>
            <w:r>
              <w:rPr>
                <w:sz w:val="20"/>
              </w:rPr>
              <w:t>Alat Komunikasi</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2</w:t>
            </w:r>
          </w:p>
        </w:tc>
        <w:tc>
          <w:tcPr>
            <w:tcW w:w="516" w:type="dxa"/>
          </w:tcPr>
          <w:p>
            <w:pPr>
              <w:pStyle w:val="TableParagraph"/>
              <w:spacing w:line="223" w:lineRule="exact"/>
              <w:ind w:left="154"/>
              <w:rPr>
                <w:sz w:val="20"/>
              </w:rPr>
            </w:pPr>
            <w:r>
              <w:rPr>
                <w:sz w:val="20"/>
              </w:rPr>
              <w:t>20</w:t>
            </w:r>
          </w:p>
        </w:tc>
        <w:tc>
          <w:tcPr>
            <w:tcW w:w="3777" w:type="dxa"/>
          </w:tcPr>
          <w:p>
            <w:pPr>
              <w:pStyle w:val="TableParagraph"/>
              <w:spacing w:line="223" w:lineRule="exact"/>
              <w:ind w:left="106"/>
              <w:rPr>
                <w:sz w:val="20"/>
              </w:rPr>
            </w:pPr>
            <w:r>
              <w:rPr>
                <w:sz w:val="20"/>
              </w:rPr>
              <w:t>Peralatan Pemancar</w:t>
            </w:r>
          </w:p>
        </w:tc>
        <w:tc>
          <w:tcPr>
            <w:tcW w:w="1277" w:type="dxa"/>
          </w:tcPr>
          <w:p>
            <w:pPr>
              <w:pStyle w:val="TableParagraph"/>
              <w:spacing w:line="223"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21</w:t>
            </w:r>
          </w:p>
        </w:tc>
        <w:tc>
          <w:tcPr>
            <w:tcW w:w="3777" w:type="dxa"/>
          </w:tcPr>
          <w:p>
            <w:pPr>
              <w:pStyle w:val="TableParagraph"/>
              <w:spacing w:line="222" w:lineRule="exact"/>
              <w:ind w:left="106"/>
              <w:rPr>
                <w:sz w:val="20"/>
              </w:rPr>
            </w:pPr>
            <w:r>
              <w:rPr>
                <w:sz w:val="20"/>
              </w:rPr>
              <w:t>Alat Kedokteran</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22</w:t>
            </w:r>
          </w:p>
        </w:tc>
        <w:tc>
          <w:tcPr>
            <w:tcW w:w="3777" w:type="dxa"/>
          </w:tcPr>
          <w:p>
            <w:pPr>
              <w:pStyle w:val="TableParagraph"/>
              <w:spacing w:line="222" w:lineRule="exact"/>
              <w:ind w:left="106"/>
              <w:rPr>
                <w:sz w:val="20"/>
              </w:rPr>
            </w:pPr>
            <w:r>
              <w:rPr>
                <w:sz w:val="20"/>
              </w:rPr>
              <w:t>Alat Kesehatan</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23</w:t>
            </w:r>
          </w:p>
        </w:tc>
        <w:tc>
          <w:tcPr>
            <w:tcW w:w="3777" w:type="dxa"/>
          </w:tcPr>
          <w:p>
            <w:pPr>
              <w:pStyle w:val="TableParagraph"/>
              <w:spacing w:line="222" w:lineRule="exact"/>
              <w:ind w:left="106"/>
              <w:rPr>
                <w:sz w:val="20"/>
              </w:rPr>
            </w:pPr>
            <w:r>
              <w:rPr>
                <w:sz w:val="20"/>
              </w:rPr>
              <w:t>Unit-unit Laboratorium</w:t>
            </w:r>
          </w:p>
        </w:tc>
        <w:tc>
          <w:tcPr>
            <w:tcW w:w="1277" w:type="dxa"/>
          </w:tcPr>
          <w:p>
            <w:pPr>
              <w:pStyle w:val="TableParagraph"/>
              <w:spacing w:line="222" w:lineRule="exact"/>
              <w:jc w:val="center"/>
              <w:rPr>
                <w:sz w:val="20"/>
              </w:rPr>
            </w:pPr>
            <w:r>
              <w:rPr>
                <w:sz w:val="20"/>
              </w:rPr>
              <w:t>8</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24</w:t>
            </w:r>
          </w:p>
        </w:tc>
        <w:tc>
          <w:tcPr>
            <w:tcW w:w="3777" w:type="dxa"/>
          </w:tcPr>
          <w:p>
            <w:pPr>
              <w:pStyle w:val="TableParagraph"/>
              <w:spacing w:line="222" w:lineRule="exact"/>
              <w:ind w:left="106"/>
              <w:rPr>
                <w:sz w:val="20"/>
              </w:rPr>
            </w:pPr>
            <w:r>
              <w:rPr>
                <w:sz w:val="20"/>
              </w:rPr>
              <w:t>Alat Peraga / Praktek Sekolah</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25</w:t>
            </w:r>
          </w:p>
        </w:tc>
        <w:tc>
          <w:tcPr>
            <w:tcW w:w="3777" w:type="dxa"/>
          </w:tcPr>
          <w:p>
            <w:pPr>
              <w:pStyle w:val="TableParagraph"/>
              <w:spacing w:line="222" w:lineRule="exact"/>
              <w:ind w:left="106"/>
              <w:rPr>
                <w:sz w:val="20"/>
              </w:rPr>
            </w:pPr>
            <w:r>
              <w:rPr>
                <w:sz w:val="20"/>
              </w:rPr>
              <w:t>Unit Alat Laboratorium Kimia Nuklir</w:t>
            </w:r>
          </w:p>
        </w:tc>
        <w:tc>
          <w:tcPr>
            <w:tcW w:w="1277" w:type="dxa"/>
          </w:tcPr>
          <w:p>
            <w:pPr>
              <w:pStyle w:val="TableParagraph"/>
              <w:spacing w:line="222" w:lineRule="exact"/>
              <w:ind w:left="114" w:right="118"/>
              <w:jc w:val="center"/>
              <w:rPr>
                <w:sz w:val="20"/>
              </w:rPr>
            </w:pPr>
            <w:r>
              <w:rPr>
                <w:sz w:val="20"/>
              </w:rPr>
              <w:t>15</w:t>
            </w:r>
          </w:p>
        </w:tc>
      </w:tr>
      <w:tr>
        <w:trPr>
          <w:trHeight w:val="517"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26</w:t>
            </w:r>
          </w:p>
        </w:tc>
        <w:tc>
          <w:tcPr>
            <w:tcW w:w="3777" w:type="dxa"/>
          </w:tcPr>
          <w:p>
            <w:pPr>
              <w:pStyle w:val="TableParagraph"/>
              <w:spacing w:line="242" w:lineRule="auto"/>
              <w:ind w:left="106" w:right="104"/>
              <w:rPr>
                <w:sz w:val="20"/>
              </w:rPr>
            </w:pPr>
            <w:r>
              <w:rPr>
                <w:sz w:val="20"/>
              </w:rPr>
              <w:t>Alat Laboratorium Fisika Nuklir / Elektronika</w:t>
            </w:r>
          </w:p>
        </w:tc>
        <w:tc>
          <w:tcPr>
            <w:tcW w:w="1277" w:type="dxa"/>
          </w:tcPr>
          <w:p>
            <w:pPr>
              <w:pStyle w:val="TableParagraph"/>
              <w:spacing w:line="222" w:lineRule="exact"/>
              <w:ind w:left="114" w:right="118"/>
              <w:jc w:val="center"/>
              <w:rPr>
                <w:sz w:val="20"/>
              </w:rPr>
            </w:pPr>
            <w:r>
              <w:rPr>
                <w:sz w:val="20"/>
              </w:rPr>
              <w:t>15</w:t>
            </w:r>
          </w:p>
        </w:tc>
      </w:tr>
      <w:tr>
        <w:trPr>
          <w:trHeight w:val="290" w:hRule="atLeast"/>
        </w:trPr>
        <w:tc>
          <w:tcPr>
            <w:tcW w:w="388" w:type="dxa"/>
          </w:tcPr>
          <w:p>
            <w:pPr>
              <w:pStyle w:val="TableParagraph"/>
              <w:spacing w:line="227" w:lineRule="exact"/>
              <w:jc w:val="center"/>
              <w:rPr>
                <w:sz w:val="20"/>
              </w:rPr>
            </w:pPr>
            <w:r>
              <w:rPr>
                <w:sz w:val="20"/>
              </w:rPr>
              <w:t>1</w:t>
            </w:r>
          </w:p>
        </w:tc>
        <w:tc>
          <w:tcPr>
            <w:tcW w:w="424" w:type="dxa"/>
          </w:tcPr>
          <w:p>
            <w:pPr>
              <w:pStyle w:val="TableParagraph"/>
              <w:spacing w:line="227" w:lineRule="exact"/>
              <w:ind w:left="4"/>
              <w:jc w:val="center"/>
              <w:rPr>
                <w:sz w:val="20"/>
              </w:rPr>
            </w:pPr>
            <w:r>
              <w:rPr>
                <w:sz w:val="20"/>
              </w:rPr>
              <w:t>3</w:t>
            </w:r>
          </w:p>
        </w:tc>
        <w:tc>
          <w:tcPr>
            <w:tcW w:w="425" w:type="dxa"/>
          </w:tcPr>
          <w:p>
            <w:pPr>
              <w:pStyle w:val="TableParagraph"/>
              <w:spacing w:line="227" w:lineRule="exact"/>
              <w:ind w:left="159"/>
              <w:rPr>
                <w:sz w:val="20"/>
              </w:rPr>
            </w:pPr>
            <w:r>
              <w:rPr>
                <w:sz w:val="20"/>
              </w:rPr>
              <w:t>2</w:t>
            </w:r>
          </w:p>
        </w:tc>
        <w:tc>
          <w:tcPr>
            <w:tcW w:w="516" w:type="dxa"/>
          </w:tcPr>
          <w:p>
            <w:pPr>
              <w:pStyle w:val="TableParagraph"/>
              <w:spacing w:line="227" w:lineRule="exact"/>
              <w:ind w:left="154"/>
              <w:rPr>
                <w:sz w:val="20"/>
              </w:rPr>
            </w:pPr>
            <w:r>
              <w:rPr>
                <w:sz w:val="20"/>
              </w:rPr>
              <w:t>27</w:t>
            </w:r>
          </w:p>
        </w:tc>
        <w:tc>
          <w:tcPr>
            <w:tcW w:w="3777" w:type="dxa"/>
          </w:tcPr>
          <w:p>
            <w:pPr>
              <w:pStyle w:val="TableParagraph"/>
              <w:spacing w:line="227" w:lineRule="exact"/>
              <w:ind w:left="106"/>
              <w:rPr>
                <w:sz w:val="20"/>
              </w:rPr>
            </w:pPr>
            <w:r>
              <w:rPr>
                <w:sz w:val="20"/>
              </w:rPr>
              <w:t>Alat Proteksi Radiasi / Proteksi Lingkungan</w:t>
            </w:r>
          </w:p>
        </w:tc>
        <w:tc>
          <w:tcPr>
            <w:tcW w:w="1277" w:type="dxa"/>
          </w:tcPr>
          <w:p>
            <w:pPr>
              <w:pStyle w:val="TableParagraph"/>
              <w:spacing w:line="227" w:lineRule="exact"/>
              <w:ind w:left="114" w:right="118"/>
              <w:jc w:val="center"/>
              <w:rPr>
                <w:sz w:val="20"/>
              </w:rPr>
            </w:pPr>
            <w:r>
              <w:rPr>
                <w:sz w:val="20"/>
              </w:rPr>
              <w:t>10</w:t>
            </w:r>
          </w:p>
        </w:tc>
      </w:tr>
      <w:tr>
        <w:trPr>
          <w:trHeight w:val="518"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2</w:t>
            </w:r>
          </w:p>
        </w:tc>
        <w:tc>
          <w:tcPr>
            <w:tcW w:w="516" w:type="dxa"/>
          </w:tcPr>
          <w:p>
            <w:pPr>
              <w:pStyle w:val="TableParagraph"/>
              <w:spacing w:line="226" w:lineRule="exact"/>
              <w:ind w:left="154"/>
              <w:rPr>
                <w:sz w:val="20"/>
              </w:rPr>
            </w:pPr>
            <w:r>
              <w:rPr>
                <w:sz w:val="20"/>
              </w:rPr>
              <w:t>28</w:t>
            </w:r>
          </w:p>
        </w:tc>
        <w:tc>
          <w:tcPr>
            <w:tcW w:w="3777" w:type="dxa"/>
          </w:tcPr>
          <w:p>
            <w:pPr>
              <w:pStyle w:val="TableParagraph"/>
              <w:spacing w:line="237" w:lineRule="auto"/>
              <w:ind w:left="106"/>
              <w:rPr>
                <w:sz w:val="20"/>
              </w:rPr>
            </w:pPr>
            <w:r>
              <w:rPr>
                <w:sz w:val="20"/>
              </w:rPr>
              <w:t>Radiation Aplication and Non Destructive Testing Laboratory</w:t>
            </w:r>
          </w:p>
        </w:tc>
        <w:tc>
          <w:tcPr>
            <w:tcW w:w="1277" w:type="dxa"/>
          </w:tcPr>
          <w:p>
            <w:pPr>
              <w:pStyle w:val="TableParagraph"/>
              <w:spacing w:line="226" w:lineRule="exact"/>
              <w:ind w:left="114" w:right="118"/>
              <w:jc w:val="center"/>
              <w:rPr>
                <w:sz w:val="20"/>
              </w:rPr>
            </w:pPr>
            <w:r>
              <w:rPr>
                <w:sz w:val="20"/>
              </w:rPr>
              <w:t>10</w:t>
            </w:r>
          </w:p>
        </w:tc>
      </w:tr>
    </w:tbl>
    <w:p>
      <w:pPr>
        <w:spacing w:after="0" w:line="226" w:lineRule="exact"/>
        <w:jc w:val="center"/>
        <w:rPr>
          <w:sz w:val="20"/>
        </w:rPr>
        <w:sectPr>
          <w:pgSz w:w="12240" w:h="18720"/>
          <w:pgMar w:header="1024" w:footer="2406" w:top="2240" w:bottom="2600" w:left="1440" w:right="60"/>
        </w:sectPr>
      </w:pPr>
    </w:p>
    <w:p>
      <w:pPr>
        <w:pStyle w:val="BodyText"/>
        <w:spacing w:before="3" w:after="1"/>
        <w:rPr>
          <w:sz w:val="24"/>
        </w:rPr>
      </w:pPr>
    </w:p>
    <w:tbl>
      <w:tblPr>
        <w:tblW w:w="0" w:type="auto"/>
        <w:jc w:val="left"/>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
        <w:gridCol w:w="424"/>
        <w:gridCol w:w="425"/>
        <w:gridCol w:w="516"/>
        <w:gridCol w:w="3777"/>
        <w:gridCol w:w="1277"/>
      </w:tblGrid>
      <w:tr>
        <w:trPr>
          <w:trHeight w:val="810" w:hRule="atLeast"/>
        </w:trPr>
        <w:tc>
          <w:tcPr>
            <w:tcW w:w="1753" w:type="dxa"/>
            <w:gridSpan w:val="4"/>
          </w:tcPr>
          <w:p>
            <w:pPr>
              <w:pStyle w:val="TableParagraph"/>
              <w:spacing w:before="3"/>
              <w:rPr>
                <w:sz w:val="22"/>
              </w:rPr>
            </w:pPr>
          </w:p>
          <w:p>
            <w:pPr>
              <w:pStyle w:val="TableParagraph"/>
              <w:ind w:left="406"/>
              <w:rPr>
                <w:b/>
                <w:sz w:val="20"/>
              </w:rPr>
            </w:pPr>
            <w:r>
              <w:rPr>
                <w:b/>
                <w:sz w:val="20"/>
              </w:rPr>
              <w:t>Kodefikasi</w:t>
            </w:r>
          </w:p>
        </w:tc>
        <w:tc>
          <w:tcPr>
            <w:tcW w:w="3777" w:type="dxa"/>
          </w:tcPr>
          <w:p>
            <w:pPr>
              <w:pStyle w:val="TableParagraph"/>
              <w:spacing w:before="3"/>
              <w:rPr>
                <w:sz w:val="22"/>
              </w:rPr>
            </w:pPr>
          </w:p>
          <w:p>
            <w:pPr>
              <w:pStyle w:val="TableParagraph"/>
              <w:ind w:left="1564" w:right="1563"/>
              <w:jc w:val="center"/>
              <w:rPr>
                <w:b/>
                <w:sz w:val="20"/>
              </w:rPr>
            </w:pPr>
            <w:r>
              <w:rPr>
                <w:b/>
                <w:sz w:val="20"/>
              </w:rPr>
              <w:t>Uraian</w:t>
            </w:r>
          </w:p>
        </w:tc>
        <w:tc>
          <w:tcPr>
            <w:tcW w:w="1277" w:type="dxa"/>
          </w:tcPr>
          <w:p>
            <w:pPr>
              <w:pStyle w:val="TableParagraph"/>
              <w:spacing w:line="242" w:lineRule="auto"/>
              <w:ind w:left="266" w:right="247" w:firstLine="132"/>
              <w:rPr>
                <w:b/>
                <w:sz w:val="20"/>
              </w:rPr>
            </w:pPr>
            <w:r>
              <w:rPr>
                <w:b/>
                <w:sz w:val="20"/>
              </w:rPr>
              <w:t>Masa Manfaat</w:t>
            </w:r>
          </w:p>
          <w:p>
            <w:pPr>
              <w:pStyle w:val="TableParagraph"/>
              <w:spacing w:before="51"/>
              <w:ind w:left="282"/>
              <w:rPr>
                <w:b/>
                <w:sz w:val="20"/>
              </w:rPr>
            </w:pPr>
            <w:r>
              <w:rPr>
                <w:b/>
                <w:sz w:val="20"/>
              </w:rPr>
              <w:t>(Tahun)</w:t>
            </w:r>
          </w:p>
        </w:tc>
      </w:tr>
      <w:tr>
        <w:trPr>
          <w:trHeight w:val="290"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2</w:t>
            </w:r>
          </w:p>
        </w:tc>
        <w:tc>
          <w:tcPr>
            <w:tcW w:w="516" w:type="dxa"/>
          </w:tcPr>
          <w:p>
            <w:pPr>
              <w:pStyle w:val="TableParagraph"/>
              <w:spacing w:line="223" w:lineRule="exact"/>
              <w:ind w:left="154"/>
              <w:rPr>
                <w:sz w:val="20"/>
              </w:rPr>
            </w:pPr>
            <w:r>
              <w:rPr>
                <w:sz w:val="20"/>
              </w:rPr>
              <w:t>29</w:t>
            </w:r>
          </w:p>
        </w:tc>
        <w:tc>
          <w:tcPr>
            <w:tcW w:w="3777" w:type="dxa"/>
          </w:tcPr>
          <w:p>
            <w:pPr>
              <w:pStyle w:val="TableParagraph"/>
              <w:spacing w:line="223" w:lineRule="exact"/>
              <w:ind w:left="106"/>
              <w:rPr>
                <w:sz w:val="20"/>
              </w:rPr>
            </w:pPr>
            <w:r>
              <w:rPr>
                <w:sz w:val="20"/>
              </w:rPr>
              <w:t>Alat Laboratorium Lingkungan Hidup</w:t>
            </w:r>
          </w:p>
        </w:tc>
        <w:tc>
          <w:tcPr>
            <w:tcW w:w="1277" w:type="dxa"/>
          </w:tcPr>
          <w:p>
            <w:pPr>
              <w:pStyle w:val="TableParagraph"/>
              <w:spacing w:line="223" w:lineRule="exact"/>
              <w:jc w:val="center"/>
              <w:rPr>
                <w:sz w:val="20"/>
              </w:rPr>
            </w:pPr>
            <w:r>
              <w:rPr>
                <w:sz w:val="20"/>
              </w:rPr>
              <w:t>7</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30</w:t>
            </w:r>
          </w:p>
        </w:tc>
        <w:tc>
          <w:tcPr>
            <w:tcW w:w="3777" w:type="dxa"/>
          </w:tcPr>
          <w:p>
            <w:pPr>
              <w:pStyle w:val="TableParagraph"/>
              <w:spacing w:line="222" w:lineRule="exact"/>
              <w:ind w:left="106"/>
              <w:rPr>
                <w:sz w:val="20"/>
              </w:rPr>
            </w:pPr>
            <w:r>
              <w:rPr>
                <w:sz w:val="20"/>
              </w:rPr>
              <w:t>Peralatan Laboratorium Hidrodinamika</w:t>
            </w:r>
          </w:p>
        </w:tc>
        <w:tc>
          <w:tcPr>
            <w:tcW w:w="1277" w:type="dxa"/>
          </w:tcPr>
          <w:p>
            <w:pPr>
              <w:pStyle w:val="TableParagraph"/>
              <w:spacing w:line="222" w:lineRule="exact"/>
              <w:ind w:left="114" w:right="118"/>
              <w:jc w:val="center"/>
              <w:rPr>
                <w:sz w:val="20"/>
              </w:rPr>
            </w:pPr>
            <w:r>
              <w:rPr>
                <w:sz w:val="20"/>
              </w:rPr>
              <w:t>15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31</w:t>
            </w:r>
          </w:p>
        </w:tc>
        <w:tc>
          <w:tcPr>
            <w:tcW w:w="3777" w:type="dxa"/>
          </w:tcPr>
          <w:p>
            <w:pPr>
              <w:pStyle w:val="TableParagraph"/>
              <w:spacing w:line="222" w:lineRule="exact"/>
              <w:ind w:left="106"/>
              <w:rPr>
                <w:sz w:val="20"/>
              </w:rPr>
            </w:pPr>
            <w:r>
              <w:rPr>
                <w:sz w:val="20"/>
              </w:rPr>
              <w:t>Senjata Api</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32</w:t>
            </w:r>
          </w:p>
        </w:tc>
        <w:tc>
          <w:tcPr>
            <w:tcW w:w="3777" w:type="dxa"/>
          </w:tcPr>
          <w:p>
            <w:pPr>
              <w:pStyle w:val="TableParagraph"/>
              <w:spacing w:line="222" w:lineRule="exact"/>
              <w:ind w:left="106"/>
              <w:rPr>
                <w:sz w:val="20"/>
              </w:rPr>
            </w:pPr>
            <w:r>
              <w:rPr>
                <w:sz w:val="20"/>
              </w:rPr>
              <w:t>Persenjataan Non Senjata Api</w:t>
            </w:r>
          </w:p>
        </w:tc>
        <w:tc>
          <w:tcPr>
            <w:tcW w:w="1277" w:type="dxa"/>
          </w:tcPr>
          <w:p>
            <w:pPr>
              <w:pStyle w:val="TableParagraph"/>
              <w:spacing w:line="222" w:lineRule="exact"/>
              <w:jc w:val="center"/>
              <w:rPr>
                <w:sz w:val="20"/>
              </w:rPr>
            </w:pPr>
            <w:r>
              <w:rPr>
                <w:sz w:val="20"/>
              </w:rPr>
              <w:t>3</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33</w:t>
            </w:r>
          </w:p>
        </w:tc>
        <w:tc>
          <w:tcPr>
            <w:tcW w:w="3777" w:type="dxa"/>
          </w:tcPr>
          <w:p>
            <w:pPr>
              <w:pStyle w:val="TableParagraph"/>
              <w:spacing w:line="222" w:lineRule="exact"/>
              <w:ind w:left="106"/>
              <w:rPr>
                <w:sz w:val="20"/>
              </w:rPr>
            </w:pPr>
            <w:r>
              <w:rPr>
                <w:sz w:val="20"/>
              </w:rPr>
              <w:t>Amunisi</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34</w:t>
            </w:r>
          </w:p>
        </w:tc>
        <w:tc>
          <w:tcPr>
            <w:tcW w:w="3777" w:type="dxa"/>
          </w:tcPr>
          <w:p>
            <w:pPr>
              <w:pStyle w:val="TableParagraph"/>
              <w:spacing w:line="222" w:lineRule="exact"/>
              <w:ind w:left="106"/>
              <w:rPr>
                <w:sz w:val="20"/>
              </w:rPr>
            </w:pPr>
            <w:r>
              <w:rPr>
                <w:sz w:val="20"/>
              </w:rPr>
              <w:t>Senjata Sinar</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2</w:t>
            </w:r>
          </w:p>
        </w:tc>
        <w:tc>
          <w:tcPr>
            <w:tcW w:w="516" w:type="dxa"/>
          </w:tcPr>
          <w:p>
            <w:pPr>
              <w:pStyle w:val="TableParagraph"/>
              <w:spacing w:line="222" w:lineRule="exact"/>
              <w:ind w:left="154"/>
              <w:rPr>
                <w:sz w:val="20"/>
              </w:rPr>
            </w:pPr>
            <w:r>
              <w:rPr>
                <w:sz w:val="20"/>
              </w:rPr>
              <w:t>35</w:t>
            </w:r>
          </w:p>
        </w:tc>
        <w:tc>
          <w:tcPr>
            <w:tcW w:w="3777" w:type="dxa"/>
          </w:tcPr>
          <w:p>
            <w:pPr>
              <w:pStyle w:val="TableParagraph"/>
              <w:spacing w:line="222" w:lineRule="exact"/>
              <w:ind w:left="106"/>
              <w:rPr>
                <w:sz w:val="20"/>
              </w:rPr>
            </w:pPr>
            <w:r>
              <w:rPr>
                <w:sz w:val="20"/>
              </w:rPr>
              <w:t>Alat Keamanan dan Perlindungan</w:t>
            </w:r>
          </w:p>
        </w:tc>
        <w:tc>
          <w:tcPr>
            <w:tcW w:w="1277" w:type="dxa"/>
          </w:tcPr>
          <w:p>
            <w:pPr>
              <w:pStyle w:val="TableParagraph"/>
              <w:spacing w:line="222" w:lineRule="exact"/>
              <w:jc w:val="center"/>
              <w:rPr>
                <w:sz w:val="20"/>
              </w:rPr>
            </w:pPr>
            <w:r>
              <w:rPr>
                <w:sz w:val="20"/>
              </w:rPr>
              <w:t>5</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rPr>
                <w:sz w:val="20"/>
              </w:rPr>
            </w:pPr>
          </w:p>
        </w:tc>
        <w:tc>
          <w:tcPr>
            <w:tcW w:w="3777" w:type="dxa"/>
          </w:tcPr>
          <w:p>
            <w:pPr>
              <w:pStyle w:val="TableParagraph"/>
              <w:spacing w:line="222" w:lineRule="exact"/>
              <w:ind w:left="106"/>
              <w:rPr>
                <w:sz w:val="20"/>
              </w:rPr>
            </w:pPr>
            <w:r>
              <w:rPr>
                <w:sz w:val="20"/>
              </w:rPr>
              <w:t>Gedung dan Bangunan</w:t>
            </w:r>
          </w:p>
        </w:tc>
        <w:tc>
          <w:tcPr>
            <w:tcW w:w="1277" w:type="dxa"/>
          </w:tcPr>
          <w:p>
            <w:pPr>
              <w:pStyle w:val="TableParagraph"/>
              <w:rPr>
                <w:sz w:val="20"/>
              </w:rPr>
            </w:pP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01</w:t>
            </w:r>
          </w:p>
        </w:tc>
        <w:tc>
          <w:tcPr>
            <w:tcW w:w="3777" w:type="dxa"/>
          </w:tcPr>
          <w:p>
            <w:pPr>
              <w:pStyle w:val="TableParagraph"/>
              <w:spacing w:line="222" w:lineRule="exact"/>
              <w:ind w:left="106"/>
              <w:rPr>
                <w:sz w:val="20"/>
              </w:rPr>
            </w:pPr>
            <w:r>
              <w:rPr>
                <w:sz w:val="20"/>
              </w:rPr>
              <w:t>Bangunan Gedung Tempat Kerja</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02</w:t>
            </w:r>
          </w:p>
        </w:tc>
        <w:tc>
          <w:tcPr>
            <w:tcW w:w="3777" w:type="dxa"/>
          </w:tcPr>
          <w:p>
            <w:pPr>
              <w:pStyle w:val="TableParagraph"/>
              <w:spacing w:line="222" w:lineRule="exact"/>
              <w:ind w:left="106"/>
              <w:rPr>
                <w:sz w:val="20"/>
              </w:rPr>
            </w:pPr>
            <w:r>
              <w:rPr>
                <w:sz w:val="20"/>
              </w:rPr>
              <w:t>Bangunan Gedung Tempat Tinggal</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03</w:t>
            </w:r>
          </w:p>
        </w:tc>
        <w:tc>
          <w:tcPr>
            <w:tcW w:w="3777" w:type="dxa"/>
          </w:tcPr>
          <w:p>
            <w:pPr>
              <w:pStyle w:val="TableParagraph"/>
              <w:spacing w:line="222" w:lineRule="exact"/>
              <w:ind w:left="106"/>
              <w:rPr>
                <w:sz w:val="20"/>
              </w:rPr>
            </w:pPr>
            <w:r>
              <w:rPr>
                <w:sz w:val="20"/>
              </w:rPr>
              <w:t>Bangunan Menara</w:t>
            </w:r>
          </w:p>
        </w:tc>
        <w:tc>
          <w:tcPr>
            <w:tcW w:w="1277" w:type="dxa"/>
          </w:tcPr>
          <w:p>
            <w:pPr>
              <w:pStyle w:val="TableParagraph"/>
              <w:spacing w:line="222" w:lineRule="exact"/>
              <w:ind w:left="114" w:right="118"/>
              <w:jc w:val="center"/>
              <w:rPr>
                <w:sz w:val="20"/>
              </w:rPr>
            </w:pPr>
            <w:r>
              <w:rPr>
                <w:sz w:val="20"/>
              </w:rPr>
              <w:t>40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04</w:t>
            </w:r>
          </w:p>
        </w:tc>
        <w:tc>
          <w:tcPr>
            <w:tcW w:w="3777" w:type="dxa"/>
          </w:tcPr>
          <w:p>
            <w:pPr>
              <w:pStyle w:val="TableParagraph"/>
              <w:spacing w:line="222" w:lineRule="exact"/>
              <w:ind w:left="106"/>
              <w:rPr>
                <w:sz w:val="20"/>
              </w:rPr>
            </w:pPr>
            <w:r>
              <w:rPr>
                <w:sz w:val="20"/>
              </w:rPr>
              <w:t>Bangunan Bersejarah</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05</w:t>
            </w:r>
          </w:p>
        </w:tc>
        <w:tc>
          <w:tcPr>
            <w:tcW w:w="3777" w:type="dxa"/>
          </w:tcPr>
          <w:p>
            <w:pPr>
              <w:pStyle w:val="TableParagraph"/>
              <w:spacing w:line="222" w:lineRule="exact"/>
              <w:ind w:left="106"/>
              <w:rPr>
                <w:sz w:val="20"/>
              </w:rPr>
            </w:pPr>
            <w:r>
              <w:rPr>
                <w:sz w:val="20"/>
              </w:rPr>
              <w:t>Tugu Peringatan</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06</w:t>
            </w:r>
          </w:p>
        </w:tc>
        <w:tc>
          <w:tcPr>
            <w:tcW w:w="3777" w:type="dxa"/>
          </w:tcPr>
          <w:p>
            <w:pPr>
              <w:pStyle w:val="TableParagraph"/>
              <w:spacing w:line="222" w:lineRule="exact"/>
              <w:ind w:left="106"/>
              <w:rPr>
                <w:sz w:val="20"/>
              </w:rPr>
            </w:pPr>
            <w:r>
              <w:rPr>
                <w:sz w:val="20"/>
              </w:rPr>
              <w:t>Candi</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07</w:t>
            </w:r>
          </w:p>
        </w:tc>
        <w:tc>
          <w:tcPr>
            <w:tcW w:w="3777" w:type="dxa"/>
          </w:tcPr>
          <w:p>
            <w:pPr>
              <w:pStyle w:val="TableParagraph"/>
              <w:spacing w:line="222" w:lineRule="exact"/>
              <w:ind w:left="106"/>
              <w:rPr>
                <w:sz w:val="20"/>
              </w:rPr>
            </w:pPr>
            <w:r>
              <w:rPr>
                <w:sz w:val="20"/>
              </w:rPr>
              <w:t>Monumen / Bangunan Bersejarah</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3</w:t>
            </w:r>
          </w:p>
        </w:tc>
        <w:tc>
          <w:tcPr>
            <w:tcW w:w="516" w:type="dxa"/>
          </w:tcPr>
          <w:p>
            <w:pPr>
              <w:pStyle w:val="TableParagraph"/>
              <w:spacing w:line="223" w:lineRule="exact"/>
              <w:ind w:left="154"/>
              <w:rPr>
                <w:sz w:val="20"/>
              </w:rPr>
            </w:pPr>
            <w:r>
              <w:rPr>
                <w:sz w:val="20"/>
              </w:rPr>
              <w:t>08</w:t>
            </w:r>
          </w:p>
        </w:tc>
        <w:tc>
          <w:tcPr>
            <w:tcW w:w="3777" w:type="dxa"/>
          </w:tcPr>
          <w:p>
            <w:pPr>
              <w:pStyle w:val="TableParagraph"/>
              <w:spacing w:line="223" w:lineRule="exact"/>
              <w:ind w:left="106"/>
              <w:rPr>
                <w:sz w:val="20"/>
              </w:rPr>
            </w:pPr>
            <w:r>
              <w:rPr>
                <w:sz w:val="20"/>
              </w:rPr>
              <w:t>Tugu Peringatan Lain</w:t>
            </w:r>
          </w:p>
        </w:tc>
        <w:tc>
          <w:tcPr>
            <w:tcW w:w="1277" w:type="dxa"/>
          </w:tcPr>
          <w:p>
            <w:pPr>
              <w:pStyle w:val="TableParagraph"/>
              <w:spacing w:line="223"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09</w:t>
            </w:r>
          </w:p>
        </w:tc>
        <w:tc>
          <w:tcPr>
            <w:tcW w:w="3777" w:type="dxa"/>
          </w:tcPr>
          <w:p>
            <w:pPr>
              <w:pStyle w:val="TableParagraph"/>
              <w:spacing w:line="222" w:lineRule="exact"/>
              <w:ind w:left="106"/>
              <w:rPr>
                <w:sz w:val="20"/>
              </w:rPr>
            </w:pPr>
            <w:r>
              <w:rPr>
                <w:sz w:val="20"/>
              </w:rPr>
              <w:t>Tugu Titik Kontrol / Pasti</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10</w:t>
            </w:r>
          </w:p>
        </w:tc>
        <w:tc>
          <w:tcPr>
            <w:tcW w:w="3777" w:type="dxa"/>
          </w:tcPr>
          <w:p>
            <w:pPr>
              <w:pStyle w:val="TableParagraph"/>
              <w:spacing w:line="222" w:lineRule="exact"/>
              <w:ind w:left="106"/>
              <w:rPr>
                <w:sz w:val="20"/>
              </w:rPr>
            </w:pPr>
            <w:r>
              <w:rPr>
                <w:sz w:val="20"/>
              </w:rPr>
              <w:t>Rambu – Rambu</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3</w:t>
            </w:r>
          </w:p>
        </w:tc>
        <w:tc>
          <w:tcPr>
            <w:tcW w:w="516" w:type="dxa"/>
          </w:tcPr>
          <w:p>
            <w:pPr>
              <w:pStyle w:val="TableParagraph"/>
              <w:spacing w:line="222" w:lineRule="exact"/>
              <w:ind w:left="154"/>
              <w:rPr>
                <w:sz w:val="20"/>
              </w:rPr>
            </w:pPr>
            <w:r>
              <w:rPr>
                <w:sz w:val="20"/>
              </w:rPr>
              <w:t>11</w:t>
            </w:r>
          </w:p>
        </w:tc>
        <w:tc>
          <w:tcPr>
            <w:tcW w:w="3777" w:type="dxa"/>
          </w:tcPr>
          <w:p>
            <w:pPr>
              <w:pStyle w:val="TableParagraph"/>
              <w:spacing w:line="222" w:lineRule="exact"/>
              <w:ind w:left="106"/>
              <w:rPr>
                <w:sz w:val="20"/>
              </w:rPr>
            </w:pPr>
            <w:r>
              <w:rPr>
                <w:sz w:val="20"/>
              </w:rPr>
              <w:t>Rambu – Rambu Lalu Lintas Udara</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rPr>
                <w:sz w:val="20"/>
              </w:rPr>
            </w:pPr>
          </w:p>
        </w:tc>
        <w:tc>
          <w:tcPr>
            <w:tcW w:w="3777" w:type="dxa"/>
          </w:tcPr>
          <w:p>
            <w:pPr>
              <w:pStyle w:val="TableParagraph"/>
              <w:spacing w:line="222" w:lineRule="exact"/>
              <w:ind w:left="106"/>
              <w:rPr>
                <w:sz w:val="20"/>
              </w:rPr>
            </w:pPr>
            <w:r>
              <w:rPr>
                <w:sz w:val="20"/>
              </w:rPr>
              <w:t>Jalan, Irigasi, dan Jaringan</w:t>
            </w:r>
          </w:p>
        </w:tc>
        <w:tc>
          <w:tcPr>
            <w:tcW w:w="1277" w:type="dxa"/>
          </w:tcPr>
          <w:p>
            <w:pPr>
              <w:pStyle w:val="TableParagraph"/>
              <w:rPr>
                <w:sz w:val="20"/>
              </w:rPr>
            </w:pP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01</w:t>
            </w:r>
          </w:p>
        </w:tc>
        <w:tc>
          <w:tcPr>
            <w:tcW w:w="3777" w:type="dxa"/>
          </w:tcPr>
          <w:p>
            <w:pPr>
              <w:pStyle w:val="TableParagraph"/>
              <w:spacing w:line="222" w:lineRule="exact"/>
              <w:ind w:left="106"/>
              <w:rPr>
                <w:sz w:val="20"/>
              </w:rPr>
            </w:pPr>
            <w:r>
              <w:rPr>
                <w:sz w:val="20"/>
              </w:rPr>
              <w:t>Jalan</w:t>
            </w:r>
          </w:p>
        </w:tc>
        <w:tc>
          <w:tcPr>
            <w:tcW w:w="1277" w:type="dxa"/>
          </w:tcPr>
          <w:p>
            <w:pPr>
              <w:pStyle w:val="TableParagraph"/>
              <w:spacing w:line="222" w:lineRule="exact"/>
              <w:ind w:left="114" w:right="118"/>
              <w:jc w:val="center"/>
              <w:rPr>
                <w:sz w:val="20"/>
              </w:rPr>
            </w:pPr>
            <w:r>
              <w:rPr>
                <w:sz w:val="20"/>
              </w:rPr>
              <w:t>10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02</w:t>
            </w:r>
          </w:p>
        </w:tc>
        <w:tc>
          <w:tcPr>
            <w:tcW w:w="3777" w:type="dxa"/>
          </w:tcPr>
          <w:p>
            <w:pPr>
              <w:pStyle w:val="TableParagraph"/>
              <w:spacing w:line="222" w:lineRule="exact"/>
              <w:ind w:left="106"/>
              <w:rPr>
                <w:sz w:val="20"/>
              </w:rPr>
            </w:pPr>
            <w:r>
              <w:rPr>
                <w:sz w:val="20"/>
              </w:rPr>
              <w:t>Jembatan</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03</w:t>
            </w:r>
          </w:p>
        </w:tc>
        <w:tc>
          <w:tcPr>
            <w:tcW w:w="3777" w:type="dxa"/>
          </w:tcPr>
          <w:p>
            <w:pPr>
              <w:pStyle w:val="TableParagraph"/>
              <w:spacing w:line="222" w:lineRule="exact"/>
              <w:ind w:left="106"/>
              <w:rPr>
                <w:sz w:val="20"/>
              </w:rPr>
            </w:pPr>
            <w:r>
              <w:rPr>
                <w:sz w:val="20"/>
              </w:rPr>
              <w:t>Bangunan Air Irigasi</w:t>
            </w:r>
          </w:p>
        </w:tc>
        <w:tc>
          <w:tcPr>
            <w:tcW w:w="1277" w:type="dxa"/>
          </w:tcPr>
          <w:p>
            <w:pPr>
              <w:pStyle w:val="TableParagraph"/>
              <w:spacing w:line="222" w:lineRule="exact"/>
              <w:ind w:left="114" w:right="118"/>
              <w:jc w:val="center"/>
              <w:rPr>
                <w:sz w:val="20"/>
              </w:rPr>
            </w:pPr>
            <w:r>
              <w:rPr>
                <w:sz w:val="20"/>
              </w:rPr>
              <w:t>50</w:t>
            </w:r>
          </w:p>
        </w:tc>
      </w:tr>
      <w:tr>
        <w:trPr>
          <w:trHeight w:val="290"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4</w:t>
            </w:r>
          </w:p>
        </w:tc>
        <w:tc>
          <w:tcPr>
            <w:tcW w:w="516" w:type="dxa"/>
          </w:tcPr>
          <w:p>
            <w:pPr>
              <w:pStyle w:val="TableParagraph"/>
              <w:spacing w:line="223" w:lineRule="exact"/>
              <w:ind w:left="154"/>
              <w:rPr>
                <w:sz w:val="20"/>
              </w:rPr>
            </w:pPr>
            <w:r>
              <w:rPr>
                <w:sz w:val="20"/>
              </w:rPr>
              <w:t>04</w:t>
            </w:r>
          </w:p>
        </w:tc>
        <w:tc>
          <w:tcPr>
            <w:tcW w:w="3777" w:type="dxa"/>
          </w:tcPr>
          <w:p>
            <w:pPr>
              <w:pStyle w:val="TableParagraph"/>
              <w:spacing w:line="223" w:lineRule="exact"/>
              <w:ind w:left="106"/>
              <w:rPr>
                <w:sz w:val="20"/>
              </w:rPr>
            </w:pPr>
            <w:r>
              <w:rPr>
                <w:sz w:val="20"/>
              </w:rPr>
              <w:t>Bangunan Air Pasang Surut</w:t>
            </w:r>
          </w:p>
        </w:tc>
        <w:tc>
          <w:tcPr>
            <w:tcW w:w="1277" w:type="dxa"/>
          </w:tcPr>
          <w:p>
            <w:pPr>
              <w:pStyle w:val="TableParagraph"/>
              <w:spacing w:line="223" w:lineRule="exact"/>
              <w:ind w:left="114" w:right="118"/>
              <w:jc w:val="center"/>
              <w:rPr>
                <w:sz w:val="20"/>
              </w:rPr>
            </w:pPr>
            <w:r>
              <w:rPr>
                <w:sz w:val="20"/>
              </w:rPr>
              <w:t>50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05</w:t>
            </w:r>
          </w:p>
        </w:tc>
        <w:tc>
          <w:tcPr>
            <w:tcW w:w="3777" w:type="dxa"/>
          </w:tcPr>
          <w:p>
            <w:pPr>
              <w:pStyle w:val="TableParagraph"/>
              <w:spacing w:line="222" w:lineRule="exact"/>
              <w:ind w:left="106"/>
              <w:rPr>
                <w:sz w:val="20"/>
              </w:rPr>
            </w:pPr>
            <w:r>
              <w:rPr>
                <w:sz w:val="20"/>
              </w:rPr>
              <w:t>Bangunan Air Rawa</w:t>
            </w:r>
          </w:p>
        </w:tc>
        <w:tc>
          <w:tcPr>
            <w:tcW w:w="1277" w:type="dxa"/>
          </w:tcPr>
          <w:p>
            <w:pPr>
              <w:pStyle w:val="TableParagraph"/>
              <w:spacing w:line="222" w:lineRule="exact"/>
              <w:ind w:left="114" w:right="118"/>
              <w:jc w:val="center"/>
              <w:rPr>
                <w:sz w:val="20"/>
              </w:rPr>
            </w:pPr>
            <w:r>
              <w:rPr>
                <w:sz w:val="20"/>
              </w:rPr>
              <w:t>25</w:t>
            </w:r>
          </w:p>
        </w:tc>
      </w:tr>
      <w:tr>
        <w:trPr>
          <w:trHeight w:val="517"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06</w:t>
            </w:r>
          </w:p>
        </w:tc>
        <w:tc>
          <w:tcPr>
            <w:tcW w:w="3777" w:type="dxa"/>
          </w:tcPr>
          <w:p>
            <w:pPr>
              <w:pStyle w:val="TableParagraph"/>
              <w:tabs>
                <w:tab w:pos="1269" w:val="left" w:leader="none"/>
                <w:tab w:pos="2460" w:val="left" w:leader="none"/>
                <w:tab w:pos="3371" w:val="left" w:leader="none"/>
              </w:tabs>
              <w:spacing w:line="242" w:lineRule="auto"/>
              <w:ind w:left="106" w:right="101"/>
              <w:rPr>
                <w:sz w:val="20"/>
              </w:rPr>
            </w:pPr>
            <w:r>
              <w:rPr>
                <w:sz w:val="20"/>
              </w:rPr>
              <w:t>Bangunan</w:t>
              <w:tab/>
              <w:t>Pengaman</w:t>
              <w:tab/>
              <w:t>Sungai</w:t>
              <w:tab/>
            </w:r>
            <w:r>
              <w:rPr>
                <w:spacing w:val="-5"/>
                <w:sz w:val="20"/>
              </w:rPr>
              <w:t>dan </w:t>
            </w:r>
            <w:r>
              <w:rPr>
                <w:sz w:val="20"/>
              </w:rPr>
              <w:t>Penanggulangan Bencana</w:t>
            </w:r>
            <w:r>
              <w:rPr>
                <w:spacing w:val="1"/>
                <w:sz w:val="20"/>
              </w:rPr>
              <w:t> </w:t>
            </w:r>
            <w:r>
              <w:rPr>
                <w:sz w:val="20"/>
              </w:rPr>
              <w:t>Alam</w:t>
            </w:r>
          </w:p>
        </w:tc>
        <w:tc>
          <w:tcPr>
            <w:tcW w:w="1277" w:type="dxa"/>
          </w:tcPr>
          <w:p>
            <w:pPr>
              <w:pStyle w:val="TableParagraph"/>
              <w:spacing w:line="222" w:lineRule="exact"/>
              <w:ind w:left="114" w:right="118"/>
              <w:jc w:val="center"/>
              <w:rPr>
                <w:sz w:val="20"/>
              </w:rPr>
            </w:pPr>
            <w:r>
              <w:rPr>
                <w:sz w:val="20"/>
              </w:rPr>
              <w:t>10</w:t>
            </w:r>
          </w:p>
        </w:tc>
      </w:tr>
      <w:tr>
        <w:trPr>
          <w:trHeight w:val="522"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07</w:t>
            </w:r>
          </w:p>
        </w:tc>
        <w:tc>
          <w:tcPr>
            <w:tcW w:w="3777" w:type="dxa"/>
          </w:tcPr>
          <w:p>
            <w:pPr>
              <w:pStyle w:val="TableParagraph"/>
              <w:spacing w:line="237" w:lineRule="auto"/>
              <w:ind w:left="106" w:right="104"/>
              <w:rPr>
                <w:sz w:val="20"/>
              </w:rPr>
            </w:pPr>
            <w:r>
              <w:rPr>
                <w:sz w:val="20"/>
              </w:rPr>
              <w:t>Bangunan Pengembangan Sumber Air dan Air Tanah</w:t>
            </w:r>
          </w:p>
        </w:tc>
        <w:tc>
          <w:tcPr>
            <w:tcW w:w="1277" w:type="dxa"/>
          </w:tcPr>
          <w:p>
            <w:pPr>
              <w:pStyle w:val="TableParagraph"/>
              <w:spacing w:line="226" w:lineRule="exact"/>
              <w:ind w:left="114" w:right="118"/>
              <w:jc w:val="center"/>
              <w:rPr>
                <w:sz w:val="20"/>
              </w:rPr>
            </w:pPr>
            <w:r>
              <w:rPr>
                <w:sz w:val="20"/>
              </w:rPr>
              <w:t>30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08</w:t>
            </w:r>
          </w:p>
        </w:tc>
        <w:tc>
          <w:tcPr>
            <w:tcW w:w="3777" w:type="dxa"/>
          </w:tcPr>
          <w:p>
            <w:pPr>
              <w:pStyle w:val="TableParagraph"/>
              <w:spacing w:line="222" w:lineRule="exact"/>
              <w:ind w:left="106"/>
              <w:rPr>
                <w:sz w:val="20"/>
              </w:rPr>
            </w:pPr>
            <w:r>
              <w:rPr>
                <w:sz w:val="20"/>
              </w:rPr>
              <w:t>Bangunan Air Bersih /Baku</w:t>
            </w:r>
          </w:p>
        </w:tc>
        <w:tc>
          <w:tcPr>
            <w:tcW w:w="1277" w:type="dxa"/>
          </w:tcPr>
          <w:p>
            <w:pPr>
              <w:pStyle w:val="TableParagraph"/>
              <w:spacing w:line="222" w:lineRule="exact"/>
              <w:ind w:left="114" w:right="118"/>
              <w:jc w:val="center"/>
              <w:rPr>
                <w:sz w:val="20"/>
              </w:rPr>
            </w:pPr>
            <w:r>
              <w:rPr>
                <w:sz w:val="20"/>
              </w:rPr>
              <w:t>40</w:t>
            </w:r>
          </w:p>
        </w:tc>
      </w:tr>
      <w:tr>
        <w:trPr>
          <w:trHeight w:val="290" w:hRule="atLeast"/>
        </w:trPr>
        <w:tc>
          <w:tcPr>
            <w:tcW w:w="388" w:type="dxa"/>
          </w:tcPr>
          <w:p>
            <w:pPr>
              <w:pStyle w:val="TableParagraph"/>
              <w:spacing w:line="222" w:lineRule="exact"/>
              <w:jc w:val="center"/>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09</w:t>
            </w:r>
          </w:p>
        </w:tc>
        <w:tc>
          <w:tcPr>
            <w:tcW w:w="3777" w:type="dxa"/>
          </w:tcPr>
          <w:p>
            <w:pPr>
              <w:pStyle w:val="TableParagraph"/>
              <w:spacing w:line="222" w:lineRule="exact"/>
              <w:ind w:left="106"/>
              <w:rPr>
                <w:sz w:val="20"/>
              </w:rPr>
            </w:pPr>
            <w:r>
              <w:rPr>
                <w:sz w:val="20"/>
              </w:rPr>
              <w:t>Bangunan Air Kotor</w:t>
            </w:r>
          </w:p>
        </w:tc>
        <w:tc>
          <w:tcPr>
            <w:tcW w:w="1277" w:type="dxa"/>
          </w:tcPr>
          <w:p>
            <w:pPr>
              <w:pStyle w:val="TableParagraph"/>
              <w:spacing w:line="222" w:lineRule="exact"/>
              <w:ind w:left="114" w:right="118"/>
              <w:jc w:val="center"/>
              <w:rPr>
                <w:sz w:val="20"/>
              </w:rPr>
            </w:pPr>
            <w:r>
              <w:rPr>
                <w:sz w:val="20"/>
              </w:rPr>
              <w:t>40</w:t>
            </w:r>
          </w:p>
        </w:tc>
      </w:tr>
      <w:tr>
        <w:trPr>
          <w:trHeight w:val="286" w:hRule="atLeast"/>
        </w:trPr>
        <w:tc>
          <w:tcPr>
            <w:tcW w:w="388" w:type="dxa"/>
          </w:tcPr>
          <w:p>
            <w:pPr>
              <w:pStyle w:val="TableParagraph"/>
              <w:spacing w:line="223" w:lineRule="exact"/>
              <w:jc w:val="center"/>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4</w:t>
            </w:r>
          </w:p>
        </w:tc>
        <w:tc>
          <w:tcPr>
            <w:tcW w:w="516" w:type="dxa"/>
          </w:tcPr>
          <w:p>
            <w:pPr>
              <w:pStyle w:val="TableParagraph"/>
              <w:spacing w:line="223" w:lineRule="exact"/>
              <w:ind w:left="154"/>
              <w:rPr>
                <w:sz w:val="20"/>
              </w:rPr>
            </w:pPr>
            <w:r>
              <w:rPr>
                <w:sz w:val="20"/>
              </w:rPr>
              <w:t>10</w:t>
            </w:r>
          </w:p>
        </w:tc>
        <w:tc>
          <w:tcPr>
            <w:tcW w:w="3777" w:type="dxa"/>
          </w:tcPr>
          <w:p>
            <w:pPr>
              <w:pStyle w:val="TableParagraph"/>
              <w:spacing w:line="223" w:lineRule="exact"/>
              <w:ind w:left="106"/>
              <w:rPr>
                <w:sz w:val="20"/>
              </w:rPr>
            </w:pPr>
            <w:r>
              <w:rPr>
                <w:sz w:val="20"/>
              </w:rPr>
              <w:t>Bangunan Air</w:t>
            </w:r>
          </w:p>
        </w:tc>
        <w:tc>
          <w:tcPr>
            <w:tcW w:w="1277" w:type="dxa"/>
          </w:tcPr>
          <w:p>
            <w:pPr>
              <w:pStyle w:val="TableParagraph"/>
              <w:spacing w:line="223" w:lineRule="exact"/>
              <w:ind w:left="114" w:right="118"/>
              <w:jc w:val="center"/>
              <w:rPr>
                <w:sz w:val="20"/>
              </w:rPr>
            </w:pPr>
            <w:r>
              <w:rPr>
                <w:sz w:val="20"/>
              </w:rPr>
              <w:t>40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11</w:t>
            </w:r>
          </w:p>
        </w:tc>
        <w:tc>
          <w:tcPr>
            <w:tcW w:w="3777" w:type="dxa"/>
          </w:tcPr>
          <w:p>
            <w:pPr>
              <w:pStyle w:val="TableParagraph"/>
              <w:spacing w:line="226" w:lineRule="exact"/>
              <w:ind w:left="106"/>
              <w:rPr>
                <w:sz w:val="20"/>
              </w:rPr>
            </w:pPr>
            <w:r>
              <w:rPr>
                <w:sz w:val="20"/>
              </w:rPr>
              <w:t>Instalasi Air Minum/ Air Bersih</w:t>
            </w:r>
          </w:p>
        </w:tc>
        <w:tc>
          <w:tcPr>
            <w:tcW w:w="1277" w:type="dxa"/>
          </w:tcPr>
          <w:p>
            <w:pPr>
              <w:pStyle w:val="TableParagraph"/>
              <w:spacing w:line="226" w:lineRule="exact"/>
              <w:ind w:left="114" w:right="118"/>
              <w:jc w:val="center"/>
              <w:rPr>
                <w:sz w:val="20"/>
              </w:rPr>
            </w:pPr>
            <w:r>
              <w:rPr>
                <w:sz w:val="20"/>
              </w:rPr>
              <w:t>30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12</w:t>
            </w:r>
          </w:p>
        </w:tc>
        <w:tc>
          <w:tcPr>
            <w:tcW w:w="3777" w:type="dxa"/>
          </w:tcPr>
          <w:p>
            <w:pPr>
              <w:pStyle w:val="TableParagraph"/>
              <w:spacing w:line="226" w:lineRule="exact"/>
              <w:ind w:left="106"/>
              <w:rPr>
                <w:sz w:val="20"/>
              </w:rPr>
            </w:pPr>
            <w:r>
              <w:rPr>
                <w:sz w:val="20"/>
              </w:rPr>
              <w:t>Instalasi Air Kotor</w:t>
            </w:r>
          </w:p>
        </w:tc>
        <w:tc>
          <w:tcPr>
            <w:tcW w:w="1277" w:type="dxa"/>
          </w:tcPr>
          <w:p>
            <w:pPr>
              <w:pStyle w:val="TableParagraph"/>
              <w:spacing w:line="226" w:lineRule="exact"/>
              <w:ind w:left="114" w:right="118"/>
              <w:jc w:val="center"/>
              <w:rPr>
                <w:sz w:val="20"/>
              </w:rPr>
            </w:pPr>
            <w:r>
              <w:rPr>
                <w:sz w:val="20"/>
              </w:rPr>
              <w:t>30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13</w:t>
            </w:r>
          </w:p>
        </w:tc>
        <w:tc>
          <w:tcPr>
            <w:tcW w:w="3777" w:type="dxa"/>
          </w:tcPr>
          <w:p>
            <w:pPr>
              <w:pStyle w:val="TableParagraph"/>
              <w:spacing w:line="226" w:lineRule="exact"/>
              <w:ind w:left="106"/>
              <w:rPr>
                <w:sz w:val="20"/>
              </w:rPr>
            </w:pPr>
            <w:r>
              <w:rPr>
                <w:sz w:val="20"/>
              </w:rPr>
              <w:t>Instalasi Pengolahan Sampah</w:t>
            </w:r>
          </w:p>
        </w:tc>
        <w:tc>
          <w:tcPr>
            <w:tcW w:w="1277" w:type="dxa"/>
          </w:tcPr>
          <w:p>
            <w:pPr>
              <w:pStyle w:val="TableParagraph"/>
              <w:spacing w:line="226" w:lineRule="exact"/>
              <w:ind w:left="114" w:right="118"/>
              <w:jc w:val="center"/>
              <w:rPr>
                <w:sz w:val="20"/>
              </w:rPr>
            </w:pPr>
            <w:r>
              <w:rPr>
                <w:sz w:val="20"/>
              </w:rPr>
              <w:t>10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14</w:t>
            </w:r>
          </w:p>
        </w:tc>
        <w:tc>
          <w:tcPr>
            <w:tcW w:w="3777" w:type="dxa"/>
          </w:tcPr>
          <w:p>
            <w:pPr>
              <w:pStyle w:val="TableParagraph"/>
              <w:spacing w:line="226" w:lineRule="exact"/>
              <w:ind w:left="106"/>
              <w:rPr>
                <w:sz w:val="20"/>
              </w:rPr>
            </w:pPr>
            <w:r>
              <w:rPr>
                <w:sz w:val="20"/>
              </w:rPr>
              <w:t>Instalasi Pengolahan Bahan Bangunan</w:t>
            </w:r>
          </w:p>
        </w:tc>
        <w:tc>
          <w:tcPr>
            <w:tcW w:w="1277" w:type="dxa"/>
          </w:tcPr>
          <w:p>
            <w:pPr>
              <w:pStyle w:val="TableParagraph"/>
              <w:spacing w:line="226" w:lineRule="exact"/>
              <w:ind w:left="114" w:right="118"/>
              <w:jc w:val="center"/>
              <w:rPr>
                <w:sz w:val="20"/>
              </w:rPr>
            </w:pPr>
            <w:r>
              <w:rPr>
                <w:sz w:val="20"/>
              </w:rPr>
              <w:t>10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15</w:t>
            </w:r>
          </w:p>
        </w:tc>
        <w:tc>
          <w:tcPr>
            <w:tcW w:w="3777" w:type="dxa"/>
          </w:tcPr>
          <w:p>
            <w:pPr>
              <w:pStyle w:val="TableParagraph"/>
              <w:spacing w:line="226" w:lineRule="exact"/>
              <w:ind w:left="106"/>
              <w:rPr>
                <w:sz w:val="20"/>
              </w:rPr>
            </w:pPr>
            <w:r>
              <w:rPr>
                <w:sz w:val="20"/>
              </w:rPr>
              <w:t>Instalasi Pembangkit Listrik</w:t>
            </w:r>
          </w:p>
        </w:tc>
        <w:tc>
          <w:tcPr>
            <w:tcW w:w="1277" w:type="dxa"/>
          </w:tcPr>
          <w:p>
            <w:pPr>
              <w:pStyle w:val="TableParagraph"/>
              <w:spacing w:line="226" w:lineRule="exact"/>
              <w:ind w:left="114" w:right="118"/>
              <w:jc w:val="center"/>
              <w:rPr>
                <w:sz w:val="20"/>
              </w:rPr>
            </w:pPr>
            <w:r>
              <w:rPr>
                <w:sz w:val="20"/>
              </w:rPr>
              <w:t>40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16</w:t>
            </w:r>
          </w:p>
        </w:tc>
        <w:tc>
          <w:tcPr>
            <w:tcW w:w="3777" w:type="dxa"/>
          </w:tcPr>
          <w:p>
            <w:pPr>
              <w:pStyle w:val="TableParagraph"/>
              <w:spacing w:line="226" w:lineRule="exact"/>
              <w:ind w:left="106"/>
              <w:rPr>
                <w:sz w:val="20"/>
              </w:rPr>
            </w:pPr>
            <w:r>
              <w:rPr>
                <w:sz w:val="20"/>
              </w:rPr>
              <w:t>Instalasi Gardu Listrik</w:t>
            </w:r>
          </w:p>
        </w:tc>
        <w:tc>
          <w:tcPr>
            <w:tcW w:w="1277" w:type="dxa"/>
          </w:tcPr>
          <w:p>
            <w:pPr>
              <w:pStyle w:val="TableParagraph"/>
              <w:spacing w:line="226" w:lineRule="exact"/>
              <w:ind w:left="114" w:right="118"/>
              <w:jc w:val="center"/>
              <w:rPr>
                <w:sz w:val="20"/>
              </w:rPr>
            </w:pPr>
            <w:r>
              <w:rPr>
                <w:sz w:val="20"/>
              </w:rPr>
              <w:t>40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17</w:t>
            </w:r>
          </w:p>
        </w:tc>
        <w:tc>
          <w:tcPr>
            <w:tcW w:w="3777" w:type="dxa"/>
          </w:tcPr>
          <w:p>
            <w:pPr>
              <w:pStyle w:val="TableParagraph"/>
              <w:spacing w:line="226" w:lineRule="exact"/>
              <w:ind w:left="106"/>
              <w:rPr>
                <w:sz w:val="20"/>
              </w:rPr>
            </w:pPr>
            <w:r>
              <w:rPr>
                <w:sz w:val="20"/>
              </w:rPr>
              <w:t>Instalasi Pertahanan</w:t>
            </w:r>
          </w:p>
        </w:tc>
        <w:tc>
          <w:tcPr>
            <w:tcW w:w="1277" w:type="dxa"/>
          </w:tcPr>
          <w:p>
            <w:pPr>
              <w:pStyle w:val="TableParagraph"/>
              <w:spacing w:line="226" w:lineRule="exact"/>
              <w:ind w:left="114" w:right="118"/>
              <w:jc w:val="center"/>
              <w:rPr>
                <w:sz w:val="20"/>
              </w:rPr>
            </w:pPr>
            <w:r>
              <w:rPr>
                <w:sz w:val="20"/>
              </w:rPr>
              <w:t>30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18</w:t>
            </w:r>
          </w:p>
        </w:tc>
        <w:tc>
          <w:tcPr>
            <w:tcW w:w="3777" w:type="dxa"/>
          </w:tcPr>
          <w:p>
            <w:pPr>
              <w:pStyle w:val="TableParagraph"/>
              <w:spacing w:line="226" w:lineRule="exact"/>
              <w:ind w:left="106"/>
              <w:rPr>
                <w:sz w:val="20"/>
              </w:rPr>
            </w:pPr>
            <w:r>
              <w:rPr>
                <w:sz w:val="20"/>
              </w:rPr>
              <w:t>Instalasi Gas</w:t>
            </w:r>
          </w:p>
        </w:tc>
        <w:tc>
          <w:tcPr>
            <w:tcW w:w="1277" w:type="dxa"/>
          </w:tcPr>
          <w:p>
            <w:pPr>
              <w:pStyle w:val="TableParagraph"/>
              <w:spacing w:line="226" w:lineRule="exact"/>
              <w:ind w:left="114" w:right="118"/>
              <w:jc w:val="center"/>
              <w:rPr>
                <w:sz w:val="20"/>
              </w:rPr>
            </w:pPr>
            <w:r>
              <w:rPr>
                <w:sz w:val="20"/>
              </w:rPr>
              <w:t>30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19</w:t>
            </w:r>
          </w:p>
        </w:tc>
        <w:tc>
          <w:tcPr>
            <w:tcW w:w="3777" w:type="dxa"/>
          </w:tcPr>
          <w:p>
            <w:pPr>
              <w:pStyle w:val="TableParagraph"/>
              <w:spacing w:line="226" w:lineRule="exact"/>
              <w:ind w:left="106"/>
              <w:rPr>
                <w:sz w:val="20"/>
              </w:rPr>
            </w:pPr>
            <w:r>
              <w:rPr>
                <w:sz w:val="20"/>
              </w:rPr>
              <w:t>Instalasi Pengaman</w:t>
            </w:r>
          </w:p>
        </w:tc>
        <w:tc>
          <w:tcPr>
            <w:tcW w:w="1277" w:type="dxa"/>
          </w:tcPr>
          <w:p>
            <w:pPr>
              <w:pStyle w:val="TableParagraph"/>
              <w:spacing w:line="226" w:lineRule="exact"/>
              <w:ind w:left="114" w:right="118"/>
              <w:jc w:val="center"/>
              <w:rPr>
                <w:sz w:val="20"/>
              </w:rPr>
            </w:pPr>
            <w:r>
              <w:rPr>
                <w:sz w:val="20"/>
              </w:rPr>
              <w:t>20</w:t>
            </w:r>
          </w:p>
        </w:tc>
      </w:tr>
      <w:tr>
        <w:trPr>
          <w:trHeight w:val="290" w:hRule="atLeast"/>
        </w:trPr>
        <w:tc>
          <w:tcPr>
            <w:tcW w:w="388" w:type="dxa"/>
          </w:tcPr>
          <w:p>
            <w:pPr>
              <w:pStyle w:val="TableParagraph"/>
              <w:spacing w:line="226" w:lineRule="exact"/>
              <w:jc w:val="center"/>
              <w:rPr>
                <w:sz w:val="20"/>
              </w:rPr>
            </w:pPr>
            <w:r>
              <w:rPr>
                <w:sz w:val="20"/>
              </w:rPr>
              <w:t>1</w:t>
            </w:r>
          </w:p>
        </w:tc>
        <w:tc>
          <w:tcPr>
            <w:tcW w:w="424" w:type="dxa"/>
          </w:tcPr>
          <w:p>
            <w:pPr>
              <w:pStyle w:val="TableParagraph"/>
              <w:spacing w:line="226" w:lineRule="exact"/>
              <w:ind w:left="4"/>
              <w:jc w:val="center"/>
              <w:rPr>
                <w:sz w:val="20"/>
              </w:rPr>
            </w:pPr>
            <w:r>
              <w:rPr>
                <w:sz w:val="20"/>
              </w:rPr>
              <w:t>3</w:t>
            </w:r>
          </w:p>
        </w:tc>
        <w:tc>
          <w:tcPr>
            <w:tcW w:w="425" w:type="dxa"/>
          </w:tcPr>
          <w:p>
            <w:pPr>
              <w:pStyle w:val="TableParagraph"/>
              <w:spacing w:line="226" w:lineRule="exact"/>
              <w:ind w:left="159"/>
              <w:rPr>
                <w:sz w:val="20"/>
              </w:rPr>
            </w:pPr>
            <w:r>
              <w:rPr>
                <w:sz w:val="20"/>
              </w:rPr>
              <w:t>4</w:t>
            </w:r>
          </w:p>
        </w:tc>
        <w:tc>
          <w:tcPr>
            <w:tcW w:w="516" w:type="dxa"/>
          </w:tcPr>
          <w:p>
            <w:pPr>
              <w:pStyle w:val="TableParagraph"/>
              <w:spacing w:line="226" w:lineRule="exact"/>
              <w:ind w:left="154"/>
              <w:rPr>
                <w:sz w:val="20"/>
              </w:rPr>
            </w:pPr>
            <w:r>
              <w:rPr>
                <w:sz w:val="20"/>
              </w:rPr>
              <w:t>20</w:t>
            </w:r>
          </w:p>
        </w:tc>
        <w:tc>
          <w:tcPr>
            <w:tcW w:w="3777" w:type="dxa"/>
          </w:tcPr>
          <w:p>
            <w:pPr>
              <w:pStyle w:val="TableParagraph"/>
              <w:spacing w:line="226" w:lineRule="exact"/>
              <w:ind w:left="106"/>
              <w:rPr>
                <w:sz w:val="20"/>
              </w:rPr>
            </w:pPr>
            <w:r>
              <w:rPr>
                <w:sz w:val="20"/>
              </w:rPr>
              <w:t>Jaringan Air Minum</w:t>
            </w:r>
          </w:p>
        </w:tc>
        <w:tc>
          <w:tcPr>
            <w:tcW w:w="1277" w:type="dxa"/>
          </w:tcPr>
          <w:p>
            <w:pPr>
              <w:pStyle w:val="TableParagraph"/>
              <w:spacing w:line="226" w:lineRule="exact"/>
              <w:ind w:left="114" w:right="118"/>
              <w:jc w:val="center"/>
              <w:rPr>
                <w:sz w:val="20"/>
              </w:rPr>
            </w:pPr>
            <w:r>
              <w:rPr>
                <w:sz w:val="20"/>
              </w:rPr>
              <w:t>30</w:t>
            </w:r>
          </w:p>
        </w:tc>
      </w:tr>
    </w:tbl>
    <w:p>
      <w:pPr>
        <w:spacing w:after="0" w:line="226" w:lineRule="exact"/>
        <w:jc w:val="center"/>
        <w:rPr>
          <w:sz w:val="20"/>
        </w:rPr>
        <w:sectPr>
          <w:pgSz w:w="12240" w:h="18720"/>
          <w:pgMar w:header="1024" w:footer="2406" w:top="2240" w:bottom="2600" w:left="1440" w:right="60"/>
        </w:sectPr>
      </w:pPr>
    </w:p>
    <w:p>
      <w:pPr>
        <w:pStyle w:val="BodyText"/>
        <w:spacing w:before="3" w:after="1"/>
        <w:rPr>
          <w:sz w:val="24"/>
        </w:rPr>
      </w:pPr>
    </w:p>
    <w:tbl>
      <w:tblPr>
        <w:tblW w:w="0" w:type="auto"/>
        <w:jc w:val="left"/>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
        <w:gridCol w:w="424"/>
        <w:gridCol w:w="425"/>
        <w:gridCol w:w="516"/>
        <w:gridCol w:w="3777"/>
        <w:gridCol w:w="1277"/>
      </w:tblGrid>
      <w:tr>
        <w:trPr>
          <w:trHeight w:val="810" w:hRule="atLeast"/>
        </w:trPr>
        <w:tc>
          <w:tcPr>
            <w:tcW w:w="1753" w:type="dxa"/>
            <w:gridSpan w:val="4"/>
          </w:tcPr>
          <w:p>
            <w:pPr>
              <w:pStyle w:val="TableParagraph"/>
              <w:spacing w:before="3"/>
              <w:rPr>
                <w:sz w:val="22"/>
              </w:rPr>
            </w:pPr>
          </w:p>
          <w:p>
            <w:pPr>
              <w:pStyle w:val="TableParagraph"/>
              <w:ind w:left="406"/>
              <w:rPr>
                <w:b/>
                <w:sz w:val="20"/>
              </w:rPr>
            </w:pPr>
            <w:r>
              <w:rPr>
                <w:b/>
                <w:sz w:val="20"/>
              </w:rPr>
              <w:t>Kodefikasi</w:t>
            </w:r>
          </w:p>
        </w:tc>
        <w:tc>
          <w:tcPr>
            <w:tcW w:w="3777" w:type="dxa"/>
          </w:tcPr>
          <w:p>
            <w:pPr>
              <w:pStyle w:val="TableParagraph"/>
              <w:spacing w:before="3"/>
              <w:rPr>
                <w:sz w:val="22"/>
              </w:rPr>
            </w:pPr>
          </w:p>
          <w:p>
            <w:pPr>
              <w:pStyle w:val="TableParagraph"/>
              <w:ind w:left="1564" w:right="1563"/>
              <w:jc w:val="center"/>
              <w:rPr>
                <w:b/>
                <w:sz w:val="20"/>
              </w:rPr>
            </w:pPr>
            <w:r>
              <w:rPr>
                <w:b/>
                <w:sz w:val="20"/>
              </w:rPr>
              <w:t>Uraian</w:t>
            </w:r>
          </w:p>
        </w:tc>
        <w:tc>
          <w:tcPr>
            <w:tcW w:w="1277" w:type="dxa"/>
          </w:tcPr>
          <w:p>
            <w:pPr>
              <w:pStyle w:val="TableParagraph"/>
              <w:spacing w:line="242" w:lineRule="auto"/>
              <w:ind w:left="266" w:right="247" w:firstLine="132"/>
              <w:rPr>
                <w:b/>
                <w:sz w:val="20"/>
              </w:rPr>
            </w:pPr>
            <w:r>
              <w:rPr>
                <w:b/>
                <w:sz w:val="20"/>
              </w:rPr>
              <w:t>Masa Manfaat</w:t>
            </w:r>
          </w:p>
          <w:p>
            <w:pPr>
              <w:pStyle w:val="TableParagraph"/>
              <w:spacing w:before="51"/>
              <w:ind w:left="282"/>
              <w:rPr>
                <w:b/>
                <w:sz w:val="20"/>
              </w:rPr>
            </w:pPr>
            <w:r>
              <w:rPr>
                <w:b/>
                <w:sz w:val="20"/>
              </w:rPr>
              <w:t>(Tahun)</w:t>
            </w:r>
          </w:p>
        </w:tc>
      </w:tr>
      <w:tr>
        <w:trPr>
          <w:trHeight w:val="290" w:hRule="atLeast"/>
        </w:trPr>
        <w:tc>
          <w:tcPr>
            <w:tcW w:w="388" w:type="dxa"/>
          </w:tcPr>
          <w:p>
            <w:pPr>
              <w:pStyle w:val="TableParagraph"/>
              <w:spacing w:line="223" w:lineRule="exact"/>
              <w:ind w:left="138"/>
              <w:rPr>
                <w:sz w:val="20"/>
              </w:rPr>
            </w:pPr>
            <w:r>
              <w:rPr>
                <w:sz w:val="20"/>
              </w:rPr>
              <w:t>1</w:t>
            </w:r>
          </w:p>
        </w:tc>
        <w:tc>
          <w:tcPr>
            <w:tcW w:w="424" w:type="dxa"/>
          </w:tcPr>
          <w:p>
            <w:pPr>
              <w:pStyle w:val="TableParagraph"/>
              <w:spacing w:line="223" w:lineRule="exact"/>
              <w:ind w:left="4"/>
              <w:jc w:val="center"/>
              <w:rPr>
                <w:sz w:val="20"/>
              </w:rPr>
            </w:pPr>
            <w:r>
              <w:rPr>
                <w:sz w:val="20"/>
              </w:rPr>
              <w:t>3</w:t>
            </w:r>
          </w:p>
        </w:tc>
        <w:tc>
          <w:tcPr>
            <w:tcW w:w="425" w:type="dxa"/>
          </w:tcPr>
          <w:p>
            <w:pPr>
              <w:pStyle w:val="TableParagraph"/>
              <w:spacing w:line="223" w:lineRule="exact"/>
              <w:ind w:left="159"/>
              <w:rPr>
                <w:sz w:val="20"/>
              </w:rPr>
            </w:pPr>
            <w:r>
              <w:rPr>
                <w:sz w:val="20"/>
              </w:rPr>
              <w:t>4</w:t>
            </w:r>
          </w:p>
        </w:tc>
        <w:tc>
          <w:tcPr>
            <w:tcW w:w="516" w:type="dxa"/>
          </w:tcPr>
          <w:p>
            <w:pPr>
              <w:pStyle w:val="TableParagraph"/>
              <w:spacing w:line="223" w:lineRule="exact"/>
              <w:ind w:left="154"/>
              <w:rPr>
                <w:sz w:val="20"/>
              </w:rPr>
            </w:pPr>
            <w:r>
              <w:rPr>
                <w:sz w:val="20"/>
              </w:rPr>
              <w:t>21</w:t>
            </w:r>
          </w:p>
        </w:tc>
        <w:tc>
          <w:tcPr>
            <w:tcW w:w="3777" w:type="dxa"/>
          </w:tcPr>
          <w:p>
            <w:pPr>
              <w:pStyle w:val="TableParagraph"/>
              <w:spacing w:line="223" w:lineRule="exact"/>
              <w:ind w:left="106"/>
              <w:rPr>
                <w:sz w:val="20"/>
              </w:rPr>
            </w:pPr>
            <w:r>
              <w:rPr>
                <w:sz w:val="20"/>
              </w:rPr>
              <w:t>Jaringan Listrik</w:t>
            </w:r>
          </w:p>
        </w:tc>
        <w:tc>
          <w:tcPr>
            <w:tcW w:w="1277" w:type="dxa"/>
          </w:tcPr>
          <w:p>
            <w:pPr>
              <w:pStyle w:val="TableParagraph"/>
              <w:spacing w:line="223" w:lineRule="exact"/>
              <w:ind w:left="114" w:right="118"/>
              <w:jc w:val="center"/>
              <w:rPr>
                <w:sz w:val="20"/>
              </w:rPr>
            </w:pPr>
            <w:r>
              <w:rPr>
                <w:sz w:val="20"/>
              </w:rPr>
              <w:t>40</w:t>
            </w:r>
          </w:p>
        </w:tc>
      </w:tr>
      <w:tr>
        <w:trPr>
          <w:trHeight w:val="290" w:hRule="atLeast"/>
        </w:trPr>
        <w:tc>
          <w:tcPr>
            <w:tcW w:w="388" w:type="dxa"/>
          </w:tcPr>
          <w:p>
            <w:pPr>
              <w:pStyle w:val="TableParagraph"/>
              <w:spacing w:line="222" w:lineRule="exact"/>
              <w:ind w:left="102"/>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22</w:t>
            </w:r>
          </w:p>
        </w:tc>
        <w:tc>
          <w:tcPr>
            <w:tcW w:w="3777" w:type="dxa"/>
          </w:tcPr>
          <w:p>
            <w:pPr>
              <w:pStyle w:val="TableParagraph"/>
              <w:spacing w:line="222" w:lineRule="exact"/>
              <w:ind w:left="106"/>
              <w:rPr>
                <w:sz w:val="20"/>
              </w:rPr>
            </w:pPr>
            <w:r>
              <w:rPr>
                <w:sz w:val="20"/>
              </w:rPr>
              <w:t>Jaringan Telepon</w:t>
            </w:r>
          </w:p>
        </w:tc>
        <w:tc>
          <w:tcPr>
            <w:tcW w:w="1277" w:type="dxa"/>
          </w:tcPr>
          <w:p>
            <w:pPr>
              <w:pStyle w:val="TableParagraph"/>
              <w:spacing w:line="222" w:lineRule="exact"/>
              <w:ind w:left="114" w:right="118"/>
              <w:jc w:val="center"/>
              <w:rPr>
                <w:sz w:val="20"/>
              </w:rPr>
            </w:pPr>
            <w:r>
              <w:rPr>
                <w:sz w:val="20"/>
              </w:rPr>
              <w:t>20</w:t>
            </w:r>
          </w:p>
        </w:tc>
      </w:tr>
      <w:tr>
        <w:trPr>
          <w:trHeight w:val="285" w:hRule="atLeast"/>
        </w:trPr>
        <w:tc>
          <w:tcPr>
            <w:tcW w:w="388" w:type="dxa"/>
          </w:tcPr>
          <w:p>
            <w:pPr>
              <w:pStyle w:val="TableParagraph"/>
              <w:spacing w:line="222" w:lineRule="exact"/>
              <w:ind w:left="138"/>
              <w:rPr>
                <w:sz w:val="20"/>
              </w:rPr>
            </w:pPr>
            <w:r>
              <w:rPr>
                <w:sz w:val="20"/>
              </w:rPr>
              <w:t>1</w:t>
            </w:r>
          </w:p>
        </w:tc>
        <w:tc>
          <w:tcPr>
            <w:tcW w:w="424" w:type="dxa"/>
          </w:tcPr>
          <w:p>
            <w:pPr>
              <w:pStyle w:val="TableParagraph"/>
              <w:spacing w:line="222" w:lineRule="exact"/>
              <w:ind w:left="4"/>
              <w:jc w:val="center"/>
              <w:rPr>
                <w:sz w:val="20"/>
              </w:rPr>
            </w:pPr>
            <w:r>
              <w:rPr>
                <w:sz w:val="20"/>
              </w:rPr>
              <w:t>3</w:t>
            </w:r>
          </w:p>
        </w:tc>
        <w:tc>
          <w:tcPr>
            <w:tcW w:w="425" w:type="dxa"/>
          </w:tcPr>
          <w:p>
            <w:pPr>
              <w:pStyle w:val="TableParagraph"/>
              <w:spacing w:line="222" w:lineRule="exact"/>
              <w:ind w:left="159"/>
              <w:rPr>
                <w:sz w:val="20"/>
              </w:rPr>
            </w:pPr>
            <w:r>
              <w:rPr>
                <w:sz w:val="20"/>
              </w:rPr>
              <w:t>4</w:t>
            </w:r>
          </w:p>
        </w:tc>
        <w:tc>
          <w:tcPr>
            <w:tcW w:w="516" w:type="dxa"/>
          </w:tcPr>
          <w:p>
            <w:pPr>
              <w:pStyle w:val="TableParagraph"/>
              <w:spacing w:line="222" w:lineRule="exact"/>
              <w:ind w:left="154"/>
              <w:rPr>
                <w:sz w:val="20"/>
              </w:rPr>
            </w:pPr>
            <w:r>
              <w:rPr>
                <w:sz w:val="20"/>
              </w:rPr>
              <w:t>23</w:t>
            </w:r>
          </w:p>
        </w:tc>
        <w:tc>
          <w:tcPr>
            <w:tcW w:w="3777" w:type="dxa"/>
          </w:tcPr>
          <w:p>
            <w:pPr>
              <w:pStyle w:val="TableParagraph"/>
              <w:spacing w:line="222" w:lineRule="exact"/>
              <w:ind w:left="106"/>
              <w:rPr>
                <w:sz w:val="20"/>
              </w:rPr>
            </w:pPr>
            <w:r>
              <w:rPr>
                <w:sz w:val="20"/>
              </w:rPr>
              <w:t>Jaringan Gas</w:t>
            </w:r>
          </w:p>
        </w:tc>
        <w:tc>
          <w:tcPr>
            <w:tcW w:w="1277" w:type="dxa"/>
          </w:tcPr>
          <w:p>
            <w:pPr>
              <w:pStyle w:val="TableParagraph"/>
              <w:spacing w:line="222" w:lineRule="exact"/>
              <w:ind w:left="114" w:right="118"/>
              <w:jc w:val="center"/>
              <w:rPr>
                <w:sz w:val="20"/>
              </w:rPr>
            </w:pPr>
            <w:r>
              <w:rPr>
                <w:sz w:val="20"/>
              </w:rPr>
              <w:t>30</w:t>
            </w:r>
          </w:p>
        </w:tc>
      </w:tr>
    </w:tbl>
    <w:p>
      <w:pPr>
        <w:pStyle w:val="BodyText"/>
        <w:spacing w:before="10"/>
        <w:rPr>
          <w:sz w:val="13"/>
        </w:rPr>
      </w:pPr>
    </w:p>
    <w:p>
      <w:pPr>
        <w:pStyle w:val="BodyText"/>
        <w:spacing w:before="91"/>
        <w:ind w:left="1681" w:right="1504"/>
        <w:jc w:val="both"/>
      </w:pPr>
      <w:r>
        <w:rPr/>
        <w:t>Selain tanah, konstruksi dalam pengerjaan dan aset tetap lainnya berupa buku perpustakaan, hewan dan tumbuhan, seluruh aset tetap disusutkan sesuai dengan sifat dan karakteristik aset tersebut.</w:t>
      </w:r>
    </w:p>
    <w:p>
      <w:pPr>
        <w:pStyle w:val="BodyText"/>
        <w:spacing w:before="1"/>
        <w:ind w:left="1681" w:right="1494"/>
        <w:jc w:val="both"/>
      </w:pPr>
      <w:r>
        <w:rPr/>
        <w:t>Terhadap aset tak berwujud dilakukan amortisasi, kecuali atas aset tak berwujud yang memiliki masa manfaat tak terbatas. Amortisasi adalah penyusutan terhadap aset tidak berwujud yang dialokasikan secara sistematis dan rasional selama masa manfaatnya. Amortisasi dapat dilakukan dengan berbagai metode seperti garis lurus, dengan masa manfaat selama 4 (empat)</w:t>
      </w:r>
      <w:r>
        <w:rPr>
          <w:spacing w:val="-2"/>
        </w:rPr>
        <w:t> </w:t>
      </w:r>
      <w:r>
        <w:rPr/>
        <w:t>tahun.</w:t>
      </w:r>
    </w:p>
    <w:p>
      <w:pPr>
        <w:pStyle w:val="BodyText"/>
        <w:spacing w:line="253" w:lineRule="exact"/>
        <w:ind w:left="1681"/>
      </w:pPr>
      <w:r>
        <w:rPr>
          <w:u w:val="single"/>
        </w:rPr>
        <w:t>Pengukuran</w:t>
      </w:r>
    </w:p>
    <w:p>
      <w:pPr>
        <w:pStyle w:val="BodyText"/>
        <w:spacing w:before="3"/>
        <w:ind w:left="1681" w:right="1489"/>
      </w:pPr>
      <w:r>
        <w:rPr/>
        <w:t>Nilai beban penyusutan/amortisasi diukur dengan cara mengalokasikan beban penyusutan aset tetap atau amortisasi untuk periode pelaporan.</w:t>
      </w:r>
    </w:p>
    <w:p>
      <w:pPr>
        <w:pStyle w:val="ListParagraph"/>
        <w:numPr>
          <w:ilvl w:val="0"/>
          <w:numId w:val="18"/>
        </w:numPr>
        <w:tabs>
          <w:tab w:pos="1681" w:val="left" w:leader="none"/>
        </w:tabs>
        <w:spacing w:line="240" w:lineRule="auto" w:before="0" w:after="0"/>
        <w:ind w:left="1681" w:right="6752" w:hanging="280"/>
        <w:jc w:val="left"/>
        <w:rPr>
          <w:sz w:val="22"/>
        </w:rPr>
      </w:pPr>
      <w:r>
        <w:rPr>
          <w:sz w:val="22"/>
        </w:rPr>
        <w:t>Beban Penyisihan</w:t>
      </w:r>
      <w:r>
        <w:rPr>
          <w:spacing w:val="-14"/>
          <w:sz w:val="22"/>
        </w:rPr>
        <w:t> </w:t>
      </w:r>
      <w:r>
        <w:rPr>
          <w:sz w:val="22"/>
        </w:rPr>
        <w:t>Piutang</w:t>
      </w:r>
      <w:r>
        <w:rPr>
          <w:sz w:val="22"/>
          <w:u w:val="single"/>
        </w:rPr>
        <w:t> Pengakuan</w:t>
      </w:r>
    </w:p>
    <w:p>
      <w:pPr>
        <w:pStyle w:val="BodyText"/>
        <w:ind w:left="1681" w:right="1518"/>
        <w:jc w:val="both"/>
      </w:pPr>
      <w:r>
        <w:rPr/>
        <w:t>Beban penyisihan piutang tak tertagih dilakukan dengan metode penyisihan piutang. Metode ini dilakukan dengan cara mengakui Beban Penyisihan Piutang Tak Tertagih. </w:t>
      </w:r>
      <w:r>
        <w:rPr>
          <w:u w:val="single"/>
        </w:rPr>
        <w:t>Pengukuran</w:t>
      </w:r>
    </w:p>
    <w:p>
      <w:pPr>
        <w:pStyle w:val="BodyText"/>
        <w:spacing w:line="242" w:lineRule="auto"/>
        <w:ind w:left="1681" w:right="1514"/>
        <w:jc w:val="both"/>
      </w:pPr>
      <w:r>
        <w:rPr/>
        <w:t>Nilai beban penyisihan piutang tak tertagih diukur dengan cara mengestimasi besarnya piutang yang kemungkinan tak tertagih sesuai ketentuan yang berlaku.</w:t>
      </w:r>
    </w:p>
    <w:p>
      <w:pPr>
        <w:pStyle w:val="ListParagraph"/>
        <w:numPr>
          <w:ilvl w:val="0"/>
          <w:numId w:val="18"/>
        </w:numPr>
        <w:tabs>
          <w:tab w:pos="1681" w:val="left" w:leader="none"/>
        </w:tabs>
        <w:spacing w:line="240" w:lineRule="auto" w:before="0" w:after="0"/>
        <w:ind w:left="1681" w:right="7697" w:hanging="280"/>
        <w:jc w:val="both"/>
        <w:rPr>
          <w:sz w:val="22"/>
        </w:rPr>
      </w:pPr>
      <w:r>
        <w:rPr>
          <w:sz w:val="22"/>
        </w:rPr>
        <w:t>Beban </w:t>
      </w:r>
      <w:r>
        <w:rPr>
          <w:spacing w:val="-3"/>
          <w:sz w:val="22"/>
        </w:rPr>
        <w:t>Transfer</w:t>
      </w:r>
      <w:r>
        <w:rPr>
          <w:spacing w:val="-3"/>
          <w:sz w:val="22"/>
          <w:u w:val="single"/>
        </w:rPr>
        <w:t> </w:t>
      </w:r>
      <w:r>
        <w:rPr>
          <w:sz w:val="22"/>
          <w:u w:val="single"/>
        </w:rPr>
        <w:t>Pengakuan</w:t>
      </w:r>
    </w:p>
    <w:p>
      <w:pPr>
        <w:pStyle w:val="BodyText"/>
        <w:spacing w:line="242" w:lineRule="auto"/>
        <w:ind w:left="1681" w:right="1489"/>
      </w:pPr>
      <w:r>
        <w:rPr/>
        <w:t>Beban transfer diakui pada saat terjadinya pengeluaran dari RKUD atau pada saat terbitnya dokumen pengeluaran yang sah (SP2D).</w:t>
      </w:r>
    </w:p>
    <w:p>
      <w:pPr>
        <w:pStyle w:val="BodyText"/>
        <w:spacing w:line="250" w:lineRule="exact"/>
        <w:ind w:left="1681"/>
      </w:pPr>
      <w:r>
        <w:rPr>
          <w:u w:val="single"/>
        </w:rPr>
        <w:t>Pengukuran</w:t>
      </w:r>
    </w:p>
    <w:p>
      <w:pPr>
        <w:pStyle w:val="BodyText"/>
        <w:ind w:left="1681" w:right="1489"/>
      </w:pPr>
      <w:r>
        <w:rPr/>
        <w:t>Beban Transfer diukur sebesar nilai nominal yang tercantum dalam dokumen sumber penetapan nilai transfer.</w:t>
      </w:r>
    </w:p>
    <w:p>
      <w:pPr>
        <w:pStyle w:val="ListParagraph"/>
        <w:numPr>
          <w:ilvl w:val="0"/>
          <w:numId w:val="18"/>
        </w:numPr>
        <w:tabs>
          <w:tab w:pos="1681" w:val="left" w:leader="none"/>
        </w:tabs>
        <w:spacing w:line="251" w:lineRule="exact" w:before="0" w:after="0"/>
        <w:ind w:left="1681" w:right="0" w:hanging="280"/>
        <w:jc w:val="left"/>
        <w:rPr>
          <w:sz w:val="22"/>
        </w:rPr>
      </w:pPr>
      <w:r>
        <w:rPr>
          <w:sz w:val="22"/>
        </w:rPr>
        <w:t>Beban</w:t>
      </w:r>
      <w:r>
        <w:rPr>
          <w:spacing w:val="-3"/>
          <w:sz w:val="22"/>
        </w:rPr>
        <w:t> </w:t>
      </w:r>
      <w:r>
        <w:rPr>
          <w:sz w:val="22"/>
        </w:rPr>
        <w:t>Lain-lain</w:t>
      </w:r>
    </w:p>
    <w:p>
      <w:pPr>
        <w:pStyle w:val="BodyText"/>
        <w:ind w:left="1681" w:right="1508"/>
        <w:jc w:val="both"/>
      </w:pPr>
      <w:r>
        <w:rPr/>
        <w:t>Beban Lain-lain digunakan untuk mencatat beban Pemerintah Daerah yang sifat pengeluarannya tidak dapat diklasifikasikan ke dalam pos-pos pengeluaran jenis beban lainnya. Pengeluaran ini bersifat tidak biasa dan tidak diharapkan berulang seperti penanggulangan bencana alam pengeluaran tidak terduga lainnya yang sangat diperlukan dalam rangka penyelenggaraan kewenangan Pemerintah Daerah.</w:t>
      </w:r>
    </w:p>
    <w:p>
      <w:pPr>
        <w:pStyle w:val="BodyText"/>
        <w:ind w:left="1681" w:right="1515"/>
        <w:jc w:val="both"/>
      </w:pPr>
      <w:r>
        <w:rPr/>
        <w:t>Beban lain-lain diukur sebesar nilai nominal pertanggungjawaban pengeluaran yang telah mendapatkan pengesahan dari BUD.</w:t>
      </w:r>
    </w:p>
    <w:p>
      <w:pPr>
        <w:pStyle w:val="BodyText"/>
        <w:spacing w:line="242" w:lineRule="auto"/>
        <w:ind w:left="1681" w:right="1513"/>
        <w:jc w:val="both"/>
      </w:pPr>
      <w:r>
        <w:rPr/>
        <w:t>Pengukuran pos-pos dalam laporan keuangan menggunakan nilai historis dalam mata uang rupiah.</w:t>
      </w:r>
    </w:p>
    <w:p>
      <w:pPr>
        <w:pStyle w:val="BodyText"/>
        <w:spacing w:before="9"/>
        <w:rPr>
          <w:sz w:val="30"/>
        </w:rPr>
      </w:pPr>
    </w:p>
    <w:p>
      <w:pPr>
        <w:pStyle w:val="Heading2"/>
        <w:numPr>
          <w:ilvl w:val="1"/>
          <w:numId w:val="9"/>
        </w:numPr>
        <w:tabs>
          <w:tab w:pos="1105" w:val="left" w:leader="none"/>
        </w:tabs>
        <w:spacing w:line="240" w:lineRule="auto" w:before="0" w:after="0"/>
        <w:ind w:left="1116" w:right="1499" w:hanging="569"/>
        <w:jc w:val="left"/>
      </w:pPr>
      <w:r>
        <w:rPr/>
        <w:t>PENERAPAN KEBIJAKAN AKUNTANSI BERKAITAN DENGAN KETENTUAN YANG ADA DALAM STANDAR AKUNTANSI</w:t>
      </w:r>
      <w:r>
        <w:rPr>
          <w:spacing w:val="-15"/>
        </w:rPr>
        <w:t> </w:t>
      </w:r>
      <w:r>
        <w:rPr/>
        <w:t>PEMERINTAH.</w:t>
      </w:r>
    </w:p>
    <w:p>
      <w:pPr>
        <w:pStyle w:val="BodyText"/>
        <w:spacing w:line="242" w:lineRule="auto" w:before="54"/>
        <w:ind w:left="1116" w:right="1508" w:firstLine="424"/>
        <w:jc w:val="both"/>
      </w:pPr>
      <w:r>
        <w:rPr/>
        <w:t>Beberapa penerapan kebijakan akuntansi berkaitan dengan ketentuan yang ada dalam Standar Akuntansi Pemerintahan (SAP) adalah sebagai berikut:</w:t>
      </w:r>
    </w:p>
    <w:p>
      <w:pPr>
        <w:pStyle w:val="ListParagraph"/>
        <w:numPr>
          <w:ilvl w:val="2"/>
          <w:numId w:val="9"/>
        </w:numPr>
        <w:tabs>
          <w:tab w:pos="1401" w:val="left" w:leader="none"/>
        </w:tabs>
        <w:spacing w:line="240" w:lineRule="auto" w:before="57" w:after="0"/>
        <w:ind w:left="1401" w:right="1499" w:hanging="284"/>
        <w:jc w:val="both"/>
        <w:rPr>
          <w:sz w:val="22"/>
        </w:rPr>
      </w:pPr>
      <w:r>
        <w:rPr>
          <w:sz w:val="22"/>
        </w:rPr>
        <w:t>Standar Akuntansi Pemerintahan menyatakan bahwa belanja diakui pada saat terjadinya pengeluaran dari Rekening Kas Umum Daerah. Khusus pengeluaran melalui Bendahara Pengeluaran pengakuannya terjadi pada saat pertanggungjawaban atas pengeluaran tersebut disahkan oleh unit yang mempunyai fungsi</w:t>
      </w:r>
      <w:r>
        <w:rPr>
          <w:spacing w:val="-15"/>
          <w:sz w:val="22"/>
        </w:rPr>
        <w:t> </w:t>
      </w:r>
      <w:r>
        <w:rPr>
          <w:sz w:val="22"/>
        </w:rPr>
        <w:t>perbendaharaan.</w:t>
      </w:r>
    </w:p>
    <w:p>
      <w:pPr>
        <w:spacing w:after="0" w:line="240" w:lineRule="auto"/>
        <w:jc w:val="both"/>
        <w:rPr>
          <w:sz w:val="22"/>
        </w:rPr>
        <w:sectPr>
          <w:pgSz w:w="12240" w:h="18720"/>
          <w:pgMar w:header="1024" w:footer="2406" w:top="2240" w:bottom="2600" w:left="1440" w:right="60"/>
        </w:sectPr>
      </w:pPr>
    </w:p>
    <w:p>
      <w:pPr>
        <w:pStyle w:val="BodyText"/>
        <w:spacing w:before="11"/>
        <w:rPr>
          <w:sz w:val="15"/>
        </w:rPr>
      </w:pPr>
    </w:p>
    <w:p>
      <w:pPr>
        <w:pStyle w:val="BodyText"/>
        <w:spacing w:before="91"/>
        <w:ind w:left="1401" w:right="1492"/>
        <w:jc w:val="both"/>
      </w:pPr>
      <w:r>
        <w:rPr/>
        <w:t>Untuk menerapkan pernyataan standar ini, belanja yang dikeluarkan berdasarkan Surat Perintah Membayar Langsung (SPM-LS) diakui sebagai belanja pada saat diterbitkannya perintah pencairan dana (SP2D) atas SPM tersebut. Sedangkan untuk pengeluaran melalui Uang Persediaan (UP) yang dikelola oleh bendahara pengeluaran akan diakui sebagai belanja setelah terbitnya pengesahan atas pengeluaran melalui bendahara pengeluaran tersebut yang berbentuk SP2D Ganti Uang Persediaan (GU) maupun SP2D Nihil.</w:t>
      </w:r>
    </w:p>
    <w:p>
      <w:pPr>
        <w:pStyle w:val="ListParagraph"/>
        <w:numPr>
          <w:ilvl w:val="2"/>
          <w:numId w:val="9"/>
        </w:numPr>
        <w:tabs>
          <w:tab w:pos="1401" w:val="left" w:leader="none"/>
        </w:tabs>
        <w:spacing w:line="242" w:lineRule="auto" w:before="57" w:after="0"/>
        <w:ind w:left="1401" w:right="1503" w:hanging="284"/>
        <w:jc w:val="both"/>
        <w:rPr>
          <w:sz w:val="22"/>
        </w:rPr>
      </w:pPr>
      <w:r>
        <w:rPr>
          <w:sz w:val="22"/>
        </w:rPr>
        <w:t>Pada akhir periode akuntansi, persediaan dicatat berdasarkan hasil inventarisasi fisik dengan nilai sebesar harga perolehan</w:t>
      </w:r>
      <w:r>
        <w:rPr>
          <w:spacing w:val="-9"/>
          <w:sz w:val="22"/>
        </w:rPr>
        <w:t> </w:t>
      </w:r>
      <w:r>
        <w:rPr>
          <w:sz w:val="22"/>
        </w:rPr>
        <w:t>terakhir.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6"/>
        </w:rPr>
      </w:pPr>
    </w:p>
    <w:p>
      <w:pPr>
        <w:pStyle w:val="Heading2"/>
        <w:ind w:left="2380" w:right="3323"/>
        <w:jc w:val="center"/>
      </w:pPr>
      <w:r>
        <w:rPr/>
        <w:t>BAB V</w:t>
      </w:r>
    </w:p>
    <w:p>
      <w:pPr>
        <w:spacing w:before="139"/>
        <w:ind w:left="2379" w:right="3326" w:firstLine="0"/>
        <w:jc w:val="center"/>
        <w:rPr>
          <w:b/>
          <w:sz w:val="22"/>
        </w:rPr>
      </w:pPr>
      <w:r>
        <w:rPr>
          <w:b/>
          <w:sz w:val="22"/>
        </w:rPr>
        <w:t>PENJELASAN POS-POS LAPORAN KEUANGAN</w:t>
      </w:r>
    </w:p>
    <w:p>
      <w:pPr>
        <w:pStyle w:val="BodyText"/>
        <w:rPr>
          <w:b/>
          <w:sz w:val="24"/>
        </w:rPr>
      </w:pPr>
    </w:p>
    <w:p>
      <w:pPr>
        <w:pStyle w:val="BodyText"/>
        <w:spacing w:before="9"/>
        <w:rPr>
          <w:b/>
          <w:sz w:val="19"/>
        </w:rPr>
      </w:pPr>
    </w:p>
    <w:p>
      <w:pPr>
        <w:pStyle w:val="ListParagraph"/>
        <w:numPr>
          <w:ilvl w:val="0"/>
          <w:numId w:val="19"/>
        </w:numPr>
        <w:tabs>
          <w:tab w:pos="833" w:val="left" w:leader="none"/>
        </w:tabs>
        <w:spacing w:line="240" w:lineRule="auto" w:before="0" w:after="0"/>
        <w:ind w:left="832" w:right="0" w:hanging="285"/>
        <w:jc w:val="left"/>
        <w:rPr>
          <w:b/>
          <w:sz w:val="22"/>
        </w:rPr>
      </w:pPr>
      <w:r>
        <w:rPr>
          <w:b/>
          <w:sz w:val="22"/>
        </w:rPr>
        <w:t>1. PENJELASAN POS - POS LAPORAN REALISASI ANGGARAN</w:t>
      </w:r>
      <w:r>
        <w:rPr>
          <w:b/>
          <w:spacing w:val="-15"/>
          <w:sz w:val="22"/>
        </w:rPr>
        <w:t> </w:t>
      </w:r>
      <w:r>
        <w:rPr>
          <w:b/>
          <w:sz w:val="22"/>
        </w:rPr>
        <w:t>(LRA)</w:t>
      </w:r>
    </w:p>
    <w:p>
      <w:pPr>
        <w:pStyle w:val="ListParagraph"/>
        <w:numPr>
          <w:ilvl w:val="1"/>
          <w:numId w:val="19"/>
        </w:numPr>
        <w:tabs>
          <w:tab w:pos="1540" w:val="left" w:leader="none"/>
          <w:tab w:pos="1541" w:val="left" w:leader="none"/>
        </w:tabs>
        <w:spacing w:line="240" w:lineRule="auto" w:before="119" w:after="0"/>
        <w:ind w:left="1541" w:right="0" w:hanging="425"/>
        <w:jc w:val="left"/>
        <w:rPr>
          <w:b/>
          <w:sz w:val="22"/>
        </w:rPr>
      </w:pPr>
      <w:r>
        <w:rPr>
          <w:b/>
          <w:sz w:val="22"/>
        </w:rPr>
        <w:t>PENDAPATAN -</w:t>
      </w:r>
      <w:r>
        <w:rPr>
          <w:b/>
          <w:spacing w:val="-1"/>
          <w:sz w:val="22"/>
        </w:rPr>
        <w:t> </w:t>
      </w:r>
      <w:r>
        <w:rPr>
          <w:b/>
          <w:sz w:val="22"/>
        </w:rPr>
        <w:t>LRA</w:t>
      </w:r>
    </w:p>
    <w:p>
      <w:pPr>
        <w:pStyle w:val="BodyText"/>
        <w:spacing w:before="115"/>
        <w:ind w:left="1541" w:right="1489"/>
      </w:pPr>
      <w:r>
        <w:rPr/>
        <w:t>Realisasi Pendapatan pada Dinas Lingkungan Hidup Kabupaten Cilacap TA 2021 dan TA 2021 sebagai berikut:</w:t>
      </w:r>
    </w:p>
    <w:p>
      <w:pPr>
        <w:pStyle w:val="BodyText"/>
        <w:spacing w:before="8"/>
        <w:rPr>
          <w:sz w:val="1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
        <w:gridCol w:w="1867"/>
        <w:gridCol w:w="1550"/>
        <w:gridCol w:w="1548"/>
        <w:gridCol w:w="725"/>
        <w:gridCol w:w="1551"/>
        <w:gridCol w:w="1511"/>
      </w:tblGrid>
      <w:tr>
        <w:trPr>
          <w:trHeight w:val="210" w:hRule="atLeast"/>
        </w:trPr>
        <w:tc>
          <w:tcPr>
            <w:tcW w:w="2139" w:type="dxa"/>
            <w:gridSpan w:val="2"/>
            <w:vMerge w:val="restart"/>
            <w:shd w:val="clear" w:color="auto" w:fill="BEBEBE"/>
          </w:tcPr>
          <w:p>
            <w:pPr>
              <w:pStyle w:val="TableParagraph"/>
              <w:spacing w:before="106"/>
              <w:ind w:left="374"/>
              <w:rPr>
                <w:rFonts w:ascii="Liberation Sans Narrow"/>
                <w:b/>
                <w:sz w:val="18"/>
              </w:rPr>
            </w:pPr>
            <w:r>
              <w:rPr>
                <w:rFonts w:ascii="Liberation Sans Narrow"/>
                <w:b/>
                <w:sz w:val="18"/>
              </w:rPr>
              <w:t>Pendapatan Daerah</w:t>
            </w:r>
          </w:p>
        </w:tc>
        <w:tc>
          <w:tcPr>
            <w:tcW w:w="3823" w:type="dxa"/>
            <w:gridSpan w:val="3"/>
            <w:shd w:val="clear" w:color="auto" w:fill="BEBEBE"/>
          </w:tcPr>
          <w:p>
            <w:pPr>
              <w:pStyle w:val="TableParagraph"/>
              <w:spacing w:line="190" w:lineRule="exact"/>
              <w:ind w:left="1647" w:right="1559"/>
              <w:jc w:val="center"/>
              <w:rPr>
                <w:rFonts w:ascii="Liberation Sans Narrow"/>
                <w:b/>
                <w:sz w:val="18"/>
              </w:rPr>
            </w:pPr>
            <w:r>
              <w:rPr>
                <w:rFonts w:ascii="Liberation Sans Narrow"/>
                <w:b/>
                <w:sz w:val="18"/>
              </w:rPr>
              <w:t>TA 2021</w:t>
            </w:r>
          </w:p>
        </w:tc>
        <w:tc>
          <w:tcPr>
            <w:tcW w:w="1551" w:type="dxa"/>
            <w:shd w:val="clear" w:color="auto" w:fill="BEBEBE"/>
          </w:tcPr>
          <w:p>
            <w:pPr>
              <w:pStyle w:val="TableParagraph"/>
              <w:spacing w:line="190" w:lineRule="exact"/>
              <w:ind w:left="531"/>
              <w:rPr>
                <w:rFonts w:ascii="Liberation Sans Narrow"/>
                <w:b/>
                <w:sz w:val="18"/>
              </w:rPr>
            </w:pPr>
            <w:r>
              <w:rPr>
                <w:rFonts w:ascii="Liberation Sans Narrow"/>
                <w:b/>
                <w:sz w:val="18"/>
              </w:rPr>
              <w:t>TA 2020</w:t>
            </w:r>
          </w:p>
        </w:tc>
        <w:tc>
          <w:tcPr>
            <w:tcW w:w="1511" w:type="dxa"/>
            <w:tcBorders>
              <w:bottom w:val="nil"/>
            </w:tcBorders>
            <w:shd w:val="clear" w:color="auto" w:fill="BEBEBE"/>
          </w:tcPr>
          <w:p>
            <w:pPr>
              <w:pStyle w:val="TableParagraph"/>
              <w:spacing w:line="190" w:lineRule="exact"/>
              <w:ind w:left="356"/>
              <w:rPr>
                <w:rFonts w:ascii="Liberation Sans Narrow"/>
                <w:b/>
                <w:sz w:val="18"/>
              </w:rPr>
            </w:pPr>
            <w:r>
              <w:rPr>
                <w:rFonts w:ascii="Liberation Sans Narrow"/>
                <w:b/>
                <w:sz w:val="18"/>
              </w:rPr>
              <w:t>Naik/(Turun)</w:t>
            </w:r>
          </w:p>
        </w:tc>
      </w:tr>
      <w:tr>
        <w:trPr>
          <w:trHeight w:val="206" w:hRule="atLeast"/>
        </w:trPr>
        <w:tc>
          <w:tcPr>
            <w:tcW w:w="2139" w:type="dxa"/>
            <w:gridSpan w:val="2"/>
            <w:vMerge/>
            <w:tcBorders>
              <w:top w:val="nil"/>
            </w:tcBorders>
            <w:shd w:val="clear" w:color="auto" w:fill="BEBEBE"/>
          </w:tcPr>
          <w:p>
            <w:pPr>
              <w:rPr>
                <w:sz w:val="2"/>
                <w:szCs w:val="2"/>
              </w:rPr>
            </w:pPr>
          </w:p>
        </w:tc>
        <w:tc>
          <w:tcPr>
            <w:tcW w:w="1550" w:type="dxa"/>
            <w:shd w:val="clear" w:color="auto" w:fill="BEBEBE"/>
          </w:tcPr>
          <w:p>
            <w:pPr>
              <w:pStyle w:val="TableParagraph"/>
              <w:spacing w:line="186" w:lineRule="exact"/>
              <w:ind w:left="297"/>
              <w:rPr>
                <w:rFonts w:ascii="Liberation Sans Narrow"/>
                <w:b/>
                <w:sz w:val="18"/>
              </w:rPr>
            </w:pPr>
            <w:r>
              <w:rPr>
                <w:rFonts w:ascii="Liberation Sans Narrow"/>
                <w:b/>
                <w:sz w:val="18"/>
              </w:rPr>
              <w:t>Anggaran (Rp)</w:t>
            </w:r>
          </w:p>
        </w:tc>
        <w:tc>
          <w:tcPr>
            <w:tcW w:w="1548" w:type="dxa"/>
            <w:shd w:val="clear" w:color="auto" w:fill="BEBEBE"/>
          </w:tcPr>
          <w:p>
            <w:pPr>
              <w:pStyle w:val="TableParagraph"/>
              <w:spacing w:line="186" w:lineRule="exact"/>
              <w:ind w:left="319"/>
              <w:rPr>
                <w:rFonts w:ascii="Liberation Sans Narrow"/>
                <w:b/>
                <w:sz w:val="18"/>
              </w:rPr>
            </w:pPr>
            <w:r>
              <w:rPr>
                <w:rFonts w:ascii="Liberation Sans Narrow"/>
                <w:b/>
                <w:sz w:val="18"/>
              </w:rPr>
              <w:t>Realisasi (Rp)</w:t>
            </w:r>
          </w:p>
        </w:tc>
        <w:tc>
          <w:tcPr>
            <w:tcW w:w="725" w:type="dxa"/>
            <w:shd w:val="clear" w:color="auto" w:fill="BEBEBE"/>
          </w:tcPr>
          <w:p>
            <w:pPr>
              <w:pStyle w:val="TableParagraph"/>
              <w:spacing w:line="186" w:lineRule="exact"/>
              <w:ind w:left="88"/>
              <w:jc w:val="center"/>
              <w:rPr>
                <w:rFonts w:ascii="Liberation Sans Narrow"/>
                <w:b/>
                <w:sz w:val="18"/>
              </w:rPr>
            </w:pPr>
            <w:r>
              <w:rPr>
                <w:rFonts w:ascii="Liberation Sans Narrow"/>
                <w:b/>
                <w:sz w:val="18"/>
              </w:rPr>
              <w:t>%</w:t>
            </w:r>
          </w:p>
        </w:tc>
        <w:tc>
          <w:tcPr>
            <w:tcW w:w="1551" w:type="dxa"/>
            <w:shd w:val="clear" w:color="auto" w:fill="BEBEBE"/>
          </w:tcPr>
          <w:p>
            <w:pPr>
              <w:pStyle w:val="TableParagraph"/>
              <w:spacing w:line="186" w:lineRule="exact"/>
              <w:ind w:left="323"/>
              <w:rPr>
                <w:rFonts w:ascii="Liberation Sans Narrow"/>
                <w:b/>
                <w:sz w:val="18"/>
              </w:rPr>
            </w:pPr>
            <w:r>
              <w:rPr>
                <w:rFonts w:ascii="Liberation Sans Narrow"/>
                <w:b/>
                <w:sz w:val="18"/>
              </w:rPr>
              <w:t>Realisasi (Rp)</w:t>
            </w:r>
          </w:p>
        </w:tc>
        <w:tc>
          <w:tcPr>
            <w:tcW w:w="1511" w:type="dxa"/>
            <w:tcBorders>
              <w:top w:val="nil"/>
            </w:tcBorders>
            <w:shd w:val="clear" w:color="auto" w:fill="BEBEBE"/>
          </w:tcPr>
          <w:p>
            <w:pPr>
              <w:pStyle w:val="TableParagraph"/>
              <w:spacing w:line="186" w:lineRule="exact"/>
              <w:ind w:left="625" w:right="541"/>
              <w:jc w:val="center"/>
              <w:rPr>
                <w:rFonts w:ascii="Liberation Sans Narrow"/>
                <w:b/>
                <w:sz w:val="18"/>
              </w:rPr>
            </w:pPr>
            <w:r>
              <w:rPr>
                <w:rFonts w:ascii="Liberation Sans Narrow"/>
                <w:b/>
                <w:sz w:val="18"/>
              </w:rPr>
              <w:t>(Rp)</w:t>
            </w:r>
          </w:p>
        </w:tc>
      </w:tr>
      <w:tr>
        <w:trPr>
          <w:trHeight w:val="618" w:hRule="atLeast"/>
        </w:trPr>
        <w:tc>
          <w:tcPr>
            <w:tcW w:w="272" w:type="dxa"/>
          </w:tcPr>
          <w:p>
            <w:pPr>
              <w:pStyle w:val="TableParagraph"/>
              <w:spacing w:before="7"/>
              <w:rPr>
                <w:sz w:val="17"/>
              </w:rPr>
            </w:pPr>
          </w:p>
          <w:p>
            <w:pPr>
              <w:pStyle w:val="TableParagraph"/>
              <w:ind w:left="34"/>
              <w:jc w:val="center"/>
              <w:rPr>
                <w:rFonts w:ascii="Liberation Sans Narrow"/>
                <w:sz w:val="18"/>
              </w:rPr>
            </w:pPr>
            <w:r>
              <w:rPr>
                <w:rFonts w:ascii="Liberation Sans Narrow"/>
                <w:sz w:val="18"/>
              </w:rPr>
              <w:t>1</w:t>
            </w:r>
          </w:p>
        </w:tc>
        <w:tc>
          <w:tcPr>
            <w:tcW w:w="1867" w:type="dxa"/>
          </w:tcPr>
          <w:p>
            <w:pPr>
              <w:pStyle w:val="TableParagraph"/>
              <w:spacing w:line="242" w:lineRule="auto"/>
              <w:ind w:left="106" w:right="426"/>
              <w:rPr>
                <w:rFonts w:ascii="Liberation Sans Narrow"/>
                <w:sz w:val="18"/>
              </w:rPr>
            </w:pPr>
            <w:r>
              <w:rPr>
                <w:rFonts w:ascii="Liberation Sans Narrow"/>
                <w:sz w:val="18"/>
              </w:rPr>
              <w:t>Retribusi pelayanan persampahan</w:t>
            </w:r>
          </w:p>
          <w:p>
            <w:pPr>
              <w:pStyle w:val="TableParagraph"/>
              <w:spacing w:line="186" w:lineRule="exact"/>
              <w:ind w:left="106"/>
              <w:rPr>
                <w:rFonts w:ascii="Liberation Sans Narrow"/>
                <w:sz w:val="18"/>
              </w:rPr>
            </w:pPr>
            <w:r>
              <w:rPr>
                <w:rFonts w:ascii="Liberation Sans Narrow"/>
                <w:sz w:val="18"/>
              </w:rPr>
              <w:t>/Kebersihan</w:t>
            </w:r>
          </w:p>
        </w:tc>
        <w:tc>
          <w:tcPr>
            <w:tcW w:w="1550" w:type="dxa"/>
          </w:tcPr>
          <w:p>
            <w:pPr>
              <w:pStyle w:val="TableParagraph"/>
              <w:spacing w:before="7"/>
              <w:rPr>
                <w:sz w:val="17"/>
              </w:rPr>
            </w:pPr>
          </w:p>
          <w:p>
            <w:pPr>
              <w:pStyle w:val="TableParagraph"/>
              <w:ind w:right="95"/>
              <w:jc w:val="right"/>
              <w:rPr>
                <w:rFonts w:ascii="Liberation Sans Narrow"/>
                <w:sz w:val="18"/>
              </w:rPr>
            </w:pPr>
            <w:r>
              <w:rPr>
                <w:rFonts w:ascii="Liberation Sans Narrow"/>
                <w:sz w:val="18"/>
              </w:rPr>
              <w:t>1.500.000.000</w:t>
            </w:r>
          </w:p>
        </w:tc>
        <w:tc>
          <w:tcPr>
            <w:tcW w:w="1548" w:type="dxa"/>
          </w:tcPr>
          <w:p>
            <w:pPr>
              <w:pStyle w:val="TableParagraph"/>
              <w:spacing w:before="7"/>
              <w:rPr>
                <w:sz w:val="17"/>
              </w:rPr>
            </w:pPr>
          </w:p>
          <w:p>
            <w:pPr>
              <w:pStyle w:val="TableParagraph"/>
              <w:ind w:right="98"/>
              <w:jc w:val="right"/>
              <w:rPr>
                <w:rFonts w:ascii="Liberation Sans Narrow"/>
                <w:sz w:val="18"/>
              </w:rPr>
            </w:pPr>
            <w:r>
              <w:rPr>
                <w:rFonts w:ascii="Liberation Sans Narrow"/>
                <w:sz w:val="18"/>
              </w:rPr>
              <w:t>1.209.442.250</w:t>
            </w:r>
          </w:p>
        </w:tc>
        <w:tc>
          <w:tcPr>
            <w:tcW w:w="725" w:type="dxa"/>
          </w:tcPr>
          <w:p>
            <w:pPr>
              <w:pStyle w:val="TableParagraph"/>
              <w:spacing w:before="7"/>
              <w:rPr>
                <w:sz w:val="17"/>
              </w:rPr>
            </w:pPr>
          </w:p>
          <w:p>
            <w:pPr>
              <w:pStyle w:val="TableParagraph"/>
              <w:ind w:right="95"/>
              <w:jc w:val="right"/>
              <w:rPr>
                <w:rFonts w:ascii="Liberation Sans Narrow"/>
                <w:sz w:val="18"/>
              </w:rPr>
            </w:pPr>
            <w:r>
              <w:rPr>
                <w:rFonts w:ascii="Liberation Sans Narrow"/>
                <w:sz w:val="18"/>
              </w:rPr>
              <w:t>80.63</w:t>
            </w:r>
          </w:p>
        </w:tc>
        <w:tc>
          <w:tcPr>
            <w:tcW w:w="1551" w:type="dxa"/>
          </w:tcPr>
          <w:p>
            <w:pPr>
              <w:pStyle w:val="TableParagraph"/>
              <w:spacing w:before="7"/>
              <w:rPr>
                <w:sz w:val="17"/>
              </w:rPr>
            </w:pPr>
          </w:p>
          <w:p>
            <w:pPr>
              <w:pStyle w:val="TableParagraph"/>
              <w:ind w:right="91"/>
              <w:jc w:val="right"/>
              <w:rPr>
                <w:rFonts w:ascii="Liberation Sans Narrow"/>
                <w:sz w:val="18"/>
              </w:rPr>
            </w:pPr>
            <w:r>
              <w:rPr>
                <w:rFonts w:ascii="Liberation Sans Narrow"/>
                <w:sz w:val="18"/>
              </w:rPr>
              <w:t>1.012.955.600</w:t>
            </w:r>
          </w:p>
        </w:tc>
        <w:tc>
          <w:tcPr>
            <w:tcW w:w="1511" w:type="dxa"/>
          </w:tcPr>
          <w:p>
            <w:pPr>
              <w:pStyle w:val="TableParagraph"/>
              <w:spacing w:before="7"/>
              <w:rPr>
                <w:sz w:val="17"/>
              </w:rPr>
            </w:pPr>
          </w:p>
          <w:p>
            <w:pPr>
              <w:pStyle w:val="TableParagraph"/>
              <w:ind w:right="96"/>
              <w:jc w:val="right"/>
              <w:rPr>
                <w:rFonts w:ascii="Liberation Sans Narrow"/>
                <w:sz w:val="18"/>
              </w:rPr>
            </w:pPr>
            <w:r>
              <w:rPr>
                <w:rFonts w:ascii="Liberation Sans Narrow"/>
                <w:sz w:val="18"/>
              </w:rPr>
              <w:t>196.486.650</w:t>
            </w:r>
          </w:p>
        </w:tc>
      </w:tr>
      <w:tr>
        <w:trPr>
          <w:trHeight w:val="414" w:hRule="atLeast"/>
        </w:trPr>
        <w:tc>
          <w:tcPr>
            <w:tcW w:w="272" w:type="dxa"/>
          </w:tcPr>
          <w:p>
            <w:pPr>
              <w:pStyle w:val="TableParagraph"/>
              <w:spacing w:before="98"/>
              <w:ind w:left="34"/>
              <w:jc w:val="center"/>
              <w:rPr>
                <w:rFonts w:ascii="Liberation Sans Narrow"/>
                <w:sz w:val="18"/>
              </w:rPr>
            </w:pPr>
            <w:r>
              <w:rPr>
                <w:rFonts w:ascii="Liberation Sans Narrow"/>
                <w:sz w:val="18"/>
              </w:rPr>
              <w:t>2</w:t>
            </w:r>
          </w:p>
        </w:tc>
        <w:tc>
          <w:tcPr>
            <w:tcW w:w="1867" w:type="dxa"/>
          </w:tcPr>
          <w:p>
            <w:pPr>
              <w:pStyle w:val="TableParagraph"/>
              <w:spacing w:line="204" w:lineRule="exact" w:before="3"/>
              <w:ind w:left="106" w:right="369"/>
              <w:rPr>
                <w:rFonts w:ascii="Liberation Sans Narrow"/>
                <w:sz w:val="18"/>
              </w:rPr>
            </w:pPr>
            <w:r>
              <w:rPr>
                <w:rFonts w:ascii="Liberation Sans Narrow"/>
                <w:sz w:val="18"/>
              </w:rPr>
              <w:t>Retribusi Pemakaian kekayaan Daerah</w:t>
            </w:r>
          </w:p>
        </w:tc>
        <w:tc>
          <w:tcPr>
            <w:tcW w:w="1550" w:type="dxa"/>
          </w:tcPr>
          <w:p>
            <w:pPr>
              <w:pStyle w:val="TableParagraph"/>
              <w:spacing w:before="98"/>
              <w:ind w:right="95"/>
              <w:jc w:val="right"/>
              <w:rPr>
                <w:rFonts w:ascii="Liberation Sans Narrow"/>
                <w:sz w:val="18"/>
              </w:rPr>
            </w:pPr>
            <w:r>
              <w:rPr>
                <w:rFonts w:ascii="Liberation Sans Narrow"/>
                <w:sz w:val="18"/>
              </w:rPr>
              <w:t>220.000.000</w:t>
            </w:r>
          </w:p>
        </w:tc>
        <w:tc>
          <w:tcPr>
            <w:tcW w:w="1548" w:type="dxa"/>
          </w:tcPr>
          <w:p>
            <w:pPr>
              <w:pStyle w:val="TableParagraph"/>
              <w:spacing w:before="98"/>
              <w:ind w:right="98"/>
              <w:jc w:val="right"/>
              <w:rPr>
                <w:rFonts w:ascii="Liberation Sans Narrow"/>
                <w:sz w:val="18"/>
              </w:rPr>
            </w:pPr>
            <w:r>
              <w:rPr>
                <w:rFonts w:ascii="Liberation Sans Narrow"/>
                <w:sz w:val="18"/>
              </w:rPr>
              <w:t>241.551.000</w:t>
            </w:r>
          </w:p>
        </w:tc>
        <w:tc>
          <w:tcPr>
            <w:tcW w:w="725" w:type="dxa"/>
          </w:tcPr>
          <w:p>
            <w:pPr>
              <w:pStyle w:val="TableParagraph"/>
              <w:spacing w:before="98"/>
              <w:ind w:right="95"/>
              <w:jc w:val="right"/>
              <w:rPr>
                <w:rFonts w:ascii="Liberation Sans Narrow"/>
                <w:sz w:val="18"/>
              </w:rPr>
            </w:pPr>
            <w:r>
              <w:rPr>
                <w:rFonts w:ascii="Liberation Sans Narrow"/>
                <w:sz w:val="18"/>
              </w:rPr>
              <w:t>109.80</w:t>
            </w:r>
          </w:p>
        </w:tc>
        <w:tc>
          <w:tcPr>
            <w:tcW w:w="1551" w:type="dxa"/>
          </w:tcPr>
          <w:p>
            <w:pPr>
              <w:pStyle w:val="TableParagraph"/>
              <w:spacing w:before="98"/>
              <w:ind w:right="94"/>
              <w:jc w:val="right"/>
              <w:rPr>
                <w:rFonts w:ascii="Liberation Sans Narrow"/>
                <w:sz w:val="18"/>
              </w:rPr>
            </w:pPr>
            <w:r>
              <w:rPr>
                <w:rFonts w:ascii="Liberation Sans Narrow"/>
                <w:sz w:val="18"/>
              </w:rPr>
              <w:t>165.640.000</w:t>
            </w:r>
          </w:p>
        </w:tc>
        <w:tc>
          <w:tcPr>
            <w:tcW w:w="1511" w:type="dxa"/>
          </w:tcPr>
          <w:p>
            <w:pPr>
              <w:pStyle w:val="TableParagraph"/>
              <w:spacing w:before="98"/>
              <w:ind w:right="96"/>
              <w:jc w:val="right"/>
              <w:rPr>
                <w:rFonts w:ascii="Liberation Sans Narrow"/>
                <w:sz w:val="18"/>
              </w:rPr>
            </w:pPr>
            <w:r>
              <w:rPr>
                <w:rFonts w:ascii="Liberation Sans Narrow"/>
                <w:sz w:val="18"/>
              </w:rPr>
              <w:t>75.911.000</w:t>
            </w:r>
          </w:p>
        </w:tc>
      </w:tr>
      <w:tr>
        <w:trPr>
          <w:trHeight w:val="414" w:hRule="atLeast"/>
        </w:trPr>
        <w:tc>
          <w:tcPr>
            <w:tcW w:w="272" w:type="dxa"/>
          </w:tcPr>
          <w:p>
            <w:pPr>
              <w:pStyle w:val="TableParagraph"/>
              <w:spacing w:before="98"/>
              <w:ind w:left="34"/>
              <w:jc w:val="center"/>
              <w:rPr>
                <w:rFonts w:ascii="Liberation Sans Narrow"/>
                <w:sz w:val="18"/>
              </w:rPr>
            </w:pPr>
            <w:r>
              <w:rPr>
                <w:rFonts w:ascii="Liberation Sans Narrow"/>
                <w:sz w:val="18"/>
              </w:rPr>
              <w:t>3</w:t>
            </w:r>
          </w:p>
        </w:tc>
        <w:tc>
          <w:tcPr>
            <w:tcW w:w="1867" w:type="dxa"/>
          </w:tcPr>
          <w:p>
            <w:pPr>
              <w:pStyle w:val="TableParagraph"/>
              <w:spacing w:line="201" w:lineRule="exact"/>
              <w:ind w:left="106"/>
              <w:rPr>
                <w:rFonts w:ascii="Liberation Sans Narrow"/>
                <w:sz w:val="18"/>
              </w:rPr>
            </w:pPr>
            <w:r>
              <w:rPr>
                <w:rFonts w:ascii="Liberation Sans Narrow"/>
                <w:sz w:val="18"/>
              </w:rPr>
              <w:t>Hasil Kerja sama</w:t>
            </w:r>
          </w:p>
          <w:p>
            <w:pPr>
              <w:pStyle w:val="TableParagraph"/>
              <w:spacing w:line="192" w:lineRule="exact" w:before="1"/>
              <w:ind w:left="106"/>
              <w:rPr>
                <w:rFonts w:ascii="Liberation Sans Narrow"/>
                <w:sz w:val="18"/>
              </w:rPr>
            </w:pPr>
            <w:r>
              <w:rPr>
                <w:rFonts w:ascii="Liberation Sans Narrow"/>
                <w:sz w:val="18"/>
              </w:rPr>
              <w:t>Pemanfaatan BMD</w:t>
            </w:r>
          </w:p>
        </w:tc>
        <w:tc>
          <w:tcPr>
            <w:tcW w:w="1550" w:type="dxa"/>
          </w:tcPr>
          <w:p>
            <w:pPr>
              <w:pStyle w:val="TableParagraph"/>
              <w:spacing w:before="98"/>
              <w:ind w:right="98"/>
              <w:jc w:val="right"/>
              <w:rPr>
                <w:rFonts w:ascii="Liberation Sans Narrow"/>
                <w:sz w:val="18"/>
              </w:rPr>
            </w:pPr>
            <w:r>
              <w:rPr>
                <w:rFonts w:ascii="Liberation Sans Narrow"/>
                <w:sz w:val="18"/>
              </w:rPr>
              <w:t>0</w:t>
            </w:r>
          </w:p>
        </w:tc>
        <w:tc>
          <w:tcPr>
            <w:tcW w:w="1548" w:type="dxa"/>
          </w:tcPr>
          <w:p>
            <w:pPr>
              <w:pStyle w:val="TableParagraph"/>
              <w:spacing w:before="98"/>
              <w:ind w:right="99"/>
              <w:jc w:val="right"/>
              <w:rPr>
                <w:rFonts w:ascii="Liberation Sans Narrow"/>
                <w:sz w:val="18"/>
              </w:rPr>
            </w:pPr>
            <w:r>
              <w:rPr>
                <w:rFonts w:ascii="Liberation Sans Narrow"/>
                <w:sz w:val="18"/>
              </w:rPr>
              <w:t>327.751.000</w:t>
            </w:r>
          </w:p>
        </w:tc>
        <w:tc>
          <w:tcPr>
            <w:tcW w:w="725" w:type="dxa"/>
          </w:tcPr>
          <w:p>
            <w:pPr>
              <w:pStyle w:val="TableParagraph"/>
              <w:spacing w:before="98"/>
              <w:ind w:right="95"/>
              <w:jc w:val="right"/>
              <w:rPr>
                <w:rFonts w:ascii="Liberation Sans Narrow"/>
                <w:sz w:val="18"/>
              </w:rPr>
            </w:pPr>
            <w:r>
              <w:rPr>
                <w:rFonts w:ascii="Liberation Sans Narrow"/>
                <w:sz w:val="18"/>
              </w:rPr>
              <w:t>0.00</w:t>
            </w:r>
          </w:p>
        </w:tc>
        <w:tc>
          <w:tcPr>
            <w:tcW w:w="1551" w:type="dxa"/>
          </w:tcPr>
          <w:p>
            <w:pPr>
              <w:pStyle w:val="TableParagraph"/>
              <w:spacing w:before="98"/>
              <w:ind w:left="227"/>
              <w:jc w:val="center"/>
              <w:rPr>
                <w:rFonts w:ascii="Liberation Sans Narrow"/>
                <w:sz w:val="18"/>
              </w:rPr>
            </w:pPr>
            <w:r>
              <w:rPr>
                <w:rFonts w:ascii="Liberation Sans Narrow"/>
                <w:sz w:val="18"/>
              </w:rPr>
              <w:t>0</w:t>
            </w:r>
          </w:p>
        </w:tc>
        <w:tc>
          <w:tcPr>
            <w:tcW w:w="1511" w:type="dxa"/>
          </w:tcPr>
          <w:p>
            <w:pPr>
              <w:pStyle w:val="TableParagraph"/>
              <w:spacing w:before="98"/>
              <w:ind w:right="97"/>
              <w:jc w:val="right"/>
              <w:rPr>
                <w:rFonts w:ascii="Liberation Sans Narrow"/>
                <w:sz w:val="18"/>
              </w:rPr>
            </w:pPr>
            <w:r>
              <w:rPr>
                <w:rFonts w:ascii="Liberation Sans Narrow"/>
                <w:sz w:val="18"/>
              </w:rPr>
              <w:t>327.751.000</w:t>
            </w:r>
          </w:p>
        </w:tc>
      </w:tr>
      <w:tr>
        <w:trPr>
          <w:trHeight w:val="205" w:hRule="atLeast"/>
        </w:trPr>
        <w:tc>
          <w:tcPr>
            <w:tcW w:w="2139" w:type="dxa"/>
            <w:gridSpan w:val="2"/>
            <w:shd w:val="clear" w:color="auto" w:fill="D9D9D9"/>
          </w:tcPr>
          <w:p>
            <w:pPr>
              <w:pStyle w:val="TableParagraph"/>
              <w:spacing w:line="186" w:lineRule="exact"/>
              <w:ind w:left="825" w:right="746"/>
              <w:jc w:val="center"/>
              <w:rPr>
                <w:rFonts w:ascii="Liberation Sans Narrow"/>
                <w:b/>
                <w:sz w:val="18"/>
              </w:rPr>
            </w:pPr>
            <w:r>
              <w:rPr>
                <w:rFonts w:ascii="Liberation Sans Narrow"/>
                <w:b/>
                <w:sz w:val="18"/>
              </w:rPr>
              <w:t>Jumlah</w:t>
            </w:r>
          </w:p>
        </w:tc>
        <w:tc>
          <w:tcPr>
            <w:tcW w:w="1550" w:type="dxa"/>
            <w:shd w:val="clear" w:color="auto" w:fill="D9D9D9"/>
          </w:tcPr>
          <w:p>
            <w:pPr>
              <w:pStyle w:val="TableParagraph"/>
              <w:spacing w:line="186" w:lineRule="exact"/>
              <w:ind w:right="95"/>
              <w:jc w:val="right"/>
              <w:rPr>
                <w:rFonts w:ascii="Liberation Sans Narrow"/>
                <w:b/>
                <w:sz w:val="18"/>
              </w:rPr>
            </w:pPr>
            <w:r>
              <w:rPr>
                <w:rFonts w:ascii="Liberation Sans Narrow"/>
                <w:b/>
                <w:sz w:val="18"/>
              </w:rPr>
              <w:t>1.720.000.000</w:t>
            </w:r>
          </w:p>
        </w:tc>
        <w:tc>
          <w:tcPr>
            <w:tcW w:w="1548" w:type="dxa"/>
            <w:shd w:val="clear" w:color="auto" w:fill="D9D9D9"/>
          </w:tcPr>
          <w:p>
            <w:pPr>
              <w:pStyle w:val="TableParagraph"/>
              <w:spacing w:line="186" w:lineRule="exact"/>
              <w:ind w:right="98"/>
              <w:jc w:val="right"/>
              <w:rPr>
                <w:rFonts w:ascii="Liberation Sans Narrow"/>
                <w:b/>
                <w:sz w:val="18"/>
              </w:rPr>
            </w:pPr>
            <w:r>
              <w:rPr>
                <w:rFonts w:ascii="Liberation Sans Narrow"/>
                <w:b/>
                <w:sz w:val="18"/>
              </w:rPr>
              <w:t>1.778.704.250</w:t>
            </w:r>
          </w:p>
        </w:tc>
        <w:tc>
          <w:tcPr>
            <w:tcW w:w="725" w:type="dxa"/>
            <w:shd w:val="clear" w:color="auto" w:fill="D9D9D9"/>
          </w:tcPr>
          <w:p>
            <w:pPr>
              <w:pStyle w:val="TableParagraph"/>
              <w:spacing w:line="186" w:lineRule="exact"/>
              <w:ind w:right="95"/>
              <w:jc w:val="right"/>
              <w:rPr>
                <w:rFonts w:ascii="Liberation Sans Narrow"/>
                <w:b/>
                <w:sz w:val="18"/>
              </w:rPr>
            </w:pPr>
            <w:r>
              <w:rPr>
                <w:rFonts w:ascii="Liberation Sans Narrow"/>
                <w:b/>
                <w:sz w:val="18"/>
              </w:rPr>
              <w:t>103.41</w:t>
            </w:r>
          </w:p>
        </w:tc>
        <w:tc>
          <w:tcPr>
            <w:tcW w:w="1551" w:type="dxa"/>
            <w:shd w:val="clear" w:color="auto" w:fill="D9D9D9"/>
          </w:tcPr>
          <w:p>
            <w:pPr>
              <w:pStyle w:val="TableParagraph"/>
              <w:spacing w:line="186" w:lineRule="exact"/>
              <w:ind w:right="93"/>
              <w:jc w:val="right"/>
              <w:rPr>
                <w:rFonts w:ascii="Liberation Sans Narrow"/>
                <w:b/>
                <w:sz w:val="18"/>
              </w:rPr>
            </w:pPr>
            <w:r>
              <w:rPr>
                <w:rFonts w:ascii="Liberation Sans Narrow"/>
                <w:b/>
                <w:sz w:val="18"/>
              </w:rPr>
              <w:t>1.178.595.600</w:t>
            </w:r>
          </w:p>
        </w:tc>
        <w:tc>
          <w:tcPr>
            <w:tcW w:w="1511" w:type="dxa"/>
            <w:shd w:val="clear" w:color="auto" w:fill="D9D9D9"/>
          </w:tcPr>
          <w:p>
            <w:pPr>
              <w:pStyle w:val="TableParagraph"/>
              <w:spacing w:line="186" w:lineRule="exact"/>
              <w:ind w:right="97"/>
              <w:jc w:val="right"/>
              <w:rPr>
                <w:rFonts w:ascii="Liberation Sans Narrow"/>
                <w:b/>
                <w:sz w:val="18"/>
              </w:rPr>
            </w:pPr>
            <w:r>
              <w:rPr>
                <w:rFonts w:ascii="Liberation Sans Narrow"/>
                <w:b/>
                <w:sz w:val="18"/>
              </w:rPr>
              <w:t>600.148.650</w:t>
            </w:r>
          </w:p>
        </w:tc>
      </w:tr>
    </w:tbl>
    <w:p>
      <w:pPr>
        <w:pStyle w:val="BodyText"/>
        <w:spacing w:line="242" w:lineRule="auto" w:before="114"/>
        <w:ind w:left="1541" w:right="1489"/>
      </w:pPr>
      <w:r>
        <w:rPr/>
        <w:t>Realisasi Pendapatan Retribusi Pelayanan persampahan/Kebersihan TA 2021 sebesar Rp, 1.209.442.250 atau 80.63 % dari anggarannya sebesar Rp 1.500.000.000. atau</w:t>
      </w:r>
    </w:p>
    <w:p>
      <w:pPr>
        <w:pStyle w:val="BodyText"/>
        <w:spacing w:line="251" w:lineRule="exact"/>
        <w:ind w:left="1541"/>
      </w:pPr>
      <w:r>
        <w:rPr/>
        <w:t>119.39 % dari realisasi pada TA 2020 sebesar Rp. 1.012.955.000.</w:t>
      </w:r>
    </w:p>
    <w:p>
      <w:pPr>
        <w:spacing w:after="0" w:line="251" w:lineRule="exact"/>
        <w:sectPr>
          <w:pgSz w:w="12240" w:h="18720"/>
          <w:pgMar w:header="1024" w:footer="2406" w:top="2240" w:bottom="2600" w:left="1440" w:right="60"/>
        </w:sectPr>
      </w:pPr>
    </w:p>
    <w:p>
      <w:pPr>
        <w:pStyle w:val="BodyText"/>
        <w:spacing w:before="11"/>
        <w:rPr>
          <w:sz w:val="15"/>
        </w:rPr>
      </w:pPr>
    </w:p>
    <w:p>
      <w:pPr>
        <w:pStyle w:val="BodyText"/>
        <w:spacing w:line="252" w:lineRule="exact" w:before="91"/>
        <w:ind w:left="1541"/>
        <w:jc w:val="both"/>
      </w:pPr>
      <w:r>
        <w:rPr/>
        <w:t>Realisasi Retribusi Pemakaian kekayaan daerah TA 2021 sebesar Rp. 241.551.000 atau</w:t>
      </w:r>
    </w:p>
    <w:p>
      <w:pPr>
        <w:pStyle w:val="BodyText"/>
        <w:ind w:left="1541" w:right="1490"/>
        <w:jc w:val="both"/>
      </w:pPr>
      <w:r>
        <w:rPr/>
        <w:t>109.80 % dari realisasi pada TA 2020 sebesar Rp 220.000.000. atau 145.2 % dari realisasi pada TA 2020 sebesar Rp. 165.640.000.</w:t>
      </w:r>
    </w:p>
    <w:p>
      <w:pPr>
        <w:pStyle w:val="BodyText"/>
        <w:spacing w:before="118"/>
        <w:ind w:left="1541" w:right="1503"/>
        <w:jc w:val="both"/>
      </w:pPr>
      <w:r>
        <w:rPr/>
        <w:t>Realisasi Retribusi Hasil Kerja sama Pemanfaatan BMD TA 2021 sebesar Rp. 327.751.000 dari anggarannya sebesar Rp 0.00 atau 0.00 % dari realisasi pada TA 2020 sebesar Rp</w:t>
      </w:r>
      <w:r>
        <w:rPr>
          <w:spacing w:val="2"/>
        </w:rPr>
        <w:t> </w:t>
      </w:r>
      <w:r>
        <w:rPr/>
        <w:t>0.00.</w:t>
      </w:r>
    </w:p>
    <w:p>
      <w:pPr>
        <w:pStyle w:val="BodyText"/>
        <w:spacing w:before="121"/>
        <w:ind w:left="1541" w:right="1496"/>
        <w:jc w:val="both"/>
      </w:pPr>
      <w:r>
        <w:rPr/>
        <w:t>Pendapatan retribusi Pelayanan persampahan /Kebersihan diatur dengan Perda no.03/2011 dan Pendapatan Retribusi Pemakaian kekayaan Daerah di atur Perda no. 17 tahun 2018, serta Realisasi Retribusi Hasil Kerja sama Pemanfaatan BMD TA 2021</w:t>
      </w:r>
    </w:p>
    <w:p>
      <w:pPr>
        <w:pStyle w:val="BodyText"/>
        <w:spacing w:before="121"/>
        <w:ind w:left="1541" w:right="1488"/>
        <w:jc w:val="both"/>
      </w:pPr>
      <w:r>
        <w:rPr/>
        <w:t>Ditambahkan rincian pendapatan misalnya pendapatan retribusi pelayanan pasar-LRA sebagai berikut:</w:t>
      </w:r>
    </w:p>
    <w:p>
      <w:pPr>
        <w:pStyle w:val="Heading2"/>
        <w:numPr>
          <w:ilvl w:val="1"/>
          <w:numId w:val="19"/>
        </w:numPr>
        <w:tabs>
          <w:tab w:pos="1269" w:val="left" w:leader="none"/>
        </w:tabs>
        <w:spacing w:line="240" w:lineRule="auto" w:before="123" w:after="0"/>
        <w:ind w:left="1269" w:right="0" w:hanging="293"/>
        <w:jc w:val="left"/>
      </w:pPr>
      <w:r>
        <w:rPr/>
        <w:t>BELANJA</w:t>
      </w:r>
    </w:p>
    <w:p>
      <w:pPr>
        <w:pStyle w:val="BodyText"/>
        <w:spacing w:before="118"/>
        <w:ind w:left="1541" w:right="1503"/>
        <w:jc w:val="both"/>
      </w:pPr>
      <w:r>
        <w:rPr/>
        <w:t>Belanja meliputi Belanja Operasi (BO), dan Belanja Modal (BM). Anggaran dan realisasi belanja TA 2021 serta realisasi TA 2020 adalah sebagai berikut:</w:t>
      </w:r>
    </w:p>
    <w:p>
      <w:pPr>
        <w:pStyle w:val="BodyText"/>
        <w:spacing w:before="9"/>
        <w:rPr>
          <w:sz w:val="10"/>
        </w:rPr>
      </w:pP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
        <w:gridCol w:w="1812"/>
        <w:gridCol w:w="1572"/>
        <w:gridCol w:w="1540"/>
        <w:gridCol w:w="708"/>
        <w:gridCol w:w="1552"/>
        <w:gridCol w:w="1508"/>
      </w:tblGrid>
      <w:tr>
        <w:trPr>
          <w:trHeight w:val="205" w:hRule="atLeast"/>
        </w:trPr>
        <w:tc>
          <w:tcPr>
            <w:tcW w:w="2096" w:type="dxa"/>
            <w:gridSpan w:val="2"/>
            <w:vMerge w:val="restart"/>
            <w:shd w:val="clear" w:color="auto" w:fill="D9D9D9"/>
          </w:tcPr>
          <w:p>
            <w:pPr>
              <w:pStyle w:val="TableParagraph"/>
              <w:spacing w:before="106"/>
              <w:ind w:left="507"/>
              <w:rPr>
                <w:rFonts w:ascii="Liberation Sans Narrow"/>
                <w:b/>
                <w:sz w:val="18"/>
              </w:rPr>
            </w:pPr>
            <w:r>
              <w:rPr>
                <w:rFonts w:ascii="Liberation Sans Narrow"/>
                <w:b/>
                <w:sz w:val="18"/>
              </w:rPr>
              <w:t>Belanja Daerah</w:t>
            </w:r>
          </w:p>
        </w:tc>
        <w:tc>
          <w:tcPr>
            <w:tcW w:w="3820" w:type="dxa"/>
            <w:gridSpan w:val="3"/>
            <w:shd w:val="clear" w:color="auto" w:fill="D9D9D9"/>
          </w:tcPr>
          <w:p>
            <w:pPr>
              <w:pStyle w:val="TableParagraph"/>
              <w:spacing w:line="186" w:lineRule="exact"/>
              <w:ind w:left="1530" w:right="1481"/>
              <w:jc w:val="center"/>
              <w:rPr>
                <w:rFonts w:ascii="Liberation Sans Narrow"/>
                <w:b/>
                <w:sz w:val="18"/>
              </w:rPr>
            </w:pPr>
            <w:r>
              <w:rPr>
                <w:rFonts w:ascii="Liberation Sans Narrow"/>
                <w:b/>
                <w:sz w:val="18"/>
              </w:rPr>
              <w:t>TA 2021</w:t>
            </w:r>
          </w:p>
        </w:tc>
        <w:tc>
          <w:tcPr>
            <w:tcW w:w="1552" w:type="dxa"/>
            <w:shd w:val="clear" w:color="auto" w:fill="D9D9D9"/>
          </w:tcPr>
          <w:p>
            <w:pPr>
              <w:pStyle w:val="TableParagraph"/>
              <w:spacing w:line="186" w:lineRule="exact"/>
              <w:ind w:left="512"/>
              <w:rPr>
                <w:rFonts w:ascii="Liberation Sans Narrow"/>
                <w:b/>
                <w:sz w:val="18"/>
              </w:rPr>
            </w:pPr>
            <w:r>
              <w:rPr>
                <w:rFonts w:ascii="Liberation Sans Narrow"/>
                <w:b/>
                <w:sz w:val="18"/>
              </w:rPr>
              <w:t>TA 2020</w:t>
            </w:r>
          </w:p>
        </w:tc>
        <w:tc>
          <w:tcPr>
            <w:tcW w:w="1508" w:type="dxa"/>
            <w:shd w:val="clear" w:color="auto" w:fill="D9D9D9"/>
          </w:tcPr>
          <w:p>
            <w:pPr>
              <w:pStyle w:val="TableParagraph"/>
              <w:spacing w:line="186" w:lineRule="exact"/>
              <w:ind w:left="333"/>
              <w:rPr>
                <w:rFonts w:ascii="Liberation Sans Narrow"/>
                <w:b/>
                <w:sz w:val="18"/>
              </w:rPr>
            </w:pPr>
            <w:r>
              <w:rPr>
                <w:rFonts w:ascii="Liberation Sans Narrow"/>
                <w:b/>
                <w:sz w:val="18"/>
              </w:rPr>
              <w:t>Naik/(Turun)</w:t>
            </w:r>
          </w:p>
        </w:tc>
      </w:tr>
      <w:tr>
        <w:trPr>
          <w:trHeight w:val="205" w:hRule="atLeast"/>
        </w:trPr>
        <w:tc>
          <w:tcPr>
            <w:tcW w:w="2096" w:type="dxa"/>
            <w:gridSpan w:val="2"/>
            <w:vMerge/>
            <w:tcBorders>
              <w:top w:val="nil"/>
            </w:tcBorders>
            <w:shd w:val="clear" w:color="auto" w:fill="D9D9D9"/>
          </w:tcPr>
          <w:p>
            <w:pPr>
              <w:rPr>
                <w:sz w:val="2"/>
                <w:szCs w:val="2"/>
              </w:rPr>
            </w:pPr>
          </w:p>
        </w:tc>
        <w:tc>
          <w:tcPr>
            <w:tcW w:w="1572" w:type="dxa"/>
            <w:shd w:val="clear" w:color="auto" w:fill="D9D9D9"/>
          </w:tcPr>
          <w:p>
            <w:pPr>
              <w:pStyle w:val="TableParagraph"/>
              <w:spacing w:line="186" w:lineRule="exact"/>
              <w:ind w:left="292"/>
              <w:rPr>
                <w:rFonts w:ascii="Liberation Sans Narrow"/>
                <w:b/>
                <w:sz w:val="18"/>
              </w:rPr>
            </w:pPr>
            <w:r>
              <w:rPr>
                <w:rFonts w:ascii="Liberation Sans Narrow"/>
                <w:b/>
                <w:sz w:val="18"/>
              </w:rPr>
              <w:t>Anggaran (Rp)</w:t>
            </w:r>
          </w:p>
        </w:tc>
        <w:tc>
          <w:tcPr>
            <w:tcW w:w="1540" w:type="dxa"/>
            <w:shd w:val="clear" w:color="auto" w:fill="D9D9D9"/>
          </w:tcPr>
          <w:p>
            <w:pPr>
              <w:pStyle w:val="TableParagraph"/>
              <w:spacing w:line="186" w:lineRule="exact"/>
              <w:ind w:left="296"/>
              <w:rPr>
                <w:rFonts w:ascii="Liberation Sans Narrow"/>
                <w:b/>
                <w:sz w:val="18"/>
              </w:rPr>
            </w:pPr>
            <w:r>
              <w:rPr>
                <w:rFonts w:ascii="Liberation Sans Narrow"/>
                <w:b/>
                <w:sz w:val="18"/>
              </w:rPr>
              <w:t>Realisasi (Rp)</w:t>
            </w:r>
          </w:p>
        </w:tc>
        <w:tc>
          <w:tcPr>
            <w:tcW w:w="708" w:type="dxa"/>
            <w:shd w:val="clear" w:color="auto" w:fill="D9D9D9"/>
          </w:tcPr>
          <w:p>
            <w:pPr>
              <w:pStyle w:val="TableParagraph"/>
              <w:spacing w:line="186" w:lineRule="exact"/>
              <w:ind w:left="51"/>
              <w:jc w:val="center"/>
              <w:rPr>
                <w:rFonts w:ascii="Liberation Sans Narrow"/>
                <w:b/>
                <w:sz w:val="18"/>
              </w:rPr>
            </w:pPr>
            <w:r>
              <w:rPr>
                <w:rFonts w:ascii="Liberation Sans Narrow"/>
                <w:b/>
                <w:sz w:val="18"/>
              </w:rPr>
              <w:t>%</w:t>
            </w:r>
          </w:p>
        </w:tc>
        <w:tc>
          <w:tcPr>
            <w:tcW w:w="1552" w:type="dxa"/>
            <w:shd w:val="clear" w:color="auto" w:fill="D9D9D9"/>
          </w:tcPr>
          <w:p>
            <w:pPr>
              <w:pStyle w:val="TableParagraph"/>
              <w:spacing w:line="186" w:lineRule="exact"/>
              <w:ind w:left="305"/>
              <w:rPr>
                <w:rFonts w:ascii="Liberation Sans Narrow"/>
                <w:b/>
                <w:sz w:val="18"/>
              </w:rPr>
            </w:pPr>
            <w:r>
              <w:rPr>
                <w:rFonts w:ascii="Liberation Sans Narrow"/>
                <w:b/>
                <w:sz w:val="18"/>
              </w:rPr>
              <w:t>Realisasi (Rp)</w:t>
            </w:r>
          </w:p>
        </w:tc>
        <w:tc>
          <w:tcPr>
            <w:tcW w:w="1508" w:type="dxa"/>
            <w:shd w:val="clear" w:color="auto" w:fill="D9D9D9"/>
          </w:tcPr>
          <w:p>
            <w:pPr>
              <w:pStyle w:val="TableParagraph"/>
              <w:spacing w:line="186" w:lineRule="exact"/>
              <w:ind w:left="602" w:right="561"/>
              <w:jc w:val="center"/>
              <w:rPr>
                <w:rFonts w:ascii="Liberation Sans Narrow"/>
                <w:b/>
                <w:sz w:val="18"/>
              </w:rPr>
            </w:pPr>
            <w:r>
              <w:rPr>
                <w:rFonts w:ascii="Liberation Sans Narrow"/>
                <w:b/>
                <w:sz w:val="18"/>
              </w:rPr>
              <w:t>(Rp)</w:t>
            </w:r>
          </w:p>
        </w:tc>
      </w:tr>
      <w:tr>
        <w:trPr>
          <w:trHeight w:val="210" w:hRule="atLeast"/>
        </w:trPr>
        <w:tc>
          <w:tcPr>
            <w:tcW w:w="284" w:type="dxa"/>
          </w:tcPr>
          <w:p>
            <w:pPr>
              <w:pStyle w:val="TableParagraph"/>
              <w:spacing w:line="190" w:lineRule="exact"/>
              <w:ind w:left="107"/>
              <w:rPr>
                <w:rFonts w:ascii="Liberation Sans Narrow"/>
                <w:sz w:val="18"/>
              </w:rPr>
            </w:pPr>
            <w:r>
              <w:rPr>
                <w:rFonts w:ascii="Liberation Sans Narrow"/>
                <w:sz w:val="18"/>
              </w:rPr>
              <w:t>1</w:t>
            </w:r>
          </w:p>
        </w:tc>
        <w:tc>
          <w:tcPr>
            <w:tcW w:w="1812" w:type="dxa"/>
          </w:tcPr>
          <w:p>
            <w:pPr>
              <w:pStyle w:val="TableParagraph"/>
              <w:spacing w:line="190" w:lineRule="exact"/>
              <w:ind w:left="106"/>
              <w:rPr>
                <w:rFonts w:ascii="Liberation Sans Narrow"/>
                <w:sz w:val="18"/>
              </w:rPr>
            </w:pPr>
            <w:r>
              <w:rPr>
                <w:rFonts w:ascii="Liberation Sans Narrow"/>
                <w:sz w:val="18"/>
              </w:rPr>
              <w:t>Belanja Operasi (BO)</w:t>
            </w:r>
          </w:p>
        </w:tc>
        <w:tc>
          <w:tcPr>
            <w:tcW w:w="1572" w:type="dxa"/>
          </w:tcPr>
          <w:p>
            <w:pPr>
              <w:pStyle w:val="TableParagraph"/>
              <w:spacing w:line="190" w:lineRule="exact"/>
              <w:ind w:right="95"/>
              <w:jc w:val="right"/>
              <w:rPr>
                <w:rFonts w:ascii="Liberation Sans Narrow"/>
                <w:sz w:val="18"/>
              </w:rPr>
            </w:pPr>
            <w:r>
              <w:rPr>
                <w:rFonts w:ascii="Liberation Sans Narrow"/>
                <w:sz w:val="18"/>
              </w:rPr>
              <w:t>25.449.520.442</w:t>
            </w:r>
          </w:p>
        </w:tc>
        <w:tc>
          <w:tcPr>
            <w:tcW w:w="1540" w:type="dxa"/>
          </w:tcPr>
          <w:p>
            <w:pPr>
              <w:pStyle w:val="TableParagraph"/>
              <w:spacing w:line="190" w:lineRule="exact"/>
              <w:ind w:right="94"/>
              <w:jc w:val="right"/>
              <w:rPr>
                <w:rFonts w:ascii="Liberation Sans Narrow"/>
                <w:sz w:val="18"/>
              </w:rPr>
            </w:pPr>
            <w:r>
              <w:rPr>
                <w:rFonts w:ascii="Liberation Sans Narrow"/>
                <w:sz w:val="18"/>
              </w:rPr>
              <w:t>23.331.708.356</w:t>
            </w:r>
          </w:p>
        </w:tc>
        <w:tc>
          <w:tcPr>
            <w:tcW w:w="708" w:type="dxa"/>
          </w:tcPr>
          <w:p>
            <w:pPr>
              <w:pStyle w:val="TableParagraph"/>
              <w:spacing w:line="190" w:lineRule="exact"/>
              <w:ind w:left="212" w:right="75"/>
              <w:jc w:val="center"/>
              <w:rPr>
                <w:rFonts w:ascii="Liberation Sans Narrow"/>
                <w:sz w:val="18"/>
              </w:rPr>
            </w:pPr>
            <w:r>
              <w:rPr>
                <w:rFonts w:ascii="Liberation Sans Narrow"/>
                <w:sz w:val="18"/>
              </w:rPr>
              <w:t>91,68</w:t>
            </w:r>
          </w:p>
        </w:tc>
        <w:tc>
          <w:tcPr>
            <w:tcW w:w="1552" w:type="dxa"/>
          </w:tcPr>
          <w:p>
            <w:pPr>
              <w:pStyle w:val="TableParagraph"/>
              <w:spacing w:line="190" w:lineRule="exact"/>
              <w:ind w:right="94"/>
              <w:jc w:val="right"/>
              <w:rPr>
                <w:rFonts w:ascii="Liberation Sans Narrow"/>
                <w:sz w:val="18"/>
              </w:rPr>
            </w:pPr>
            <w:r>
              <w:rPr>
                <w:rFonts w:ascii="Liberation Sans Narrow"/>
                <w:sz w:val="18"/>
              </w:rPr>
              <w:t>19.871.918.277</w:t>
            </w:r>
          </w:p>
        </w:tc>
        <w:tc>
          <w:tcPr>
            <w:tcW w:w="1508" w:type="dxa"/>
          </w:tcPr>
          <w:p>
            <w:pPr>
              <w:pStyle w:val="TableParagraph"/>
              <w:spacing w:line="190" w:lineRule="exact"/>
              <w:ind w:right="97"/>
              <w:jc w:val="right"/>
              <w:rPr>
                <w:rFonts w:ascii="Liberation Sans Narrow"/>
                <w:sz w:val="18"/>
              </w:rPr>
            </w:pPr>
            <w:r>
              <w:rPr>
                <w:rFonts w:ascii="Liberation Sans Narrow"/>
                <w:sz w:val="18"/>
              </w:rPr>
              <w:t>3.459.790.079</w:t>
            </w:r>
          </w:p>
        </w:tc>
      </w:tr>
      <w:tr>
        <w:trPr>
          <w:trHeight w:val="206" w:hRule="atLeast"/>
        </w:trPr>
        <w:tc>
          <w:tcPr>
            <w:tcW w:w="284" w:type="dxa"/>
          </w:tcPr>
          <w:p>
            <w:pPr>
              <w:pStyle w:val="TableParagraph"/>
              <w:spacing w:line="186" w:lineRule="exact"/>
              <w:ind w:left="107"/>
              <w:rPr>
                <w:rFonts w:ascii="Liberation Sans Narrow"/>
                <w:sz w:val="18"/>
              </w:rPr>
            </w:pPr>
            <w:r>
              <w:rPr>
                <w:rFonts w:ascii="Liberation Sans Narrow"/>
                <w:sz w:val="18"/>
              </w:rPr>
              <w:t>2</w:t>
            </w:r>
          </w:p>
        </w:tc>
        <w:tc>
          <w:tcPr>
            <w:tcW w:w="1812" w:type="dxa"/>
          </w:tcPr>
          <w:p>
            <w:pPr>
              <w:pStyle w:val="TableParagraph"/>
              <w:spacing w:line="186" w:lineRule="exact"/>
              <w:ind w:left="106"/>
              <w:rPr>
                <w:rFonts w:ascii="Liberation Sans Narrow"/>
                <w:sz w:val="18"/>
              </w:rPr>
            </w:pPr>
            <w:r>
              <w:rPr>
                <w:rFonts w:ascii="Liberation Sans Narrow"/>
                <w:sz w:val="18"/>
              </w:rPr>
              <w:t>Belanja Modal (BM)</w:t>
            </w:r>
          </w:p>
        </w:tc>
        <w:tc>
          <w:tcPr>
            <w:tcW w:w="1572" w:type="dxa"/>
          </w:tcPr>
          <w:p>
            <w:pPr>
              <w:pStyle w:val="TableParagraph"/>
              <w:spacing w:line="186" w:lineRule="exact"/>
              <w:ind w:right="95"/>
              <w:jc w:val="right"/>
              <w:rPr>
                <w:rFonts w:ascii="Liberation Sans Narrow"/>
                <w:sz w:val="18"/>
              </w:rPr>
            </w:pPr>
            <w:r>
              <w:rPr>
                <w:rFonts w:ascii="Liberation Sans Narrow"/>
                <w:sz w:val="18"/>
              </w:rPr>
              <w:t>7.865.375.156</w:t>
            </w:r>
          </w:p>
        </w:tc>
        <w:tc>
          <w:tcPr>
            <w:tcW w:w="1540" w:type="dxa"/>
          </w:tcPr>
          <w:p>
            <w:pPr>
              <w:pStyle w:val="TableParagraph"/>
              <w:spacing w:line="186" w:lineRule="exact"/>
              <w:ind w:right="94"/>
              <w:jc w:val="right"/>
              <w:rPr>
                <w:rFonts w:ascii="Liberation Sans Narrow"/>
                <w:sz w:val="18"/>
              </w:rPr>
            </w:pPr>
            <w:r>
              <w:rPr>
                <w:rFonts w:ascii="Liberation Sans Narrow"/>
                <w:sz w:val="18"/>
              </w:rPr>
              <w:t>6.951.861.942</w:t>
            </w:r>
          </w:p>
        </w:tc>
        <w:tc>
          <w:tcPr>
            <w:tcW w:w="708" w:type="dxa"/>
          </w:tcPr>
          <w:p>
            <w:pPr>
              <w:pStyle w:val="TableParagraph"/>
              <w:spacing w:line="186" w:lineRule="exact"/>
              <w:ind w:left="212" w:right="75"/>
              <w:jc w:val="center"/>
              <w:rPr>
                <w:rFonts w:ascii="Liberation Sans Narrow"/>
                <w:sz w:val="18"/>
              </w:rPr>
            </w:pPr>
            <w:r>
              <w:rPr>
                <w:rFonts w:ascii="Liberation Sans Narrow"/>
                <w:sz w:val="18"/>
              </w:rPr>
              <w:t>88,39</w:t>
            </w:r>
          </w:p>
        </w:tc>
        <w:tc>
          <w:tcPr>
            <w:tcW w:w="1552" w:type="dxa"/>
          </w:tcPr>
          <w:p>
            <w:pPr>
              <w:pStyle w:val="TableParagraph"/>
              <w:spacing w:line="186" w:lineRule="exact"/>
              <w:ind w:right="126"/>
              <w:jc w:val="right"/>
              <w:rPr>
                <w:rFonts w:ascii="Liberation Sans Narrow"/>
                <w:sz w:val="18"/>
              </w:rPr>
            </w:pPr>
            <w:r>
              <w:rPr>
                <w:rFonts w:ascii="Liberation Sans Narrow"/>
                <w:sz w:val="18"/>
              </w:rPr>
              <w:t>1.667.560.400</w:t>
            </w:r>
          </w:p>
        </w:tc>
        <w:tc>
          <w:tcPr>
            <w:tcW w:w="1508" w:type="dxa"/>
          </w:tcPr>
          <w:p>
            <w:pPr>
              <w:pStyle w:val="TableParagraph"/>
              <w:spacing w:line="186" w:lineRule="exact"/>
              <w:ind w:right="97"/>
              <w:jc w:val="right"/>
              <w:rPr>
                <w:rFonts w:ascii="Liberation Sans Narrow"/>
                <w:sz w:val="18"/>
              </w:rPr>
            </w:pPr>
            <w:r>
              <w:rPr>
                <w:rFonts w:ascii="Liberation Sans Narrow"/>
                <w:sz w:val="18"/>
              </w:rPr>
              <w:t>5.284.301.542</w:t>
            </w:r>
          </w:p>
        </w:tc>
      </w:tr>
      <w:tr>
        <w:trPr>
          <w:trHeight w:val="205" w:hRule="atLeast"/>
        </w:trPr>
        <w:tc>
          <w:tcPr>
            <w:tcW w:w="2096" w:type="dxa"/>
            <w:gridSpan w:val="2"/>
            <w:shd w:val="clear" w:color="auto" w:fill="D7D7D7"/>
          </w:tcPr>
          <w:p>
            <w:pPr>
              <w:pStyle w:val="TableParagraph"/>
              <w:spacing w:line="186" w:lineRule="exact"/>
              <w:ind w:left="825" w:right="703"/>
              <w:jc w:val="center"/>
              <w:rPr>
                <w:rFonts w:ascii="Liberation Sans Narrow"/>
                <w:b/>
                <w:sz w:val="18"/>
              </w:rPr>
            </w:pPr>
            <w:r>
              <w:rPr>
                <w:rFonts w:ascii="Liberation Sans Narrow"/>
                <w:b/>
                <w:sz w:val="18"/>
              </w:rPr>
              <w:t>Jumlah</w:t>
            </w:r>
          </w:p>
        </w:tc>
        <w:tc>
          <w:tcPr>
            <w:tcW w:w="1572" w:type="dxa"/>
            <w:shd w:val="clear" w:color="auto" w:fill="D7D7D7"/>
          </w:tcPr>
          <w:p>
            <w:pPr>
              <w:pStyle w:val="TableParagraph"/>
              <w:spacing w:line="186" w:lineRule="exact"/>
              <w:ind w:right="95"/>
              <w:jc w:val="right"/>
              <w:rPr>
                <w:rFonts w:ascii="Liberation Sans Narrow"/>
                <w:b/>
                <w:sz w:val="18"/>
              </w:rPr>
            </w:pPr>
            <w:r>
              <w:rPr>
                <w:rFonts w:ascii="Liberation Sans Narrow"/>
                <w:b/>
                <w:sz w:val="18"/>
              </w:rPr>
              <w:t>33.314.895.598</w:t>
            </w:r>
          </w:p>
        </w:tc>
        <w:tc>
          <w:tcPr>
            <w:tcW w:w="1540" w:type="dxa"/>
            <w:shd w:val="clear" w:color="auto" w:fill="D7D7D7"/>
          </w:tcPr>
          <w:p>
            <w:pPr>
              <w:pStyle w:val="TableParagraph"/>
              <w:spacing w:line="186" w:lineRule="exact"/>
              <w:ind w:right="94"/>
              <w:jc w:val="right"/>
              <w:rPr>
                <w:rFonts w:ascii="Liberation Sans Narrow"/>
                <w:b/>
                <w:sz w:val="18"/>
              </w:rPr>
            </w:pPr>
            <w:r>
              <w:rPr>
                <w:rFonts w:ascii="Liberation Sans Narrow"/>
                <w:b/>
                <w:sz w:val="18"/>
              </w:rPr>
              <w:t>30.283.570.298</w:t>
            </w:r>
          </w:p>
        </w:tc>
        <w:tc>
          <w:tcPr>
            <w:tcW w:w="708" w:type="dxa"/>
            <w:shd w:val="clear" w:color="auto" w:fill="D7D7D7"/>
          </w:tcPr>
          <w:p>
            <w:pPr>
              <w:pStyle w:val="TableParagraph"/>
              <w:spacing w:line="186" w:lineRule="exact"/>
              <w:ind w:left="212" w:right="75"/>
              <w:jc w:val="center"/>
              <w:rPr>
                <w:rFonts w:ascii="Liberation Sans Narrow"/>
                <w:b/>
                <w:sz w:val="18"/>
              </w:rPr>
            </w:pPr>
            <w:r>
              <w:rPr>
                <w:rFonts w:ascii="Liberation Sans Narrow"/>
                <w:b/>
                <w:sz w:val="18"/>
              </w:rPr>
              <w:t>90,90</w:t>
            </w:r>
          </w:p>
        </w:tc>
        <w:tc>
          <w:tcPr>
            <w:tcW w:w="1552" w:type="dxa"/>
            <w:shd w:val="clear" w:color="auto" w:fill="D7D7D7"/>
          </w:tcPr>
          <w:p>
            <w:pPr>
              <w:pStyle w:val="TableParagraph"/>
              <w:spacing w:line="186" w:lineRule="exact"/>
              <w:ind w:right="94"/>
              <w:jc w:val="right"/>
              <w:rPr>
                <w:rFonts w:ascii="Liberation Sans Narrow"/>
                <w:b/>
                <w:sz w:val="18"/>
              </w:rPr>
            </w:pPr>
            <w:r>
              <w:rPr>
                <w:rFonts w:ascii="Liberation Sans Narrow"/>
                <w:b/>
                <w:sz w:val="18"/>
              </w:rPr>
              <w:t>21.539.478.677</w:t>
            </w:r>
          </w:p>
        </w:tc>
        <w:tc>
          <w:tcPr>
            <w:tcW w:w="1508" w:type="dxa"/>
            <w:shd w:val="clear" w:color="auto" w:fill="D7D7D7"/>
          </w:tcPr>
          <w:p>
            <w:pPr>
              <w:pStyle w:val="TableParagraph"/>
              <w:spacing w:line="186" w:lineRule="exact"/>
              <w:ind w:right="97"/>
              <w:jc w:val="right"/>
              <w:rPr>
                <w:rFonts w:ascii="Liberation Sans Narrow"/>
                <w:b/>
                <w:sz w:val="18"/>
              </w:rPr>
            </w:pPr>
            <w:r>
              <w:rPr>
                <w:rFonts w:ascii="Liberation Sans Narrow"/>
                <w:b/>
                <w:sz w:val="18"/>
              </w:rPr>
              <w:t>8.744.091.621</w:t>
            </w:r>
          </w:p>
        </w:tc>
      </w:tr>
    </w:tbl>
    <w:p>
      <w:pPr>
        <w:pStyle w:val="BodyText"/>
        <w:spacing w:before="115"/>
        <w:ind w:left="1541" w:right="1492"/>
        <w:jc w:val="both"/>
      </w:pPr>
      <w:r>
        <w:rPr/>
        <w:t>Jumlah Realisasi Belanja pada TA 2021 sebesar Rp. 30.283.570.298 atau 90,90 % dari anggaran sebesar Rp. 33.314.895.598 dan 64,65% dari  realisasi  TA  2020  sebesar Rp. 21.539.478.677 dapat dijelaskan sebagai</w:t>
      </w:r>
      <w:r>
        <w:rPr>
          <w:spacing w:val="-7"/>
        </w:rPr>
        <w:t> </w:t>
      </w:r>
      <w:r>
        <w:rPr/>
        <w:t>berikut:</w:t>
      </w:r>
    </w:p>
    <w:p>
      <w:pPr>
        <w:pStyle w:val="Heading2"/>
        <w:numPr>
          <w:ilvl w:val="3"/>
          <w:numId w:val="20"/>
        </w:numPr>
        <w:tabs>
          <w:tab w:pos="2393" w:val="left" w:leader="none"/>
        </w:tabs>
        <w:spacing w:line="240" w:lineRule="auto" w:before="125" w:after="0"/>
        <w:ind w:left="2393" w:right="0" w:hanging="852"/>
        <w:jc w:val="both"/>
      </w:pPr>
      <w:r>
        <w:rPr/>
        <w:t>Belanja Operasi (BO)</w:t>
      </w:r>
    </w:p>
    <w:p>
      <w:pPr>
        <w:pStyle w:val="BodyText"/>
        <w:spacing w:before="115"/>
        <w:ind w:left="1965" w:right="1488"/>
        <w:jc w:val="both"/>
      </w:pPr>
      <w:r>
        <w:rPr/>
        <w:t>Belanja Operasi (BO) Dinas Lingkungan Hidup Kabupaten Cilacap TA 2021 dan TA 2020 meliputi Belanja Pegawai, Belanja Barang dan Jasa, yaitu sebagai berikut:</w:t>
      </w:r>
    </w:p>
    <w:p>
      <w:pPr>
        <w:pStyle w:val="BodyText"/>
        <w:rPr>
          <w:sz w:val="11"/>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
        <w:gridCol w:w="2013"/>
        <w:gridCol w:w="1508"/>
        <w:gridCol w:w="1496"/>
        <w:gridCol w:w="660"/>
        <w:gridCol w:w="1501"/>
        <w:gridCol w:w="1465"/>
      </w:tblGrid>
      <w:tr>
        <w:trPr>
          <w:trHeight w:val="206" w:hRule="atLeast"/>
        </w:trPr>
        <w:tc>
          <w:tcPr>
            <w:tcW w:w="2289" w:type="dxa"/>
            <w:gridSpan w:val="2"/>
            <w:vMerge w:val="restart"/>
            <w:shd w:val="clear" w:color="auto" w:fill="D9D9D9"/>
          </w:tcPr>
          <w:p>
            <w:pPr>
              <w:pStyle w:val="TableParagraph"/>
              <w:spacing w:before="107"/>
              <w:ind w:left="402"/>
              <w:rPr>
                <w:rFonts w:ascii="Liberation Sans Narrow"/>
                <w:b/>
                <w:sz w:val="18"/>
              </w:rPr>
            </w:pPr>
            <w:r>
              <w:rPr>
                <w:rFonts w:ascii="Liberation Sans Narrow"/>
                <w:b/>
                <w:sz w:val="18"/>
              </w:rPr>
              <w:t>Belanja Operasi (BO)</w:t>
            </w:r>
          </w:p>
        </w:tc>
        <w:tc>
          <w:tcPr>
            <w:tcW w:w="3664" w:type="dxa"/>
            <w:gridSpan w:val="3"/>
            <w:shd w:val="clear" w:color="auto" w:fill="D9D9D9"/>
          </w:tcPr>
          <w:p>
            <w:pPr>
              <w:pStyle w:val="TableParagraph"/>
              <w:spacing w:line="187" w:lineRule="exact"/>
              <w:ind w:left="1525" w:right="1522"/>
              <w:jc w:val="center"/>
              <w:rPr>
                <w:rFonts w:ascii="Liberation Sans Narrow"/>
                <w:b/>
                <w:sz w:val="18"/>
              </w:rPr>
            </w:pPr>
            <w:r>
              <w:rPr>
                <w:rFonts w:ascii="Liberation Sans Narrow"/>
                <w:b/>
                <w:sz w:val="18"/>
              </w:rPr>
              <w:t>TA 2021</w:t>
            </w:r>
          </w:p>
        </w:tc>
        <w:tc>
          <w:tcPr>
            <w:tcW w:w="1501" w:type="dxa"/>
            <w:shd w:val="clear" w:color="auto" w:fill="D9D9D9"/>
          </w:tcPr>
          <w:p>
            <w:pPr>
              <w:pStyle w:val="TableParagraph"/>
              <w:spacing w:line="187" w:lineRule="exact"/>
              <w:ind w:left="460"/>
              <w:rPr>
                <w:rFonts w:ascii="Liberation Sans Narrow"/>
                <w:b/>
                <w:sz w:val="18"/>
              </w:rPr>
            </w:pPr>
            <w:r>
              <w:rPr>
                <w:rFonts w:ascii="Liberation Sans Narrow"/>
                <w:b/>
                <w:sz w:val="18"/>
              </w:rPr>
              <w:t>TA 2020</w:t>
            </w:r>
          </w:p>
        </w:tc>
        <w:tc>
          <w:tcPr>
            <w:tcW w:w="1465" w:type="dxa"/>
            <w:vMerge w:val="restart"/>
            <w:shd w:val="clear" w:color="auto" w:fill="D9D9D9"/>
          </w:tcPr>
          <w:p>
            <w:pPr>
              <w:pStyle w:val="TableParagraph"/>
              <w:spacing w:line="204" w:lineRule="exact" w:before="8"/>
              <w:ind w:left="579" w:right="218" w:hanging="232"/>
              <w:rPr>
                <w:rFonts w:ascii="Liberation Sans Narrow"/>
                <w:b/>
                <w:sz w:val="18"/>
              </w:rPr>
            </w:pPr>
            <w:r>
              <w:rPr>
                <w:rFonts w:ascii="Liberation Sans Narrow"/>
                <w:b/>
                <w:sz w:val="18"/>
              </w:rPr>
              <w:t>Naik/(Turun) (Rp)</w:t>
            </w:r>
          </w:p>
        </w:tc>
      </w:tr>
      <w:tr>
        <w:trPr>
          <w:trHeight w:val="205" w:hRule="atLeast"/>
        </w:trPr>
        <w:tc>
          <w:tcPr>
            <w:tcW w:w="2289" w:type="dxa"/>
            <w:gridSpan w:val="2"/>
            <w:vMerge/>
            <w:tcBorders>
              <w:top w:val="nil"/>
            </w:tcBorders>
            <w:shd w:val="clear" w:color="auto" w:fill="D9D9D9"/>
          </w:tcPr>
          <w:p>
            <w:pPr>
              <w:rPr>
                <w:sz w:val="2"/>
                <w:szCs w:val="2"/>
              </w:rPr>
            </w:pPr>
          </w:p>
        </w:tc>
        <w:tc>
          <w:tcPr>
            <w:tcW w:w="1508" w:type="dxa"/>
            <w:shd w:val="clear" w:color="auto" w:fill="D9D9D9"/>
          </w:tcPr>
          <w:p>
            <w:pPr>
              <w:pStyle w:val="TableParagraph"/>
              <w:spacing w:line="186" w:lineRule="exact"/>
              <w:ind w:left="294"/>
              <w:rPr>
                <w:rFonts w:ascii="Liberation Sans Narrow"/>
                <w:b/>
                <w:sz w:val="18"/>
              </w:rPr>
            </w:pPr>
            <w:r>
              <w:rPr>
                <w:rFonts w:ascii="Liberation Sans Narrow"/>
                <w:b/>
                <w:sz w:val="18"/>
              </w:rPr>
              <w:t>Anggaran (Rp)</w:t>
            </w:r>
          </w:p>
        </w:tc>
        <w:tc>
          <w:tcPr>
            <w:tcW w:w="1496" w:type="dxa"/>
            <w:shd w:val="clear" w:color="auto" w:fill="D9D9D9"/>
          </w:tcPr>
          <w:p>
            <w:pPr>
              <w:pStyle w:val="TableParagraph"/>
              <w:spacing w:line="186" w:lineRule="exact"/>
              <w:ind w:left="311"/>
              <w:rPr>
                <w:rFonts w:ascii="Liberation Sans Narrow"/>
                <w:b/>
                <w:sz w:val="18"/>
              </w:rPr>
            </w:pPr>
            <w:r>
              <w:rPr>
                <w:rFonts w:ascii="Liberation Sans Narrow"/>
                <w:b/>
                <w:sz w:val="18"/>
              </w:rPr>
              <w:t>Realisasi (Rp)</w:t>
            </w:r>
          </w:p>
        </w:tc>
        <w:tc>
          <w:tcPr>
            <w:tcW w:w="660" w:type="dxa"/>
            <w:shd w:val="clear" w:color="auto" w:fill="D9D9D9"/>
          </w:tcPr>
          <w:p>
            <w:pPr>
              <w:pStyle w:val="TableParagraph"/>
              <w:spacing w:line="186" w:lineRule="exact"/>
              <w:ind w:left="323"/>
              <w:rPr>
                <w:rFonts w:ascii="Liberation Sans Narrow"/>
                <w:b/>
                <w:sz w:val="18"/>
              </w:rPr>
            </w:pPr>
            <w:r>
              <w:rPr>
                <w:rFonts w:ascii="Liberation Sans Narrow"/>
                <w:b/>
                <w:sz w:val="18"/>
              </w:rPr>
              <w:t>%</w:t>
            </w:r>
          </w:p>
        </w:tc>
        <w:tc>
          <w:tcPr>
            <w:tcW w:w="1501" w:type="dxa"/>
            <w:shd w:val="clear" w:color="auto" w:fill="D9D9D9"/>
          </w:tcPr>
          <w:p>
            <w:pPr>
              <w:pStyle w:val="TableParagraph"/>
              <w:spacing w:line="186" w:lineRule="exact"/>
              <w:ind w:left="312"/>
              <w:rPr>
                <w:rFonts w:ascii="Liberation Sans Narrow"/>
                <w:b/>
                <w:sz w:val="18"/>
              </w:rPr>
            </w:pPr>
            <w:r>
              <w:rPr>
                <w:rFonts w:ascii="Liberation Sans Narrow"/>
                <w:b/>
                <w:sz w:val="18"/>
              </w:rPr>
              <w:t>Realisasi (Rp)</w:t>
            </w:r>
          </w:p>
        </w:tc>
        <w:tc>
          <w:tcPr>
            <w:tcW w:w="1465" w:type="dxa"/>
            <w:vMerge/>
            <w:tcBorders>
              <w:top w:val="nil"/>
            </w:tcBorders>
            <w:shd w:val="clear" w:color="auto" w:fill="D9D9D9"/>
          </w:tcPr>
          <w:p>
            <w:pPr>
              <w:rPr>
                <w:sz w:val="2"/>
                <w:szCs w:val="2"/>
              </w:rPr>
            </w:pPr>
          </w:p>
        </w:tc>
      </w:tr>
      <w:tr>
        <w:trPr>
          <w:trHeight w:val="205" w:hRule="atLeast"/>
        </w:trPr>
        <w:tc>
          <w:tcPr>
            <w:tcW w:w="276" w:type="dxa"/>
          </w:tcPr>
          <w:p>
            <w:pPr>
              <w:pStyle w:val="TableParagraph"/>
              <w:spacing w:line="186" w:lineRule="exact"/>
              <w:ind w:left="30"/>
              <w:jc w:val="center"/>
              <w:rPr>
                <w:rFonts w:ascii="Liberation Sans Narrow"/>
                <w:sz w:val="18"/>
              </w:rPr>
            </w:pPr>
            <w:r>
              <w:rPr>
                <w:rFonts w:ascii="Liberation Sans Narrow"/>
                <w:sz w:val="18"/>
              </w:rPr>
              <w:t>1</w:t>
            </w:r>
          </w:p>
        </w:tc>
        <w:tc>
          <w:tcPr>
            <w:tcW w:w="2013" w:type="dxa"/>
          </w:tcPr>
          <w:p>
            <w:pPr>
              <w:pStyle w:val="TableParagraph"/>
              <w:spacing w:line="186" w:lineRule="exact"/>
              <w:ind w:left="107"/>
              <w:rPr>
                <w:rFonts w:ascii="Liberation Sans Narrow"/>
                <w:sz w:val="18"/>
              </w:rPr>
            </w:pPr>
            <w:r>
              <w:rPr>
                <w:rFonts w:ascii="Liberation Sans Narrow"/>
                <w:sz w:val="18"/>
              </w:rPr>
              <w:t>Belanja Pegawai</w:t>
            </w:r>
          </w:p>
        </w:tc>
        <w:tc>
          <w:tcPr>
            <w:tcW w:w="1508" w:type="dxa"/>
          </w:tcPr>
          <w:p>
            <w:pPr>
              <w:pStyle w:val="TableParagraph"/>
              <w:spacing w:line="186" w:lineRule="exact"/>
              <w:ind w:right="99"/>
              <w:jc w:val="right"/>
              <w:rPr>
                <w:rFonts w:ascii="Liberation Sans Narrow"/>
                <w:sz w:val="18"/>
              </w:rPr>
            </w:pPr>
            <w:r>
              <w:rPr>
                <w:rFonts w:ascii="Liberation Sans Narrow"/>
                <w:sz w:val="18"/>
              </w:rPr>
              <w:t>8.760.847.863</w:t>
            </w:r>
          </w:p>
        </w:tc>
        <w:tc>
          <w:tcPr>
            <w:tcW w:w="1496" w:type="dxa"/>
          </w:tcPr>
          <w:p>
            <w:pPr>
              <w:pStyle w:val="TableParagraph"/>
              <w:spacing w:line="186" w:lineRule="exact"/>
              <w:ind w:right="95"/>
              <w:jc w:val="right"/>
              <w:rPr>
                <w:rFonts w:ascii="Liberation Sans Narrow"/>
                <w:sz w:val="18"/>
              </w:rPr>
            </w:pPr>
            <w:r>
              <w:rPr>
                <w:rFonts w:ascii="Liberation Sans Narrow"/>
                <w:sz w:val="18"/>
              </w:rPr>
              <w:t>8.367.279.826</w:t>
            </w:r>
          </w:p>
        </w:tc>
        <w:tc>
          <w:tcPr>
            <w:tcW w:w="660" w:type="dxa"/>
          </w:tcPr>
          <w:p>
            <w:pPr>
              <w:pStyle w:val="TableParagraph"/>
              <w:spacing w:line="186" w:lineRule="exact"/>
              <w:ind w:right="94"/>
              <w:jc w:val="right"/>
              <w:rPr>
                <w:rFonts w:ascii="Liberation Sans Narrow"/>
                <w:sz w:val="18"/>
              </w:rPr>
            </w:pPr>
            <w:r>
              <w:rPr>
                <w:rFonts w:ascii="Liberation Sans Narrow"/>
                <w:sz w:val="18"/>
              </w:rPr>
              <w:t>95,51</w:t>
            </w:r>
          </w:p>
        </w:tc>
        <w:tc>
          <w:tcPr>
            <w:tcW w:w="1501" w:type="dxa"/>
          </w:tcPr>
          <w:p>
            <w:pPr>
              <w:pStyle w:val="TableParagraph"/>
              <w:spacing w:line="186" w:lineRule="exact"/>
              <w:ind w:right="100"/>
              <w:jc w:val="right"/>
              <w:rPr>
                <w:rFonts w:ascii="Liberation Sans Narrow"/>
                <w:sz w:val="18"/>
              </w:rPr>
            </w:pPr>
            <w:r>
              <w:rPr>
                <w:rFonts w:ascii="Liberation Sans Narrow"/>
                <w:sz w:val="18"/>
              </w:rPr>
              <w:t>7.919.085.056</w:t>
            </w:r>
          </w:p>
        </w:tc>
        <w:tc>
          <w:tcPr>
            <w:tcW w:w="1465" w:type="dxa"/>
          </w:tcPr>
          <w:p>
            <w:pPr>
              <w:pStyle w:val="TableParagraph"/>
              <w:spacing w:line="186" w:lineRule="exact"/>
              <w:ind w:right="100"/>
              <w:jc w:val="right"/>
              <w:rPr>
                <w:rFonts w:ascii="Liberation Sans Narrow"/>
                <w:sz w:val="18"/>
              </w:rPr>
            </w:pPr>
            <w:r>
              <w:rPr>
                <w:rFonts w:ascii="Liberation Sans Narrow"/>
                <w:sz w:val="18"/>
              </w:rPr>
              <w:t>448.194.770</w:t>
            </w:r>
          </w:p>
        </w:tc>
      </w:tr>
      <w:tr>
        <w:trPr>
          <w:trHeight w:val="210" w:hRule="atLeast"/>
        </w:trPr>
        <w:tc>
          <w:tcPr>
            <w:tcW w:w="276" w:type="dxa"/>
          </w:tcPr>
          <w:p>
            <w:pPr>
              <w:pStyle w:val="TableParagraph"/>
              <w:spacing w:line="190" w:lineRule="exact"/>
              <w:ind w:left="30"/>
              <w:jc w:val="center"/>
              <w:rPr>
                <w:rFonts w:ascii="Liberation Sans Narrow"/>
                <w:sz w:val="18"/>
              </w:rPr>
            </w:pPr>
            <w:r>
              <w:rPr>
                <w:rFonts w:ascii="Liberation Sans Narrow"/>
                <w:sz w:val="18"/>
              </w:rPr>
              <w:t>2</w:t>
            </w:r>
          </w:p>
        </w:tc>
        <w:tc>
          <w:tcPr>
            <w:tcW w:w="2013" w:type="dxa"/>
          </w:tcPr>
          <w:p>
            <w:pPr>
              <w:pStyle w:val="TableParagraph"/>
              <w:spacing w:line="190" w:lineRule="exact"/>
              <w:ind w:left="107"/>
              <w:rPr>
                <w:rFonts w:ascii="Liberation Sans Narrow"/>
                <w:sz w:val="18"/>
              </w:rPr>
            </w:pPr>
            <w:r>
              <w:rPr>
                <w:rFonts w:ascii="Liberation Sans Narrow"/>
                <w:sz w:val="18"/>
              </w:rPr>
              <w:t>Belanja Barang dan Jasa</w:t>
            </w:r>
          </w:p>
        </w:tc>
        <w:tc>
          <w:tcPr>
            <w:tcW w:w="1508" w:type="dxa"/>
          </w:tcPr>
          <w:p>
            <w:pPr>
              <w:pStyle w:val="TableParagraph"/>
              <w:spacing w:line="190" w:lineRule="exact"/>
              <w:ind w:right="100"/>
              <w:jc w:val="right"/>
              <w:rPr>
                <w:rFonts w:ascii="Liberation Sans Narrow"/>
                <w:sz w:val="18"/>
              </w:rPr>
            </w:pPr>
            <w:r>
              <w:rPr>
                <w:rFonts w:ascii="Liberation Sans Narrow"/>
                <w:sz w:val="18"/>
              </w:rPr>
              <w:t>16.688.672.579</w:t>
            </w:r>
          </w:p>
        </w:tc>
        <w:tc>
          <w:tcPr>
            <w:tcW w:w="1496" w:type="dxa"/>
          </w:tcPr>
          <w:p>
            <w:pPr>
              <w:pStyle w:val="TableParagraph"/>
              <w:spacing w:line="190" w:lineRule="exact"/>
              <w:ind w:right="95"/>
              <w:jc w:val="right"/>
              <w:rPr>
                <w:rFonts w:ascii="Liberation Sans Narrow"/>
                <w:sz w:val="18"/>
              </w:rPr>
            </w:pPr>
            <w:r>
              <w:rPr>
                <w:rFonts w:ascii="Liberation Sans Narrow"/>
                <w:sz w:val="18"/>
              </w:rPr>
              <w:t>14.964.428.530</w:t>
            </w:r>
          </w:p>
        </w:tc>
        <w:tc>
          <w:tcPr>
            <w:tcW w:w="660" w:type="dxa"/>
          </w:tcPr>
          <w:p>
            <w:pPr>
              <w:pStyle w:val="TableParagraph"/>
              <w:spacing w:line="190" w:lineRule="exact"/>
              <w:ind w:right="94"/>
              <w:jc w:val="right"/>
              <w:rPr>
                <w:rFonts w:ascii="Liberation Sans Narrow"/>
                <w:sz w:val="18"/>
              </w:rPr>
            </w:pPr>
            <w:r>
              <w:rPr>
                <w:rFonts w:ascii="Liberation Sans Narrow"/>
                <w:sz w:val="18"/>
              </w:rPr>
              <w:t>89,68</w:t>
            </w:r>
          </w:p>
        </w:tc>
        <w:tc>
          <w:tcPr>
            <w:tcW w:w="1501" w:type="dxa"/>
          </w:tcPr>
          <w:p>
            <w:pPr>
              <w:pStyle w:val="TableParagraph"/>
              <w:spacing w:line="190" w:lineRule="exact"/>
              <w:ind w:right="100"/>
              <w:jc w:val="right"/>
              <w:rPr>
                <w:rFonts w:ascii="Liberation Sans Narrow"/>
                <w:sz w:val="18"/>
              </w:rPr>
            </w:pPr>
            <w:r>
              <w:rPr>
                <w:rFonts w:ascii="Liberation Sans Narrow"/>
                <w:sz w:val="18"/>
              </w:rPr>
              <w:t>11.952.833.221</w:t>
            </w:r>
          </w:p>
        </w:tc>
        <w:tc>
          <w:tcPr>
            <w:tcW w:w="1465" w:type="dxa"/>
          </w:tcPr>
          <w:p>
            <w:pPr>
              <w:pStyle w:val="TableParagraph"/>
              <w:spacing w:line="190" w:lineRule="exact"/>
              <w:ind w:right="100"/>
              <w:jc w:val="right"/>
              <w:rPr>
                <w:rFonts w:ascii="Liberation Sans Narrow"/>
                <w:sz w:val="18"/>
              </w:rPr>
            </w:pPr>
            <w:r>
              <w:rPr>
                <w:rFonts w:ascii="Liberation Sans Narrow"/>
                <w:sz w:val="18"/>
              </w:rPr>
              <w:t>3.011.595.309</w:t>
            </w:r>
          </w:p>
        </w:tc>
      </w:tr>
      <w:tr>
        <w:trPr>
          <w:trHeight w:val="206" w:hRule="atLeast"/>
        </w:trPr>
        <w:tc>
          <w:tcPr>
            <w:tcW w:w="276" w:type="dxa"/>
          </w:tcPr>
          <w:p>
            <w:pPr>
              <w:pStyle w:val="TableParagraph"/>
              <w:spacing w:line="186" w:lineRule="exact"/>
              <w:ind w:left="30"/>
              <w:jc w:val="center"/>
              <w:rPr>
                <w:rFonts w:ascii="Liberation Sans Narrow"/>
                <w:sz w:val="18"/>
              </w:rPr>
            </w:pPr>
            <w:r>
              <w:rPr>
                <w:rFonts w:ascii="Liberation Sans Narrow"/>
                <w:sz w:val="18"/>
              </w:rPr>
              <w:t>3</w:t>
            </w:r>
          </w:p>
        </w:tc>
        <w:tc>
          <w:tcPr>
            <w:tcW w:w="2013" w:type="dxa"/>
          </w:tcPr>
          <w:p>
            <w:pPr>
              <w:pStyle w:val="TableParagraph"/>
              <w:spacing w:line="186" w:lineRule="exact"/>
              <w:ind w:left="107"/>
              <w:rPr>
                <w:rFonts w:ascii="Liberation Sans Narrow"/>
                <w:sz w:val="18"/>
              </w:rPr>
            </w:pPr>
            <w:r>
              <w:rPr>
                <w:rFonts w:ascii="Liberation Sans Narrow"/>
                <w:sz w:val="18"/>
              </w:rPr>
              <w:t>Belanja Hibah</w:t>
            </w:r>
          </w:p>
        </w:tc>
        <w:tc>
          <w:tcPr>
            <w:tcW w:w="1508" w:type="dxa"/>
          </w:tcPr>
          <w:p>
            <w:pPr>
              <w:pStyle w:val="TableParagraph"/>
              <w:spacing w:line="186" w:lineRule="exact"/>
              <w:ind w:right="99"/>
              <w:jc w:val="right"/>
              <w:rPr>
                <w:rFonts w:ascii="Liberation Sans Narrow"/>
                <w:sz w:val="18"/>
              </w:rPr>
            </w:pPr>
            <w:r>
              <w:rPr>
                <w:rFonts w:ascii="Liberation Sans Narrow"/>
                <w:sz w:val="18"/>
              </w:rPr>
              <w:t>-</w:t>
            </w:r>
          </w:p>
        </w:tc>
        <w:tc>
          <w:tcPr>
            <w:tcW w:w="1496" w:type="dxa"/>
          </w:tcPr>
          <w:p>
            <w:pPr>
              <w:pStyle w:val="TableParagraph"/>
              <w:spacing w:line="186" w:lineRule="exact"/>
              <w:ind w:right="95"/>
              <w:jc w:val="right"/>
              <w:rPr>
                <w:rFonts w:ascii="Liberation Sans Narrow"/>
                <w:sz w:val="18"/>
              </w:rPr>
            </w:pPr>
            <w:r>
              <w:rPr>
                <w:rFonts w:ascii="Liberation Sans Narrow"/>
                <w:sz w:val="18"/>
              </w:rPr>
              <w:t>-</w:t>
            </w:r>
          </w:p>
        </w:tc>
        <w:tc>
          <w:tcPr>
            <w:tcW w:w="660" w:type="dxa"/>
          </w:tcPr>
          <w:p>
            <w:pPr>
              <w:pStyle w:val="TableParagraph"/>
              <w:spacing w:line="186" w:lineRule="exact"/>
              <w:ind w:right="94"/>
              <w:jc w:val="right"/>
              <w:rPr>
                <w:rFonts w:ascii="Liberation Sans Narrow"/>
                <w:sz w:val="18"/>
              </w:rPr>
            </w:pPr>
            <w:r>
              <w:rPr>
                <w:rFonts w:ascii="Liberation Sans Narrow"/>
                <w:sz w:val="18"/>
              </w:rPr>
              <w:t>-</w:t>
            </w:r>
          </w:p>
        </w:tc>
        <w:tc>
          <w:tcPr>
            <w:tcW w:w="1501" w:type="dxa"/>
          </w:tcPr>
          <w:p>
            <w:pPr>
              <w:pStyle w:val="TableParagraph"/>
              <w:spacing w:line="186" w:lineRule="exact"/>
              <w:ind w:right="99"/>
              <w:jc w:val="right"/>
              <w:rPr>
                <w:rFonts w:ascii="Liberation Sans Narrow"/>
                <w:sz w:val="18"/>
              </w:rPr>
            </w:pPr>
            <w:r>
              <w:rPr>
                <w:rFonts w:ascii="Liberation Sans Narrow"/>
                <w:sz w:val="18"/>
              </w:rPr>
              <w:t>-</w:t>
            </w:r>
          </w:p>
        </w:tc>
        <w:tc>
          <w:tcPr>
            <w:tcW w:w="1465" w:type="dxa"/>
          </w:tcPr>
          <w:p>
            <w:pPr>
              <w:pStyle w:val="TableParagraph"/>
              <w:spacing w:line="186" w:lineRule="exact"/>
              <w:ind w:right="99"/>
              <w:jc w:val="right"/>
              <w:rPr>
                <w:rFonts w:ascii="Liberation Sans Narrow"/>
                <w:sz w:val="18"/>
              </w:rPr>
            </w:pPr>
            <w:r>
              <w:rPr>
                <w:rFonts w:ascii="Liberation Sans Narrow"/>
                <w:sz w:val="18"/>
              </w:rPr>
              <w:t>-</w:t>
            </w:r>
          </w:p>
        </w:tc>
      </w:tr>
      <w:tr>
        <w:trPr>
          <w:trHeight w:val="205" w:hRule="atLeast"/>
        </w:trPr>
        <w:tc>
          <w:tcPr>
            <w:tcW w:w="2289" w:type="dxa"/>
            <w:gridSpan w:val="2"/>
            <w:shd w:val="clear" w:color="auto" w:fill="D9D9D9"/>
          </w:tcPr>
          <w:p>
            <w:pPr>
              <w:pStyle w:val="TableParagraph"/>
              <w:spacing w:line="186" w:lineRule="exact"/>
              <w:ind w:left="921" w:right="800"/>
              <w:jc w:val="center"/>
              <w:rPr>
                <w:rFonts w:ascii="Liberation Sans Narrow"/>
                <w:b/>
                <w:sz w:val="18"/>
              </w:rPr>
            </w:pPr>
            <w:r>
              <w:rPr>
                <w:rFonts w:ascii="Liberation Sans Narrow"/>
                <w:b/>
                <w:sz w:val="18"/>
              </w:rPr>
              <w:t>Jumlah</w:t>
            </w:r>
          </w:p>
        </w:tc>
        <w:tc>
          <w:tcPr>
            <w:tcW w:w="1508" w:type="dxa"/>
            <w:shd w:val="clear" w:color="auto" w:fill="D7D7D7"/>
          </w:tcPr>
          <w:p>
            <w:pPr>
              <w:pStyle w:val="TableParagraph"/>
              <w:spacing w:line="186" w:lineRule="exact"/>
              <w:ind w:right="100"/>
              <w:jc w:val="right"/>
              <w:rPr>
                <w:rFonts w:ascii="Liberation Sans Narrow"/>
                <w:b/>
                <w:sz w:val="18"/>
              </w:rPr>
            </w:pPr>
            <w:r>
              <w:rPr>
                <w:rFonts w:ascii="Liberation Sans Narrow"/>
                <w:b/>
                <w:sz w:val="18"/>
              </w:rPr>
              <w:t>25.449.520.442</w:t>
            </w:r>
          </w:p>
        </w:tc>
        <w:tc>
          <w:tcPr>
            <w:tcW w:w="1496" w:type="dxa"/>
            <w:shd w:val="clear" w:color="auto" w:fill="D7D7D7"/>
          </w:tcPr>
          <w:p>
            <w:pPr>
              <w:pStyle w:val="TableParagraph"/>
              <w:spacing w:line="186" w:lineRule="exact"/>
              <w:ind w:right="95"/>
              <w:jc w:val="right"/>
              <w:rPr>
                <w:rFonts w:ascii="Liberation Sans Narrow"/>
                <w:b/>
                <w:sz w:val="18"/>
              </w:rPr>
            </w:pPr>
            <w:r>
              <w:rPr>
                <w:rFonts w:ascii="Liberation Sans Narrow"/>
                <w:b/>
                <w:sz w:val="18"/>
              </w:rPr>
              <w:t>23.331.708.356</w:t>
            </w:r>
          </w:p>
        </w:tc>
        <w:tc>
          <w:tcPr>
            <w:tcW w:w="660" w:type="dxa"/>
            <w:shd w:val="clear" w:color="auto" w:fill="D7D7D7"/>
          </w:tcPr>
          <w:p>
            <w:pPr>
              <w:pStyle w:val="TableParagraph"/>
              <w:spacing w:line="186" w:lineRule="exact"/>
              <w:ind w:right="94"/>
              <w:jc w:val="right"/>
              <w:rPr>
                <w:rFonts w:ascii="Liberation Sans Narrow"/>
                <w:b/>
                <w:sz w:val="18"/>
              </w:rPr>
            </w:pPr>
            <w:r>
              <w:rPr>
                <w:rFonts w:ascii="Liberation Sans Narrow"/>
                <w:b/>
                <w:sz w:val="18"/>
              </w:rPr>
              <w:t>95,43</w:t>
            </w:r>
          </w:p>
        </w:tc>
        <w:tc>
          <w:tcPr>
            <w:tcW w:w="1501" w:type="dxa"/>
            <w:shd w:val="clear" w:color="auto" w:fill="D7D7D7"/>
          </w:tcPr>
          <w:p>
            <w:pPr>
              <w:pStyle w:val="TableParagraph"/>
              <w:spacing w:line="186" w:lineRule="exact"/>
              <w:ind w:right="100"/>
              <w:jc w:val="right"/>
              <w:rPr>
                <w:rFonts w:ascii="Liberation Sans Narrow"/>
                <w:b/>
                <w:sz w:val="18"/>
              </w:rPr>
            </w:pPr>
            <w:r>
              <w:rPr>
                <w:rFonts w:ascii="Liberation Sans Narrow"/>
                <w:b/>
                <w:sz w:val="18"/>
              </w:rPr>
              <w:t>19.871.918.277</w:t>
            </w:r>
          </w:p>
        </w:tc>
        <w:tc>
          <w:tcPr>
            <w:tcW w:w="1465" w:type="dxa"/>
            <w:shd w:val="clear" w:color="auto" w:fill="D7D7D7"/>
          </w:tcPr>
          <w:p>
            <w:pPr>
              <w:pStyle w:val="TableParagraph"/>
              <w:spacing w:line="186" w:lineRule="exact"/>
              <w:ind w:right="100"/>
              <w:jc w:val="right"/>
              <w:rPr>
                <w:rFonts w:ascii="Liberation Sans Narrow"/>
                <w:b/>
                <w:sz w:val="18"/>
              </w:rPr>
            </w:pPr>
            <w:r>
              <w:rPr>
                <w:rFonts w:ascii="Liberation Sans Narrow"/>
                <w:b/>
                <w:sz w:val="18"/>
              </w:rPr>
              <w:t>3,459.790.079</w:t>
            </w:r>
          </w:p>
        </w:tc>
      </w:tr>
    </w:tbl>
    <w:p>
      <w:pPr>
        <w:pStyle w:val="BodyText"/>
        <w:spacing w:before="114"/>
        <w:ind w:left="1965" w:right="1489"/>
        <w:jc w:val="both"/>
      </w:pPr>
      <w:r>
        <w:rPr/>
        <w:t>Realisasi Belanja Operasi pada TA 2021 sebesar Rp. 23.331.708.356  atau  95,43% dari anggaran sebesar Rp. 25.449.520.442 dan 78,08% dari realisasi TA 2020 sebesar Rp.</w:t>
      </w:r>
      <w:r>
        <w:rPr>
          <w:spacing w:val="3"/>
        </w:rPr>
        <w:t> </w:t>
      </w:r>
      <w:r>
        <w:rPr/>
        <w:t>19.871.918.277</w:t>
      </w:r>
    </w:p>
    <w:p>
      <w:pPr>
        <w:pStyle w:val="BodyText"/>
        <w:rPr>
          <w:sz w:val="24"/>
        </w:rPr>
      </w:pPr>
    </w:p>
    <w:p>
      <w:pPr>
        <w:pStyle w:val="BodyText"/>
        <w:spacing w:before="4"/>
        <w:rPr>
          <w:sz w:val="21"/>
        </w:rPr>
      </w:pPr>
    </w:p>
    <w:p>
      <w:pPr>
        <w:pStyle w:val="Heading2"/>
        <w:ind w:left="1965"/>
      </w:pPr>
      <w:r>
        <w:rPr/>
        <w:t>V.1.b.1)a) Belanja Pegawai (BP)</w:t>
      </w:r>
    </w:p>
    <w:p>
      <w:pPr>
        <w:pStyle w:val="BodyText"/>
        <w:spacing w:before="115"/>
        <w:ind w:left="2393" w:right="1490"/>
        <w:jc w:val="both"/>
      </w:pPr>
      <w:r>
        <w:rPr/>
        <w:t>Belanja  Pegawai  (BP)  realisasi  seluruhnya  dalam  TA   </w:t>
      </w:r>
      <w:r>
        <w:rPr>
          <w:spacing w:val="3"/>
        </w:rPr>
        <w:t>2021   </w:t>
      </w:r>
      <w:r>
        <w:rPr/>
        <w:t>sebesar  Rp. 8.367.279.826 atau 96,51 % dari anggarannya sebesar </w:t>
      </w:r>
      <w:r>
        <w:rPr>
          <w:spacing w:val="2"/>
        </w:rPr>
        <w:t>Rp. </w:t>
      </w:r>
      <w:r>
        <w:rPr/>
        <w:t>8.760.847.863 atau 105,65 % dari realisasi TA 2020 sebesar Rp.</w:t>
      </w:r>
      <w:r>
        <w:rPr>
          <w:spacing w:val="-11"/>
        </w:rPr>
        <w:t> </w:t>
      </w:r>
      <w:r>
        <w:rPr/>
        <w:t>7.919.085.156</w:t>
      </w:r>
    </w:p>
    <w:p>
      <w:pPr>
        <w:pStyle w:val="BodyText"/>
        <w:spacing w:before="121"/>
        <w:ind w:left="2393" w:right="1491"/>
        <w:jc w:val="both"/>
      </w:pPr>
      <w:r>
        <w:rPr/>
        <w:t>Realisasi belanja pegawai pada TA 2021 dan TA 2020 tersebut, dapat dirinci lebih lanjut sebagai berikut:</w:t>
      </w:r>
    </w:p>
    <w:p>
      <w:pPr>
        <w:pStyle w:val="BodyText"/>
        <w:spacing w:before="9"/>
        <w:rPr>
          <w:sz w:val="10"/>
        </w:rPr>
      </w:pP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
        <w:gridCol w:w="2209"/>
        <w:gridCol w:w="1548"/>
        <w:gridCol w:w="1484"/>
        <w:gridCol w:w="675"/>
        <w:gridCol w:w="1520"/>
        <w:gridCol w:w="1380"/>
      </w:tblGrid>
      <w:tr>
        <w:trPr>
          <w:trHeight w:val="210" w:hRule="atLeast"/>
        </w:trPr>
        <w:tc>
          <w:tcPr>
            <w:tcW w:w="2501" w:type="dxa"/>
            <w:gridSpan w:val="2"/>
            <w:vMerge w:val="restart"/>
            <w:shd w:val="clear" w:color="auto" w:fill="D9D9D9"/>
          </w:tcPr>
          <w:p>
            <w:pPr>
              <w:pStyle w:val="TableParagraph"/>
              <w:spacing w:before="106"/>
              <w:ind w:left="643"/>
              <w:rPr>
                <w:rFonts w:ascii="Liberation Sans Narrow"/>
                <w:b/>
                <w:sz w:val="18"/>
              </w:rPr>
            </w:pPr>
            <w:r>
              <w:rPr>
                <w:rFonts w:ascii="Liberation Sans Narrow"/>
                <w:b/>
                <w:sz w:val="18"/>
              </w:rPr>
              <w:t>Belanja Pegawai:</w:t>
            </w:r>
          </w:p>
        </w:tc>
        <w:tc>
          <w:tcPr>
            <w:tcW w:w="3707" w:type="dxa"/>
            <w:gridSpan w:val="3"/>
            <w:shd w:val="clear" w:color="auto" w:fill="D9D9D9"/>
          </w:tcPr>
          <w:p>
            <w:pPr>
              <w:pStyle w:val="TableParagraph"/>
              <w:spacing w:line="191" w:lineRule="exact"/>
              <w:ind w:left="1545" w:right="1545"/>
              <w:jc w:val="center"/>
              <w:rPr>
                <w:rFonts w:ascii="Liberation Sans Narrow"/>
                <w:b/>
                <w:sz w:val="18"/>
              </w:rPr>
            </w:pPr>
            <w:r>
              <w:rPr>
                <w:rFonts w:ascii="Liberation Sans Narrow"/>
                <w:b/>
                <w:sz w:val="18"/>
              </w:rPr>
              <w:t>TA 2021</w:t>
            </w:r>
          </w:p>
        </w:tc>
        <w:tc>
          <w:tcPr>
            <w:tcW w:w="1520" w:type="dxa"/>
            <w:shd w:val="clear" w:color="auto" w:fill="D9D9D9"/>
          </w:tcPr>
          <w:p>
            <w:pPr>
              <w:pStyle w:val="TableParagraph"/>
              <w:spacing w:line="191" w:lineRule="exact"/>
              <w:ind w:left="469"/>
              <w:rPr>
                <w:rFonts w:ascii="Liberation Sans Narrow"/>
                <w:b/>
                <w:sz w:val="18"/>
              </w:rPr>
            </w:pPr>
            <w:r>
              <w:rPr>
                <w:rFonts w:ascii="Liberation Sans Narrow"/>
                <w:b/>
                <w:sz w:val="18"/>
              </w:rPr>
              <w:t>TA 2020</w:t>
            </w:r>
          </w:p>
        </w:tc>
        <w:tc>
          <w:tcPr>
            <w:tcW w:w="1380" w:type="dxa"/>
            <w:vMerge w:val="restart"/>
            <w:shd w:val="clear" w:color="auto" w:fill="D9D9D9"/>
          </w:tcPr>
          <w:p>
            <w:pPr>
              <w:pStyle w:val="TableParagraph"/>
              <w:spacing w:line="200" w:lineRule="atLeast" w:before="3"/>
              <w:ind w:left="541" w:right="207" w:hanging="268"/>
              <w:rPr>
                <w:rFonts w:ascii="Liberation Sans Narrow"/>
                <w:b/>
                <w:sz w:val="18"/>
              </w:rPr>
            </w:pPr>
            <w:r>
              <w:rPr>
                <w:rFonts w:ascii="Liberation Sans Narrow"/>
                <w:b/>
                <w:sz w:val="18"/>
              </w:rPr>
              <w:t>Naik/(Turun) (Rp)</w:t>
            </w:r>
          </w:p>
        </w:tc>
      </w:tr>
      <w:tr>
        <w:trPr>
          <w:trHeight w:val="205" w:hRule="atLeast"/>
        </w:trPr>
        <w:tc>
          <w:tcPr>
            <w:tcW w:w="2501" w:type="dxa"/>
            <w:gridSpan w:val="2"/>
            <w:vMerge/>
            <w:tcBorders>
              <w:top w:val="nil"/>
            </w:tcBorders>
            <w:shd w:val="clear" w:color="auto" w:fill="D9D9D9"/>
          </w:tcPr>
          <w:p>
            <w:pPr>
              <w:rPr>
                <w:sz w:val="2"/>
                <w:szCs w:val="2"/>
              </w:rPr>
            </w:pPr>
          </w:p>
        </w:tc>
        <w:tc>
          <w:tcPr>
            <w:tcW w:w="1548" w:type="dxa"/>
            <w:shd w:val="clear" w:color="auto" w:fill="D9D9D9"/>
          </w:tcPr>
          <w:p>
            <w:pPr>
              <w:pStyle w:val="TableParagraph"/>
              <w:spacing w:line="186" w:lineRule="exact"/>
              <w:ind w:left="275"/>
              <w:rPr>
                <w:rFonts w:ascii="Liberation Sans Narrow"/>
                <w:b/>
                <w:sz w:val="18"/>
              </w:rPr>
            </w:pPr>
            <w:r>
              <w:rPr>
                <w:rFonts w:ascii="Liberation Sans Narrow"/>
                <w:b/>
                <w:sz w:val="18"/>
              </w:rPr>
              <w:t>Anggaran (Rp)</w:t>
            </w:r>
          </w:p>
        </w:tc>
        <w:tc>
          <w:tcPr>
            <w:tcW w:w="1484" w:type="dxa"/>
            <w:shd w:val="clear" w:color="auto" w:fill="D9D9D9"/>
          </w:tcPr>
          <w:p>
            <w:pPr>
              <w:pStyle w:val="TableParagraph"/>
              <w:spacing w:line="186" w:lineRule="exact"/>
              <w:ind w:left="271"/>
              <w:rPr>
                <w:rFonts w:ascii="Liberation Sans Narrow"/>
                <w:b/>
                <w:sz w:val="18"/>
              </w:rPr>
            </w:pPr>
            <w:r>
              <w:rPr>
                <w:rFonts w:ascii="Liberation Sans Narrow"/>
                <w:b/>
                <w:sz w:val="18"/>
              </w:rPr>
              <w:t>Realisasi (Rp)</w:t>
            </w:r>
          </w:p>
        </w:tc>
        <w:tc>
          <w:tcPr>
            <w:tcW w:w="675" w:type="dxa"/>
            <w:shd w:val="clear" w:color="auto" w:fill="D9D9D9"/>
          </w:tcPr>
          <w:p>
            <w:pPr>
              <w:pStyle w:val="TableParagraph"/>
              <w:spacing w:line="186" w:lineRule="exact"/>
              <w:ind w:left="42"/>
              <w:jc w:val="center"/>
              <w:rPr>
                <w:rFonts w:ascii="Liberation Sans Narrow"/>
                <w:b/>
                <w:sz w:val="18"/>
              </w:rPr>
            </w:pPr>
            <w:r>
              <w:rPr>
                <w:rFonts w:ascii="Liberation Sans Narrow"/>
                <w:b/>
                <w:sz w:val="18"/>
              </w:rPr>
              <w:t>%</w:t>
            </w:r>
          </w:p>
        </w:tc>
        <w:tc>
          <w:tcPr>
            <w:tcW w:w="1520" w:type="dxa"/>
            <w:shd w:val="clear" w:color="auto" w:fill="D9D9D9"/>
          </w:tcPr>
          <w:p>
            <w:pPr>
              <w:pStyle w:val="TableParagraph"/>
              <w:spacing w:line="186" w:lineRule="exact"/>
              <w:ind w:left="284"/>
              <w:rPr>
                <w:rFonts w:ascii="Liberation Sans Narrow"/>
                <w:b/>
                <w:sz w:val="18"/>
              </w:rPr>
            </w:pPr>
            <w:r>
              <w:rPr>
                <w:rFonts w:ascii="Liberation Sans Narrow"/>
                <w:b/>
                <w:sz w:val="18"/>
              </w:rPr>
              <w:t>Realisasi (Rp)</w:t>
            </w:r>
          </w:p>
        </w:tc>
        <w:tc>
          <w:tcPr>
            <w:tcW w:w="1380" w:type="dxa"/>
            <w:vMerge/>
            <w:tcBorders>
              <w:top w:val="nil"/>
            </w:tcBorders>
            <w:shd w:val="clear" w:color="auto" w:fill="D9D9D9"/>
          </w:tcPr>
          <w:p>
            <w:pPr>
              <w:rPr>
                <w:sz w:val="2"/>
                <w:szCs w:val="2"/>
              </w:rPr>
            </w:pPr>
          </w:p>
        </w:tc>
      </w:tr>
      <w:tr>
        <w:trPr>
          <w:trHeight w:val="205" w:hRule="atLeast"/>
        </w:trPr>
        <w:tc>
          <w:tcPr>
            <w:tcW w:w="292" w:type="dxa"/>
          </w:tcPr>
          <w:p>
            <w:pPr>
              <w:pStyle w:val="TableParagraph"/>
              <w:spacing w:line="186" w:lineRule="exact"/>
              <w:ind w:right="90"/>
              <w:jc w:val="right"/>
              <w:rPr>
                <w:rFonts w:ascii="Liberation Sans Narrow"/>
                <w:sz w:val="18"/>
              </w:rPr>
            </w:pPr>
            <w:r>
              <w:rPr>
                <w:rFonts w:ascii="Liberation Sans Narrow"/>
                <w:sz w:val="18"/>
              </w:rPr>
              <w:t>1</w:t>
            </w:r>
          </w:p>
        </w:tc>
        <w:tc>
          <w:tcPr>
            <w:tcW w:w="2209" w:type="dxa"/>
          </w:tcPr>
          <w:p>
            <w:pPr>
              <w:pStyle w:val="TableParagraph"/>
              <w:spacing w:line="186" w:lineRule="exact"/>
              <w:ind w:left="102"/>
              <w:rPr>
                <w:rFonts w:ascii="Liberation Sans Narrow"/>
                <w:sz w:val="18"/>
              </w:rPr>
            </w:pPr>
            <w:r>
              <w:rPr>
                <w:rFonts w:ascii="Liberation Sans Narrow"/>
                <w:sz w:val="18"/>
              </w:rPr>
              <w:t>Belanja Gaji dan tunjangan</w:t>
            </w:r>
          </w:p>
        </w:tc>
        <w:tc>
          <w:tcPr>
            <w:tcW w:w="1548" w:type="dxa"/>
          </w:tcPr>
          <w:p>
            <w:pPr>
              <w:pStyle w:val="TableParagraph"/>
              <w:spacing w:line="186" w:lineRule="exact"/>
              <w:ind w:right="99"/>
              <w:jc w:val="right"/>
              <w:rPr>
                <w:rFonts w:ascii="Liberation Sans Narrow"/>
                <w:sz w:val="18"/>
              </w:rPr>
            </w:pPr>
            <w:r>
              <w:rPr>
                <w:rFonts w:ascii="Liberation Sans Narrow"/>
                <w:sz w:val="18"/>
              </w:rPr>
              <w:t>5.011.689.863</w:t>
            </w:r>
          </w:p>
        </w:tc>
        <w:tc>
          <w:tcPr>
            <w:tcW w:w="1484" w:type="dxa"/>
          </w:tcPr>
          <w:p>
            <w:pPr>
              <w:pStyle w:val="TableParagraph"/>
              <w:spacing w:line="186" w:lineRule="exact"/>
              <w:ind w:right="95"/>
              <w:jc w:val="right"/>
              <w:rPr>
                <w:rFonts w:ascii="Liberation Sans Narrow"/>
                <w:sz w:val="18"/>
              </w:rPr>
            </w:pPr>
            <w:r>
              <w:rPr>
                <w:rFonts w:ascii="Liberation Sans Narrow"/>
                <w:sz w:val="18"/>
              </w:rPr>
              <w:t>4.881.544.831</w:t>
            </w:r>
          </w:p>
        </w:tc>
        <w:tc>
          <w:tcPr>
            <w:tcW w:w="675" w:type="dxa"/>
          </w:tcPr>
          <w:p>
            <w:pPr>
              <w:pStyle w:val="TableParagraph"/>
              <w:spacing w:line="186" w:lineRule="exact"/>
              <w:ind w:left="175" w:right="79"/>
              <w:jc w:val="center"/>
              <w:rPr>
                <w:rFonts w:ascii="Liberation Sans Narrow"/>
                <w:sz w:val="18"/>
              </w:rPr>
            </w:pPr>
            <w:r>
              <w:rPr>
                <w:rFonts w:ascii="Liberation Sans Narrow"/>
                <w:sz w:val="18"/>
              </w:rPr>
              <w:t>97,40</w:t>
            </w:r>
          </w:p>
        </w:tc>
        <w:tc>
          <w:tcPr>
            <w:tcW w:w="1520" w:type="dxa"/>
          </w:tcPr>
          <w:p>
            <w:pPr>
              <w:pStyle w:val="TableParagraph"/>
              <w:spacing w:line="186" w:lineRule="exact"/>
              <w:ind w:right="98"/>
              <w:jc w:val="right"/>
              <w:rPr>
                <w:rFonts w:ascii="Liberation Sans Narrow"/>
                <w:sz w:val="18"/>
              </w:rPr>
            </w:pPr>
            <w:r>
              <w:rPr>
                <w:rFonts w:ascii="Liberation Sans Narrow"/>
                <w:sz w:val="18"/>
              </w:rPr>
              <w:t>5.003.873.186</w:t>
            </w:r>
          </w:p>
        </w:tc>
        <w:tc>
          <w:tcPr>
            <w:tcW w:w="1380" w:type="dxa"/>
          </w:tcPr>
          <w:p>
            <w:pPr>
              <w:pStyle w:val="TableParagraph"/>
              <w:spacing w:line="186" w:lineRule="exact"/>
              <w:ind w:right="93"/>
              <w:jc w:val="right"/>
              <w:rPr>
                <w:rFonts w:ascii="Liberation Sans Narrow"/>
                <w:sz w:val="18"/>
              </w:rPr>
            </w:pPr>
            <w:r>
              <w:rPr>
                <w:rFonts w:ascii="Liberation Sans Narrow"/>
                <w:sz w:val="18"/>
              </w:rPr>
              <w:t>-122.328.355</w:t>
            </w:r>
          </w:p>
        </w:tc>
      </w:tr>
      <w:tr>
        <w:trPr>
          <w:trHeight w:val="410" w:hRule="atLeast"/>
        </w:trPr>
        <w:tc>
          <w:tcPr>
            <w:tcW w:w="292" w:type="dxa"/>
          </w:tcPr>
          <w:p>
            <w:pPr>
              <w:pStyle w:val="TableParagraph"/>
              <w:spacing w:before="98"/>
              <w:ind w:right="90"/>
              <w:jc w:val="right"/>
              <w:rPr>
                <w:rFonts w:ascii="Liberation Sans Narrow"/>
                <w:sz w:val="18"/>
              </w:rPr>
            </w:pPr>
            <w:r>
              <w:rPr>
                <w:rFonts w:ascii="Liberation Sans Narrow"/>
                <w:sz w:val="18"/>
              </w:rPr>
              <w:t>2</w:t>
            </w:r>
          </w:p>
        </w:tc>
        <w:tc>
          <w:tcPr>
            <w:tcW w:w="2209" w:type="dxa"/>
          </w:tcPr>
          <w:p>
            <w:pPr>
              <w:pStyle w:val="TableParagraph"/>
              <w:spacing w:line="201" w:lineRule="exact"/>
              <w:ind w:left="102"/>
              <w:rPr>
                <w:rFonts w:ascii="Liberation Sans Narrow"/>
                <w:sz w:val="18"/>
              </w:rPr>
            </w:pPr>
            <w:r>
              <w:rPr>
                <w:rFonts w:ascii="Liberation Sans Narrow"/>
                <w:sz w:val="18"/>
              </w:rPr>
              <w:t>Belanja Tambahan</w:t>
            </w:r>
          </w:p>
          <w:p>
            <w:pPr>
              <w:pStyle w:val="TableParagraph"/>
              <w:spacing w:line="187" w:lineRule="exact" w:before="1"/>
              <w:ind w:left="102"/>
              <w:rPr>
                <w:rFonts w:ascii="Liberation Sans Narrow"/>
                <w:sz w:val="18"/>
              </w:rPr>
            </w:pPr>
            <w:r>
              <w:rPr>
                <w:rFonts w:ascii="Liberation Sans Narrow"/>
                <w:sz w:val="18"/>
              </w:rPr>
              <w:t>Penghasilan PNS</w:t>
            </w:r>
          </w:p>
        </w:tc>
        <w:tc>
          <w:tcPr>
            <w:tcW w:w="1548" w:type="dxa"/>
          </w:tcPr>
          <w:p>
            <w:pPr>
              <w:pStyle w:val="TableParagraph"/>
              <w:spacing w:before="98"/>
              <w:ind w:right="99"/>
              <w:jc w:val="right"/>
              <w:rPr>
                <w:rFonts w:ascii="Liberation Sans Narrow"/>
                <w:sz w:val="18"/>
              </w:rPr>
            </w:pPr>
            <w:r>
              <w:rPr>
                <w:rFonts w:ascii="Liberation Sans Narrow"/>
                <w:sz w:val="18"/>
              </w:rPr>
              <w:t>3.433.536.000</w:t>
            </w:r>
          </w:p>
        </w:tc>
        <w:tc>
          <w:tcPr>
            <w:tcW w:w="1484" w:type="dxa"/>
          </w:tcPr>
          <w:p>
            <w:pPr>
              <w:pStyle w:val="TableParagraph"/>
              <w:spacing w:before="98"/>
              <w:ind w:right="95"/>
              <w:jc w:val="right"/>
              <w:rPr>
                <w:rFonts w:ascii="Liberation Sans Narrow"/>
                <w:sz w:val="18"/>
              </w:rPr>
            </w:pPr>
            <w:r>
              <w:rPr>
                <w:rFonts w:ascii="Liberation Sans Narrow"/>
                <w:sz w:val="18"/>
              </w:rPr>
              <w:t>3.233.089.995</w:t>
            </w:r>
          </w:p>
        </w:tc>
        <w:tc>
          <w:tcPr>
            <w:tcW w:w="675" w:type="dxa"/>
          </w:tcPr>
          <w:p>
            <w:pPr>
              <w:pStyle w:val="TableParagraph"/>
              <w:spacing w:before="98"/>
              <w:ind w:left="175" w:right="79"/>
              <w:jc w:val="center"/>
              <w:rPr>
                <w:rFonts w:ascii="Liberation Sans Narrow"/>
                <w:sz w:val="18"/>
              </w:rPr>
            </w:pPr>
            <w:r>
              <w:rPr>
                <w:rFonts w:ascii="Liberation Sans Narrow"/>
                <w:sz w:val="18"/>
              </w:rPr>
              <w:t>94,16</w:t>
            </w:r>
          </w:p>
        </w:tc>
        <w:tc>
          <w:tcPr>
            <w:tcW w:w="1520" w:type="dxa"/>
          </w:tcPr>
          <w:p>
            <w:pPr>
              <w:pStyle w:val="TableParagraph"/>
              <w:spacing w:before="98"/>
              <w:ind w:right="98"/>
              <w:jc w:val="right"/>
              <w:rPr>
                <w:rFonts w:ascii="Liberation Sans Narrow"/>
                <w:sz w:val="18"/>
              </w:rPr>
            </w:pPr>
            <w:r>
              <w:rPr>
                <w:rFonts w:ascii="Liberation Sans Narrow"/>
                <w:sz w:val="18"/>
              </w:rPr>
              <w:t>2.915.211.970</w:t>
            </w:r>
          </w:p>
        </w:tc>
        <w:tc>
          <w:tcPr>
            <w:tcW w:w="1380" w:type="dxa"/>
          </w:tcPr>
          <w:p>
            <w:pPr>
              <w:pStyle w:val="TableParagraph"/>
              <w:spacing w:before="98"/>
              <w:ind w:right="93"/>
              <w:jc w:val="right"/>
              <w:rPr>
                <w:rFonts w:ascii="Liberation Sans Narrow"/>
                <w:sz w:val="18"/>
              </w:rPr>
            </w:pPr>
            <w:r>
              <w:rPr>
                <w:rFonts w:ascii="Liberation Sans Narrow"/>
                <w:sz w:val="18"/>
              </w:rPr>
              <w:t>317.878.025</w:t>
            </w:r>
          </w:p>
        </w:tc>
      </w:tr>
    </w:tbl>
    <w:p>
      <w:pPr>
        <w:spacing w:after="0"/>
        <w:jc w:val="right"/>
        <w:rPr>
          <w:rFonts w:ascii="Liberation Sans Narrow"/>
          <w:sz w:val="18"/>
        </w:rPr>
        <w:sectPr>
          <w:pgSz w:w="12240" w:h="18720"/>
          <w:pgMar w:header="1024" w:footer="2406" w:top="2240" w:bottom="2600" w:left="1440" w:right="60"/>
        </w:sectPr>
      </w:pPr>
    </w:p>
    <w:p>
      <w:pPr>
        <w:pStyle w:val="BodyText"/>
        <w:spacing w:before="3" w:after="1"/>
        <w:rPr>
          <w:sz w:val="24"/>
        </w:rPr>
      </w:pP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
        <w:gridCol w:w="2209"/>
        <w:gridCol w:w="1548"/>
        <w:gridCol w:w="1484"/>
        <w:gridCol w:w="675"/>
        <w:gridCol w:w="1520"/>
        <w:gridCol w:w="1380"/>
      </w:tblGrid>
      <w:tr>
        <w:trPr>
          <w:trHeight w:val="206" w:hRule="atLeast"/>
        </w:trPr>
        <w:tc>
          <w:tcPr>
            <w:tcW w:w="2501" w:type="dxa"/>
            <w:gridSpan w:val="2"/>
            <w:vMerge w:val="restart"/>
            <w:shd w:val="clear" w:color="auto" w:fill="D9D9D9"/>
          </w:tcPr>
          <w:p>
            <w:pPr>
              <w:pStyle w:val="TableParagraph"/>
              <w:spacing w:before="102"/>
              <w:ind w:left="643"/>
              <w:rPr>
                <w:rFonts w:ascii="Liberation Sans Narrow"/>
                <w:b/>
                <w:sz w:val="18"/>
              </w:rPr>
            </w:pPr>
            <w:r>
              <w:rPr>
                <w:rFonts w:ascii="Liberation Sans Narrow"/>
                <w:b/>
                <w:sz w:val="18"/>
              </w:rPr>
              <w:t>Belanja Pegawai:</w:t>
            </w:r>
          </w:p>
        </w:tc>
        <w:tc>
          <w:tcPr>
            <w:tcW w:w="3707" w:type="dxa"/>
            <w:gridSpan w:val="3"/>
            <w:shd w:val="clear" w:color="auto" w:fill="D9D9D9"/>
          </w:tcPr>
          <w:p>
            <w:pPr>
              <w:pStyle w:val="TableParagraph"/>
              <w:spacing w:line="186" w:lineRule="exact"/>
              <w:ind w:left="1545" w:right="1545"/>
              <w:jc w:val="center"/>
              <w:rPr>
                <w:rFonts w:ascii="Liberation Sans Narrow"/>
                <w:b/>
                <w:sz w:val="18"/>
              </w:rPr>
            </w:pPr>
            <w:r>
              <w:rPr>
                <w:rFonts w:ascii="Liberation Sans Narrow"/>
                <w:b/>
                <w:sz w:val="18"/>
              </w:rPr>
              <w:t>TA 2021</w:t>
            </w:r>
          </w:p>
        </w:tc>
        <w:tc>
          <w:tcPr>
            <w:tcW w:w="1520" w:type="dxa"/>
            <w:shd w:val="clear" w:color="auto" w:fill="D9D9D9"/>
          </w:tcPr>
          <w:p>
            <w:pPr>
              <w:pStyle w:val="TableParagraph"/>
              <w:spacing w:line="186" w:lineRule="exact"/>
              <w:ind w:left="469"/>
              <w:rPr>
                <w:rFonts w:ascii="Liberation Sans Narrow"/>
                <w:b/>
                <w:sz w:val="18"/>
              </w:rPr>
            </w:pPr>
            <w:r>
              <w:rPr>
                <w:rFonts w:ascii="Liberation Sans Narrow"/>
                <w:b/>
                <w:sz w:val="18"/>
              </w:rPr>
              <w:t>TA 2020</w:t>
            </w:r>
          </w:p>
        </w:tc>
        <w:tc>
          <w:tcPr>
            <w:tcW w:w="1380" w:type="dxa"/>
            <w:vMerge w:val="restart"/>
            <w:shd w:val="clear" w:color="auto" w:fill="D9D9D9"/>
          </w:tcPr>
          <w:p>
            <w:pPr>
              <w:pStyle w:val="TableParagraph"/>
              <w:spacing w:line="208" w:lineRule="exact"/>
              <w:ind w:left="541" w:right="207" w:hanging="268"/>
              <w:rPr>
                <w:rFonts w:ascii="Liberation Sans Narrow"/>
                <w:b/>
                <w:sz w:val="18"/>
              </w:rPr>
            </w:pPr>
            <w:r>
              <w:rPr>
                <w:rFonts w:ascii="Liberation Sans Narrow"/>
                <w:b/>
                <w:sz w:val="18"/>
              </w:rPr>
              <w:t>Naik/(Turun) (Rp)</w:t>
            </w:r>
          </w:p>
        </w:tc>
      </w:tr>
      <w:tr>
        <w:trPr>
          <w:trHeight w:val="205" w:hRule="atLeast"/>
        </w:trPr>
        <w:tc>
          <w:tcPr>
            <w:tcW w:w="2501" w:type="dxa"/>
            <w:gridSpan w:val="2"/>
            <w:vMerge/>
            <w:tcBorders>
              <w:top w:val="nil"/>
            </w:tcBorders>
            <w:shd w:val="clear" w:color="auto" w:fill="D9D9D9"/>
          </w:tcPr>
          <w:p>
            <w:pPr>
              <w:rPr>
                <w:sz w:val="2"/>
                <w:szCs w:val="2"/>
              </w:rPr>
            </w:pPr>
          </w:p>
        </w:tc>
        <w:tc>
          <w:tcPr>
            <w:tcW w:w="1548" w:type="dxa"/>
            <w:shd w:val="clear" w:color="auto" w:fill="D9D9D9"/>
          </w:tcPr>
          <w:p>
            <w:pPr>
              <w:pStyle w:val="TableParagraph"/>
              <w:spacing w:line="186" w:lineRule="exact"/>
              <w:ind w:left="275"/>
              <w:rPr>
                <w:rFonts w:ascii="Liberation Sans Narrow"/>
                <w:b/>
                <w:sz w:val="18"/>
              </w:rPr>
            </w:pPr>
            <w:r>
              <w:rPr>
                <w:rFonts w:ascii="Liberation Sans Narrow"/>
                <w:b/>
                <w:sz w:val="18"/>
              </w:rPr>
              <w:t>Anggaran (Rp)</w:t>
            </w:r>
          </w:p>
        </w:tc>
        <w:tc>
          <w:tcPr>
            <w:tcW w:w="1484" w:type="dxa"/>
            <w:shd w:val="clear" w:color="auto" w:fill="D9D9D9"/>
          </w:tcPr>
          <w:p>
            <w:pPr>
              <w:pStyle w:val="TableParagraph"/>
              <w:spacing w:line="186" w:lineRule="exact"/>
              <w:ind w:left="271"/>
              <w:rPr>
                <w:rFonts w:ascii="Liberation Sans Narrow"/>
                <w:b/>
                <w:sz w:val="18"/>
              </w:rPr>
            </w:pPr>
            <w:r>
              <w:rPr>
                <w:rFonts w:ascii="Liberation Sans Narrow"/>
                <w:b/>
                <w:sz w:val="18"/>
              </w:rPr>
              <w:t>Realisasi (Rp)</w:t>
            </w:r>
          </w:p>
        </w:tc>
        <w:tc>
          <w:tcPr>
            <w:tcW w:w="675" w:type="dxa"/>
            <w:shd w:val="clear" w:color="auto" w:fill="D9D9D9"/>
          </w:tcPr>
          <w:p>
            <w:pPr>
              <w:pStyle w:val="TableParagraph"/>
              <w:spacing w:line="186" w:lineRule="exact"/>
              <w:ind w:left="42"/>
              <w:jc w:val="center"/>
              <w:rPr>
                <w:rFonts w:ascii="Liberation Sans Narrow"/>
                <w:b/>
                <w:sz w:val="18"/>
              </w:rPr>
            </w:pPr>
            <w:r>
              <w:rPr>
                <w:rFonts w:ascii="Liberation Sans Narrow"/>
                <w:b/>
                <w:sz w:val="18"/>
              </w:rPr>
              <w:t>%</w:t>
            </w:r>
          </w:p>
        </w:tc>
        <w:tc>
          <w:tcPr>
            <w:tcW w:w="1520" w:type="dxa"/>
            <w:shd w:val="clear" w:color="auto" w:fill="D9D9D9"/>
          </w:tcPr>
          <w:p>
            <w:pPr>
              <w:pStyle w:val="TableParagraph"/>
              <w:spacing w:line="186" w:lineRule="exact"/>
              <w:ind w:left="284"/>
              <w:rPr>
                <w:rFonts w:ascii="Liberation Sans Narrow"/>
                <w:b/>
                <w:sz w:val="18"/>
              </w:rPr>
            </w:pPr>
            <w:r>
              <w:rPr>
                <w:rFonts w:ascii="Liberation Sans Narrow"/>
                <w:b/>
                <w:sz w:val="18"/>
              </w:rPr>
              <w:t>Realisasi (Rp)</w:t>
            </w:r>
          </w:p>
        </w:tc>
        <w:tc>
          <w:tcPr>
            <w:tcW w:w="1380" w:type="dxa"/>
            <w:vMerge/>
            <w:tcBorders>
              <w:top w:val="nil"/>
            </w:tcBorders>
            <w:shd w:val="clear" w:color="auto" w:fill="D9D9D9"/>
          </w:tcPr>
          <w:p>
            <w:pPr>
              <w:rPr>
                <w:sz w:val="2"/>
                <w:szCs w:val="2"/>
              </w:rPr>
            </w:pPr>
          </w:p>
        </w:tc>
      </w:tr>
      <w:tr>
        <w:trPr>
          <w:trHeight w:val="414" w:hRule="atLeast"/>
        </w:trPr>
        <w:tc>
          <w:tcPr>
            <w:tcW w:w="292" w:type="dxa"/>
          </w:tcPr>
          <w:p>
            <w:pPr>
              <w:pStyle w:val="TableParagraph"/>
              <w:spacing w:before="98"/>
              <w:ind w:right="90"/>
              <w:jc w:val="right"/>
              <w:rPr>
                <w:rFonts w:ascii="Liberation Sans Narrow"/>
                <w:sz w:val="18"/>
              </w:rPr>
            </w:pPr>
            <w:r>
              <w:rPr>
                <w:rFonts w:ascii="Liberation Sans Narrow"/>
                <w:sz w:val="18"/>
              </w:rPr>
              <w:t>3</w:t>
            </w:r>
          </w:p>
        </w:tc>
        <w:tc>
          <w:tcPr>
            <w:tcW w:w="2209" w:type="dxa"/>
          </w:tcPr>
          <w:p>
            <w:pPr>
              <w:pStyle w:val="TableParagraph"/>
              <w:spacing w:line="201" w:lineRule="exact"/>
              <w:ind w:left="102"/>
              <w:rPr>
                <w:rFonts w:ascii="Liberation Sans Narrow"/>
                <w:sz w:val="18"/>
              </w:rPr>
            </w:pPr>
            <w:r>
              <w:rPr>
                <w:rFonts w:ascii="Liberation Sans Narrow"/>
                <w:sz w:val="18"/>
              </w:rPr>
              <w:t>Belanja Insentif Pemungutan</w:t>
            </w:r>
          </w:p>
          <w:p>
            <w:pPr>
              <w:pStyle w:val="TableParagraph"/>
              <w:spacing w:line="192" w:lineRule="exact" w:before="1"/>
              <w:ind w:left="102"/>
              <w:rPr>
                <w:rFonts w:ascii="Liberation Sans Narrow"/>
                <w:sz w:val="18"/>
              </w:rPr>
            </w:pPr>
            <w:r>
              <w:rPr>
                <w:rFonts w:ascii="Liberation Sans Narrow"/>
                <w:sz w:val="18"/>
              </w:rPr>
              <w:t>Pajak</w:t>
            </w:r>
          </w:p>
        </w:tc>
        <w:tc>
          <w:tcPr>
            <w:tcW w:w="1548" w:type="dxa"/>
          </w:tcPr>
          <w:p>
            <w:pPr>
              <w:pStyle w:val="TableParagraph"/>
              <w:spacing w:before="98"/>
              <w:ind w:right="102"/>
              <w:jc w:val="right"/>
              <w:rPr>
                <w:rFonts w:ascii="Liberation Sans Narrow"/>
                <w:sz w:val="18"/>
              </w:rPr>
            </w:pPr>
            <w:r>
              <w:rPr>
                <w:rFonts w:ascii="Liberation Sans Narrow"/>
                <w:sz w:val="18"/>
              </w:rPr>
              <w:t>0</w:t>
            </w:r>
          </w:p>
        </w:tc>
        <w:tc>
          <w:tcPr>
            <w:tcW w:w="1484" w:type="dxa"/>
          </w:tcPr>
          <w:p>
            <w:pPr>
              <w:pStyle w:val="TableParagraph"/>
              <w:spacing w:before="98"/>
              <w:ind w:right="98"/>
              <w:jc w:val="right"/>
              <w:rPr>
                <w:rFonts w:ascii="Liberation Sans Narrow"/>
                <w:sz w:val="18"/>
              </w:rPr>
            </w:pPr>
            <w:r>
              <w:rPr>
                <w:rFonts w:ascii="Liberation Sans Narrow"/>
                <w:sz w:val="18"/>
              </w:rPr>
              <w:t>0</w:t>
            </w:r>
          </w:p>
        </w:tc>
        <w:tc>
          <w:tcPr>
            <w:tcW w:w="675" w:type="dxa"/>
          </w:tcPr>
          <w:p>
            <w:pPr>
              <w:pStyle w:val="TableParagraph"/>
              <w:spacing w:before="98"/>
              <w:ind w:right="100"/>
              <w:jc w:val="right"/>
              <w:rPr>
                <w:rFonts w:ascii="Liberation Sans Narrow"/>
                <w:sz w:val="18"/>
              </w:rPr>
            </w:pPr>
            <w:r>
              <w:rPr>
                <w:rFonts w:ascii="Liberation Sans Narrow"/>
                <w:sz w:val="18"/>
              </w:rPr>
              <w:t>0</w:t>
            </w:r>
          </w:p>
        </w:tc>
        <w:tc>
          <w:tcPr>
            <w:tcW w:w="1520" w:type="dxa"/>
          </w:tcPr>
          <w:p>
            <w:pPr>
              <w:pStyle w:val="TableParagraph"/>
              <w:rPr>
                <w:sz w:val="18"/>
              </w:rPr>
            </w:pPr>
          </w:p>
        </w:tc>
        <w:tc>
          <w:tcPr>
            <w:tcW w:w="1380" w:type="dxa"/>
          </w:tcPr>
          <w:p>
            <w:pPr>
              <w:pStyle w:val="TableParagraph"/>
              <w:spacing w:before="98"/>
              <w:ind w:right="96"/>
              <w:jc w:val="right"/>
              <w:rPr>
                <w:rFonts w:ascii="Liberation Sans Narrow"/>
                <w:sz w:val="18"/>
              </w:rPr>
            </w:pPr>
            <w:r>
              <w:rPr>
                <w:rFonts w:ascii="Liberation Sans Narrow"/>
                <w:sz w:val="18"/>
              </w:rPr>
              <w:t>0</w:t>
            </w:r>
          </w:p>
        </w:tc>
      </w:tr>
      <w:tr>
        <w:trPr>
          <w:trHeight w:val="825" w:hRule="atLeast"/>
        </w:trPr>
        <w:tc>
          <w:tcPr>
            <w:tcW w:w="292" w:type="dxa"/>
          </w:tcPr>
          <w:p>
            <w:pPr>
              <w:pStyle w:val="TableParagraph"/>
              <w:spacing w:before="7"/>
              <w:rPr>
                <w:sz w:val="26"/>
              </w:rPr>
            </w:pPr>
          </w:p>
          <w:p>
            <w:pPr>
              <w:pStyle w:val="TableParagraph"/>
              <w:ind w:right="90"/>
              <w:jc w:val="right"/>
              <w:rPr>
                <w:rFonts w:ascii="Liberation Sans Narrow"/>
                <w:sz w:val="18"/>
              </w:rPr>
            </w:pPr>
            <w:r>
              <w:rPr>
                <w:rFonts w:ascii="Liberation Sans Narrow"/>
                <w:sz w:val="18"/>
              </w:rPr>
              <w:t>4</w:t>
            </w:r>
          </w:p>
        </w:tc>
        <w:tc>
          <w:tcPr>
            <w:tcW w:w="2209" w:type="dxa"/>
          </w:tcPr>
          <w:p>
            <w:pPr>
              <w:pStyle w:val="TableParagraph"/>
              <w:ind w:left="102" w:right="386"/>
              <w:rPr>
                <w:rFonts w:ascii="Liberation Sans Narrow"/>
                <w:sz w:val="18"/>
              </w:rPr>
            </w:pPr>
            <w:r>
              <w:rPr>
                <w:rFonts w:ascii="Liberation Sans Narrow"/>
                <w:sz w:val="18"/>
              </w:rPr>
              <w:t>Belanja Tambahan Penghasilan Berdasarkan Pertimbangan Obyektif</w:t>
            </w:r>
          </w:p>
          <w:p>
            <w:pPr>
              <w:pStyle w:val="TableParagraph"/>
              <w:spacing w:line="192" w:lineRule="exact"/>
              <w:ind w:left="102"/>
              <w:rPr>
                <w:rFonts w:ascii="Liberation Sans Narrow"/>
                <w:sz w:val="18"/>
              </w:rPr>
            </w:pPr>
            <w:r>
              <w:rPr>
                <w:rFonts w:ascii="Liberation Sans Narrow"/>
                <w:sz w:val="18"/>
              </w:rPr>
              <w:t>Lainnya ASN</w:t>
            </w:r>
          </w:p>
        </w:tc>
        <w:tc>
          <w:tcPr>
            <w:tcW w:w="1548" w:type="dxa"/>
          </w:tcPr>
          <w:p>
            <w:pPr>
              <w:pStyle w:val="TableParagraph"/>
              <w:spacing w:before="7"/>
              <w:rPr>
                <w:sz w:val="26"/>
              </w:rPr>
            </w:pPr>
          </w:p>
          <w:p>
            <w:pPr>
              <w:pStyle w:val="TableParagraph"/>
              <w:ind w:right="99"/>
              <w:jc w:val="right"/>
              <w:rPr>
                <w:rFonts w:ascii="Liberation Sans Narrow"/>
                <w:sz w:val="18"/>
              </w:rPr>
            </w:pPr>
            <w:r>
              <w:rPr>
                <w:rFonts w:ascii="Liberation Sans Narrow"/>
                <w:sz w:val="18"/>
              </w:rPr>
              <w:t>315.622.000</w:t>
            </w:r>
          </w:p>
        </w:tc>
        <w:tc>
          <w:tcPr>
            <w:tcW w:w="1484" w:type="dxa"/>
          </w:tcPr>
          <w:p>
            <w:pPr>
              <w:pStyle w:val="TableParagraph"/>
              <w:spacing w:before="7"/>
              <w:rPr>
                <w:sz w:val="26"/>
              </w:rPr>
            </w:pPr>
          </w:p>
          <w:p>
            <w:pPr>
              <w:pStyle w:val="TableParagraph"/>
              <w:ind w:right="94"/>
              <w:jc w:val="right"/>
              <w:rPr>
                <w:rFonts w:ascii="Liberation Sans Narrow"/>
                <w:sz w:val="18"/>
              </w:rPr>
            </w:pPr>
            <w:r>
              <w:rPr>
                <w:rFonts w:ascii="Liberation Sans Narrow"/>
                <w:sz w:val="18"/>
              </w:rPr>
              <w:t>262.645.000</w:t>
            </w:r>
          </w:p>
        </w:tc>
        <w:tc>
          <w:tcPr>
            <w:tcW w:w="675" w:type="dxa"/>
          </w:tcPr>
          <w:p>
            <w:pPr>
              <w:pStyle w:val="TableParagraph"/>
              <w:spacing w:before="7"/>
              <w:rPr>
                <w:sz w:val="26"/>
              </w:rPr>
            </w:pPr>
          </w:p>
          <w:p>
            <w:pPr>
              <w:pStyle w:val="TableParagraph"/>
              <w:ind w:right="100"/>
              <w:jc w:val="right"/>
              <w:rPr>
                <w:rFonts w:ascii="Liberation Sans Narrow"/>
                <w:sz w:val="18"/>
              </w:rPr>
            </w:pPr>
            <w:r>
              <w:rPr>
                <w:rFonts w:ascii="Liberation Sans Narrow"/>
                <w:sz w:val="18"/>
              </w:rPr>
              <w:t>0</w:t>
            </w:r>
          </w:p>
        </w:tc>
        <w:tc>
          <w:tcPr>
            <w:tcW w:w="1520" w:type="dxa"/>
          </w:tcPr>
          <w:p>
            <w:pPr>
              <w:pStyle w:val="TableParagraph"/>
              <w:spacing w:before="7"/>
              <w:rPr>
                <w:sz w:val="26"/>
              </w:rPr>
            </w:pPr>
          </w:p>
          <w:p>
            <w:pPr>
              <w:pStyle w:val="TableParagraph"/>
              <w:ind w:right="100"/>
              <w:jc w:val="right"/>
              <w:rPr>
                <w:rFonts w:ascii="Liberation Sans Narrow"/>
                <w:sz w:val="18"/>
              </w:rPr>
            </w:pPr>
            <w:r>
              <w:rPr>
                <w:rFonts w:ascii="Liberation Sans Narrow"/>
                <w:sz w:val="18"/>
              </w:rPr>
              <w:t>0</w:t>
            </w:r>
          </w:p>
        </w:tc>
        <w:tc>
          <w:tcPr>
            <w:tcW w:w="1380" w:type="dxa"/>
          </w:tcPr>
          <w:p>
            <w:pPr>
              <w:pStyle w:val="TableParagraph"/>
              <w:spacing w:before="7"/>
              <w:rPr>
                <w:sz w:val="26"/>
              </w:rPr>
            </w:pPr>
          </w:p>
          <w:p>
            <w:pPr>
              <w:pStyle w:val="TableParagraph"/>
              <w:ind w:right="92"/>
              <w:jc w:val="right"/>
              <w:rPr>
                <w:rFonts w:ascii="Liberation Sans Narrow"/>
                <w:sz w:val="18"/>
              </w:rPr>
            </w:pPr>
            <w:r>
              <w:rPr>
                <w:rFonts w:ascii="Liberation Sans Narrow"/>
                <w:sz w:val="18"/>
              </w:rPr>
              <w:t>262.645.000</w:t>
            </w:r>
          </w:p>
        </w:tc>
      </w:tr>
      <w:tr>
        <w:trPr>
          <w:trHeight w:val="414" w:hRule="atLeast"/>
        </w:trPr>
        <w:tc>
          <w:tcPr>
            <w:tcW w:w="292" w:type="dxa"/>
          </w:tcPr>
          <w:p>
            <w:pPr>
              <w:pStyle w:val="TableParagraph"/>
              <w:spacing w:before="98"/>
              <w:ind w:right="90"/>
              <w:jc w:val="right"/>
              <w:rPr>
                <w:rFonts w:ascii="Liberation Sans Narrow"/>
                <w:sz w:val="18"/>
              </w:rPr>
            </w:pPr>
            <w:r>
              <w:rPr>
                <w:rFonts w:ascii="Liberation Sans Narrow"/>
                <w:sz w:val="18"/>
              </w:rPr>
              <w:t>5</w:t>
            </w:r>
          </w:p>
        </w:tc>
        <w:tc>
          <w:tcPr>
            <w:tcW w:w="2209" w:type="dxa"/>
          </w:tcPr>
          <w:p>
            <w:pPr>
              <w:pStyle w:val="TableParagraph"/>
              <w:spacing w:line="201" w:lineRule="exact"/>
              <w:ind w:left="102"/>
              <w:rPr>
                <w:rFonts w:ascii="Liberation Sans Narrow"/>
                <w:sz w:val="18"/>
              </w:rPr>
            </w:pPr>
            <w:r>
              <w:rPr>
                <w:rFonts w:ascii="Liberation Sans Narrow"/>
                <w:sz w:val="18"/>
              </w:rPr>
              <w:t>Belanja Insentif Pemungutan</w:t>
            </w:r>
          </w:p>
          <w:p>
            <w:pPr>
              <w:pStyle w:val="TableParagraph"/>
              <w:spacing w:line="192" w:lineRule="exact" w:before="1"/>
              <w:ind w:left="102"/>
              <w:rPr>
                <w:rFonts w:ascii="Liberation Sans Narrow"/>
                <w:sz w:val="18"/>
              </w:rPr>
            </w:pPr>
            <w:r>
              <w:rPr>
                <w:rFonts w:ascii="Liberation Sans Narrow"/>
                <w:sz w:val="18"/>
              </w:rPr>
              <w:t>Retribusi Daerah</w:t>
            </w:r>
          </w:p>
        </w:tc>
        <w:tc>
          <w:tcPr>
            <w:tcW w:w="1548" w:type="dxa"/>
          </w:tcPr>
          <w:p>
            <w:pPr>
              <w:pStyle w:val="TableParagraph"/>
              <w:spacing w:before="98"/>
              <w:ind w:right="102"/>
              <w:jc w:val="right"/>
              <w:rPr>
                <w:rFonts w:ascii="Liberation Sans Narrow"/>
                <w:sz w:val="18"/>
              </w:rPr>
            </w:pPr>
            <w:r>
              <w:rPr>
                <w:rFonts w:ascii="Liberation Sans Narrow"/>
                <w:sz w:val="18"/>
              </w:rPr>
              <w:t>0</w:t>
            </w:r>
          </w:p>
        </w:tc>
        <w:tc>
          <w:tcPr>
            <w:tcW w:w="1484" w:type="dxa"/>
          </w:tcPr>
          <w:p>
            <w:pPr>
              <w:pStyle w:val="TableParagraph"/>
              <w:spacing w:before="98"/>
              <w:ind w:right="98"/>
              <w:jc w:val="right"/>
              <w:rPr>
                <w:rFonts w:ascii="Liberation Sans Narrow"/>
                <w:sz w:val="18"/>
              </w:rPr>
            </w:pPr>
            <w:r>
              <w:rPr>
                <w:rFonts w:ascii="Liberation Sans Narrow"/>
                <w:sz w:val="18"/>
              </w:rPr>
              <w:t>0</w:t>
            </w:r>
          </w:p>
        </w:tc>
        <w:tc>
          <w:tcPr>
            <w:tcW w:w="675" w:type="dxa"/>
          </w:tcPr>
          <w:p>
            <w:pPr>
              <w:pStyle w:val="TableParagraph"/>
              <w:spacing w:before="98"/>
              <w:ind w:right="100"/>
              <w:jc w:val="right"/>
              <w:rPr>
                <w:rFonts w:ascii="Liberation Sans Narrow"/>
                <w:sz w:val="18"/>
              </w:rPr>
            </w:pPr>
            <w:r>
              <w:rPr>
                <w:rFonts w:ascii="Liberation Sans Narrow"/>
                <w:sz w:val="18"/>
              </w:rPr>
              <w:t>0</w:t>
            </w:r>
          </w:p>
        </w:tc>
        <w:tc>
          <w:tcPr>
            <w:tcW w:w="1520" w:type="dxa"/>
          </w:tcPr>
          <w:p>
            <w:pPr>
              <w:pStyle w:val="TableParagraph"/>
              <w:spacing w:before="98"/>
              <w:ind w:right="100"/>
              <w:jc w:val="right"/>
              <w:rPr>
                <w:rFonts w:ascii="Liberation Sans Narrow"/>
                <w:sz w:val="18"/>
              </w:rPr>
            </w:pPr>
            <w:r>
              <w:rPr>
                <w:rFonts w:ascii="Liberation Sans Narrow"/>
                <w:sz w:val="18"/>
              </w:rPr>
              <w:t>0</w:t>
            </w:r>
          </w:p>
        </w:tc>
        <w:tc>
          <w:tcPr>
            <w:tcW w:w="1380" w:type="dxa"/>
          </w:tcPr>
          <w:p>
            <w:pPr>
              <w:pStyle w:val="TableParagraph"/>
              <w:spacing w:before="98"/>
              <w:ind w:right="96"/>
              <w:jc w:val="right"/>
              <w:rPr>
                <w:rFonts w:ascii="Liberation Sans Narrow"/>
                <w:sz w:val="18"/>
              </w:rPr>
            </w:pPr>
            <w:r>
              <w:rPr>
                <w:rFonts w:ascii="Liberation Sans Narrow"/>
                <w:sz w:val="18"/>
              </w:rPr>
              <w:t>0</w:t>
            </w:r>
          </w:p>
        </w:tc>
      </w:tr>
      <w:tr>
        <w:trPr>
          <w:trHeight w:val="410" w:hRule="atLeast"/>
        </w:trPr>
        <w:tc>
          <w:tcPr>
            <w:tcW w:w="292" w:type="dxa"/>
          </w:tcPr>
          <w:p>
            <w:pPr>
              <w:pStyle w:val="TableParagraph"/>
              <w:spacing w:before="98"/>
              <w:ind w:right="90"/>
              <w:jc w:val="right"/>
              <w:rPr>
                <w:rFonts w:ascii="Liberation Sans Narrow"/>
                <w:sz w:val="18"/>
              </w:rPr>
            </w:pPr>
            <w:r>
              <w:rPr>
                <w:rFonts w:ascii="Liberation Sans Narrow"/>
                <w:sz w:val="18"/>
              </w:rPr>
              <w:t>6</w:t>
            </w:r>
          </w:p>
        </w:tc>
        <w:tc>
          <w:tcPr>
            <w:tcW w:w="2209" w:type="dxa"/>
          </w:tcPr>
          <w:p>
            <w:pPr>
              <w:pStyle w:val="TableParagraph"/>
              <w:spacing w:line="201" w:lineRule="exact"/>
              <w:ind w:left="102"/>
              <w:rPr>
                <w:rFonts w:ascii="Liberation Sans Narrow"/>
                <w:sz w:val="18"/>
              </w:rPr>
            </w:pPr>
            <w:r>
              <w:rPr>
                <w:rFonts w:ascii="Liberation Sans Narrow"/>
                <w:sz w:val="18"/>
              </w:rPr>
              <w:t>Belanja Gaji dan Tunjangan</w:t>
            </w:r>
          </w:p>
          <w:p>
            <w:pPr>
              <w:pStyle w:val="TableParagraph"/>
              <w:spacing w:line="188" w:lineRule="exact" w:before="1"/>
              <w:ind w:left="102"/>
              <w:rPr>
                <w:rFonts w:ascii="Liberation Sans Narrow"/>
                <w:sz w:val="18"/>
              </w:rPr>
            </w:pPr>
            <w:r>
              <w:rPr>
                <w:rFonts w:ascii="Liberation Sans Narrow"/>
                <w:sz w:val="18"/>
              </w:rPr>
              <w:t>KDH/WKDH</w:t>
            </w:r>
          </w:p>
        </w:tc>
        <w:tc>
          <w:tcPr>
            <w:tcW w:w="1548" w:type="dxa"/>
          </w:tcPr>
          <w:p>
            <w:pPr>
              <w:pStyle w:val="TableParagraph"/>
              <w:spacing w:before="98"/>
              <w:ind w:right="102"/>
              <w:jc w:val="right"/>
              <w:rPr>
                <w:rFonts w:ascii="Liberation Sans Narrow"/>
                <w:sz w:val="18"/>
              </w:rPr>
            </w:pPr>
            <w:r>
              <w:rPr>
                <w:rFonts w:ascii="Liberation Sans Narrow"/>
                <w:sz w:val="18"/>
              </w:rPr>
              <w:t>0</w:t>
            </w:r>
          </w:p>
        </w:tc>
        <w:tc>
          <w:tcPr>
            <w:tcW w:w="1484" w:type="dxa"/>
          </w:tcPr>
          <w:p>
            <w:pPr>
              <w:pStyle w:val="TableParagraph"/>
              <w:spacing w:before="98"/>
              <w:ind w:right="98"/>
              <w:jc w:val="right"/>
              <w:rPr>
                <w:rFonts w:ascii="Liberation Sans Narrow"/>
                <w:sz w:val="18"/>
              </w:rPr>
            </w:pPr>
            <w:r>
              <w:rPr>
                <w:rFonts w:ascii="Liberation Sans Narrow"/>
                <w:sz w:val="18"/>
              </w:rPr>
              <w:t>0</w:t>
            </w:r>
          </w:p>
        </w:tc>
        <w:tc>
          <w:tcPr>
            <w:tcW w:w="675" w:type="dxa"/>
          </w:tcPr>
          <w:p>
            <w:pPr>
              <w:pStyle w:val="TableParagraph"/>
              <w:spacing w:before="98"/>
              <w:ind w:right="100"/>
              <w:jc w:val="right"/>
              <w:rPr>
                <w:rFonts w:ascii="Liberation Sans Narrow"/>
                <w:sz w:val="18"/>
              </w:rPr>
            </w:pPr>
            <w:r>
              <w:rPr>
                <w:rFonts w:ascii="Liberation Sans Narrow"/>
                <w:sz w:val="18"/>
              </w:rPr>
              <w:t>0</w:t>
            </w:r>
          </w:p>
        </w:tc>
        <w:tc>
          <w:tcPr>
            <w:tcW w:w="1520" w:type="dxa"/>
          </w:tcPr>
          <w:p>
            <w:pPr>
              <w:pStyle w:val="TableParagraph"/>
              <w:spacing w:before="98"/>
              <w:ind w:right="100"/>
              <w:jc w:val="right"/>
              <w:rPr>
                <w:rFonts w:ascii="Liberation Sans Narrow"/>
                <w:sz w:val="18"/>
              </w:rPr>
            </w:pPr>
            <w:r>
              <w:rPr>
                <w:rFonts w:ascii="Liberation Sans Narrow"/>
                <w:sz w:val="18"/>
              </w:rPr>
              <w:t>0</w:t>
            </w:r>
          </w:p>
        </w:tc>
        <w:tc>
          <w:tcPr>
            <w:tcW w:w="1380" w:type="dxa"/>
          </w:tcPr>
          <w:p>
            <w:pPr>
              <w:pStyle w:val="TableParagraph"/>
              <w:spacing w:before="98"/>
              <w:ind w:right="96"/>
              <w:jc w:val="right"/>
              <w:rPr>
                <w:rFonts w:ascii="Liberation Sans Narrow"/>
                <w:sz w:val="18"/>
              </w:rPr>
            </w:pPr>
            <w:r>
              <w:rPr>
                <w:rFonts w:ascii="Liberation Sans Narrow"/>
                <w:sz w:val="18"/>
              </w:rPr>
              <w:t>0</w:t>
            </w:r>
          </w:p>
        </w:tc>
      </w:tr>
      <w:tr>
        <w:trPr>
          <w:trHeight w:val="205" w:hRule="atLeast"/>
        </w:trPr>
        <w:tc>
          <w:tcPr>
            <w:tcW w:w="292" w:type="dxa"/>
          </w:tcPr>
          <w:p>
            <w:pPr>
              <w:pStyle w:val="TableParagraph"/>
              <w:spacing w:line="186" w:lineRule="exact"/>
              <w:ind w:right="90"/>
              <w:jc w:val="right"/>
              <w:rPr>
                <w:rFonts w:ascii="Liberation Sans Narrow"/>
                <w:sz w:val="18"/>
              </w:rPr>
            </w:pPr>
            <w:r>
              <w:rPr>
                <w:rFonts w:ascii="Liberation Sans Narrow"/>
                <w:sz w:val="18"/>
              </w:rPr>
              <w:t>7</w:t>
            </w:r>
          </w:p>
        </w:tc>
        <w:tc>
          <w:tcPr>
            <w:tcW w:w="2209" w:type="dxa"/>
          </w:tcPr>
          <w:p>
            <w:pPr>
              <w:pStyle w:val="TableParagraph"/>
              <w:spacing w:line="186" w:lineRule="exact"/>
              <w:ind w:left="102"/>
              <w:rPr>
                <w:rFonts w:ascii="Liberation Sans Narrow"/>
                <w:sz w:val="18"/>
              </w:rPr>
            </w:pPr>
            <w:r>
              <w:rPr>
                <w:rFonts w:ascii="Liberation Sans Narrow"/>
                <w:sz w:val="18"/>
              </w:rPr>
              <w:t>Uang Lembur</w:t>
            </w:r>
          </w:p>
        </w:tc>
        <w:tc>
          <w:tcPr>
            <w:tcW w:w="1548" w:type="dxa"/>
          </w:tcPr>
          <w:p>
            <w:pPr>
              <w:pStyle w:val="TableParagraph"/>
              <w:spacing w:line="186" w:lineRule="exact"/>
              <w:ind w:right="102"/>
              <w:jc w:val="right"/>
              <w:rPr>
                <w:rFonts w:ascii="Liberation Sans Narrow"/>
                <w:sz w:val="18"/>
              </w:rPr>
            </w:pPr>
            <w:r>
              <w:rPr>
                <w:rFonts w:ascii="Liberation Sans Narrow"/>
                <w:sz w:val="18"/>
              </w:rPr>
              <w:t>0</w:t>
            </w:r>
          </w:p>
        </w:tc>
        <w:tc>
          <w:tcPr>
            <w:tcW w:w="1484" w:type="dxa"/>
          </w:tcPr>
          <w:p>
            <w:pPr>
              <w:pStyle w:val="TableParagraph"/>
              <w:spacing w:line="186" w:lineRule="exact"/>
              <w:ind w:right="98"/>
              <w:jc w:val="right"/>
              <w:rPr>
                <w:rFonts w:ascii="Liberation Sans Narrow"/>
                <w:sz w:val="18"/>
              </w:rPr>
            </w:pPr>
            <w:r>
              <w:rPr>
                <w:rFonts w:ascii="Liberation Sans Narrow"/>
                <w:sz w:val="18"/>
              </w:rPr>
              <w:t>0</w:t>
            </w:r>
          </w:p>
        </w:tc>
        <w:tc>
          <w:tcPr>
            <w:tcW w:w="675" w:type="dxa"/>
          </w:tcPr>
          <w:p>
            <w:pPr>
              <w:pStyle w:val="TableParagraph"/>
              <w:spacing w:line="186" w:lineRule="exact"/>
              <w:ind w:right="100"/>
              <w:jc w:val="right"/>
              <w:rPr>
                <w:rFonts w:ascii="Liberation Sans Narrow"/>
                <w:sz w:val="18"/>
              </w:rPr>
            </w:pPr>
            <w:r>
              <w:rPr>
                <w:rFonts w:ascii="Liberation Sans Narrow"/>
                <w:sz w:val="18"/>
              </w:rPr>
              <w:t>0</w:t>
            </w:r>
          </w:p>
        </w:tc>
        <w:tc>
          <w:tcPr>
            <w:tcW w:w="1520" w:type="dxa"/>
          </w:tcPr>
          <w:p>
            <w:pPr>
              <w:pStyle w:val="TableParagraph"/>
              <w:spacing w:line="186" w:lineRule="exact"/>
              <w:ind w:right="100"/>
              <w:jc w:val="right"/>
              <w:rPr>
                <w:rFonts w:ascii="Liberation Sans Narrow"/>
                <w:sz w:val="18"/>
              </w:rPr>
            </w:pPr>
            <w:r>
              <w:rPr>
                <w:rFonts w:ascii="Liberation Sans Narrow"/>
                <w:sz w:val="18"/>
              </w:rPr>
              <w:t>0</w:t>
            </w:r>
          </w:p>
        </w:tc>
        <w:tc>
          <w:tcPr>
            <w:tcW w:w="1380" w:type="dxa"/>
          </w:tcPr>
          <w:p>
            <w:pPr>
              <w:pStyle w:val="TableParagraph"/>
              <w:spacing w:line="186" w:lineRule="exact"/>
              <w:ind w:right="96"/>
              <w:jc w:val="right"/>
              <w:rPr>
                <w:rFonts w:ascii="Liberation Sans Narrow"/>
                <w:sz w:val="18"/>
              </w:rPr>
            </w:pPr>
            <w:r>
              <w:rPr>
                <w:rFonts w:ascii="Liberation Sans Narrow"/>
                <w:sz w:val="18"/>
              </w:rPr>
              <w:t>0</w:t>
            </w:r>
          </w:p>
        </w:tc>
      </w:tr>
      <w:tr>
        <w:trPr>
          <w:trHeight w:val="210" w:hRule="atLeast"/>
        </w:trPr>
        <w:tc>
          <w:tcPr>
            <w:tcW w:w="2501" w:type="dxa"/>
            <w:gridSpan w:val="2"/>
            <w:shd w:val="clear" w:color="auto" w:fill="D9D9D9"/>
          </w:tcPr>
          <w:p>
            <w:pPr>
              <w:pStyle w:val="TableParagraph"/>
              <w:spacing w:line="190" w:lineRule="exact"/>
              <w:ind w:left="1009" w:right="924"/>
              <w:jc w:val="center"/>
              <w:rPr>
                <w:rFonts w:ascii="Liberation Sans Narrow"/>
                <w:b/>
                <w:sz w:val="18"/>
              </w:rPr>
            </w:pPr>
            <w:r>
              <w:rPr>
                <w:rFonts w:ascii="Liberation Sans Narrow"/>
                <w:b/>
                <w:sz w:val="18"/>
              </w:rPr>
              <w:t>Jumlah</w:t>
            </w:r>
          </w:p>
        </w:tc>
        <w:tc>
          <w:tcPr>
            <w:tcW w:w="1548" w:type="dxa"/>
            <w:shd w:val="clear" w:color="auto" w:fill="D7D7D7"/>
          </w:tcPr>
          <w:p>
            <w:pPr>
              <w:pStyle w:val="TableParagraph"/>
              <w:spacing w:line="190" w:lineRule="exact"/>
              <w:ind w:right="99"/>
              <w:jc w:val="right"/>
              <w:rPr>
                <w:rFonts w:ascii="Liberation Sans Narrow"/>
                <w:b/>
                <w:sz w:val="18"/>
              </w:rPr>
            </w:pPr>
            <w:r>
              <w:rPr>
                <w:rFonts w:ascii="Liberation Sans Narrow"/>
                <w:b/>
                <w:sz w:val="18"/>
              </w:rPr>
              <w:t>8.760.847.863</w:t>
            </w:r>
          </w:p>
        </w:tc>
        <w:tc>
          <w:tcPr>
            <w:tcW w:w="1484" w:type="dxa"/>
            <w:shd w:val="clear" w:color="auto" w:fill="D7D7D7"/>
          </w:tcPr>
          <w:p>
            <w:pPr>
              <w:pStyle w:val="TableParagraph"/>
              <w:spacing w:line="190" w:lineRule="exact"/>
              <w:ind w:right="95"/>
              <w:jc w:val="right"/>
              <w:rPr>
                <w:rFonts w:ascii="Liberation Sans Narrow"/>
                <w:b/>
                <w:sz w:val="18"/>
              </w:rPr>
            </w:pPr>
            <w:r>
              <w:rPr>
                <w:rFonts w:ascii="Liberation Sans Narrow"/>
                <w:b/>
                <w:sz w:val="18"/>
              </w:rPr>
              <w:t>8.367.279.826</w:t>
            </w:r>
          </w:p>
        </w:tc>
        <w:tc>
          <w:tcPr>
            <w:tcW w:w="675" w:type="dxa"/>
            <w:shd w:val="clear" w:color="auto" w:fill="D7D7D7"/>
          </w:tcPr>
          <w:p>
            <w:pPr>
              <w:pStyle w:val="TableParagraph"/>
              <w:spacing w:line="190" w:lineRule="exact"/>
              <w:ind w:right="97"/>
              <w:jc w:val="right"/>
              <w:rPr>
                <w:rFonts w:ascii="Liberation Sans Narrow"/>
                <w:b/>
                <w:sz w:val="18"/>
              </w:rPr>
            </w:pPr>
            <w:r>
              <w:rPr>
                <w:rFonts w:ascii="Liberation Sans Narrow"/>
                <w:b/>
                <w:sz w:val="18"/>
              </w:rPr>
              <w:t>96,50</w:t>
            </w:r>
          </w:p>
        </w:tc>
        <w:tc>
          <w:tcPr>
            <w:tcW w:w="1520" w:type="dxa"/>
            <w:shd w:val="clear" w:color="auto" w:fill="D7D7D7"/>
          </w:tcPr>
          <w:p>
            <w:pPr>
              <w:pStyle w:val="TableParagraph"/>
              <w:spacing w:line="190" w:lineRule="exact"/>
              <w:ind w:right="98"/>
              <w:jc w:val="right"/>
              <w:rPr>
                <w:rFonts w:ascii="Liberation Sans Narrow"/>
                <w:b/>
                <w:sz w:val="18"/>
              </w:rPr>
            </w:pPr>
            <w:r>
              <w:rPr>
                <w:rFonts w:ascii="Liberation Sans Narrow"/>
                <w:b/>
                <w:sz w:val="18"/>
              </w:rPr>
              <w:t>7.919.085.156</w:t>
            </w:r>
          </w:p>
        </w:tc>
        <w:tc>
          <w:tcPr>
            <w:tcW w:w="1380" w:type="dxa"/>
            <w:shd w:val="clear" w:color="auto" w:fill="D7D7D7"/>
          </w:tcPr>
          <w:p>
            <w:pPr>
              <w:pStyle w:val="TableParagraph"/>
              <w:spacing w:line="190" w:lineRule="exact"/>
              <w:ind w:right="93"/>
              <w:jc w:val="right"/>
              <w:rPr>
                <w:rFonts w:ascii="Liberation Sans Narrow"/>
                <w:b/>
                <w:sz w:val="18"/>
              </w:rPr>
            </w:pPr>
            <w:r>
              <w:rPr>
                <w:rFonts w:ascii="Liberation Sans Narrow"/>
                <w:b/>
                <w:sz w:val="18"/>
              </w:rPr>
              <w:t>458.194.670</w:t>
            </w:r>
          </w:p>
        </w:tc>
      </w:tr>
    </w:tbl>
    <w:p>
      <w:pPr>
        <w:pStyle w:val="Heading2"/>
        <w:spacing w:before="119"/>
        <w:ind w:left="1965"/>
      </w:pPr>
      <w:r>
        <w:rPr/>
        <w:t>V.1.b.1)b) Belanja Barang dan Jasa (BBJ)</w:t>
      </w:r>
    </w:p>
    <w:p>
      <w:pPr>
        <w:pStyle w:val="BodyText"/>
        <w:spacing w:before="115"/>
        <w:ind w:left="2393" w:right="1487"/>
        <w:jc w:val="both"/>
      </w:pPr>
      <w:r>
        <w:rPr/>
        <w:t>Realisasi Belanja Barang dan Jasa pada TA 2021 sebesar Rp. 14.964.428.530 atau 89.67 % dari anggarannya sebesar Rp. 16.688.672.579 atau 125,19 % dari realisasi TA 2020 sebesar Rp. 11.952.833.221, dengan rincian sebagai berikut:</w:t>
      </w:r>
    </w:p>
    <w:p>
      <w:pPr>
        <w:pStyle w:val="BodyText"/>
        <w:spacing w:before="10"/>
        <w:rPr>
          <w:sz w:val="1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2091"/>
        <w:gridCol w:w="1524"/>
        <w:gridCol w:w="1540"/>
        <w:gridCol w:w="884"/>
        <w:gridCol w:w="1512"/>
        <w:gridCol w:w="1580"/>
      </w:tblGrid>
      <w:tr>
        <w:trPr>
          <w:trHeight w:val="206" w:hRule="atLeast"/>
        </w:trPr>
        <w:tc>
          <w:tcPr>
            <w:tcW w:w="2535" w:type="dxa"/>
            <w:gridSpan w:val="2"/>
            <w:vMerge w:val="restart"/>
            <w:tcBorders>
              <w:right w:val="single" w:sz="6" w:space="0" w:color="000000"/>
            </w:tcBorders>
            <w:shd w:val="clear" w:color="auto" w:fill="D9D9D9"/>
          </w:tcPr>
          <w:p>
            <w:pPr>
              <w:pStyle w:val="TableParagraph"/>
              <w:spacing w:before="106"/>
              <w:ind w:left="391"/>
              <w:rPr>
                <w:rFonts w:ascii="Liberation Sans Narrow"/>
                <w:b/>
                <w:sz w:val="18"/>
              </w:rPr>
            </w:pPr>
            <w:r>
              <w:rPr>
                <w:rFonts w:ascii="Liberation Sans Narrow"/>
                <w:b/>
                <w:sz w:val="18"/>
              </w:rPr>
              <w:t>Belanja Barang dan Jasa</w:t>
            </w:r>
          </w:p>
        </w:tc>
        <w:tc>
          <w:tcPr>
            <w:tcW w:w="3948" w:type="dxa"/>
            <w:gridSpan w:val="3"/>
            <w:tcBorders>
              <w:left w:val="single" w:sz="6" w:space="0" w:color="000000"/>
              <w:right w:val="single" w:sz="6" w:space="0" w:color="000000"/>
            </w:tcBorders>
            <w:shd w:val="clear" w:color="auto" w:fill="D9D9D9"/>
          </w:tcPr>
          <w:p>
            <w:pPr>
              <w:pStyle w:val="TableParagraph"/>
              <w:spacing w:line="186" w:lineRule="exact"/>
              <w:ind w:left="1668" w:right="1658"/>
              <w:jc w:val="center"/>
              <w:rPr>
                <w:rFonts w:ascii="Liberation Sans Narrow"/>
                <w:b/>
                <w:sz w:val="18"/>
              </w:rPr>
            </w:pPr>
            <w:r>
              <w:rPr>
                <w:rFonts w:ascii="Liberation Sans Narrow"/>
                <w:b/>
                <w:sz w:val="18"/>
              </w:rPr>
              <w:t>TA 2021</w:t>
            </w:r>
          </w:p>
        </w:tc>
        <w:tc>
          <w:tcPr>
            <w:tcW w:w="1512" w:type="dxa"/>
            <w:tcBorders>
              <w:left w:val="single" w:sz="6" w:space="0" w:color="000000"/>
              <w:right w:val="single" w:sz="6" w:space="0" w:color="000000"/>
            </w:tcBorders>
            <w:shd w:val="clear" w:color="auto" w:fill="D9D9D9"/>
          </w:tcPr>
          <w:p>
            <w:pPr>
              <w:pStyle w:val="TableParagraph"/>
              <w:spacing w:line="186" w:lineRule="exact"/>
              <w:ind w:left="463"/>
              <w:rPr>
                <w:rFonts w:ascii="Liberation Sans Narrow"/>
                <w:b/>
                <w:sz w:val="18"/>
              </w:rPr>
            </w:pPr>
            <w:r>
              <w:rPr>
                <w:rFonts w:ascii="Liberation Sans Narrow"/>
                <w:b/>
                <w:sz w:val="18"/>
              </w:rPr>
              <w:t>TA 2020</w:t>
            </w:r>
          </w:p>
        </w:tc>
        <w:tc>
          <w:tcPr>
            <w:tcW w:w="1580" w:type="dxa"/>
            <w:vMerge w:val="restart"/>
            <w:tcBorders>
              <w:left w:val="single" w:sz="6" w:space="0" w:color="000000"/>
            </w:tcBorders>
            <w:shd w:val="clear" w:color="auto" w:fill="D9D9D9"/>
          </w:tcPr>
          <w:p>
            <w:pPr>
              <w:pStyle w:val="TableParagraph"/>
              <w:spacing w:line="200" w:lineRule="atLeast" w:before="2"/>
              <w:ind w:left="640" w:right="290" w:hanging="252"/>
              <w:rPr>
                <w:rFonts w:ascii="Liberation Sans Narrow"/>
                <w:b/>
                <w:sz w:val="18"/>
              </w:rPr>
            </w:pPr>
            <w:r>
              <w:rPr>
                <w:rFonts w:ascii="Liberation Sans Narrow"/>
                <w:b/>
                <w:sz w:val="18"/>
              </w:rPr>
              <w:t>Naik/(Turun) (Rp)</w:t>
            </w:r>
          </w:p>
        </w:tc>
      </w:tr>
      <w:tr>
        <w:trPr>
          <w:trHeight w:val="210" w:hRule="atLeast"/>
        </w:trPr>
        <w:tc>
          <w:tcPr>
            <w:tcW w:w="2535" w:type="dxa"/>
            <w:gridSpan w:val="2"/>
            <w:vMerge/>
            <w:tcBorders>
              <w:top w:val="nil"/>
              <w:right w:val="single" w:sz="6" w:space="0" w:color="000000"/>
            </w:tcBorders>
            <w:shd w:val="clear" w:color="auto" w:fill="D9D9D9"/>
          </w:tcPr>
          <w:p>
            <w:pPr>
              <w:rPr>
                <w:sz w:val="2"/>
                <w:szCs w:val="2"/>
              </w:rPr>
            </w:pPr>
          </w:p>
        </w:tc>
        <w:tc>
          <w:tcPr>
            <w:tcW w:w="1524" w:type="dxa"/>
            <w:tcBorders>
              <w:left w:val="single" w:sz="6" w:space="0" w:color="000000"/>
              <w:right w:val="single" w:sz="6" w:space="0" w:color="000000"/>
            </w:tcBorders>
            <w:shd w:val="clear" w:color="auto" w:fill="D9D9D9"/>
          </w:tcPr>
          <w:p>
            <w:pPr>
              <w:pStyle w:val="TableParagraph"/>
              <w:spacing w:line="190" w:lineRule="exact"/>
              <w:ind w:left="286"/>
              <w:rPr>
                <w:rFonts w:ascii="Liberation Sans Narrow"/>
                <w:b/>
                <w:sz w:val="18"/>
              </w:rPr>
            </w:pPr>
            <w:r>
              <w:rPr>
                <w:rFonts w:ascii="Liberation Sans Narrow"/>
                <w:b/>
                <w:sz w:val="18"/>
              </w:rPr>
              <w:t>Anggaran (Rp)</w:t>
            </w:r>
          </w:p>
        </w:tc>
        <w:tc>
          <w:tcPr>
            <w:tcW w:w="1540" w:type="dxa"/>
            <w:tcBorders>
              <w:left w:val="single" w:sz="6" w:space="0" w:color="000000"/>
            </w:tcBorders>
            <w:shd w:val="clear" w:color="auto" w:fill="D9D9D9"/>
          </w:tcPr>
          <w:p>
            <w:pPr>
              <w:pStyle w:val="TableParagraph"/>
              <w:spacing w:line="190" w:lineRule="exact"/>
              <w:ind w:left="315"/>
              <w:rPr>
                <w:rFonts w:ascii="Liberation Sans Narrow"/>
                <w:b/>
                <w:sz w:val="18"/>
              </w:rPr>
            </w:pPr>
            <w:r>
              <w:rPr>
                <w:rFonts w:ascii="Liberation Sans Narrow"/>
                <w:b/>
                <w:sz w:val="18"/>
              </w:rPr>
              <w:t>Realisasi (Rp)</w:t>
            </w:r>
          </w:p>
        </w:tc>
        <w:tc>
          <w:tcPr>
            <w:tcW w:w="884" w:type="dxa"/>
            <w:tcBorders>
              <w:right w:val="single" w:sz="6" w:space="0" w:color="000000"/>
            </w:tcBorders>
            <w:shd w:val="clear" w:color="auto" w:fill="D9D9D9"/>
          </w:tcPr>
          <w:p>
            <w:pPr>
              <w:pStyle w:val="TableParagraph"/>
              <w:spacing w:line="190" w:lineRule="exact"/>
              <w:ind w:left="95"/>
              <w:jc w:val="center"/>
              <w:rPr>
                <w:rFonts w:ascii="Liberation Sans Narrow"/>
                <w:b/>
                <w:sz w:val="18"/>
              </w:rPr>
            </w:pPr>
            <w:r>
              <w:rPr>
                <w:rFonts w:ascii="Liberation Sans Narrow"/>
                <w:b/>
                <w:sz w:val="18"/>
              </w:rPr>
              <w:t>%</w:t>
            </w:r>
          </w:p>
        </w:tc>
        <w:tc>
          <w:tcPr>
            <w:tcW w:w="1512" w:type="dxa"/>
            <w:tcBorders>
              <w:left w:val="single" w:sz="6" w:space="0" w:color="000000"/>
              <w:right w:val="single" w:sz="6" w:space="0" w:color="000000"/>
            </w:tcBorders>
            <w:shd w:val="clear" w:color="auto" w:fill="D9D9D9"/>
          </w:tcPr>
          <w:p>
            <w:pPr>
              <w:pStyle w:val="TableParagraph"/>
              <w:spacing w:line="190" w:lineRule="exact"/>
              <w:ind w:left="299"/>
              <w:rPr>
                <w:rFonts w:ascii="Liberation Sans Narrow"/>
                <w:b/>
                <w:sz w:val="18"/>
              </w:rPr>
            </w:pPr>
            <w:r>
              <w:rPr>
                <w:rFonts w:ascii="Liberation Sans Narrow"/>
                <w:b/>
                <w:sz w:val="18"/>
              </w:rPr>
              <w:t>Realisasi (Rp)</w:t>
            </w:r>
          </w:p>
        </w:tc>
        <w:tc>
          <w:tcPr>
            <w:tcW w:w="1580" w:type="dxa"/>
            <w:vMerge/>
            <w:tcBorders>
              <w:top w:val="nil"/>
              <w:left w:val="single" w:sz="6" w:space="0" w:color="000000"/>
            </w:tcBorders>
            <w:shd w:val="clear" w:color="auto" w:fill="D9D9D9"/>
          </w:tcPr>
          <w:p>
            <w:pPr>
              <w:rPr>
                <w:sz w:val="2"/>
                <w:szCs w:val="2"/>
              </w:rPr>
            </w:pPr>
          </w:p>
        </w:tc>
      </w:tr>
      <w:tr>
        <w:trPr>
          <w:trHeight w:val="411" w:hRule="atLeast"/>
        </w:trPr>
        <w:tc>
          <w:tcPr>
            <w:tcW w:w="444" w:type="dxa"/>
          </w:tcPr>
          <w:p>
            <w:pPr>
              <w:pStyle w:val="TableParagraph"/>
              <w:spacing w:before="6"/>
              <w:rPr>
                <w:sz w:val="17"/>
              </w:rPr>
            </w:pPr>
          </w:p>
          <w:p>
            <w:pPr>
              <w:pStyle w:val="TableParagraph"/>
              <w:spacing w:line="189" w:lineRule="exact"/>
              <w:ind w:right="174"/>
              <w:jc w:val="right"/>
              <w:rPr>
                <w:rFonts w:ascii="Liberation Sans Narrow"/>
                <w:sz w:val="18"/>
              </w:rPr>
            </w:pPr>
            <w:r>
              <w:rPr>
                <w:rFonts w:ascii="Liberation Sans Narrow"/>
                <w:sz w:val="18"/>
              </w:rPr>
              <w:t>1</w:t>
            </w:r>
          </w:p>
        </w:tc>
        <w:tc>
          <w:tcPr>
            <w:tcW w:w="2091" w:type="dxa"/>
            <w:tcBorders>
              <w:bottom w:val="single" w:sz="8" w:space="0" w:color="000000"/>
              <w:right w:val="single" w:sz="8" w:space="0" w:color="000000"/>
            </w:tcBorders>
          </w:tcPr>
          <w:p>
            <w:pPr>
              <w:pStyle w:val="TableParagraph"/>
              <w:spacing w:before="98"/>
              <w:ind w:left="103"/>
              <w:rPr>
                <w:rFonts w:ascii="Liberation Sans Narrow"/>
                <w:sz w:val="18"/>
              </w:rPr>
            </w:pPr>
            <w:r>
              <w:rPr>
                <w:rFonts w:ascii="Liberation Sans Narrow"/>
                <w:sz w:val="18"/>
              </w:rPr>
              <w:t>Belanja Barang</w:t>
            </w:r>
          </w:p>
        </w:tc>
        <w:tc>
          <w:tcPr>
            <w:tcW w:w="1524" w:type="dxa"/>
            <w:tcBorders>
              <w:left w:val="single" w:sz="8" w:space="0" w:color="000000"/>
              <w:bottom w:val="single" w:sz="8" w:space="0" w:color="000000"/>
              <w:right w:val="single" w:sz="8" w:space="0" w:color="000000"/>
            </w:tcBorders>
          </w:tcPr>
          <w:p>
            <w:pPr>
              <w:pStyle w:val="TableParagraph"/>
              <w:spacing w:line="192" w:lineRule="exact"/>
              <w:ind w:right="91"/>
              <w:jc w:val="right"/>
              <w:rPr>
                <w:rFonts w:ascii="Tahoma"/>
                <w:sz w:val="16"/>
              </w:rPr>
            </w:pPr>
            <w:r>
              <w:rPr>
                <w:rFonts w:ascii="Tahoma"/>
                <w:sz w:val="16"/>
              </w:rPr>
              <w:t>7,182,486,585.00</w:t>
            </w:r>
          </w:p>
        </w:tc>
        <w:tc>
          <w:tcPr>
            <w:tcW w:w="1540" w:type="dxa"/>
            <w:tcBorders>
              <w:left w:val="single" w:sz="8" w:space="0" w:color="000000"/>
              <w:bottom w:val="single" w:sz="8" w:space="0" w:color="000000"/>
              <w:right w:val="single" w:sz="12" w:space="0" w:color="000000"/>
            </w:tcBorders>
          </w:tcPr>
          <w:p>
            <w:pPr>
              <w:pStyle w:val="TableParagraph"/>
              <w:spacing w:line="192" w:lineRule="exact"/>
              <w:ind w:right="90"/>
              <w:jc w:val="right"/>
              <w:rPr>
                <w:rFonts w:ascii="Tahoma"/>
                <w:sz w:val="16"/>
              </w:rPr>
            </w:pPr>
            <w:r>
              <w:rPr>
                <w:rFonts w:ascii="Tahoma"/>
                <w:sz w:val="16"/>
              </w:rPr>
              <w:t>6,496,499,285.00</w:t>
            </w:r>
          </w:p>
        </w:tc>
        <w:tc>
          <w:tcPr>
            <w:tcW w:w="884" w:type="dxa"/>
            <w:tcBorders>
              <w:left w:val="single" w:sz="12" w:space="0" w:color="000000"/>
              <w:bottom w:val="single" w:sz="8" w:space="0" w:color="000000"/>
              <w:right w:val="single" w:sz="8" w:space="0" w:color="000000"/>
            </w:tcBorders>
          </w:tcPr>
          <w:p>
            <w:pPr>
              <w:pStyle w:val="TableParagraph"/>
              <w:spacing w:before="6"/>
              <w:rPr>
                <w:sz w:val="17"/>
              </w:rPr>
            </w:pPr>
          </w:p>
          <w:p>
            <w:pPr>
              <w:pStyle w:val="TableParagraph"/>
              <w:spacing w:line="189" w:lineRule="exact"/>
              <w:ind w:right="91"/>
              <w:jc w:val="right"/>
              <w:rPr>
                <w:rFonts w:ascii="Liberation Sans Narrow"/>
                <w:sz w:val="18"/>
              </w:rPr>
            </w:pPr>
            <w:r>
              <w:rPr>
                <w:rFonts w:ascii="Liberation Sans Narrow"/>
                <w:sz w:val="18"/>
              </w:rPr>
              <w:t>90.45</w:t>
            </w:r>
          </w:p>
        </w:tc>
        <w:tc>
          <w:tcPr>
            <w:tcW w:w="1512" w:type="dxa"/>
            <w:tcBorders>
              <w:left w:val="single" w:sz="8" w:space="0" w:color="000000"/>
              <w:bottom w:val="single" w:sz="8" w:space="0" w:color="000000"/>
              <w:right w:val="single" w:sz="8" w:space="0" w:color="000000"/>
            </w:tcBorders>
          </w:tcPr>
          <w:p>
            <w:pPr>
              <w:pStyle w:val="TableParagraph"/>
              <w:spacing w:before="98"/>
              <w:ind w:right="96"/>
              <w:jc w:val="right"/>
              <w:rPr>
                <w:rFonts w:ascii="Liberation Sans Narrow"/>
                <w:sz w:val="18"/>
              </w:rPr>
            </w:pPr>
            <w:r>
              <w:rPr>
                <w:rFonts w:ascii="Liberation Sans Narrow"/>
                <w:sz w:val="18"/>
              </w:rPr>
              <w:t>1,767,980,500.00</w:t>
            </w:r>
          </w:p>
        </w:tc>
        <w:tc>
          <w:tcPr>
            <w:tcW w:w="1580" w:type="dxa"/>
            <w:tcBorders>
              <w:left w:val="single" w:sz="8" w:space="0" w:color="000000"/>
              <w:bottom w:val="single" w:sz="8" w:space="0" w:color="000000"/>
              <w:right w:val="single" w:sz="8" w:space="0" w:color="000000"/>
            </w:tcBorders>
          </w:tcPr>
          <w:p>
            <w:pPr>
              <w:pStyle w:val="TableParagraph"/>
              <w:spacing w:before="98"/>
              <w:ind w:right="91"/>
              <w:jc w:val="right"/>
              <w:rPr>
                <w:rFonts w:ascii="Liberation Sans Narrow"/>
                <w:sz w:val="18"/>
              </w:rPr>
            </w:pPr>
            <w:r>
              <w:rPr>
                <w:rFonts w:ascii="Liberation Sans Narrow"/>
                <w:sz w:val="18"/>
              </w:rPr>
              <w:t>4,728,518,785.00</w:t>
            </w:r>
          </w:p>
        </w:tc>
      </w:tr>
      <w:tr>
        <w:trPr>
          <w:trHeight w:val="416" w:hRule="atLeast"/>
        </w:trPr>
        <w:tc>
          <w:tcPr>
            <w:tcW w:w="444" w:type="dxa"/>
          </w:tcPr>
          <w:p>
            <w:pPr>
              <w:pStyle w:val="TableParagraph"/>
              <w:spacing w:before="7"/>
              <w:rPr>
                <w:sz w:val="17"/>
              </w:rPr>
            </w:pPr>
          </w:p>
          <w:p>
            <w:pPr>
              <w:pStyle w:val="TableParagraph"/>
              <w:spacing w:line="193" w:lineRule="exact" w:before="1"/>
              <w:ind w:right="174"/>
              <w:jc w:val="right"/>
              <w:rPr>
                <w:rFonts w:ascii="Liberation Sans Narrow"/>
                <w:sz w:val="18"/>
              </w:rPr>
            </w:pPr>
            <w:r>
              <w:rPr>
                <w:rFonts w:ascii="Liberation Sans Narrow"/>
                <w:sz w:val="18"/>
              </w:rPr>
              <w:t>2</w:t>
            </w:r>
          </w:p>
        </w:tc>
        <w:tc>
          <w:tcPr>
            <w:tcW w:w="2091" w:type="dxa"/>
            <w:tcBorders>
              <w:top w:val="single" w:sz="8" w:space="0" w:color="000000"/>
              <w:bottom w:val="single" w:sz="8" w:space="0" w:color="000000"/>
              <w:right w:val="single" w:sz="8" w:space="0" w:color="000000"/>
            </w:tcBorders>
          </w:tcPr>
          <w:p>
            <w:pPr>
              <w:pStyle w:val="TableParagraph"/>
              <w:spacing w:before="99"/>
              <w:ind w:left="103"/>
              <w:rPr>
                <w:rFonts w:ascii="Liberation Sans Narrow"/>
                <w:sz w:val="18"/>
              </w:rPr>
            </w:pPr>
            <w:r>
              <w:rPr>
                <w:rFonts w:ascii="Liberation Sans Narrow"/>
                <w:sz w:val="18"/>
              </w:rPr>
              <w:t>Belanja Jasa</w:t>
            </w:r>
          </w:p>
        </w:tc>
        <w:tc>
          <w:tcPr>
            <w:tcW w:w="1524" w:type="dxa"/>
            <w:tcBorders>
              <w:top w:val="single" w:sz="8" w:space="0" w:color="000000"/>
              <w:left w:val="single" w:sz="8" w:space="0" w:color="000000"/>
              <w:bottom w:val="single" w:sz="8" w:space="0" w:color="000000"/>
              <w:right w:val="single" w:sz="8" w:space="0" w:color="000000"/>
            </w:tcBorders>
          </w:tcPr>
          <w:p>
            <w:pPr>
              <w:pStyle w:val="TableParagraph"/>
              <w:ind w:right="91"/>
              <w:jc w:val="right"/>
              <w:rPr>
                <w:rFonts w:ascii="Tahoma"/>
                <w:sz w:val="16"/>
              </w:rPr>
            </w:pPr>
            <w:r>
              <w:rPr>
                <w:rFonts w:ascii="Tahoma"/>
                <w:sz w:val="16"/>
              </w:rPr>
              <w:t>7,152,278,285.00</w:t>
            </w:r>
          </w:p>
        </w:tc>
        <w:tc>
          <w:tcPr>
            <w:tcW w:w="1540" w:type="dxa"/>
            <w:tcBorders>
              <w:top w:val="single" w:sz="8" w:space="0" w:color="000000"/>
              <w:left w:val="single" w:sz="8" w:space="0" w:color="000000"/>
              <w:bottom w:val="single" w:sz="8" w:space="0" w:color="000000"/>
              <w:right w:val="single" w:sz="12" w:space="0" w:color="000000"/>
            </w:tcBorders>
          </w:tcPr>
          <w:p>
            <w:pPr>
              <w:pStyle w:val="TableParagraph"/>
              <w:ind w:right="90"/>
              <w:jc w:val="right"/>
              <w:rPr>
                <w:rFonts w:ascii="Tahoma"/>
                <w:sz w:val="16"/>
              </w:rPr>
            </w:pPr>
            <w:r>
              <w:rPr>
                <w:rFonts w:ascii="Tahoma"/>
                <w:sz w:val="16"/>
              </w:rPr>
              <w:t>6,512,685,636.00</w:t>
            </w:r>
          </w:p>
        </w:tc>
        <w:tc>
          <w:tcPr>
            <w:tcW w:w="884" w:type="dxa"/>
            <w:tcBorders>
              <w:top w:val="single" w:sz="8" w:space="0" w:color="000000"/>
              <w:left w:val="single" w:sz="12" w:space="0" w:color="000000"/>
              <w:bottom w:val="single" w:sz="8" w:space="0" w:color="000000"/>
              <w:right w:val="single" w:sz="8" w:space="0" w:color="000000"/>
            </w:tcBorders>
          </w:tcPr>
          <w:p>
            <w:pPr>
              <w:pStyle w:val="TableParagraph"/>
              <w:spacing w:before="7"/>
              <w:rPr>
                <w:sz w:val="17"/>
              </w:rPr>
            </w:pPr>
          </w:p>
          <w:p>
            <w:pPr>
              <w:pStyle w:val="TableParagraph"/>
              <w:spacing w:line="193" w:lineRule="exact" w:before="1"/>
              <w:ind w:right="91"/>
              <w:jc w:val="right"/>
              <w:rPr>
                <w:rFonts w:ascii="Liberation Sans Narrow"/>
                <w:sz w:val="18"/>
              </w:rPr>
            </w:pPr>
            <w:r>
              <w:rPr>
                <w:rFonts w:ascii="Liberation Sans Narrow"/>
                <w:sz w:val="18"/>
              </w:rPr>
              <w:t>91.06</w:t>
            </w:r>
          </w:p>
        </w:tc>
        <w:tc>
          <w:tcPr>
            <w:tcW w:w="1512" w:type="dxa"/>
            <w:tcBorders>
              <w:top w:val="single" w:sz="8" w:space="0" w:color="000000"/>
              <w:left w:val="single" w:sz="8" w:space="0" w:color="000000"/>
              <w:bottom w:val="single" w:sz="8" w:space="0" w:color="000000"/>
              <w:right w:val="single" w:sz="8" w:space="0" w:color="000000"/>
            </w:tcBorders>
          </w:tcPr>
          <w:p>
            <w:pPr>
              <w:pStyle w:val="TableParagraph"/>
              <w:spacing w:before="99"/>
              <w:ind w:right="96"/>
              <w:jc w:val="right"/>
              <w:rPr>
                <w:rFonts w:ascii="Liberation Sans Narrow"/>
                <w:sz w:val="18"/>
              </w:rPr>
            </w:pPr>
            <w:r>
              <w:rPr>
                <w:rFonts w:ascii="Liberation Sans Narrow"/>
                <w:sz w:val="18"/>
              </w:rPr>
              <w:t>5,584,138,534.00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99"/>
              <w:ind w:right="91"/>
              <w:jc w:val="right"/>
              <w:rPr>
                <w:rFonts w:ascii="Liberation Sans Narrow"/>
                <w:sz w:val="18"/>
              </w:rPr>
            </w:pPr>
            <w:r>
              <w:rPr>
                <w:rFonts w:ascii="Liberation Sans Narrow"/>
                <w:sz w:val="18"/>
              </w:rPr>
              <w:t>928,547,102.00</w:t>
            </w:r>
          </w:p>
        </w:tc>
      </w:tr>
      <w:tr>
        <w:trPr>
          <w:trHeight w:val="411" w:hRule="atLeast"/>
        </w:trPr>
        <w:tc>
          <w:tcPr>
            <w:tcW w:w="444" w:type="dxa"/>
          </w:tcPr>
          <w:p>
            <w:pPr>
              <w:pStyle w:val="TableParagraph"/>
              <w:spacing w:before="95"/>
              <w:ind w:right="174"/>
              <w:jc w:val="right"/>
              <w:rPr>
                <w:rFonts w:ascii="Liberation Sans Narrow"/>
                <w:sz w:val="18"/>
              </w:rPr>
            </w:pPr>
            <w:r>
              <w:rPr>
                <w:rFonts w:ascii="Liberation Sans Narrow"/>
                <w:sz w:val="18"/>
              </w:rPr>
              <w:t>3</w:t>
            </w:r>
          </w:p>
        </w:tc>
        <w:tc>
          <w:tcPr>
            <w:tcW w:w="2091" w:type="dxa"/>
            <w:tcBorders>
              <w:top w:val="single" w:sz="8" w:space="0" w:color="000000"/>
              <w:bottom w:val="single" w:sz="8" w:space="0" w:color="000000"/>
              <w:right w:val="single" w:sz="8" w:space="0" w:color="000000"/>
            </w:tcBorders>
          </w:tcPr>
          <w:p>
            <w:pPr>
              <w:pStyle w:val="TableParagraph"/>
              <w:spacing w:before="95"/>
              <w:ind w:left="103"/>
              <w:rPr>
                <w:rFonts w:ascii="Liberation Sans Narrow"/>
                <w:sz w:val="18"/>
              </w:rPr>
            </w:pPr>
            <w:r>
              <w:rPr>
                <w:rFonts w:ascii="Liberation Sans Narrow"/>
                <w:sz w:val="18"/>
              </w:rPr>
              <w:t>Belanja Pemeliharaan</w:t>
            </w:r>
          </w:p>
        </w:tc>
        <w:tc>
          <w:tcPr>
            <w:tcW w:w="1524" w:type="dxa"/>
            <w:tcBorders>
              <w:top w:val="single" w:sz="8" w:space="0" w:color="000000"/>
              <w:left w:val="single" w:sz="8" w:space="0" w:color="000000"/>
              <w:bottom w:val="single" w:sz="8" w:space="0" w:color="000000"/>
              <w:right w:val="single" w:sz="8" w:space="0" w:color="000000"/>
            </w:tcBorders>
          </w:tcPr>
          <w:p>
            <w:pPr>
              <w:pStyle w:val="TableParagraph"/>
              <w:ind w:right="91"/>
              <w:jc w:val="right"/>
              <w:rPr>
                <w:rFonts w:ascii="Tahoma"/>
                <w:sz w:val="16"/>
              </w:rPr>
            </w:pPr>
            <w:r>
              <w:rPr>
                <w:rFonts w:ascii="Tahoma"/>
                <w:sz w:val="16"/>
              </w:rPr>
              <w:t>2,162,011,709.00</w:t>
            </w:r>
          </w:p>
        </w:tc>
        <w:tc>
          <w:tcPr>
            <w:tcW w:w="1540" w:type="dxa"/>
            <w:tcBorders>
              <w:top w:val="single" w:sz="8" w:space="0" w:color="000000"/>
              <w:left w:val="single" w:sz="8" w:space="0" w:color="000000"/>
              <w:bottom w:val="single" w:sz="8" w:space="0" w:color="000000"/>
              <w:right w:val="single" w:sz="12" w:space="0" w:color="000000"/>
            </w:tcBorders>
          </w:tcPr>
          <w:p>
            <w:pPr>
              <w:pStyle w:val="TableParagraph"/>
              <w:ind w:right="90"/>
              <w:jc w:val="right"/>
              <w:rPr>
                <w:rFonts w:ascii="Tahoma"/>
                <w:sz w:val="16"/>
              </w:rPr>
            </w:pPr>
            <w:r>
              <w:rPr>
                <w:rFonts w:ascii="Tahoma"/>
                <w:sz w:val="16"/>
              </w:rPr>
              <w:t>1,765,313,276.00</w:t>
            </w:r>
          </w:p>
        </w:tc>
        <w:tc>
          <w:tcPr>
            <w:tcW w:w="884" w:type="dxa"/>
            <w:tcBorders>
              <w:top w:val="single" w:sz="8" w:space="0" w:color="000000"/>
              <w:left w:val="single" w:sz="12" w:space="0" w:color="000000"/>
              <w:bottom w:val="single" w:sz="8" w:space="0" w:color="000000"/>
              <w:right w:val="single" w:sz="8" w:space="0" w:color="000000"/>
            </w:tcBorders>
          </w:tcPr>
          <w:p>
            <w:pPr>
              <w:pStyle w:val="TableParagraph"/>
              <w:spacing w:before="3"/>
              <w:rPr>
                <w:sz w:val="17"/>
              </w:rPr>
            </w:pPr>
          </w:p>
          <w:p>
            <w:pPr>
              <w:pStyle w:val="TableParagraph"/>
              <w:spacing w:line="193" w:lineRule="exact" w:before="1"/>
              <w:ind w:right="91"/>
              <w:jc w:val="right"/>
              <w:rPr>
                <w:rFonts w:ascii="Liberation Sans Narrow"/>
                <w:sz w:val="18"/>
              </w:rPr>
            </w:pPr>
            <w:r>
              <w:rPr>
                <w:rFonts w:ascii="Liberation Sans Narrow"/>
                <w:sz w:val="18"/>
              </w:rPr>
              <w:t>81.65</w:t>
            </w:r>
          </w:p>
        </w:tc>
        <w:tc>
          <w:tcPr>
            <w:tcW w:w="1512" w:type="dxa"/>
            <w:tcBorders>
              <w:top w:val="single" w:sz="8" w:space="0" w:color="000000"/>
              <w:left w:val="single" w:sz="8" w:space="0" w:color="000000"/>
              <w:bottom w:val="single" w:sz="8" w:space="0" w:color="000000"/>
              <w:right w:val="single" w:sz="8" w:space="0" w:color="000000"/>
            </w:tcBorders>
          </w:tcPr>
          <w:p>
            <w:pPr>
              <w:pStyle w:val="TableParagraph"/>
              <w:spacing w:before="95"/>
              <w:ind w:right="96"/>
              <w:jc w:val="right"/>
              <w:rPr>
                <w:rFonts w:ascii="Liberation Sans Narrow"/>
                <w:sz w:val="18"/>
              </w:rPr>
            </w:pPr>
            <w:r>
              <w:rPr>
                <w:rFonts w:ascii="Liberation Sans Narrow"/>
                <w:sz w:val="18"/>
              </w:rPr>
              <w:t>4,230,895,368.00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95"/>
              <w:ind w:right="84"/>
              <w:jc w:val="right"/>
              <w:rPr>
                <w:rFonts w:ascii="Liberation Sans Narrow"/>
                <w:sz w:val="18"/>
              </w:rPr>
            </w:pPr>
            <w:r>
              <w:rPr>
                <w:rFonts w:ascii="Liberation Sans Narrow"/>
                <w:sz w:val="18"/>
              </w:rPr>
              <w:t>(2,465,582,092.00)</w:t>
            </w:r>
          </w:p>
        </w:tc>
      </w:tr>
      <w:tr>
        <w:trPr>
          <w:trHeight w:val="411" w:hRule="atLeast"/>
        </w:trPr>
        <w:tc>
          <w:tcPr>
            <w:tcW w:w="444" w:type="dxa"/>
          </w:tcPr>
          <w:p>
            <w:pPr>
              <w:pStyle w:val="TableParagraph"/>
              <w:spacing w:before="99"/>
              <w:ind w:right="174"/>
              <w:jc w:val="right"/>
              <w:rPr>
                <w:rFonts w:ascii="Liberation Sans Narrow"/>
                <w:sz w:val="18"/>
              </w:rPr>
            </w:pPr>
            <w:r>
              <w:rPr>
                <w:rFonts w:ascii="Liberation Sans Narrow"/>
                <w:sz w:val="18"/>
              </w:rPr>
              <w:t>4</w:t>
            </w:r>
          </w:p>
        </w:tc>
        <w:tc>
          <w:tcPr>
            <w:tcW w:w="2091" w:type="dxa"/>
            <w:tcBorders>
              <w:top w:val="single" w:sz="8" w:space="0" w:color="000000"/>
              <w:bottom w:val="single" w:sz="8" w:space="0" w:color="000000"/>
              <w:right w:val="single" w:sz="8" w:space="0" w:color="000000"/>
            </w:tcBorders>
          </w:tcPr>
          <w:p>
            <w:pPr>
              <w:pStyle w:val="TableParagraph"/>
              <w:spacing w:before="99"/>
              <w:ind w:left="103"/>
              <w:rPr>
                <w:rFonts w:ascii="Liberation Sans Narrow"/>
                <w:sz w:val="18"/>
              </w:rPr>
            </w:pPr>
            <w:r>
              <w:rPr>
                <w:rFonts w:ascii="Liberation Sans Narrow"/>
                <w:sz w:val="18"/>
              </w:rPr>
              <w:t>Belanja Perjalanan</w:t>
            </w:r>
          </w:p>
        </w:tc>
        <w:tc>
          <w:tcPr>
            <w:tcW w:w="1524" w:type="dxa"/>
            <w:tcBorders>
              <w:top w:val="single" w:sz="8" w:space="0" w:color="000000"/>
              <w:left w:val="single" w:sz="8" w:space="0" w:color="000000"/>
              <w:bottom w:val="single" w:sz="8" w:space="0" w:color="000000"/>
              <w:right w:val="single" w:sz="8" w:space="0" w:color="000000"/>
            </w:tcBorders>
          </w:tcPr>
          <w:p>
            <w:pPr>
              <w:pStyle w:val="TableParagraph"/>
              <w:ind w:right="87"/>
              <w:jc w:val="right"/>
              <w:rPr>
                <w:rFonts w:ascii="Tahoma"/>
                <w:sz w:val="16"/>
              </w:rPr>
            </w:pPr>
            <w:r>
              <w:rPr>
                <w:rFonts w:ascii="Tahoma"/>
                <w:w w:val="95"/>
                <w:sz w:val="16"/>
              </w:rPr>
              <w:t>167,596,000.00</w:t>
            </w:r>
          </w:p>
        </w:tc>
        <w:tc>
          <w:tcPr>
            <w:tcW w:w="1540" w:type="dxa"/>
            <w:tcBorders>
              <w:top w:val="single" w:sz="8" w:space="0" w:color="000000"/>
              <w:left w:val="single" w:sz="8" w:space="0" w:color="000000"/>
              <w:bottom w:val="single" w:sz="8" w:space="0" w:color="000000"/>
              <w:right w:val="single" w:sz="12" w:space="0" w:color="000000"/>
            </w:tcBorders>
          </w:tcPr>
          <w:p>
            <w:pPr>
              <w:pStyle w:val="TableParagraph"/>
              <w:ind w:right="86"/>
              <w:jc w:val="right"/>
              <w:rPr>
                <w:rFonts w:ascii="Tahoma"/>
                <w:sz w:val="16"/>
              </w:rPr>
            </w:pPr>
            <w:r>
              <w:rPr>
                <w:rFonts w:ascii="Tahoma"/>
                <w:w w:val="95"/>
                <w:sz w:val="16"/>
              </w:rPr>
              <w:t>165,630,333.00</w:t>
            </w:r>
          </w:p>
        </w:tc>
        <w:tc>
          <w:tcPr>
            <w:tcW w:w="884" w:type="dxa"/>
            <w:tcBorders>
              <w:top w:val="single" w:sz="8" w:space="0" w:color="000000"/>
              <w:left w:val="single" w:sz="12" w:space="0" w:color="000000"/>
              <w:bottom w:val="single" w:sz="8" w:space="0" w:color="000000"/>
              <w:right w:val="single" w:sz="8" w:space="0" w:color="000000"/>
            </w:tcBorders>
          </w:tcPr>
          <w:p>
            <w:pPr>
              <w:pStyle w:val="TableParagraph"/>
              <w:spacing w:before="7"/>
              <w:rPr>
                <w:sz w:val="17"/>
              </w:rPr>
            </w:pPr>
          </w:p>
          <w:p>
            <w:pPr>
              <w:pStyle w:val="TableParagraph"/>
              <w:spacing w:line="189" w:lineRule="exact" w:before="1"/>
              <w:ind w:right="91"/>
              <w:jc w:val="right"/>
              <w:rPr>
                <w:rFonts w:ascii="Liberation Sans Narrow"/>
                <w:sz w:val="18"/>
              </w:rPr>
            </w:pPr>
            <w:r>
              <w:rPr>
                <w:rFonts w:ascii="Liberation Sans Narrow"/>
                <w:sz w:val="18"/>
              </w:rPr>
              <w:t>98.83</w:t>
            </w:r>
          </w:p>
        </w:tc>
        <w:tc>
          <w:tcPr>
            <w:tcW w:w="1512" w:type="dxa"/>
            <w:tcBorders>
              <w:top w:val="single" w:sz="8" w:space="0" w:color="000000"/>
              <w:left w:val="single" w:sz="8" w:space="0" w:color="000000"/>
              <w:bottom w:val="single" w:sz="8" w:space="0" w:color="000000"/>
              <w:right w:val="single" w:sz="8" w:space="0" w:color="000000"/>
            </w:tcBorders>
          </w:tcPr>
          <w:p>
            <w:pPr>
              <w:pStyle w:val="TableParagraph"/>
              <w:spacing w:before="99"/>
              <w:ind w:right="96"/>
              <w:jc w:val="right"/>
              <w:rPr>
                <w:rFonts w:ascii="Liberation Sans Narrow"/>
                <w:sz w:val="18"/>
              </w:rPr>
            </w:pPr>
            <w:r>
              <w:rPr>
                <w:rFonts w:ascii="Liberation Sans Narrow"/>
                <w:sz w:val="18"/>
              </w:rPr>
              <w:t>302,275,819.00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99"/>
              <w:ind w:right="84"/>
              <w:jc w:val="right"/>
              <w:rPr>
                <w:rFonts w:ascii="Liberation Sans Narrow"/>
                <w:sz w:val="18"/>
              </w:rPr>
            </w:pPr>
            <w:r>
              <w:rPr>
                <w:rFonts w:ascii="Liberation Sans Narrow"/>
                <w:sz w:val="18"/>
              </w:rPr>
              <w:t>(136,645,486.00)</w:t>
            </w:r>
          </w:p>
        </w:tc>
      </w:tr>
      <w:tr>
        <w:trPr>
          <w:trHeight w:val="615" w:hRule="atLeast"/>
        </w:trPr>
        <w:tc>
          <w:tcPr>
            <w:tcW w:w="444" w:type="dxa"/>
            <w:tcBorders>
              <w:bottom w:val="single" w:sz="12" w:space="0" w:color="D9D9D9"/>
            </w:tcBorders>
          </w:tcPr>
          <w:p>
            <w:pPr>
              <w:pStyle w:val="TableParagraph"/>
              <w:spacing w:before="7"/>
              <w:rPr>
                <w:sz w:val="17"/>
              </w:rPr>
            </w:pPr>
          </w:p>
          <w:p>
            <w:pPr>
              <w:pStyle w:val="TableParagraph"/>
              <w:spacing w:before="1"/>
              <w:ind w:right="174"/>
              <w:jc w:val="right"/>
              <w:rPr>
                <w:rFonts w:ascii="Liberation Sans Narrow"/>
                <w:sz w:val="18"/>
              </w:rPr>
            </w:pPr>
            <w:r>
              <w:rPr>
                <w:rFonts w:ascii="Liberation Sans Narrow"/>
                <w:sz w:val="18"/>
              </w:rPr>
              <w:t>5</w:t>
            </w:r>
          </w:p>
        </w:tc>
        <w:tc>
          <w:tcPr>
            <w:tcW w:w="2091" w:type="dxa"/>
            <w:tcBorders>
              <w:top w:val="single" w:sz="8" w:space="0" w:color="000000"/>
              <w:bottom w:val="single" w:sz="8" w:space="0" w:color="000000"/>
              <w:right w:val="single" w:sz="8" w:space="0" w:color="000000"/>
            </w:tcBorders>
          </w:tcPr>
          <w:p>
            <w:pPr>
              <w:pStyle w:val="TableParagraph"/>
              <w:spacing w:line="202" w:lineRule="exact"/>
              <w:ind w:left="103"/>
              <w:rPr>
                <w:rFonts w:ascii="Liberation Sans Narrow"/>
                <w:sz w:val="18"/>
              </w:rPr>
            </w:pPr>
            <w:r>
              <w:rPr>
                <w:rFonts w:ascii="Liberation Sans Narrow"/>
                <w:sz w:val="18"/>
              </w:rPr>
              <w:t>Belanja Untuk Diserahkan</w:t>
            </w:r>
          </w:p>
          <w:p>
            <w:pPr>
              <w:pStyle w:val="TableParagraph"/>
              <w:spacing w:line="204" w:lineRule="exact" w:before="7"/>
              <w:ind w:left="103" w:right="730"/>
              <w:rPr>
                <w:rFonts w:ascii="Liberation Sans Narrow"/>
                <w:sz w:val="18"/>
              </w:rPr>
            </w:pPr>
            <w:r>
              <w:rPr>
                <w:rFonts w:ascii="Liberation Sans Narrow"/>
                <w:sz w:val="18"/>
              </w:rPr>
              <w:t>Kepada Pihak Ketiga/Masyarakat</w:t>
            </w:r>
          </w:p>
        </w:tc>
        <w:tc>
          <w:tcPr>
            <w:tcW w:w="1524" w:type="dxa"/>
            <w:tcBorders>
              <w:top w:val="single" w:sz="8" w:space="0" w:color="000000"/>
              <w:left w:val="single" w:sz="8" w:space="0" w:color="000000"/>
              <w:bottom w:val="single" w:sz="8" w:space="0" w:color="000000"/>
              <w:right w:val="single" w:sz="8" w:space="0" w:color="000000"/>
            </w:tcBorders>
          </w:tcPr>
          <w:p>
            <w:pPr>
              <w:pStyle w:val="TableParagraph"/>
              <w:ind w:right="87"/>
              <w:jc w:val="right"/>
              <w:rPr>
                <w:rFonts w:ascii="Tahoma"/>
                <w:sz w:val="16"/>
              </w:rPr>
            </w:pPr>
            <w:r>
              <w:rPr>
                <w:rFonts w:ascii="Tahoma"/>
                <w:w w:val="95"/>
                <w:sz w:val="16"/>
              </w:rPr>
              <w:t>24,300,000.00</w:t>
            </w:r>
          </w:p>
        </w:tc>
        <w:tc>
          <w:tcPr>
            <w:tcW w:w="1540" w:type="dxa"/>
            <w:tcBorders>
              <w:top w:val="single" w:sz="8" w:space="0" w:color="000000"/>
              <w:left w:val="single" w:sz="8" w:space="0" w:color="000000"/>
              <w:bottom w:val="single" w:sz="8" w:space="0" w:color="000000"/>
              <w:right w:val="single" w:sz="12" w:space="0" w:color="000000"/>
            </w:tcBorders>
          </w:tcPr>
          <w:p>
            <w:pPr>
              <w:pStyle w:val="TableParagraph"/>
              <w:ind w:right="86"/>
              <w:jc w:val="right"/>
              <w:rPr>
                <w:rFonts w:ascii="Tahoma"/>
                <w:sz w:val="16"/>
              </w:rPr>
            </w:pPr>
            <w:r>
              <w:rPr>
                <w:rFonts w:ascii="Tahoma"/>
                <w:w w:val="95"/>
                <w:sz w:val="16"/>
              </w:rPr>
              <w:t>24,300,000.00</w:t>
            </w:r>
          </w:p>
        </w:tc>
        <w:tc>
          <w:tcPr>
            <w:tcW w:w="884" w:type="dxa"/>
            <w:tcBorders>
              <w:top w:val="single" w:sz="8" w:space="0" w:color="000000"/>
              <w:left w:val="single" w:sz="12" w:space="0" w:color="000000"/>
              <w:bottom w:val="single" w:sz="8" w:space="0" w:color="000000"/>
              <w:right w:val="single" w:sz="8" w:space="0" w:color="000000"/>
            </w:tcBorders>
          </w:tcPr>
          <w:p>
            <w:pPr>
              <w:pStyle w:val="TableParagraph"/>
              <w:spacing w:before="8"/>
              <w:rPr>
                <w:sz w:val="26"/>
              </w:rPr>
            </w:pPr>
          </w:p>
          <w:p>
            <w:pPr>
              <w:pStyle w:val="TableParagraph"/>
              <w:ind w:right="91"/>
              <w:jc w:val="right"/>
              <w:rPr>
                <w:rFonts w:ascii="Liberation Sans Narrow"/>
                <w:sz w:val="18"/>
              </w:rPr>
            </w:pPr>
            <w:r>
              <w:rPr>
                <w:rFonts w:ascii="Liberation Sans Narrow"/>
                <w:sz w:val="18"/>
              </w:rPr>
              <w:t>100.00</w:t>
            </w:r>
          </w:p>
        </w:tc>
        <w:tc>
          <w:tcPr>
            <w:tcW w:w="1512" w:type="dxa"/>
            <w:tcBorders>
              <w:top w:val="single" w:sz="8" w:space="0" w:color="000000"/>
              <w:left w:val="single" w:sz="8" w:space="0" w:color="000000"/>
              <w:bottom w:val="single" w:sz="8" w:space="0" w:color="000000"/>
              <w:right w:val="single" w:sz="8" w:space="0" w:color="000000"/>
            </w:tcBorders>
          </w:tcPr>
          <w:p>
            <w:pPr>
              <w:pStyle w:val="TableParagraph"/>
              <w:spacing w:before="7"/>
              <w:rPr>
                <w:sz w:val="17"/>
              </w:rPr>
            </w:pPr>
          </w:p>
          <w:p>
            <w:pPr>
              <w:pStyle w:val="TableParagraph"/>
              <w:spacing w:before="1"/>
              <w:ind w:right="96"/>
              <w:jc w:val="right"/>
              <w:rPr>
                <w:rFonts w:ascii="Liberation Sans Narrow"/>
                <w:sz w:val="18"/>
              </w:rPr>
            </w:pPr>
            <w:r>
              <w:rPr>
                <w:rFonts w:ascii="Liberation Sans Narrow"/>
                <w:sz w:val="18"/>
              </w:rPr>
              <w:t>67,543,000.00</w:t>
            </w:r>
          </w:p>
        </w:tc>
        <w:tc>
          <w:tcPr>
            <w:tcW w:w="1580" w:type="dxa"/>
            <w:tcBorders>
              <w:top w:val="single" w:sz="8" w:space="0" w:color="000000"/>
              <w:left w:val="single" w:sz="8" w:space="0" w:color="000000"/>
              <w:bottom w:val="single" w:sz="8" w:space="0" w:color="000000"/>
              <w:right w:val="single" w:sz="8" w:space="0" w:color="000000"/>
            </w:tcBorders>
          </w:tcPr>
          <w:p>
            <w:pPr>
              <w:pStyle w:val="TableParagraph"/>
              <w:spacing w:before="7"/>
              <w:rPr>
                <w:sz w:val="17"/>
              </w:rPr>
            </w:pPr>
          </w:p>
          <w:p>
            <w:pPr>
              <w:pStyle w:val="TableParagraph"/>
              <w:spacing w:before="1"/>
              <w:ind w:right="88"/>
              <w:jc w:val="right"/>
              <w:rPr>
                <w:rFonts w:ascii="Liberation Sans Narrow"/>
                <w:sz w:val="18"/>
              </w:rPr>
            </w:pPr>
            <w:r>
              <w:rPr>
                <w:rFonts w:ascii="Liberation Sans Narrow"/>
                <w:sz w:val="18"/>
              </w:rPr>
              <w:t>(43,243,000.00)</w:t>
            </w:r>
          </w:p>
        </w:tc>
      </w:tr>
      <w:tr>
        <w:trPr>
          <w:trHeight w:val="200" w:hRule="atLeast"/>
        </w:trPr>
        <w:tc>
          <w:tcPr>
            <w:tcW w:w="2535" w:type="dxa"/>
            <w:gridSpan w:val="2"/>
            <w:tcBorders>
              <w:top w:val="single" w:sz="12" w:space="0" w:color="000000"/>
            </w:tcBorders>
            <w:shd w:val="clear" w:color="auto" w:fill="D9D9D9"/>
          </w:tcPr>
          <w:p>
            <w:pPr>
              <w:pStyle w:val="TableParagraph"/>
              <w:spacing w:line="180" w:lineRule="exact"/>
              <w:ind w:left="1025" w:right="942"/>
              <w:jc w:val="center"/>
              <w:rPr>
                <w:rFonts w:ascii="Liberation Sans Narrow"/>
                <w:b/>
                <w:sz w:val="18"/>
              </w:rPr>
            </w:pPr>
            <w:r>
              <w:rPr>
                <w:rFonts w:ascii="Liberation Sans Narrow"/>
                <w:b/>
                <w:sz w:val="18"/>
              </w:rPr>
              <w:t>Jumlah</w:t>
            </w:r>
          </w:p>
        </w:tc>
        <w:tc>
          <w:tcPr>
            <w:tcW w:w="1524" w:type="dxa"/>
            <w:tcBorders>
              <w:top w:val="single" w:sz="8" w:space="0" w:color="000000"/>
            </w:tcBorders>
            <w:shd w:val="clear" w:color="auto" w:fill="D7D7D7"/>
          </w:tcPr>
          <w:p>
            <w:pPr>
              <w:pStyle w:val="TableParagraph"/>
              <w:spacing w:line="180" w:lineRule="exact"/>
              <w:ind w:right="94"/>
              <w:jc w:val="right"/>
              <w:rPr>
                <w:rFonts w:ascii="Liberation Sans Narrow"/>
                <w:b/>
                <w:sz w:val="18"/>
              </w:rPr>
            </w:pPr>
            <w:r>
              <w:rPr>
                <w:rFonts w:ascii="Liberation Sans Narrow"/>
                <w:b/>
                <w:sz w:val="18"/>
              </w:rPr>
              <w:t>16,688,672,579.00</w:t>
            </w:r>
          </w:p>
        </w:tc>
        <w:tc>
          <w:tcPr>
            <w:tcW w:w="1540" w:type="dxa"/>
            <w:tcBorders>
              <w:top w:val="single" w:sz="8" w:space="0" w:color="000000"/>
            </w:tcBorders>
            <w:shd w:val="clear" w:color="auto" w:fill="D7D7D7"/>
          </w:tcPr>
          <w:p>
            <w:pPr>
              <w:pStyle w:val="TableParagraph"/>
              <w:spacing w:line="180" w:lineRule="exact"/>
              <w:ind w:right="97"/>
              <w:jc w:val="right"/>
              <w:rPr>
                <w:rFonts w:ascii="Liberation Sans Narrow"/>
                <w:b/>
                <w:sz w:val="18"/>
              </w:rPr>
            </w:pPr>
            <w:r>
              <w:rPr>
                <w:rFonts w:ascii="Liberation Sans Narrow"/>
                <w:b/>
                <w:sz w:val="18"/>
              </w:rPr>
              <w:t>14,964,428,530.00</w:t>
            </w:r>
          </w:p>
        </w:tc>
        <w:tc>
          <w:tcPr>
            <w:tcW w:w="884" w:type="dxa"/>
            <w:tcBorders>
              <w:top w:val="single" w:sz="8" w:space="0" w:color="000000"/>
            </w:tcBorders>
            <w:shd w:val="clear" w:color="auto" w:fill="D7D7D7"/>
          </w:tcPr>
          <w:p>
            <w:pPr>
              <w:pStyle w:val="TableParagraph"/>
              <w:spacing w:line="180" w:lineRule="exact"/>
              <w:ind w:right="92"/>
              <w:jc w:val="right"/>
              <w:rPr>
                <w:rFonts w:ascii="Liberation Sans Narrow"/>
                <w:b/>
                <w:sz w:val="18"/>
              </w:rPr>
            </w:pPr>
            <w:r>
              <w:rPr>
                <w:rFonts w:ascii="Liberation Sans Narrow"/>
                <w:b/>
                <w:sz w:val="18"/>
              </w:rPr>
              <w:t>89.67</w:t>
            </w:r>
          </w:p>
        </w:tc>
        <w:tc>
          <w:tcPr>
            <w:tcW w:w="1512" w:type="dxa"/>
            <w:tcBorders>
              <w:top w:val="single" w:sz="8" w:space="0" w:color="000000"/>
            </w:tcBorders>
            <w:shd w:val="clear" w:color="auto" w:fill="D7D7D7"/>
          </w:tcPr>
          <w:p>
            <w:pPr>
              <w:pStyle w:val="TableParagraph"/>
              <w:spacing w:line="180" w:lineRule="exact"/>
              <w:ind w:right="101"/>
              <w:jc w:val="right"/>
              <w:rPr>
                <w:rFonts w:ascii="Liberation Sans Narrow"/>
                <w:sz w:val="18"/>
              </w:rPr>
            </w:pPr>
            <w:r>
              <w:rPr>
                <w:rFonts w:ascii="Liberation Sans Narrow"/>
                <w:sz w:val="18"/>
              </w:rPr>
              <w:t>11,952,833,221.00</w:t>
            </w:r>
          </w:p>
        </w:tc>
        <w:tc>
          <w:tcPr>
            <w:tcW w:w="1580" w:type="dxa"/>
            <w:tcBorders>
              <w:top w:val="single" w:sz="8" w:space="0" w:color="000000"/>
            </w:tcBorders>
            <w:shd w:val="clear" w:color="auto" w:fill="D7D7D7"/>
          </w:tcPr>
          <w:p>
            <w:pPr>
              <w:pStyle w:val="TableParagraph"/>
              <w:spacing w:line="180" w:lineRule="exact"/>
              <w:ind w:right="92"/>
              <w:jc w:val="right"/>
              <w:rPr>
                <w:rFonts w:ascii="Liberation Sans Narrow"/>
                <w:b/>
                <w:sz w:val="18"/>
              </w:rPr>
            </w:pPr>
            <w:r>
              <w:rPr>
                <w:rFonts w:ascii="Liberation Sans Narrow"/>
                <w:b/>
                <w:sz w:val="18"/>
              </w:rPr>
              <w:t>3,011,595,309.00</w:t>
            </w:r>
          </w:p>
        </w:tc>
      </w:tr>
    </w:tbl>
    <w:p>
      <w:pPr>
        <w:pStyle w:val="BodyText"/>
        <w:rPr>
          <w:sz w:val="24"/>
        </w:rPr>
      </w:pPr>
    </w:p>
    <w:p>
      <w:pPr>
        <w:pStyle w:val="BodyText"/>
        <w:rPr>
          <w:sz w:val="24"/>
        </w:rPr>
      </w:pPr>
    </w:p>
    <w:p>
      <w:pPr>
        <w:pStyle w:val="BodyText"/>
        <w:spacing w:before="4"/>
        <w:rPr>
          <w:sz w:val="27"/>
        </w:rPr>
      </w:pPr>
    </w:p>
    <w:p>
      <w:pPr>
        <w:pStyle w:val="Heading2"/>
        <w:numPr>
          <w:ilvl w:val="3"/>
          <w:numId w:val="20"/>
        </w:numPr>
        <w:tabs>
          <w:tab w:pos="2393" w:val="left" w:leader="none"/>
        </w:tabs>
        <w:spacing w:line="240" w:lineRule="auto" w:before="0" w:after="0"/>
        <w:ind w:left="2393" w:right="0" w:hanging="852"/>
        <w:jc w:val="left"/>
      </w:pPr>
      <w:r>
        <w:rPr/>
        <w:t>Belanja Modal (BM)</w:t>
      </w:r>
    </w:p>
    <w:p>
      <w:pPr>
        <w:pStyle w:val="BodyText"/>
        <w:spacing w:before="116"/>
        <w:ind w:left="1965" w:right="1488"/>
        <w:jc w:val="both"/>
      </w:pPr>
      <w:r>
        <w:rPr/>
        <w:t>Realisasi Belanja Modal (BM) dengan anggaran dan realisasi dalam TA 2021 dan TA 2020, sebagai berikut:</w:t>
      </w:r>
    </w:p>
    <w:p>
      <w:pPr>
        <w:pStyle w:val="BodyText"/>
        <w:spacing w:before="8"/>
        <w:rPr>
          <w:sz w:val="10"/>
        </w:rPr>
      </w:pPr>
    </w:p>
    <w:tbl>
      <w:tblPr>
        <w:tblW w:w="0" w:type="auto"/>
        <w:jc w:val="left"/>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
        <w:gridCol w:w="2098"/>
        <w:gridCol w:w="1423"/>
        <w:gridCol w:w="1404"/>
        <w:gridCol w:w="708"/>
        <w:gridCol w:w="1555"/>
        <w:gridCol w:w="1509"/>
      </w:tblGrid>
      <w:tr>
        <w:trPr>
          <w:trHeight w:val="208" w:hRule="atLeast"/>
        </w:trPr>
        <w:tc>
          <w:tcPr>
            <w:tcW w:w="2386" w:type="dxa"/>
            <w:gridSpan w:val="2"/>
            <w:vMerge w:val="restart"/>
            <w:shd w:val="clear" w:color="auto" w:fill="D9D9D9"/>
          </w:tcPr>
          <w:p>
            <w:pPr>
              <w:pStyle w:val="TableParagraph"/>
              <w:spacing w:before="111"/>
              <w:ind w:left="486"/>
              <w:rPr>
                <w:rFonts w:ascii="Liberation Sans Narrow"/>
                <w:b/>
                <w:sz w:val="18"/>
              </w:rPr>
            </w:pPr>
            <w:r>
              <w:rPr>
                <w:rFonts w:ascii="Liberation Sans Narrow"/>
                <w:b/>
                <w:sz w:val="18"/>
              </w:rPr>
              <w:t>Belanja Modal (BM):</w:t>
            </w:r>
          </w:p>
        </w:tc>
        <w:tc>
          <w:tcPr>
            <w:tcW w:w="3535" w:type="dxa"/>
            <w:gridSpan w:val="3"/>
            <w:shd w:val="clear" w:color="auto" w:fill="D9D9D9"/>
          </w:tcPr>
          <w:p>
            <w:pPr>
              <w:pStyle w:val="TableParagraph"/>
              <w:spacing w:line="188" w:lineRule="exact"/>
              <w:ind w:left="1463" w:right="1445"/>
              <w:jc w:val="center"/>
              <w:rPr>
                <w:rFonts w:ascii="Liberation Sans Narrow"/>
                <w:b/>
                <w:sz w:val="18"/>
              </w:rPr>
            </w:pPr>
            <w:r>
              <w:rPr>
                <w:rFonts w:ascii="Liberation Sans Narrow"/>
                <w:b/>
                <w:sz w:val="18"/>
              </w:rPr>
              <w:t>TA 2021</w:t>
            </w:r>
          </w:p>
        </w:tc>
        <w:tc>
          <w:tcPr>
            <w:tcW w:w="1555" w:type="dxa"/>
            <w:shd w:val="clear" w:color="auto" w:fill="D9D9D9"/>
          </w:tcPr>
          <w:p>
            <w:pPr>
              <w:pStyle w:val="TableParagraph"/>
              <w:spacing w:line="188" w:lineRule="exact"/>
              <w:ind w:left="495"/>
              <w:rPr>
                <w:rFonts w:ascii="Liberation Sans Narrow"/>
                <w:b/>
                <w:sz w:val="18"/>
              </w:rPr>
            </w:pPr>
            <w:r>
              <w:rPr>
                <w:rFonts w:ascii="Liberation Sans Narrow"/>
                <w:b/>
                <w:sz w:val="18"/>
              </w:rPr>
              <w:t>TA 2020</w:t>
            </w:r>
          </w:p>
        </w:tc>
        <w:tc>
          <w:tcPr>
            <w:tcW w:w="1509" w:type="dxa"/>
            <w:tcBorders>
              <w:bottom w:val="nil"/>
            </w:tcBorders>
            <w:shd w:val="clear" w:color="auto" w:fill="D9D9D9"/>
          </w:tcPr>
          <w:p>
            <w:pPr>
              <w:pStyle w:val="TableParagraph"/>
              <w:spacing w:line="188" w:lineRule="exact"/>
              <w:ind w:left="360"/>
              <w:rPr>
                <w:rFonts w:ascii="Liberation Sans Narrow"/>
                <w:b/>
                <w:sz w:val="18"/>
              </w:rPr>
            </w:pPr>
            <w:r>
              <w:rPr>
                <w:rFonts w:ascii="Liberation Sans Narrow"/>
                <w:b/>
                <w:sz w:val="18"/>
              </w:rPr>
              <w:t>Naik (Turun)</w:t>
            </w:r>
          </w:p>
        </w:tc>
      </w:tr>
      <w:tr>
        <w:trPr>
          <w:trHeight w:val="208" w:hRule="atLeast"/>
        </w:trPr>
        <w:tc>
          <w:tcPr>
            <w:tcW w:w="2386" w:type="dxa"/>
            <w:gridSpan w:val="2"/>
            <w:vMerge/>
            <w:tcBorders>
              <w:top w:val="nil"/>
            </w:tcBorders>
            <w:shd w:val="clear" w:color="auto" w:fill="D9D9D9"/>
          </w:tcPr>
          <w:p>
            <w:pPr>
              <w:rPr>
                <w:sz w:val="2"/>
                <w:szCs w:val="2"/>
              </w:rPr>
            </w:pPr>
          </w:p>
        </w:tc>
        <w:tc>
          <w:tcPr>
            <w:tcW w:w="1423" w:type="dxa"/>
            <w:shd w:val="clear" w:color="auto" w:fill="D9D9D9"/>
          </w:tcPr>
          <w:p>
            <w:pPr>
              <w:pStyle w:val="TableParagraph"/>
              <w:spacing w:line="188" w:lineRule="exact"/>
              <w:ind w:right="135"/>
              <w:jc w:val="right"/>
              <w:rPr>
                <w:rFonts w:ascii="Liberation Sans Narrow"/>
                <w:b/>
                <w:sz w:val="18"/>
              </w:rPr>
            </w:pPr>
            <w:r>
              <w:rPr>
                <w:rFonts w:ascii="Liberation Sans Narrow"/>
                <w:b/>
                <w:sz w:val="18"/>
              </w:rPr>
              <w:t>Anggaran (Rp)</w:t>
            </w:r>
          </w:p>
        </w:tc>
        <w:tc>
          <w:tcPr>
            <w:tcW w:w="1404" w:type="dxa"/>
            <w:shd w:val="clear" w:color="auto" w:fill="D9D9D9"/>
          </w:tcPr>
          <w:p>
            <w:pPr>
              <w:pStyle w:val="TableParagraph"/>
              <w:spacing w:line="188" w:lineRule="exact"/>
              <w:ind w:right="147"/>
              <w:jc w:val="right"/>
              <w:rPr>
                <w:rFonts w:ascii="Liberation Sans Narrow"/>
                <w:b/>
                <w:sz w:val="18"/>
              </w:rPr>
            </w:pPr>
            <w:r>
              <w:rPr>
                <w:rFonts w:ascii="Liberation Sans Narrow"/>
                <w:b/>
                <w:sz w:val="18"/>
              </w:rPr>
              <w:t>Realisasi (Rp)</w:t>
            </w:r>
          </w:p>
        </w:tc>
        <w:tc>
          <w:tcPr>
            <w:tcW w:w="708" w:type="dxa"/>
            <w:shd w:val="clear" w:color="auto" w:fill="D9D9D9"/>
          </w:tcPr>
          <w:p>
            <w:pPr>
              <w:pStyle w:val="TableParagraph"/>
              <w:spacing w:line="188" w:lineRule="exact"/>
              <w:ind w:left="97"/>
              <w:jc w:val="center"/>
              <w:rPr>
                <w:rFonts w:ascii="Liberation Sans Narrow"/>
                <w:b/>
                <w:sz w:val="18"/>
              </w:rPr>
            </w:pPr>
            <w:r>
              <w:rPr>
                <w:rFonts w:ascii="Liberation Sans Narrow"/>
                <w:b/>
                <w:sz w:val="18"/>
              </w:rPr>
              <w:t>%</w:t>
            </w:r>
          </w:p>
        </w:tc>
        <w:tc>
          <w:tcPr>
            <w:tcW w:w="1555" w:type="dxa"/>
            <w:shd w:val="clear" w:color="auto" w:fill="D9D9D9"/>
          </w:tcPr>
          <w:p>
            <w:pPr>
              <w:pStyle w:val="TableParagraph"/>
              <w:spacing w:line="188" w:lineRule="exact"/>
              <w:ind w:left="330"/>
              <w:rPr>
                <w:rFonts w:ascii="Liberation Sans Narrow"/>
                <w:b/>
                <w:sz w:val="18"/>
              </w:rPr>
            </w:pPr>
            <w:r>
              <w:rPr>
                <w:rFonts w:ascii="Liberation Sans Narrow"/>
                <w:b/>
                <w:sz w:val="18"/>
              </w:rPr>
              <w:t>Realisasi (Rp)</w:t>
            </w:r>
          </w:p>
        </w:tc>
        <w:tc>
          <w:tcPr>
            <w:tcW w:w="1509" w:type="dxa"/>
            <w:tcBorders>
              <w:top w:val="nil"/>
            </w:tcBorders>
            <w:shd w:val="clear" w:color="auto" w:fill="D9D9D9"/>
          </w:tcPr>
          <w:p>
            <w:pPr>
              <w:pStyle w:val="TableParagraph"/>
              <w:spacing w:line="188" w:lineRule="exact"/>
              <w:ind w:left="633" w:right="521"/>
              <w:jc w:val="center"/>
              <w:rPr>
                <w:rFonts w:ascii="Liberation Sans Narrow"/>
                <w:b/>
                <w:sz w:val="18"/>
              </w:rPr>
            </w:pPr>
            <w:r>
              <w:rPr>
                <w:rFonts w:ascii="Liberation Sans Narrow"/>
                <w:b/>
                <w:sz w:val="18"/>
              </w:rPr>
              <w:t>(Rp)</w:t>
            </w:r>
          </w:p>
        </w:tc>
      </w:tr>
      <w:tr>
        <w:trPr>
          <w:trHeight w:val="204" w:hRule="atLeast"/>
        </w:trPr>
        <w:tc>
          <w:tcPr>
            <w:tcW w:w="288" w:type="dxa"/>
          </w:tcPr>
          <w:p>
            <w:pPr>
              <w:pStyle w:val="TableParagraph"/>
              <w:spacing w:line="184" w:lineRule="exact"/>
              <w:ind w:right="73"/>
              <w:jc w:val="right"/>
              <w:rPr>
                <w:rFonts w:ascii="Liberation Sans Narrow"/>
                <w:sz w:val="18"/>
              </w:rPr>
            </w:pPr>
            <w:r>
              <w:rPr>
                <w:rFonts w:ascii="Liberation Sans Narrow"/>
                <w:sz w:val="18"/>
              </w:rPr>
              <w:t>1</w:t>
            </w:r>
          </w:p>
        </w:tc>
        <w:tc>
          <w:tcPr>
            <w:tcW w:w="2098" w:type="dxa"/>
          </w:tcPr>
          <w:p>
            <w:pPr>
              <w:pStyle w:val="TableParagraph"/>
              <w:spacing w:line="184" w:lineRule="exact"/>
              <w:ind w:left="190"/>
              <w:rPr>
                <w:rFonts w:ascii="Liberation Sans Narrow"/>
                <w:sz w:val="18"/>
              </w:rPr>
            </w:pPr>
            <w:r>
              <w:rPr>
                <w:rFonts w:ascii="Liberation Sans Narrow"/>
                <w:sz w:val="18"/>
              </w:rPr>
              <w:t>BM-Tanah</w:t>
            </w:r>
          </w:p>
        </w:tc>
        <w:tc>
          <w:tcPr>
            <w:tcW w:w="1423" w:type="dxa"/>
          </w:tcPr>
          <w:p>
            <w:pPr>
              <w:pStyle w:val="TableParagraph"/>
              <w:spacing w:line="184" w:lineRule="exact"/>
              <w:ind w:right="85"/>
              <w:jc w:val="right"/>
              <w:rPr>
                <w:rFonts w:ascii="Liberation Sans Narrow"/>
                <w:sz w:val="18"/>
              </w:rPr>
            </w:pPr>
            <w:r>
              <w:rPr>
                <w:rFonts w:ascii="Liberation Sans Narrow"/>
                <w:sz w:val="18"/>
              </w:rPr>
              <w:t>0</w:t>
            </w:r>
          </w:p>
        </w:tc>
        <w:tc>
          <w:tcPr>
            <w:tcW w:w="1404" w:type="dxa"/>
          </w:tcPr>
          <w:p>
            <w:pPr>
              <w:pStyle w:val="TableParagraph"/>
              <w:spacing w:line="184" w:lineRule="exact"/>
              <w:ind w:right="85"/>
              <w:jc w:val="right"/>
              <w:rPr>
                <w:rFonts w:ascii="Liberation Sans Narrow"/>
                <w:sz w:val="18"/>
              </w:rPr>
            </w:pPr>
            <w:r>
              <w:rPr>
                <w:rFonts w:ascii="Liberation Sans Narrow"/>
                <w:sz w:val="18"/>
              </w:rPr>
              <w:t>0</w:t>
            </w:r>
          </w:p>
        </w:tc>
        <w:tc>
          <w:tcPr>
            <w:tcW w:w="708" w:type="dxa"/>
          </w:tcPr>
          <w:p>
            <w:pPr>
              <w:pStyle w:val="TableParagraph"/>
              <w:spacing w:line="184" w:lineRule="exact"/>
              <w:ind w:left="146" w:right="131"/>
              <w:jc w:val="center"/>
              <w:rPr>
                <w:rFonts w:ascii="Liberation Sans Narrow"/>
                <w:sz w:val="18"/>
              </w:rPr>
            </w:pPr>
            <w:r>
              <w:rPr>
                <w:rFonts w:ascii="Liberation Sans Narrow"/>
                <w:sz w:val="18"/>
              </w:rPr>
              <w:t>0.00</w:t>
            </w:r>
          </w:p>
        </w:tc>
        <w:tc>
          <w:tcPr>
            <w:tcW w:w="1555" w:type="dxa"/>
          </w:tcPr>
          <w:p>
            <w:pPr>
              <w:pStyle w:val="TableParagraph"/>
              <w:spacing w:line="184" w:lineRule="exact"/>
              <w:ind w:right="79"/>
              <w:jc w:val="right"/>
              <w:rPr>
                <w:rFonts w:ascii="Liberation Sans Narrow"/>
                <w:sz w:val="18"/>
              </w:rPr>
            </w:pPr>
            <w:r>
              <w:rPr>
                <w:rFonts w:ascii="Liberation Sans Narrow"/>
                <w:sz w:val="18"/>
              </w:rPr>
              <w:t>0</w:t>
            </w:r>
          </w:p>
        </w:tc>
        <w:tc>
          <w:tcPr>
            <w:tcW w:w="1509" w:type="dxa"/>
          </w:tcPr>
          <w:p>
            <w:pPr>
              <w:pStyle w:val="TableParagraph"/>
              <w:spacing w:line="184" w:lineRule="exact"/>
              <w:ind w:right="83"/>
              <w:jc w:val="right"/>
              <w:rPr>
                <w:rFonts w:ascii="Liberation Sans Narrow"/>
                <w:sz w:val="18"/>
              </w:rPr>
            </w:pPr>
            <w:r>
              <w:rPr>
                <w:rFonts w:ascii="Liberation Sans Narrow"/>
                <w:sz w:val="18"/>
              </w:rPr>
              <w:t>0</w:t>
            </w:r>
          </w:p>
        </w:tc>
      </w:tr>
      <w:tr>
        <w:trPr>
          <w:trHeight w:val="208" w:hRule="atLeast"/>
        </w:trPr>
        <w:tc>
          <w:tcPr>
            <w:tcW w:w="288" w:type="dxa"/>
          </w:tcPr>
          <w:p>
            <w:pPr>
              <w:pStyle w:val="TableParagraph"/>
              <w:spacing w:line="188" w:lineRule="exact"/>
              <w:ind w:right="73"/>
              <w:jc w:val="right"/>
              <w:rPr>
                <w:rFonts w:ascii="Liberation Sans Narrow"/>
                <w:sz w:val="18"/>
              </w:rPr>
            </w:pPr>
            <w:r>
              <w:rPr>
                <w:rFonts w:ascii="Liberation Sans Narrow"/>
                <w:sz w:val="18"/>
              </w:rPr>
              <w:t>2</w:t>
            </w:r>
          </w:p>
        </w:tc>
        <w:tc>
          <w:tcPr>
            <w:tcW w:w="2098" w:type="dxa"/>
          </w:tcPr>
          <w:p>
            <w:pPr>
              <w:pStyle w:val="TableParagraph"/>
              <w:spacing w:line="188" w:lineRule="exact"/>
              <w:ind w:left="190"/>
              <w:rPr>
                <w:rFonts w:ascii="Liberation Sans Narrow"/>
                <w:sz w:val="18"/>
              </w:rPr>
            </w:pPr>
            <w:r>
              <w:rPr>
                <w:rFonts w:ascii="Liberation Sans Narrow"/>
                <w:sz w:val="18"/>
              </w:rPr>
              <w:t>BM-Peralatan &amp; Mesin</w:t>
            </w:r>
          </w:p>
        </w:tc>
        <w:tc>
          <w:tcPr>
            <w:tcW w:w="1423" w:type="dxa"/>
          </w:tcPr>
          <w:p>
            <w:pPr>
              <w:pStyle w:val="TableParagraph"/>
              <w:spacing w:line="188" w:lineRule="exact"/>
              <w:ind w:right="82"/>
              <w:jc w:val="right"/>
              <w:rPr>
                <w:rFonts w:ascii="Liberation Sans Narrow"/>
                <w:sz w:val="18"/>
              </w:rPr>
            </w:pPr>
            <w:r>
              <w:rPr>
                <w:rFonts w:ascii="Liberation Sans Narrow"/>
                <w:sz w:val="18"/>
              </w:rPr>
              <w:t>4.626.783.900</w:t>
            </w:r>
          </w:p>
        </w:tc>
        <w:tc>
          <w:tcPr>
            <w:tcW w:w="1404" w:type="dxa"/>
          </w:tcPr>
          <w:p>
            <w:pPr>
              <w:pStyle w:val="TableParagraph"/>
              <w:spacing w:line="188" w:lineRule="exact"/>
              <w:ind w:right="81"/>
              <w:jc w:val="right"/>
              <w:rPr>
                <w:rFonts w:ascii="Liberation Sans Narrow"/>
                <w:sz w:val="18"/>
              </w:rPr>
            </w:pPr>
            <w:r>
              <w:rPr>
                <w:rFonts w:ascii="Liberation Sans Narrow"/>
                <w:sz w:val="18"/>
              </w:rPr>
              <w:t>3.968.479.746</w:t>
            </w:r>
          </w:p>
        </w:tc>
        <w:tc>
          <w:tcPr>
            <w:tcW w:w="708" w:type="dxa"/>
          </w:tcPr>
          <w:p>
            <w:pPr>
              <w:pStyle w:val="TableParagraph"/>
              <w:spacing w:line="188" w:lineRule="exact"/>
              <w:ind w:left="146" w:right="131"/>
              <w:jc w:val="center"/>
              <w:rPr>
                <w:rFonts w:ascii="Liberation Sans Narrow"/>
                <w:sz w:val="18"/>
              </w:rPr>
            </w:pPr>
            <w:r>
              <w:rPr>
                <w:rFonts w:ascii="Liberation Sans Narrow"/>
                <w:sz w:val="18"/>
              </w:rPr>
              <w:t>85.77</w:t>
            </w:r>
          </w:p>
        </w:tc>
        <w:tc>
          <w:tcPr>
            <w:tcW w:w="1555" w:type="dxa"/>
          </w:tcPr>
          <w:p>
            <w:pPr>
              <w:pStyle w:val="TableParagraph"/>
              <w:spacing w:line="188" w:lineRule="exact"/>
              <w:ind w:right="75"/>
              <w:jc w:val="right"/>
              <w:rPr>
                <w:rFonts w:ascii="Liberation Sans Narrow"/>
                <w:sz w:val="18"/>
              </w:rPr>
            </w:pPr>
            <w:r>
              <w:rPr>
                <w:rFonts w:ascii="Liberation Sans Narrow"/>
                <w:sz w:val="18"/>
              </w:rPr>
              <w:t>655.797.000</w:t>
            </w:r>
          </w:p>
        </w:tc>
        <w:tc>
          <w:tcPr>
            <w:tcW w:w="1509" w:type="dxa"/>
          </w:tcPr>
          <w:p>
            <w:pPr>
              <w:pStyle w:val="TableParagraph"/>
              <w:spacing w:line="188" w:lineRule="exact"/>
              <w:ind w:right="81"/>
              <w:jc w:val="right"/>
              <w:rPr>
                <w:rFonts w:ascii="Liberation Sans Narrow"/>
                <w:sz w:val="18"/>
              </w:rPr>
            </w:pPr>
            <w:r>
              <w:rPr>
                <w:rFonts w:ascii="Liberation Sans Narrow"/>
                <w:sz w:val="18"/>
              </w:rPr>
              <w:t>-3.312.682.746</w:t>
            </w:r>
          </w:p>
        </w:tc>
      </w:tr>
      <w:tr>
        <w:trPr>
          <w:trHeight w:val="207" w:hRule="atLeast"/>
        </w:trPr>
        <w:tc>
          <w:tcPr>
            <w:tcW w:w="288" w:type="dxa"/>
          </w:tcPr>
          <w:p>
            <w:pPr>
              <w:pStyle w:val="TableParagraph"/>
              <w:spacing w:line="188" w:lineRule="exact"/>
              <w:ind w:right="73"/>
              <w:jc w:val="right"/>
              <w:rPr>
                <w:rFonts w:ascii="Liberation Sans Narrow"/>
                <w:sz w:val="18"/>
              </w:rPr>
            </w:pPr>
            <w:r>
              <w:rPr>
                <w:rFonts w:ascii="Liberation Sans Narrow"/>
                <w:sz w:val="18"/>
              </w:rPr>
              <w:t>3</w:t>
            </w:r>
          </w:p>
        </w:tc>
        <w:tc>
          <w:tcPr>
            <w:tcW w:w="2098" w:type="dxa"/>
          </w:tcPr>
          <w:p>
            <w:pPr>
              <w:pStyle w:val="TableParagraph"/>
              <w:spacing w:line="188" w:lineRule="exact"/>
              <w:ind w:left="190"/>
              <w:rPr>
                <w:rFonts w:ascii="Liberation Sans Narrow"/>
                <w:sz w:val="18"/>
              </w:rPr>
            </w:pPr>
            <w:r>
              <w:rPr>
                <w:rFonts w:ascii="Liberation Sans Narrow"/>
                <w:sz w:val="18"/>
              </w:rPr>
              <w:t>BM-Gedung &amp; Bangunan</w:t>
            </w:r>
          </w:p>
        </w:tc>
        <w:tc>
          <w:tcPr>
            <w:tcW w:w="1423" w:type="dxa"/>
          </w:tcPr>
          <w:p>
            <w:pPr>
              <w:pStyle w:val="TableParagraph"/>
              <w:spacing w:line="188" w:lineRule="exact"/>
              <w:ind w:right="82"/>
              <w:jc w:val="right"/>
              <w:rPr>
                <w:rFonts w:ascii="Liberation Sans Narrow"/>
                <w:sz w:val="18"/>
              </w:rPr>
            </w:pPr>
            <w:r>
              <w:rPr>
                <w:rFonts w:ascii="Liberation Sans Narrow"/>
                <w:sz w:val="18"/>
              </w:rPr>
              <w:t>2.639.791.256</w:t>
            </w:r>
          </w:p>
        </w:tc>
        <w:tc>
          <w:tcPr>
            <w:tcW w:w="1404" w:type="dxa"/>
          </w:tcPr>
          <w:p>
            <w:pPr>
              <w:pStyle w:val="TableParagraph"/>
              <w:spacing w:line="188" w:lineRule="exact"/>
              <w:ind w:right="82"/>
              <w:jc w:val="right"/>
              <w:rPr>
                <w:rFonts w:ascii="Liberation Sans Narrow"/>
                <w:sz w:val="18"/>
              </w:rPr>
            </w:pPr>
            <w:r>
              <w:rPr>
                <w:rFonts w:ascii="Liberation Sans Narrow"/>
                <w:sz w:val="18"/>
              </w:rPr>
              <w:t>2.385.799.296</w:t>
            </w:r>
          </w:p>
        </w:tc>
        <w:tc>
          <w:tcPr>
            <w:tcW w:w="708" w:type="dxa"/>
          </w:tcPr>
          <w:p>
            <w:pPr>
              <w:pStyle w:val="TableParagraph"/>
              <w:spacing w:line="188" w:lineRule="exact"/>
              <w:ind w:left="146" w:right="131"/>
              <w:jc w:val="center"/>
              <w:rPr>
                <w:rFonts w:ascii="Liberation Sans Narrow"/>
                <w:sz w:val="18"/>
              </w:rPr>
            </w:pPr>
            <w:r>
              <w:rPr>
                <w:rFonts w:ascii="Liberation Sans Narrow"/>
                <w:sz w:val="18"/>
              </w:rPr>
              <w:t>90.38</w:t>
            </w:r>
          </w:p>
        </w:tc>
        <w:tc>
          <w:tcPr>
            <w:tcW w:w="1555" w:type="dxa"/>
          </w:tcPr>
          <w:p>
            <w:pPr>
              <w:pStyle w:val="TableParagraph"/>
              <w:spacing w:line="188" w:lineRule="exact"/>
              <w:ind w:right="75"/>
              <w:jc w:val="right"/>
              <w:rPr>
                <w:rFonts w:ascii="Liberation Sans Narrow"/>
                <w:sz w:val="18"/>
              </w:rPr>
            </w:pPr>
            <w:r>
              <w:rPr>
                <w:rFonts w:ascii="Liberation Sans Narrow"/>
                <w:sz w:val="18"/>
              </w:rPr>
              <w:t>1.011.763.400</w:t>
            </w:r>
          </w:p>
        </w:tc>
        <w:tc>
          <w:tcPr>
            <w:tcW w:w="1509" w:type="dxa"/>
          </w:tcPr>
          <w:p>
            <w:pPr>
              <w:pStyle w:val="TableParagraph"/>
              <w:spacing w:line="188" w:lineRule="exact"/>
              <w:ind w:right="81"/>
              <w:jc w:val="right"/>
              <w:rPr>
                <w:rFonts w:ascii="Liberation Sans Narrow"/>
                <w:sz w:val="18"/>
              </w:rPr>
            </w:pPr>
            <w:r>
              <w:rPr>
                <w:rFonts w:ascii="Liberation Sans Narrow"/>
                <w:sz w:val="18"/>
              </w:rPr>
              <w:t>-1.374.035.896</w:t>
            </w:r>
          </w:p>
        </w:tc>
      </w:tr>
      <w:tr>
        <w:trPr>
          <w:trHeight w:val="411" w:hRule="atLeast"/>
        </w:trPr>
        <w:tc>
          <w:tcPr>
            <w:tcW w:w="288" w:type="dxa"/>
          </w:tcPr>
          <w:p>
            <w:pPr>
              <w:pStyle w:val="TableParagraph"/>
              <w:spacing w:before="95"/>
              <w:ind w:right="73"/>
              <w:jc w:val="right"/>
              <w:rPr>
                <w:rFonts w:ascii="Liberation Sans Narrow"/>
                <w:sz w:val="18"/>
              </w:rPr>
            </w:pPr>
            <w:r>
              <w:rPr>
                <w:rFonts w:ascii="Liberation Sans Narrow"/>
                <w:sz w:val="18"/>
              </w:rPr>
              <w:t>4</w:t>
            </w:r>
          </w:p>
        </w:tc>
        <w:tc>
          <w:tcPr>
            <w:tcW w:w="2098" w:type="dxa"/>
          </w:tcPr>
          <w:p>
            <w:pPr>
              <w:pStyle w:val="TableParagraph"/>
              <w:spacing w:line="204" w:lineRule="exact" w:before="1"/>
              <w:ind w:left="110" w:right="588" w:firstLine="80"/>
              <w:rPr>
                <w:rFonts w:ascii="Liberation Sans Narrow"/>
                <w:sz w:val="18"/>
              </w:rPr>
            </w:pPr>
            <w:r>
              <w:rPr>
                <w:rFonts w:ascii="Liberation Sans Narrow"/>
                <w:sz w:val="18"/>
              </w:rPr>
              <w:t>BM-Jalan, Irigasi, &amp; Jaringan</w:t>
            </w:r>
          </w:p>
        </w:tc>
        <w:tc>
          <w:tcPr>
            <w:tcW w:w="1423" w:type="dxa"/>
          </w:tcPr>
          <w:p>
            <w:pPr>
              <w:pStyle w:val="TableParagraph"/>
              <w:spacing w:before="95"/>
              <w:ind w:right="82"/>
              <w:jc w:val="right"/>
              <w:rPr>
                <w:rFonts w:ascii="Liberation Sans Narrow"/>
                <w:sz w:val="18"/>
              </w:rPr>
            </w:pPr>
            <w:r>
              <w:rPr>
                <w:rFonts w:ascii="Liberation Sans Narrow"/>
                <w:sz w:val="18"/>
              </w:rPr>
              <w:t>598.800.000</w:t>
            </w:r>
          </w:p>
        </w:tc>
        <w:tc>
          <w:tcPr>
            <w:tcW w:w="1404" w:type="dxa"/>
          </w:tcPr>
          <w:p>
            <w:pPr>
              <w:pStyle w:val="TableParagraph"/>
              <w:spacing w:before="95"/>
              <w:ind w:right="82"/>
              <w:jc w:val="right"/>
              <w:rPr>
                <w:rFonts w:ascii="Liberation Sans Narrow"/>
                <w:sz w:val="18"/>
              </w:rPr>
            </w:pPr>
            <w:r>
              <w:rPr>
                <w:rFonts w:ascii="Liberation Sans Narrow"/>
                <w:sz w:val="18"/>
              </w:rPr>
              <w:t>597.582.900</w:t>
            </w:r>
          </w:p>
        </w:tc>
        <w:tc>
          <w:tcPr>
            <w:tcW w:w="708" w:type="dxa"/>
          </w:tcPr>
          <w:p>
            <w:pPr>
              <w:pStyle w:val="TableParagraph"/>
              <w:spacing w:before="95"/>
              <w:ind w:left="146" w:right="131"/>
              <w:jc w:val="center"/>
              <w:rPr>
                <w:rFonts w:ascii="Liberation Sans Narrow"/>
                <w:sz w:val="18"/>
              </w:rPr>
            </w:pPr>
            <w:r>
              <w:rPr>
                <w:rFonts w:ascii="Liberation Sans Narrow"/>
                <w:sz w:val="18"/>
              </w:rPr>
              <w:t>99.8</w:t>
            </w:r>
          </w:p>
        </w:tc>
        <w:tc>
          <w:tcPr>
            <w:tcW w:w="1555" w:type="dxa"/>
          </w:tcPr>
          <w:p>
            <w:pPr>
              <w:pStyle w:val="TableParagraph"/>
              <w:spacing w:before="95"/>
              <w:ind w:right="79"/>
              <w:jc w:val="right"/>
              <w:rPr>
                <w:rFonts w:ascii="Liberation Sans Narrow"/>
                <w:sz w:val="18"/>
              </w:rPr>
            </w:pPr>
            <w:r>
              <w:rPr>
                <w:rFonts w:ascii="Liberation Sans Narrow"/>
                <w:sz w:val="18"/>
              </w:rPr>
              <w:t>0</w:t>
            </w:r>
          </w:p>
        </w:tc>
        <w:tc>
          <w:tcPr>
            <w:tcW w:w="1509" w:type="dxa"/>
          </w:tcPr>
          <w:p>
            <w:pPr>
              <w:pStyle w:val="TableParagraph"/>
              <w:spacing w:before="3"/>
              <w:rPr>
                <w:sz w:val="17"/>
              </w:rPr>
            </w:pPr>
          </w:p>
          <w:p>
            <w:pPr>
              <w:pStyle w:val="TableParagraph"/>
              <w:spacing w:line="193" w:lineRule="exact" w:before="1"/>
              <w:ind w:right="81"/>
              <w:jc w:val="right"/>
              <w:rPr>
                <w:rFonts w:ascii="Liberation Sans Narrow"/>
                <w:sz w:val="18"/>
              </w:rPr>
            </w:pPr>
            <w:r>
              <w:rPr>
                <w:rFonts w:ascii="Liberation Sans Narrow"/>
                <w:sz w:val="18"/>
              </w:rPr>
              <w:t>597.582.900</w:t>
            </w:r>
          </w:p>
        </w:tc>
      </w:tr>
      <w:tr>
        <w:trPr>
          <w:trHeight w:val="208" w:hRule="atLeast"/>
        </w:trPr>
        <w:tc>
          <w:tcPr>
            <w:tcW w:w="288" w:type="dxa"/>
          </w:tcPr>
          <w:p>
            <w:pPr>
              <w:pStyle w:val="TableParagraph"/>
              <w:spacing w:line="188" w:lineRule="exact"/>
              <w:ind w:right="73"/>
              <w:jc w:val="right"/>
              <w:rPr>
                <w:rFonts w:ascii="Liberation Sans Narrow"/>
                <w:sz w:val="18"/>
              </w:rPr>
            </w:pPr>
            <w:r>
              <w:rPr>
                <w:rFonts w:ascii="Liberation Sans Narrow"/>
                <w:sz w:val="18"/>
              </w:rPr>
              <w:t>5</w:t>
            </w:r>
          </w:p>
        </w:tc>
        <w:tc>
          <w:tcPr>
            <w:tcW w:w="2098" w:type="dxa"/>
          </w:tcPr>
          <w:p>
            <w:pPr>
              <w:pStyle w:val="TableParagraph"/>
              <w:spacing w:line="188" w:lineRule="exact"/>
              <w:ind w:left="190"/>
              <w:rPr>
                <w:rFonts w:ascii="Liberation Sans Narrow"/>
                <w:sz w:val="18"/>
              </w:rPr>
            </w:pPr>
            <w:r>
              <w:rPr>
                <w:rFonts w:ascii="Liberation Sans Narrow"/>
                <w:sz w:val="18"/>
              </w:rPr>
              <w:t>BM-Aset Tetap Lainnya</w:t>
            </w:r>
          </w:p>
        </w:tc>
        <w:tc>
          <w:tcPr>
            <w:tcW w:w="1423" w:type="dxa"/>
          </w:tcPr>
          <w:p>
            <w:pPr>
              <w:pStyle w:val="TableParagraph"/>
              <w:spacing w:line="188" w:lineRule="exact"/>
              <w:ind w:right="85"/>
              <w:jc w:val="right"/>
              <w:rPr>
                <w:rFonts w:ascii="Liberation Sans Narrow"/>
                <w:sz w:val="18"/>
              </w:rPr>
            </w:pPr>
            <w:r>
              <w:rPr>
                <w:rFonts w:ascii="Liberation Sans Narrow"/>
                <w:sz w:val="18"/>
              </w:rPr>
              <w:t>0</w:t>
            </w:r>
          </w:p>
        </w:tc>
        <w:tc>
          <w:tcPr>
            <w:tcW w:w="1404" w:type="dxa"/>
          </w:tcPr>
          <w:p>
            <w:pPr>
              <w:pStyle w:val="TableParagraph"/>
              <w:spacing w:line="188" w:lineRule="exact"/>
              <w:ind w:right="85"/>
              <w:jc w:val="right"/>
              <w:rPr>
                <w:rFonts w:ascii="Liberation Sans Narrow"/>
                <w:sz w:val="18"/>
              </w:rPr>
            </w:pPr>
            <w:r>
              <w:rPr>
                <w:rFonts w:ascii="Liberation Sans Narrow"/>
                <w:sz w:val="18"/>
              </w:rPr>
              <w:t>0</w:t>
            </w:r>
          </w:p>
        </w:tc>
        <w:tc>
          <w:tcPr>
            <w:tcW w:w="708" w:type="dxa"/>
          </w:tcPr>
          <w:p>
            <w:pPr>
              <w:pStyle w:val="TableParagraph"/>
              <w:spacing w:line="188" w:lineRule="exact"/>
              <w:ind w:left="146" w:right="131"/>
              <w:jc w:val="center"/>
              <w:rPr>
                <w:rFonts w:ascii="Liberation Sans Narrow"/>
                <w:sz w:val="18"/>
              </w:rPr>
            </w:pPr>
            <w:r>
              <w:rPr>
                <w:rFonts w:ascii="Liberation Sans Narrow"/>
                <w:sz w:val="18"/>
              </w:rPr>
              <w:t>0.00</w:t>
            </w:r>
          </w:p>
        </w:tc>
        <w:tc>
          <w:tcPr>
            <w:tcW w:w="1555" w:type="dxa"/>
          </w:tcPr>
          <w:p>
            <w:pPr>
              <w:pStyle w:val="TableParagraph"/>
              <w:spacing w:line="188" w:lineRule="exact"/>
              <w:ind w:right="79"/>
              <w:jc w:val="right"/>
              <w:rPr>
                <w:rFonts w:ascii="Liberation Sans Narrow"/>
                <w:sz w:val="18"/>
              </w:rPr>
            </w:pPr>
            <w:r>
              <w:rPr>
                <w:rFonts w:ascii="Liberation Sans Narrow"/>
                <w:sz w:val="18"/>
              </w:rPr>
              <w:t>0</w:t>
            </w:r>
          </w:p>
        </w:tc>
        <w:tc>
          <w:tcPr>
            <w:tcW w:w="1509" w:type="dxa"/>
          </w:tcPr>
          <w:p>
            <w:pPr>
              <w:pStyle w:val="TableParagraph"/>
              <w:spacing w:line="188" w:lineRule="exact"/>
              <w:ind w:right="83"/>
              <w:jc w:val="right"/>
              <w:rPr>
                <w:rFonts w:ascii="Liberation Sans Narrow"/>
                <w:sz w:val="18"/>
              </w:rPr>
            </w:pPr>
            <w:r>
              <w:rPr>
                <w:rFonts w:ascii="Liberation Sans Narrow"/>
                <w:sz w:val="18"/>
              </w:rPr>
              <w:t>0</w:t>
            </w:r>
          </w:p>
        </w:tc>
      </w:tr>
      <w:tr>
        <w:trPr>
          <w:trHeight w:val="203" w:hRule="atLeast"/>
        </w:trPr>
        <w:tc>
          <w:tcPr>
            <w:tcW w:w="288" w:type="dxa"/>
          </w:tcPr>
          <w:p>
            <w:pPr>
              <w:pStyle w:val="TableParagraph"/>
              <w:spacing w:line="184" w:lineRule="exact"/>
              <w:ind w:right="73"/>
              <w:jc w:val="right"/>
              <w:rPr>
                <w:rFonts w:ascii="Liberation Sans Narrow"/>
                <w:sz w:val="18"/>
              </w:rPr>
            </w:pPr>
            <w:r>
              <w:rPr>
                <w:rFonts w:ascii="Liberation Sans Narrow"/>
                <w:sz w:val="18"/>
              </w:rPr>
              <w:t>6</w:t>
            </w:r>
          </w:p>
        </w:tc>
        <w:tc>
          <w:tcPr>
            <w:tcW w:w="2098" w:type="dxa"/>
          </w:tcPr>
          <w:p>
            <w:pPr>
              <w:pStyle w:val="TableParagraph"/>
              <w:spacing w:line="184" w:lineRule="exact"/>
              <w:ind w:left="190"/>
              <w:rPr>
                <w:rFonts w:ascii="Liberation Sans Narrow"/>
                <w:sz w:val="18"/>
              </w:rPr>
            </w:pPr>
            <w:r>
              <w:rPr>
                <w:rFonts w:ascii="Liberation Sans Narrow"/>
                <w:sz w:val="18"/>
              </w:rPr>
              <w:t>BM-Aset Tak Berwujud</w:t>
            </w:r>
          </w:p>
        </w:tc>
        <w:tc>
          <w:tcPr>
            <w:tcW w:w="1423" w:type="dxa"/>
          </w:tcPr>
          <w:p>
            <w:pPr>
              <w:pStyle w:val="TableParagraph"/>
              <w:spacing w:line="184" w:lineRule="exact"/>
              <w:ind w:right="85"/>
              <w:jc w:val="right"/>
              <w:rPr>
                <w:rFonts w:ascii="Liberation Sans Narrow"/>
                <w:sz w:val="18"/>
              </w:rPr>
            </w:pPr>
            <w:r>
              <w:rPr>
                <w:rFonts w:ascii="Liberation Sans Narrow"/>
                <w:sz w:val="18"/>
              </w:rPr>
              <w:t>0</w:t>
            </w:r>
          </w:p>
        </w:tc>
        <w:tc>
          <w:tcPr>
            <w:tcW w:w="1404" w:type="dxa"/>
          </w:tcPr>
          <w:p>
            <w:pPr>
              <w:pStyle w:val="TableParagraph"/>
              <w:spacing w:line="184" w:lineRule="exact"/>
              <w:ind w:right="85"/>
              <w:jc w:val="right"/>
              <w:rPr>
                <w:rFonts w:ascii="Liberation Sans Narrow"/>
                <w:sz w:val="18"/>
              </w:rPr>
            </w:pPr>
            <w:r>
              <w:rPr>
                <w:rFonts w:ascii="Liberation Sans Narrow"/>
                <w:sz w:val="18"/>
              </w:rPr>
              <w:t>0</w:t>
            </w:r>
          </w:p>
        </w:tc>
        <w:tc>
          <w:tcPr>
            <w:tcW w:w="708" w:type="dxa"/>
          </w:tcPr>
          <w:p>
            <w:pPr>
              <w:pStyle w:val="TableParagraph"/>
              <w:spacing w:line="184" w:lineRule="exact"/>
              <w:ind w:left="146" w:right="131"/>
              <w:jc w:val="center"/>
              <w:rPr>
                <w:rFonts w:ascii="Liberation Sans Narrow"/>
                <w:sz w:val="18"/>
              </w:rPr>
            </w:pPr>
            <w:r>
              <w:rPr>
                <w:rFonts w:ascii="Liberation Sans Narrow"/>
                <w:sz w:val="18"/>
              </w:rPr>
              <w:t>0.00</w:t>
            </w:r>
          </w:p>
        </w:tc>
        <w:tc>
          <w:tcPr>
            <w:tcW w:w="1555" w:type="dxa"/>
          </w:tcPr>
          <w:p>
            <w:pPr>
              <w:pStyle w:val="TableParagraph"/>
              <w:spacing w:line="184" w:lineRule="exact"/>
              <w:ind w:right="79"/>
              <w:jc w:val="right"/>
              <w:rPr>
                <w:rFonts w:ascii="Liberation Sans Narrow"/>
                <w:sz w:val="18"/>
              </w:rPr>
            </w:pPr>
            <w:r>
              <w:rPr>
                <w:rFonts w:ascii="Liberation Sans Narrow"/>
                <w:sz w:val="18"/>
              </w:rPr>
              <w:t>0</w:t>
            </w:r>
          </w:p>
        </w:tc>
        <w:tc>
          <w:tcPr>
            <w:tcW w:w="1509" w:type="dxa"/>
          </w:tcPr>
          <w:p>
            <w:pPr>
              <w:pStyle w:val="TableParagraph"/>
              <w:spacing w:line="184" w:lineRule="exact"/>
              <w:ind w:right="83"/>
              <w:jc w:val="right"/>
              <w:rPr>
                <w:rFonts w:ascii="Liberation Sans Narrow"/>
                <w:sz w:val="18"/>
              </w:rPr>
            </w:pPr>
            <w:r>
              <w:rPr>
                <w:rFonts w:ascii="Liberation Sans Narrow"/>
                <w:sz w:val="18"/>
              </w:rPr>
              <w:t>0</w:t>
            </w:r>
          </w:p>
        </w:tc>
      </w:tr>
      <w:tr>
        <w:trPr>
          <w:trHeight w:val="211" w:hRule="atLeast"/>
        </w:trPr>
        <w:tc>
          <w:tcPr>
            <w:tcW w:w="2386" w:type="dxa"/>
            <w:gridSpan w:val="2"/>
            <w:tcBorders>
              <w:bottom w:val="double" w:sz="2" w:space="0" w:color="000000"/>
            </w:tcBorders>
            <w:shd w:val="clear" w:color="auto" w:fill="D9D9D9"/>
          </w:tcPr>
          <w:p>
            <w:pPr>
              <w:pStyle w:val="TableParagraph"/>
              <w:spacing w:line="191" w:lineRule="exact"/>
              <w:ind w:left="952" w:right="856"/>
              <w:jc w:val="center"/>
              <w:rPr>
                <w:rFonts w:ascii="Liberation Sans Narrow"/>
                <w:b/>
                <w:sz w:val="18"/>
              </w:rPr>
            </w:pPr>
            <w:r>
              <w:rPr>
                <w:rFonts w:ascii="Liberation Sans Narrow"/>
                <w:b/>
                <w:sz w:val="18"/>
              </w:rPr>
              <w:t>Jumlah</w:t>
            </w:r>
          </w:p>
        </w:tc>
        <w:tc>
          <w:tcPr>
            <w:tcW w:w="1423" w:type="dxa"/>
            <w:tcBorders>
              <w:bottom w:val="double" w:sz="2" w:space="0" w:color="000000"/>
            </w:tcBorders>
            <w:shd w:val="clear" w:color="auto" w:fill="D7D7D7"/>
          </w:tcPr>
          <w:p>
            <w:pPr>
              <w:pStyle w:val="TableParagraph"/>
              <w:spacing w:line="191" w:lineRule="exact"/>
              <w:ind w:right="82"/>
              <w:jc w:val="right"/>
              <w:rPr>
                <w:rFonts w:ascii="Liberation Sans Narrow"/>
                <w:b/>
                <w:sz w:val="18"/>
              </w:rPr>
            </w:pPr>
            <w:r>
              <w:rPr>
                <w:rFonts w:ascii="Liberation Sans Narrow"/>
                <w:b/>
                <w:sz w:val="18"/>
              </w:rPr>
              <w:t>7.865.375.156</w:t>
            </w:r>
          </w:p>
        </w:tc>
        <w:tc>
          <w:tcPr>
            <w:tcW w:w="1404" w:type="dxa"/>
            <w:tcBorders>
              <w:bottom w:val="double" w:sz="2" w:space="0" w:color="000000"/>
            </w:tcBorders>
            <w:shd w:val="clear" w:color="auto" w:fill="D7D7D7"/>
          </w:tcPr>
          <w:p>
            <w:pPr>
              <w:pStyle w:val="TableParagraph"/>
              <w:spacing w:line="191" w:lineRule="exact"/>
              <w:ind w:right="82"/>
              <w:jc w:val="right"/>
              <w:rPr>
                <w:rFonts w:ascii="Liberation Sans Narrow"/>
                <w:b/>
                <w:sz w:val="18"/>
              </w:rPr>
            </w:pPr>
            <w:r>
              <w:rPr>
                <w:rFonts w:ascii="Liberation Sans Narrow"/>
                <w:b/>
                <w:sz w:val="18"/>
              </w:rPr>
              <w:t>6.951.861.942</w:t>
            </w:r>
          </w:p>
        </w:tc>
        <w:tc>
          <w:tcPr>
            <w:tcW w:w="708" w:type="dxa"/>
            <w:tcBorders>
              <w:bottom w:val="double" w:sz="2" w:space="0" w:color="000000"/>
            </w:tcBorders>
            <w:shd w:val="clear" w:color="auto" w:fill="D7D7D7"/>
          </w:tcPr>
          <w:p>
            <w:pPr>
              <w:pStyle w:val="TableParagraph"/>
              <w:spacing w:line="191" w:lineRule="exact"/>
              <w:ind w:left="146" w:right="131"/>
              <w:jc w:val="center"/>
              <w:rPr>
                <w:rFonts w:ascii="Liberation Sans Narrow"/>
                <w:b/>
                <w:sz w:val="18"/>
              </w:rPr>
            </w:pPr>
            <w:r>
              <w:rPr>
                <w:rFonts w:ascii="Liberation Sans Narrow"/>
                <w:b/>
                <w:sz w:val="18"/>
              </w:rPr>
              <w:t>88.39</w:t>
            </w:r>
          </w:p>
        </w:tc>
        <w:tc>
          <w:tcPr>
            <w:tcW w:w="1555" w:type="dxa"/>
            <w:tcBorders>
              <w:bottom w:val="double" w:sz="2" w:space="0" w:color="000000"/>
            </w:tcBorders>
            <w:shd w:val="clear" w:color="auto" w:fill="D7D7D7"/>
          </w:tcPr>
          <w:p>
            <w:pPr>
              <w:pStyle w:val="TableParagraph"/>
              <w:spacing w:line="191" w:lineRule="exact"/>
              <w:ind w:right="77"/>
              <w:jc w:val="right"/>
              <w:rPr>
                <w:rFonts w:ascii="Liberation Sans Narrow"/>
                <w:b/>
                <w:sz w:val="18"/>
              </w:rPr>
            </w:pPr>
            <w:r>
              <w:rPr>
                <w:rFonts w:ascii="Liberation Sans Narrow"/>
                <w:b/>
                <w:sz w:val="18"/>
              </w:rPr>
              <w:t>1.667.560.400</w:t>
            </w:r>
          </w:p>
        </w:tc>
        <w:tc>
          <w:tcPr>
            <w:tcW w:w="1509" w:type="dxa"/>
            <w:tcBorders>
              <w:bottom w:val="double" w:sz="2" w:space="0" w:color="000000"/>
            </w:tcBorders>
            <w:shd w:val="clear" w:color="auto" w:fill="D7D7D7"/>
          </w:tcPr>
          <w:p>
            <w:pPr>
              <w:pStyle w:val="TableParagraph"/>
              <w:spacing w:line="191" w:lineRule="exact"/>
              <w:ind w:right="81"/>
              <w:jc w:val="right"/>
              <w:rPr>
                <w:rFonts w:ascii="Liberation Sans Narrow"/>
                <w:sz w:val="18"/>
              </w:rPr>
            </w:pPr>
            <w:r>
              <w:rPr>
                <w:rFonts w:ascii="Liberation Sans Narrow"/>
                <w:sz w:val="18"/>
              </w:rPr>
              <w:t>-5.284.301.542</w:t>
            </w:r>
          </w:p>
        </w:tc>
      </w:tr>
    </w:tbl>
    <w:p>
      <w:pPr>
        <w:pStyle w:val="BodyText"/>
        <w:spacing w:before="126"/>
        <w:ind w:left="1965" w:right="1496"/>
        <w:jc w:val="both"/>
      </w:pPr>
      <w:r>
        <w:rPr/>
        <w:t>Realisasi Belanja Modal (BM) pada TA 2021 sebesar Rp. 6.951.861.942 atau 88,39 % dari anggarannya sebesar Rp. 7.865.375.156 atau 416,88 % dari realisasi TA 2020 sebesar Rp.1.667.560.400. Rincian Belanja Modal dapat dijelaskan lebih lanjut sebagai berikut:</w:t>
      </w:r>
    </w:p>
    <w:p>
      <w:pPr>
        <w:spacing w:after="0"/>
        <w:jc w:val="both"/>
        <w:sectPr>
          <w:pgSz w:w="12240" w:h="18720"/>
          <w:pgMar w:header="1024" w:footer="2406" w:top="2240" w:bottom="2600" w:left="1440" w:right="60"/>
        </w:sectPr>
      </w:pPr>
    </w:p>
    <w:p>
      <w:pPr>
        <w:pStyle w:val="BodyText"/>
        <w:spacing w:before="3"/>
        <w:rPr>
          <w:sz w:val="16"/>
        </w:rPr>
      </w:pPr>
    </w:p>
    <w:p>
      <w:pPr>
        <w:pStyle w:val="Heading2"/>
        <w:spacing w:before="91"/>
        <w:ind w:left="1965"/>
      </w:pPr>
      <w:r>
        <w:rPr/>
        <w:t>V.1.b.2)a) BM-Tanah</w:t>
      </w:r>
    </w:p>
    <w:p>
      <w:pPr>
        <w:pStyle w:val="BodyText"/>
        <w:spacing w:before="115"/>
        <w:ind w:left="2393" w:right="1490"/>
        <w:jc w:val="both"/>
      </w:pPr>
      <w:r>
        <w:rPr/>
        <w:t>Realisasi BM - Tanah TA 2021 sebesar Rp0,00 atau 00,00% dari anggarannya sebesar Rp0,00 atau 00,00% dari realisasi TA </w:t>
      </w:r>
      <w:r>
        <w:rPr>
          <w:spacing w:val="3"/>
        </w:rPr>
        <w:t>2020 </w:t>
      </w:r>
      <w:r>
        <w:rPr/>
        <w:t>sebesar Rp0,00. Realisasi BM – Tanah untuk TA 2021 tersebut dipergunakan untuk pengadaan sebagai</w:t>
      </w:r>
      <w:r>
        <w:rPr>
          <w:spacing w:val="-4"/>
        </w:rPr>
        <w:t> </w:t>
      </w:r>
      <w:r>
        <w:rPr/>
        <w:t>berikut:</w:t>
      </w:r>
    </w:p>
    <w:p>
      <w:pPr>
        <w:pStyle w:val="BodyText"/>
        <w:rPr>
          <w:sz w:val="20"/>
        </w:rPr>
      </w:pPr>
    </w:p>
    <w:p>
      <w:pPr>
        <w:pStyle w:val="BodyText"/>
        <w:spacing w:before="4"/>
        <w:rPr>
          <w:sz w:val="23"/>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
        <w:gridCol w:w="2125"/>
        <w:gridCol w:w="1508"/>
        <w:gridCol w:w="1476"/>
        <w:gridCol w:w="556"/>
        <w:gridCol w:w="1584"/>
        <w:gridCol w:w="1496"/>
      </w:tblGrid>
      <w:tr>
        <w:trPr>
          <w:trHeight w:val="205" w:hRule="atLeast"/>
        </w:trPr>
        <w:tc>
          <w:tcPr>
            <w:tcW w:w="2401" w:type="dxa"/>
            <w:gridSpan w:val="2"/>
            <w:vMerge w:val="restart"/>
            <w:shd w:val="clear" w:color="auto" w:fill="D9D9D9"/>
          </w:tcPr>
          <w:p>
            <w:pPr>
              <w:pStyle w:val="TableParagraph"/>
              <w:spacing w:before="106"/>
              <w:ind w:left="816" w:right="820"/>
              <w:jc w:val="center"/>
              <w:rPr>
                <w:rFonts w:ascii="Liberation Sans Narrow"/>
                <w:b/>
                <w:sz w:val="18"/>
              </w:rPr>
            </w:pPr>
            <w:r>
              <w:rPr>
                <w:rFonts w:ascii="Liberation Sans Narrow"/>
                <w:b/>
                <w:sz w:val="18"/>
              </w:rPr>
              <w:t>BM-Tanah</w:t>
            </w:r>
          </w:p>
        </w:tc>
        <w:tc>
          <w:tcPr>
            <w:tcW w:w="3540" w:type="dxa"/>
            <w:gridSpan w:val="3"/>
            <w:shd w:val="clear" w:color="auto" w:fill="D9D9D9"/>
          </w:tcPr>
          <w:p>
            <w:pPr>
              <w:pStyle w:val="TableParagraph"/>
              <w:spacing w:line="186" w:lineRule="exact"/>
              <w:ind w:left="1461" w:right="1461"/>
              <w:jc w:val="center"/>
              <w:rPr>
                <w:rFonts w:ascii="Liberation Sans Narrow"/>
                <w:b/>
                <w:sz w:val="18"/>
              </w:rPr>
            </w:pPr>
            <w:r>
              <w:rPr>
                <w:rFonts w:ascii="Liberation Sans Narrow"/>
                <w:b/>
                <w:sz w:val="18"/>
              </w:rPr>
              <w:t>TA 2021</w:t>
            </w:r>
          </w:p>
        </w:tc>
        <w:tc>
          <w:tcPr>
            <w:tcW w:w="1584" w:type="dxa"/>
            <w:shd w:val="clear" w:color="auto" w:fill="D9D9D9"/>
          </w:tcPr>
          <w:p>
            <w:pPr>
              <w:pStyle w:val="TableParagraph"/>
              <w:spacing w:line="186" w:lineRule="exact"/>
              <w:ind w:left="504"/>
              <w:rPr>
                <w:rFonts w:ascii="Liberation Sans Narrow"/>
                <w:b/>
                <w:sz w:val="18"/>
              </w:rPr>
            </w:pPr>
            <w:r>
              <w:rPr>
                <w:rFonts w:ascii="Liberation Sans Narrow"/>
                <w:b/>
                <w:sz w:val="18"/>
              </w:rPr>
              <w:t>TA 2020</w:t>
            </w:r>
          </w:p>
        </w:tc>
        <w:tc>
          <w:tcPr>
            <w:tcW w:w="1496" w:type="dxa"/>
            <w:vMerge w:val="restart"/>
            <w:shd w:val="clear" w:color="auto" w:fill="D9D9D9"/>
          </w:tcPr>
          <w:p>
            <w:pPr>
              <w:pStyle w:val="TableParagraph"/>
              <w:spacing w:line="200" w:lineRule="atLeast" w:before="2"/>
              <w:ind w:left="596" w:right="268" w:hanging="268"/>
              <w:rPr>
                <w:rFonts w:ascii="Liberation Sans Narrow"/>
                <w:b/>
                <w:sz w:val="18"/>
              </w:rPr>
            </w:pPr>
            <w:r>
              <w:rPr>
                <w:rFonts w:ascii="Liberation Sans Narrow"/>
                <w:b/>
                <w:sz w:val="18"/>
              </w:rPr>
              <w:t>Naik (Turun) (Rp)</w:t>
            </w:r>
          </w:p>
        </w:tc>
      </w:tr>
      <w:tr>
        <w:trPr>
          <w:trHeight w:val="205" w:hRule="atLeast"/>
        </w:trPr>
        <w:tc>
          <w:tcPr>
            <w:tcW w:w="2401" w:type="dxa"/>
            <w:gridSpan w:val="2"/>
            <w:vMerge/>
            <w:tcBorders>
              <w:top w:val="nil"/>
            </w:tcBorders>
            <w:shd w:val="clear" w:color="auto" w:fill="D9D9D9"/>
          </w:tcPr>
          <w:p>
            <w:pPr>
              <w:rPr>
                <w:sz w:val="2"/>
                <w:szCs w:val="2"/>
              </w:rPr>
            </w:pPr>
          </w:p>
        </w:tc>
        <w:tc>
          <w:tcPr>
            <w:tcW w:w="1508" w:type="dxa"/>
            <w:shd w:val="clear" w:color="auto" w:fill="D9D9D9"/>
          </w:tcPr>
          <w:p>
            <w:pPr>
              <w:pStyle w:val="TableParagraph"/>
              <w:spacing w:line="186" w:lineRule="exact"/>
              <w:ind w:left="255"/>
              <w:rPr>
                <w:rFonts w:ascii="Liberation Sans Narrow"/>
                <w:b/>
                <w:sz w:val="18"/>
              </w:rPr>
            </w:pPr>
            <w:r>
              <w:rPr>
                <w:rFonts w:ascii="Liberation Sans Narrow"/>
                <w:b/>
                <w:sz w:val="18"/>
              </w:rPr>
              <w:t>Anggaran (Rp)</w:t>
            </w:r>
          </w:p>
        </w:tc>
        <w:tc>
          <w:tcPr>
            <w:tcW w:w="1476" w:type="dxa"/>
            <w:shd w:val="clear" w:color="auto" w:fill="D9D9D9"/>
          </w:tcPr>
          <w:p>
            <w:pPr>
              <w:pStyle w:val="TableParagraph"/>
              <w:spacing w:line="186" w:lineRule="exact"/>
              <w:ind w:left="267"/>
              <w:rPr>
                <w:rFonts w:ascii="Liberation Sans Narrow"/>
                <w:b/>
                <w:sz w:val="18"/>
              </w:rPr>
            </w:pPr>
            <w:r>
              <w:rPr>
                <w:rFonts w:ascii="Liberation Sans Narrow"/>
                <w:b/>
                <w:sz w:val="18"/>
              </w:rPr>
              <w:t>Realisasi (Rp)</w:t>
            </w:r>
          </w:p>
        </w:tc>
        <w:tc>
          <w:tcPr>
            <w:tcW w:w="556" w:type="dxa"/>
            <w:shd w:val="clear" w:color="auto" w:fill="D9D9D9"/>
          </w:tcPr>
          <w:p>
            <w:pPr>
              <w:pStyle w:val="TableParagraph"/>
              <w:spacing w:line="186" w:lineRule="exact"/>
              <w:ind w:left="49"/>
              <w:jc w:val="center"/>
              <w:rPr>
                <w:rFonts w:ascii="Liberation Sans Narrow"/>
                <w:b/>
                <w:sz w:val="18"/>
              </w:rPr>
            </w:pPr>
            <w:r>
              <w:rPr>
                <w:rFonts w:ascii="Liberation Sans Narrow"/>
                <w:b/>
                <w:sz w:val="18"/>
              </w:rPr>
              <w:t>%</w:t>
            </w:r>
          </w:p>
        </w:tc>
        <w:tc>
          <w:tcPr>
            <w:tcW w:w="1584" w:type="dxa"/>
            <w:shd w:val="clear" w:color="auto" w:fill="D9D9D9"/>
          </w:tcPr>
          <w:p>
            <w:pPr>
              <w:pStyle w:val="TableParagraph"/>
              <w:spacing w:line="186" w:lineRule="exact"/>
              <w:ind w:left="320"/>
              <w:rPr>
                <w:rFonts w:ascii="Liberation Sans Narrow"/>
                <w:b/>
                <w:sz w:val="18"/>
              </w:rPr>
            </w:pPr>
            <w:r>
              <w:rPr>
                <w:rFonts w:ascii="Liberation Sans Narrow"/>
                <w:b/>
                <w:sz w:val="18"/>
              </w:rPr>
              <w:t>Realisasi (Rp)</w:t>
            </w:r>
          </w:p>
        </w:tc>
        <w:tc>
          <w:tcPr>
            <w:tcW w:w="1496" w:type="dxa"/>
            <w:vMerge/>
            <w:tcBorders>
              <w:top w:val="nil"/>
            </w:tcBorders>
            <w:shd w:val="clear" w:color="auto" w:fill="D9D9D9"/>
          </w:tcPr>
          <w:p>
            <w:pPr>
              <w:rPr>
                <w:sz w:val="2"/>
                <w:szCs w:val="2"/>
              </w:rPr>
            </w:pPr>
          </w:p>
        </w:tc>
      </w:tr>
      <w:tr>
        <w:trPr>
          <w:trHeight w:val="414" w:hRule="atLeast"/>
        </w:trPr>
        <w:tc>
          <w:tcPr>
            <w:tcW w:w="276" w:type="dxa"/>
          </w:tcPr>
          <w:p>
            <w:pPr>
              <w:pStyle w:val="TableParagraph"/>
              <w:spacing w:before="102"/>
              <w:ind w:left="22"/>
              <w:jc w:val="center"/>
              <w:rPr>
                <w:rFonts w:ascii="Liberation Sans Narrow"/>
                <w:sz w:val="18"/>
              </w:rPr>
            </w:pPr>
            <w:r>
              <w:rPr>
                <w:rFonts w:ascii="Liberation Sans Narrow"/>
                <w:sz w:val="18"/>
              </w:rPr>
              <w:t>1</w:t>
            </w:r>
          </w:p>
        </w:tc>
        <w:tc>
          <w:tcPr>
            <w:tcW w:w="2125" w:type="dxa"/>
          </w:tcPr>
          <w:p>
            <w:pPr>
              <w:pStyle w:val="TableParagraph"/>
              <w:spacing w:line="208" w:lineRule="exact"/>
              <w:ind w:left="106" w:right="347"/>
              <w:rPr>
                <w:rFonts w:ascii="Liberation Sans Narrow"/>
                <w:sz w:val="18"/>
              </w:rPr>
            </w:pPr>
            <w:r>
              <w:rPr>
                <w:rFonts w:ascii="Liberation Sans Narrow"/>
                <w:sz w:val="18"/>
              </w:rPr>
              <w:t>Pengadaan Tanah Untuk Bangunan Gedung</w:t>
            </w:r>
          </w:p>
        </w:tc>
        <w:tc>
          <w:tcPr>
            <w:tcW w:w="1508" w:type="dxa"/>
          </w:tcPr>
          <w:p>
            <w:pPr>
              <w:pStyle w:val="TableParagraph"/>
              <w:spacing w:before="102"/>
              <w:ind w:right="102"/>
              <w:jc w:val="right"/>
              <w:rPr>
                <w:rFonts w:ascii="Liberation Sans Narrow"/>
                <w:sz w:val="18"/>
              </w:rPr>
            </w:pPr>
            <w:r>
              <w:rPr>
                <w:rFonts w:ascii="Liberation Sans Narrow"/>
                <w:sz w:val="18"/>
              </w:rPr>
              <w:t>0</w:t>
            </w:r>
          </w:p>
        </w:tc>
        <w:tc>
          <w:tcPr>
            <w:tcW w:w="1476" w:type="dxa"/>
          </w:tcPr>
          <w:p>
            <w:pPr>
              <w:pStyle w:val="TableParagraph"/>
              <w:spacing w:before="102"/>
              <w:ind w:right="98"/>
              <w:jc w:val="right"/>
              <w:rPr>
                <w:rFonts w:ascii="Liberation Sans Narrow"/>
                <w:sz w:val="18"/>
              </w:rPr>
            </w:pPr>
            <w:r>
              <w:rPr>
                <w:rFonts w:ascii="Liberation Sans Narrow"/>
                <w:sz w:val="18"/>
              </w:rPr>
              <w:t>0</w:t>
            </w:r>
          </w:p>
        </w:tc>
        <w:tc>
          <w:tcPr>
            <w:tcW w:w="556" w:type="dxa"/>
          </w:tcPr>
          <w:p>
            <w:pPr>
              <w:pStyle w:val="TableParagraph"/>
              <w:spacing w:before="102"/>
              <w:ind w:right="97"/>
              <w:jc w:val="right"/>
              <w:rPr>
                <w:rFonts w:ascii="Liberation Sans Narrow"/>
                <w:sz w:val="18"/>
              </w:rPr>
            </w:pPr>
            <w:r>
              <w:rPr>
                <w:rFonts w:ascii="Liberation Sans Narrow"/>
                <w:sz w:val="18"/>
              </w:rPr>
              <w:t>0</w:t>
            </w:r>
          </w:p>
        </w:tc>
        <w:tc>
          <w:tcPr>
            <w:tcW w:w="1584" w:type="dxa"/>
          </w:tcPr>
          <w:p>
            <w:pPr>
              <w:pStyle w:val="TableParagraph"/>
              <w:spacing w:before="102"/>
              <w:ind w:right="97"/>
              <w:jc w:val="right"/>
              <w:rPr>
                <w:rFonts w:ascii="Liberation Sans Narrow"/>
                <w:sz w:val="18"/>
              </w:rPr>
            </w:pPr>
            <w:r>
              <w:rPr>
                <w:rFonts w:ascii="Liberation Sans Narrow"/>
                <w:sz w:val="18"/>
              </w:rPr>
              <w:t>0</w:t>
            </w:r>
          </w:p>
        </w:tc>
        <w:tc>
          <w:tcPr>
            <w:tcW w:w="1496" w:type="dxa"/>
          </w:tcPr>
          <w:p>
            <w:pPr>
              <w:pStyle w:val="TableParagraph"/>
              <w:spacing w:before="102"/>
              <w:ind w:right="100"/>
              <w:jc w:val="right"/>
              <w:rPr>
                <w:rFonts w:ascii="Liberation Sans Narrow"/>
                <w:sz w:val="18"/>
              </w:rPr>
            </w:pPr>
            <w:r>
              <w:rPr>
                <w:rFonts w:ascii="Liberation Sans Narrow"/>
                <w:sz w:val="18"/>
              </w:rPr>
              <w:t>0</w:t>
            </w:r>
          </w:p>
        </w:tc>
      </w:tr>
      <w:tr>
        <w:trPr>
          <w:trHeight w:val="412" w:hRule="atLeast"/>
        </w:trPr>
        <w:tc>
          <w:tcPr>
            <w:tcW w:w="276" w:type="dxa"/>
          </w:tcPr>
          <w:p>
            <w:pPr>
              <w:pStyle w:val="TableParagraph"/>
              <w:spacing w:before="96"/>
              <w:ind w:left="22"/>
              <w:jc w:val="center"/>
              <w:rPr>
                <w:rFonts w:ascii="Liberation Sans Narrow"/>
                <w:sz w:val="18"/>
              </w:rPr>
            </w:pPr>
            <w:r>
              <w:rPr>
                <w:rFonts w:ascii="Liberation Sans Narrow"/>
                <w:sz w:val="18"/>
              </w:rPr>
              <w:t>2</w:t>
            </w:r>
          </w:p>
        </w:tc>
        <w:tc>
          <w:tcPr>
            <w:tcW w:w="2125" w:type="dxa"/>
          </w:tcPr>
          <w:p>
            <w:pPr>
              <w:pStyle w:val="TableParagraph"/>
              <w:spacing w:line="204" w:lineRule="exact" w:before="2"/>
              <w:ind w:left="106" w:right="289"/>
              <w:rPr>
                <w:rFonts w:ascii="Liberation Sans Narrow"/>
                <w:sz w:val="18"/>
              </w:rPr>
            </w:pPr>
            <w:r>
              <w:rPr>
                <w:rFonts w:ascii="Liberation Sans Narrow"/>
                <w:sz w:val="18"/>
              </w:rPr>
              <w:t>Pengadaan Tanah Untuk Bangunan Bukan Gedung</w:t>
            </w:r>
          </w:p>
        </w:tc>
        <w:tc>
          <w:tcPr>
            <w:tcW w:w="1508" w:type="dxa"/>
          </w:tcPr>
          <w:p>
            <w:pPr>
              <w:pStyle w:val="TableParagraph"/>
              <w:spacing w:before="96"/>
              <w:ind w:right="102"/>
              <w:jc w:val="right"/>
              <w:rPr>
                <w:rFonts w:ascii="Liberation Sans Narrow"/>
                <w:sz w:val="18"/>
              </w:rPr>
            </w:pPr>
            <w:r>
              <w:rPr>
                <w:rFonts w:ascii="Liberation Sans Narrow"/>
                <w:sz w:val="18"/>
              </w:rPr>
              <w:t>0</w:t>
            </w:r>
          </w:p>
        </w:tc>
        <w:tc>
          <w:tcPr>
            <w:tcW w:w="1476" w:type="dxa"/>
          </w:tcPr>
          <w:p>
            <w:pPr>
              <w:pStyle w:val="TableParagraph"/>
              <w:spacing w:before="96"/>
              <w:ind w:right="98"/>
              <w:jc w:val="right"/>
              <w:rPr>
                <w:rFonts w:ascii="Liberation Sans Narrow"/>
                <w:sz w:val="18"/>
              </w:rPr>
            </w:pPr>
            <w:r>
              <w:rPr>
                <w:rFonts w:ascii="Liberation Sans Narrow"/>
                <w:sz w:val="18"/>
              </w:rPr>
              <w:t>0</w:t>
            </w:r>
          </w:p>
        </w:tc>
        <w:tc>
          <w:tcPr>
            <w:tcW w:w="556" w:type="dxa"/>
          </w:tcPr>
          <w:p>
            <w:pPr>
              <w:pStyle w:val="TableParagraph"/>
              <w:spacing w:before="96"/>
              <w:ind w:right="97"/>
              <w:jc w:val="right"/>
              <w:rPr>
                <w:rFonts w:ascii="Liberation Sans Narrow"/>
                <w:sz w:val="18"/>
              </w:rPr>
            </w:pPr>
            <w:r>
              <w:rPr>
                <w:rFonts w:ascii="Liberation Sans Narrow"/>
                <w:sz w:val="18"/>
              </w:rPr>
              <w:t>0</w:t>
            </w:r>
          </w:p>
        </w:tc>
        <w:tc>
          <w:tcPr>
            <w:tcW w:w="1584" w:type="dxa"/>
          </w:tcPr>
          <w:p>
            <w:pPr>
              <w:pStyle w:val="TableParagraph"/>
              <w:spacing w:before="96"/>
              <w:ind w:right="97"/>
              <w:jc w:val="right"/>
              <w:rPr>
                <w:rFonts w:ascii="Liberation Sans Narrow"/>
                <w:sz w:val="18"/>
              </w:rPr>
            </w:pPr>
            <w:r>
              <w:rPr>
                <w:rFonts w:ascii="Liberation Sans Narrow"/>
                <w:sz w:val="18"/>
              </w:rPr>
              <w:t>0</w:t>
            </w:r>
          </w:p>
        </w:tc>
        <w:tc>
          <w:tcPr>
            <w:tcW w:w="1496" w:type="dxa"/>
          </w:tcPr>
          <w:p>
            <w:pPr>
              <w:pStyle w:val="TableParagraph"/>
              <w:spacing w:before="96"/>
              <w:ind w:right="100"/>
              <w:jc w:val="right"/>
              <w:rPr>
                <w:rFonts w:ascii="Liberation Sans Narrow"/>
                <w:sz w:val="18"/>
              </w:rPr>
            </w:pPr>
            <w:r>
              <w:rPr>
                <w:rFonts w:ascii="Liberation Sans Narrow"/>
                <w:sz w:val="18"/>
              </w:rPr>
              <w:t>0</w:t>
            </w:r>
          </w:p>
        </w:tc>
      </w:tr>
      <w:tr>
        <w:trPr>
          <w:trHeight w:val="210" w:hRule="atLeast"/>
        </w:trPr>
        <w:tc>
          <w:tcPr>
            <w:tcW w:w="2401" w:type="dxa"/>
            <w:gridSpan w:val="2"/>
            <w:shd w:val="clear" w:color="auto" w:fill="D9D9D9"/>
          </w:tcPr>
          <w:p>
            <w:pPr>
              <w:pStyle w:val="TableParagraph"/>
              <w:spacing w:line="190" w:lineRule="exact"/>
              <w:ind w:left="816" w:right="816"/>
              <w:jc w:val="center"/>
              <w:rPr>
                <w:rFonts w:ascii="Liberation Sans Narrow"/>
                <w:b/>
                <w:sz w:val="18"/>
              </w:rPr>
            </w:pPr>
            <w:r>
              <w:rPr>
                <w:rFonts w:ascii="Liberation Sans Narrow"/>
                <w:b/>
                <w:sz w:val="18"/>
              </w:rPr>
              <w:t>Jumlah</w:t>
            </w:r>
          </w:p>
        </w:tc>
        <w:tc>
          <w:tcPr>
            <w:tcW w:w="1508" w:type="dxa"/>
            <w:shd w:val="clear" w:color="auto" w:fill="D7D7D7"/>
          </w:tcPr>
          <w:p>
            <w:pPr>
              <w:pStyle w:val="TableParagraph"/>
              <w:spacing w:line="190" w:lineRule="exact"/>
              <w:ind w:right="99"/>
              <w:jc w:val="right"/>
              <w:rPr>
                <w:rFonts w:ascii="Liberation Sans Narrow"/>
                <w:b/>
                <w:sz w:val="18"/>
              </w:rPr>
            </w:pPr>
            <w:r>
              <w:rPr>
                <w:rFonts w:ascii="Liberation Sans Narrow"/>
                <w:b/>
                <w:sz w:val="18"/>
              </w:rPr>
              <w:t>0,00</w:t>
            </w:r>
          </w:p>
        </w:tc>
        <w:tc>
          <w:tcPr>
            <w:tcW w:w="1476" w:type="dxa"/>
            <w:shd w:val="clear" w:color="auto" w:fill="D7D7D7"/>
          </w:tcPr>
          <w:p>
            <w:pPr>
              <w:pStyle w:val="TableParagraph"/>
              <w:spacing w:line="190" w:lineRule="exact"/>
              <w:ind w:right="94"/>
              <w:jc w:val="right"/>
              <w:rPr>
                <w:rFonts w:ascii="Liberation Sans Narrow"/>
                <w:b/>
                <w:sz w:val="18"/>
              </w:rPr>
            </w:pPr>
            <w:r>
              <w:rPr>
                <w:rFonts w:ascii="Liberation Sans Narrow"/>
                <w:b/>
                <w:sz w:val="18"/>
              </w:rPr>
              <w:t>0,00</w:t>
            </w:r>
          </w:p>
        </w:tc>
        <w:tc>
          <w:tcPr>
            <w:tcW w:w="556" w:type="dxa"/>
            <w:shd w:val="clear" w:color="auto" w:fill="D7D7D7"/>
          </w:tcPr>
          <w:p>
            <w:pPr>
              <w:pStyle w:val="TableParagraph"/>
              <w:spacing w:line="190" w:lineRule="exact"/>
              <w:ind w:right="94"/>
              <w:jc w:val="right"/>
              <w:rPr>
                <w:rFonts w:ascii="Liberation Sans Narrow"/>
                <w:b/>
                <w:sz w:val="18"/>
              </w:rPr>
            </w:pPr>
            <w:r>
              <w:rPr>
                <w:rFonts w:ascii="Liberation Sans Narrow"/>
                <w:b/>
                <w:sz w:val="18"/>
              </w:rPr>
              <w:t>0,00</w:t>
            </w:r>
          </w:p>
        </w:tc>
        <w:tc>
          <w:tcPr>
            <w:tcW w:w="1584" w:type="dxa"/>
            <w:shd w:val="clear" w:color="auto" w:fill="D7D7D7"/>
          </w:tcPr>
          <w:p>
            <w:pPr>
              <w:pStyle w:val="TableParagraph"/>
              <w:spacing w:line="190" w:lineRule="exact"/>
              <w:ind w:right="93"/>
              <w:jc w:val="right"/>
              <w:rPr>
                <w:rFonts w:ascii="Liberation Sans Narrow"/>
                <w:b/>
                <w:sz w:val="18"/>
              </w:rPr>
            </w:pPr>
            <w:r>
              <w:rPr>
                <w:rFonts w:ascii="Liberation Sans Narrow"/>
                <w:b/>
                <w:sz w:val="18"/>
              </w:rPr>
              <w:t>0,00</w:t>
            </w:r>
          </w:p>
        </w:tc>
        <w:tc>
          <w:tcPr>
            <w:tcW w:w="1496" w:type="dxa"/>
            <w:shd w:val="clear" w:color="auto" w:fill="D7D7D7"/>
          </w:tcPr>
          <w:p>
            <w:pPr>
              <w:pStyle w:val="TableParagraph"/>
              <w:spacing w:line="190" w:lineRule="exact"/>
              <w:ind w:right="97"/>
              <w:jc w:val="right"/>
              <w:rPr>
                <w:rFonts w:ascii="Liberation Sans Narrow"/>
                <w:b/>
                <w:sz w:val="18"/>
              </w:rPr>
            </w:pPr>
            <w:r>
              <w:rPr>
                <w:rFonts w:ascii="Liberation Sans Narrow"/>
                <w:b/>
                <w:sz w:val="18"/>
              </w:rPr>
              <w:t>0,00</w:t>
            </w:r>
          </w:p>
        </w:tc>
      </w:tr>
    </w:tbl>
    <w:p>
      <w:pPr>
        <w:pStyle w:val="Heading2"/>
        <w:spacing w:before="118"/>
        <w:ind w:left="1965"/>
      </w:pPr>
      <w:r>
        <w:rPr/>
        <w:t>V.1.b.2)b) BM - Peralatan dan Mesin</w:t>
      </w:r>
    </w:p>
    <w:p>
      <w:pPr>
        <w:pStyle w:val="BodyText"/>
        <w:spacing w:before="115"/>
        <w:ind w:left="2393" w:right="1487"/>
        <w:jc w:val="both"/>
      </w:pPr>
      <w:r>
        <w:rPr/>
        <w:t>Realisasi BM - Peralatan dan Mesin pada TA 2021 sebesar Rp. 3.968.479.746 atau 99,35 % dari anggarannya sebesar </w:t>
      </w:r>
      <w:r>
        <w:rPr>
          <w:spacing w:val="2"/>
        </w:rPr>
        <w:t>Rp. </w:t>
      </w:r>
      <w:r>
        <w:rPr>
          <w:rFonts w:ascii="Liberation Sans Narrow"/>
        </w:rPr>
        <w:t>4.626.783.900 </w:t>
      </w:r>
      <w:r>
        <w:rPr/>
        <w:t>atau 229,27 % dari realisasi TA 2020 sebesar Rp. 655.797.000 dengan rincian sebagai</w:t>
      </w:r>
      <w:r>
        <w:rPr>
          <w:spacing w:val="-2"/>
        </w:rPr>
        <w:t> </w:t>
      </w:r>
      <w:r>
        <w:rPr/>
        <w:t>berikut:</w:t>
      </w:r>
    </w:p>
    <w:p>
      <w:pPr>
        <w:pStyle w:val="BodyText"/>
        <w:spacing w:before="10"/>
        <w:rPr>
          <w:sz w:val="10"/>
        </w:rPr>
      </w:pPr>
    </w:p>
    <w:tbl>
      <w:tblPr>
        <w:tblW w:w="0" w:type="auto"/>
        <w:jc w:val="left"/>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2337"/>
        <w:gridCol w:w="1420"/>
        <w:gridCol w:w="1412"/>
        <w:gridCol w:w="703"/>
        <w:gridCol w:w="1383"/>
        <w:gridCol w:w="1395"/>
      </w:tblGrid>
      <w:tr>
        <w:trPr>
          <w:trHeight w:val="205" w:hRule="atLeast"/>
        </w:trPr>
        <w:tc>
          <w:tcPr>
            <w:tcW w:w="2729" w:type="dxa"/>
            <w:gridSpan w:val="2"/>
            <w:vMerge w:val="restart"/>
            <w:shd w:val="clear" w:color="auto" w:fill="D9D9D9"/>
          </w:tcPr>
          <w:p>
            <w:pPr>
              <w:pStyle w:val="TableParagraph"/>
              <w:spacing w:before="106"/>
              <w:ind w:left="482"/>
              <w:rPr>
                <w:rFonts w:ascii="Liberation Sans Narrow"/>
                <w:b/>
                <w:sz w:val="18"/>
              </w:rPr>
            </w:pPr>
            <w:r>
              <w:rPr>
                <w:rFonts w:ascii="Liberation Sans Narrow"/>
                <w:b/>
                <w:sz w:val="18"/>
              </w:rPr>
              <w:t>BM-Peralatan dan Mesin:</w:t>
            </w:r>
          </w:p>
        </w:tc>
        <w:tc>
          <w:tcPr>
            <w:tcW w:w="3535" w:type="dxa"/>
            <w:gridSpan w:val="3"/>
            <w:shd w:val="clear" w:color="auto" w:fill="D9D9D9"/>
          </w:tcPr>
          <w:p>
            <w:pPr>
              <w:pStyle w:val="TableParagraph"/>
              <w:spacing w:line="186" w:lineRule="exact"/>
              <w:ind w:left="1178" w:right="1175"/>
              <w:jc w:val="center"/>
              <w:rPr>
                <w:rFonts w:ascii="Liberation Sans Narrow"/>
                <w:b/>
                <w:sz w:val="18"/>
              </w:rPr>
            </w:pPr>
            <w:r>
              <w:rPr>
                <w:rFonts w:ascii="Liberation Sans Narrow"/>
                <w:b/>
                <w:sz w:val="18"/>
              </w:rPr>
              <w:t>TA 2021</w:t>
            </w:r>
          </w:p>
        </w:tc>
        <w:tc>
          <w:tcPr>
            <w:tcW w:w="1383" w:type="dxa"/>
            <w:shd w:val="clear" w:color="auto" w:fill="D9D9D9"/>
          </w:tcPr>
          <w:p>
            <w:pPr>
              <w:pStyle w:val="TableParagraph"/>
              <w:spacing w:line="186" w:lineRule="exact"/>
              <w:ind w:left="404"/>
              <w:rPr>
                <w:rFonts w:ascii="Liberation Sans Narrow"/>
                <w:b/>
                <w:sz w:val="18"/>
              </w:rPr>
            </w:pPr>
            <w:r>
              <w:rPr>
                <w:rFonts w:ascii="Liberation Sans Narrow"/>
                <w:b/>
                <w:sz w:val="18"/>
              </w:rPr>
              <w:t>TA 2020</w:t>
            </w:r>
          </w:p>
        </w:tc>
        <w:tc>
          <w:tcPr>
            <w:tcW w:w="1395" w:type="dxa"/>
            <w:vMerge w:val="restart"/>
            <w:shd w:val="clear" w:color="auto" w:fill="D9D9D9"/>
          </w:tcPr>
          <w:p>
            <w:pPr>
              <w:pStyle w:val="TableParagraph"/>
              <w:spacing w:line="204" w:lineRule="exact" w:before="8"/>
              <w:ind w:left="546" w:right="197" w:hanging="248"/>
              <w:rPr>
                <w:rFonts w:ascii="Liberation Sans Narrow"/>
                <w:b/>
                <w:sz w:val="18"/>
              </w:rPr>
            </w:pPr>
            <w:r>
              <w:rPr>
                <w:rFonts w:ascii="Liberation Sans Narrow"/>
                <w:b/>
                <w:sz w:val="18"/>
              </w:rPr>
              <w:t>Naik (Turun) (Rp)</w:t>
            </w:r>
          </w:p>
        </w:tc>
      </w:tr>
      <w:tr>
        <w:trPr>
          <w:trHeight w:val="206" w:hRule="atLeast"/>
        </w:trPr>
        <w:tc>
          <w:tcPr>
            <w:tcW w:w="2729" w:type="dxa"/>
            <w:gridSpan w:val="2"/>
            <w:vMerge/>
            <w:tcBorders>
              <w:top w:val="nil"/>
            </w:tcBorders>
            <w:shd w:val="clear" w:color="auto" w:fill="D9D9D9"/>
          </w:tcPr>
          <w:p>
            <w:pPr>
              <w:rPr>
                <w:sz w:val="2"/>
                <w:szCs w:val="2"/>
              </w:rPr>
            </w:pPr>
          </w:p>
        </w:tc>
        <w:tc>
          <w:tcPr>
            <w:tcW w:w="1420" w:type="dxa"/>
            <w:shd w:val="clear" w:color="auto" w:fill="D9D9D9"/>
          </w:tcPr>
          <w:p>
            <w:pPr>
              <w:pStyle w:val="TableParagraph"/>
              <w:spacing w:line="186" w:lineRule="exact"/>
              <w:ind w:right="144"/>
              <w:jc w:val="right"/>
              <w:rPr>
                <w:rFonts w:ascii="Liberation Sans Narrow"/>
                <w:b/>
                <w:sz w:val="18"/>
              </w:rPr>
            </w:pPr>
            <w:r>
              <w:rPr>
                <w:rFonts w:ascii="Liberation Sans Narrow"/>
                <w:b/>
                <w:sz w:val="18"/>
              </w:rPr>
              <w:t>Anggaran (Rp)</w:t>
            </w:r>
          </w:p>
        </w:tc>
        <w:tc>
          <w:tcPr>
            <w:tcW w:w="1412" w:type="dxa"/>
            <w:shd w:val="clear" w:color="auto" w:fill="D9D9D9"/>
          </w:tcPr>
          <w:p>
            <w:pPr>
              <w:pStyle w:val="TableParagraph"/>
              <w:spacing w:line="186" w:lineRule="exact"/>
              <w:ind w:right="163"/>
              <w:jc w:val="right"/>
              <w:rPr>
                <w:rFonts w:ascii="Liberation Sans Narrow"/>
                <w:b/>
                <w:sz w:val="18"/>
              </w:rPr>
            </w:pPr>
            <w:r>
              <w:rPr>
                <w:rFonts w:ascii="Liberation Sans Narrow"/>
                <w:b/>
                <w:sz w:val="18"/>
              </w:rPr>
              <w:t>Realisasi (Rp)</w:t>
            </w:r>
          </w:p>
        </w:tc>
        <w:tc>
          <w:tcPr>
            <w:tcW w:w="703" w:type="dxa"/>
            <w:shd w:val="clear" w:color="auto" w:fill="D9D9D9"/>
          </w:tcPr>
          <w:p>
            <w:pPr>
              <w:pStyle w:val="TableParagraph"/>
              <w:spacing w:line="186" w:lineRule="exact"/>
              <w:ind w:left="86"/>
              <w:jc w:val="center"/>
              <w:rPr>
                <w:rFonts w:ascii="Liberation Sans Narrow"/>
                <w:b/>
                <w:sz w:val="18"/>
              </w:rPr>
            </w:pPr>
            <w:r>
              <w:rPr>
                <w:rFonts w:ascii="Liberation Sans Narrow"/>
                <w:b/>
                <w:sz w:val="18"/>
              </w:rPr>
              <w:t>%</w:t>
            </w:r>
          </w:p>
        </w:tc>
        <w:tc>
          <w:tcPr>
            <w:tcW w:w="1383" w:type="dxa"/>
            <w:shd w:val="clear" w:color="auto" w:fill="D9D9D9"/>
          </w:tcPr>
          <w:p>
            <w:pPr>
              <w:pStyle w:val="TableParagraph"/>
              <w:spacing w:line="186" w:lineRule="exact"/>
              <w:ind w:right="149"/>
              <w:jc w:val="right"/>
              <w:rPr>
                <w:rFonts w:ascii="Liberation Sans Narrow"/>
                <w:b/>
                <w:sz w:val="18"/>
              </w:rPr>
            </w:pPr>
            <w:r>
              <w:rPr>
                <w:rFonts w:ascii="Liberation Sans Narrow"/>
                <w:b/>
                <w:sz w:val="18"/>
              </w:rPr>
              <w:t>Realisasi (Rp)</w:t>
            </w:r>
          </w:p>
        </w:tc>
        <w:tc>
          <w:tcPr>
            <w:tcW w:w="1395" w:type="dxa"/>
            <w:vMerge/>
            <w:tcBorders>
              <w:top w:val="nil"/>
            </w:tcBorders>
            <w:shd w:val="clear" w:color="auto" w:fill="D9D9D9"/>
          </w:tcPr>
          <w:p>
            <w:pPr>
              <w:rPr>
                <w:sz w:val="2"/>
                <w:szCs w:val="2"/>
              </w:rPr>
            </w:pPr>
          </w:p>
        </w:tc>
      </w:tr>
      <w:tr>
        <w:trPr>
          <w:trHeight w:val="414" w:hRule="atLeast"/>
        </w:trPr>
        <w:tc>
          <w:tcPr>
            <w:tcW w:w="392" w:type="dxa"/>
          </w:tcPr>
          <w:p>
            <w:pPr>
              <w:pStyle w:val="TableParagraph"/>
              <w:spacing w:before="119"/>
              <w:ind w:left="159"/>
              <w:rPr>
                <w:rFonts w:ascii="Liberation Sans Narrow"/>
                <w:sz w:val="15"/>
              </w:rPr>
            </w:pPr>
            <w:r>
              <w:rPr>
                <w:rFonts w:ascii="Liberation Sans Narrow"/>
                <w:w w:val="101"/>
                <w:sz w:val="15"/>
              </w:rPr>
              <w:t>1</w:t>
            </w:r>
          </w:p>
        </w:tc>
        <w:tc>
          <w:tcPr>
            <w:tcW w:w="2337" w:type="dxa"/>
          </w:tcPr>
          <w:p>
            <w:pPr>
              <w:pStyle w:val="TableParagraph"/>
              <w:spacing w:line="204" w:lineRule="exact" w:before="4"/>
              <w:ind w:left="107" w:right="542"/>
              <w:rPr>
                <w:rFonts w:ascii="Liberation Sans Narrow"/>
                <w:sz w:val="18"/>
              </w:rPr>
            </w:pPr>
            <w:r>
              <w:rPr>
                <w:rFonts w:ascii="Liberation Sans Narrow"/>
                <w:sz w:val="18"/>
              </w:rPr>
              <w:t>Belanja Modal Alat Besar Apung</w:t>
            </w:r>
          </w:p>
        </w:tc>
        <w:tc>
          <w:tcPr>
            <w:tcW w:w="1420" w:type="dxa"/>
          </w:tcPr>
          <w:p>
            <w:pPr>
              <w:pStyle w:val="TableParagraph"/>
              <w:spacing w:before="102"/>
              <w:ind w:right="98"/>
              <w:jc w:val="right"/>
              <w:rPr>
                <w:rFonts w:ascii="Liberation Sans Narrow"/>
                <w:sz w:val="18"/>
              </w:rPr>
            </w:pPr>
            <w:r>
              <w:rPr>
                <w:rFonts w:ascii="Liberation Sans Narrow"/>
                <w:sz w:val="18"/>
              </w:rPr>
              <w:t>0</w:t>
            </w:r>
          </w:p>
        </w:tc>
        <w:tc>
          <w:tcPr>
            <w:tcW w:w="1412" w:type="dxa"/>
          </w:tcPr>
          <w:p>
            <w:pPr>
              <w:pStyle w:val="TableParagraph"/>
              <w:spacing w:before="102"/>
              <w:ind w:right="98"/>
              <w:jc w:val="right"/>
              <w:rPr>
                <w:rFonts w:ascii="Liberation Sans Narrow"/>
                <w:sz w:val="18"/>
              </w:rPr>
            </w:pPr>
            <w:r>
              <w:rPr>
                <w:rFonts w:ascii="Liberation Sans Narrow"/>
                <w:sz w:val="18"/>
              </w:rPr>
              <w:t>0</w:t>
            </w:r>
          </w:p>
        </w:tc>
        <w:tc>
          <w:tcPr>
            <w:tcW w:w="703" w:type="dxa"/>
          </w:tcPr>
          <w:p>
            <w:pPr>
              <w:pStyle w:val="TableParagraph"/>
              <w:spacing w:before="102"/>
              <w:ind w:right="93"/>
              <w:jc w:val="right"/>
              <w:rPr>
                <w:rFonts w:ascii="Liberation Sans Narrow"/>
                <w:sz w:val="18"/>
              </w:rPr>
            </w:pPr>
            <w:r>
              <w:rPr>
                <w:rFonts w:ascii="Liberation Sans Narrow"/>
                <w:sz w:val="18"/>
              </w:rPr>
              <w:t>0.00</w:t>
            </w:r>
          </w:p>
        </w:tc>
        <w:tc>
          <w:tcPr>
            <w:tcW w:w="1383" w:type="dxa"/>
          </w:tcPr>
          <w:p>
            <w:pPr>
              <w:pStyle w:val="TableParagraph"/>
              <w:spacing w:before="102"/>
              <w:ind w:right="95"/>
              <w:jc w:val="right"/>
              <w:rPr>
                <w:rFonts w:ascii="Liberation Sans Narrow"/>
                <w:sz w:val="18"/>
              </w:rPr>
            </w:pPr>
            <w:r>
              <w:rPr>
                <w:rFonts w:ascii="Liberation Sans Narrow"/>
                <w:sz w:val="18"/>
              </w:rPr>
              <w:t>0</w:t>
            </w:r>
          </w:p>
        </w:tc>
        <w:tc>
          <w:tcPr>
            <w:tcW w:w="1395" w:type="dxa"/>
          </w:tcPr>
          <w:p>
            <w:pPr>
              <w:pStyle w:val="TableParagraph"/>
              <w:spacing w:before="102"/>
              <w:ind w:right="97"/>
              <w:jc w:val="right"/>
              <w:rPr>
                <w:rFonts w:ascii="Liberation Sans Narrow"/>
                <w:sz w:val="18"/>
              </w:rPr>
            </w:pPr>
            <w:r>
              <w:rPr>
                <w:rFonts w:ascii="Liberation Sans Narrow"/>
                <w:sz w:val="18"/>
              </w:rPr>
              <w:t>0</w:t>
            </w:r>
          </w:p>
        </w:tc>
      </w:tr>
      <w:tr>
        <w:trPr>
          <w:trHeight w:val="617" w:hRule="atLeast"/>
        </w:trPr>
        <w:tc>
          <w:tcPr>
            <w:tcW w:w="392" w:type="dxa"/>
          </w:tcPr>
          <w:p>
            <w:pPr>
              <w:pStyle w:val="TableParagraph"/>
              <w:spacing w:before="11"/>
              <w:rPr>
                <w:sz w:val="18"/>
              </w:rPr>
            </w:pPr>
          </w:p>
          <w:p>
            <w:pPr>
              <w:pStyle w:val="TableParagraph"/>
              <w:ind w:left="159"/>
              <w:rPr>
                <w:rFonts w:ascii="Liberation Sans Narrow"/>
                <w:sz w:val="15"/>
              </w:rPr>
            </w:pPr>
            <w:r>
              <w:rPr>
                <w:rFonts w:ascii="Liberation Sans Narrow"/>
                <w:w w:val="101"/>
                <w:sz w:val="15"/>
              </w:rPr>
              <w:t>2</w:t>
            </w:r>
          </w:p>
        </w:tc>
        <w:tc>
          <w:tcPr>
            <w:tcW w:w="2337" w:type="dxa"/>
          </w:tcPr>
          <w:p>
            <w:pPr>
              <w:pStyle w:val="TableParagraph"/>
              <w:spacing w:line="237" w:lineRule="auto"/>
              <w:ind w:left="107" w:right="304"/>
              <w:rPr>
                <w:rFonts w:ascii="Liberation Sans Narrow"/>
                <w:sz w:val="18"/>
              </w:rPr>
            </w:pPr>
            <w:r>
              <w:rPr>
                <w:rFonts w:ascii="Liberation Sans Narrow"/>
                <w:sz w:val="18"/>
              </w:rPr>
              <w:t>Belanja Modal Peralatan dan Mesin - Pengadaan Alat</w:t>
            </w:r>
          </w:p>
          <w:p>
            <w:pPr>
              <w:pStyle w:val="TableParagraph"/>
              <w:spacing w:line="188" w:lineRule="exact" w:before="1"/>
              <w:ind w:left="107"/>
              <w:rPr>
                <w:rFonts w:ascii="Liberation Sans Narrow"/>
                <w:sz w:val="18"/>
              </w:rPr>
            </w:pPr>
            <w:r>
              <w:rPr>
                <w:rFonts w:ascii="Liberation Sans Narrow"/>
                <w:sz w:val="18"/>
              </w:rPr>
              <w:t>Angkutan Darat Bermotor</w:t>
            </w:r>
          </w:p>
        </w:tc>
        <w:tc>
          <w:tcPr>
            <w:tcW w:w="1420"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1.810.000.000</w:t>
            </w:r>
          </w:p>
        </w:tc>
        <w:tc>
          <w:tcPr>
            <w:tcW w:w="1412"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1.367.660.000</w:t>
            </w:r>
          </w:p>
        </w:tc>
        <w:tc>
          <w:tcPr>
            <w:tcW w:w="703" w:type="dxa"/>
          </w:tcPr>
          <w:p>
            <w:pPr>
              <w:pStyle w:val="TableParagraph"/>
              <w:spacing w:before="6"/>
              <w:rPr>
                <w:sz w:val="17"/>
              </w:rPr>
            </w:pPr>
          </w:p>
          <w:p>
            <w:pPr>
              <w:pStyle w:val="TableParagraph"/>
              <w:spacing w:before="1"/>
              <w:ind w:right="93"/>
              <w:jc w:val="right"/>
              <w:rPr>
                <w:rFonts w:ascii="Liberation Sans Narrow"/>
                <w:sz w:val="18"/>
              </w:rPr>
            </w:pPr>
            <w:r>
              <w:rPr>
                <w:rFonts w:ascii="Liberation Sans Narrow"/>
                <w:sz w:val="18"/>
              </w:rPr>
              <w:t>1143</w:t>
            </w:r>
          </w:p>
        </w:tc>
        <w:tc>
          <w:tcPr>
            <w:tcW w:w="1383" w:type="dxa"/>
          </w:tcPr>
          <w:p>
            <w:pPr>
              <w:pStyle w:val="TableParagraph"/>
              <w:spacing w:before="6"/>
              <w:rPr>
                <w:sz w:val="17"/>
              </w:rPr>
            </w:pPr>
          </w:p>
          <w:p>
            <w:pPr>
              <w:pStyle w:val="TableParagraph"/>
              <w:spacing w:before="1"/>
              <w:ind w:left="281"/>
              <w:rPr>
                <w:rFonts w:ascii="Liberation Sans Narrow"/>
                <w:sz w:val="18"/>
              </w:rPr>
            </w:pPr>
            <w:r>
              <w:rPr>
                <w:rFonts w:ascii="Liberation Sans Narrow"/>
                <w:sz w:val="18"/>
              </w:rPr>
              <w:t>119.685.000</w:t>
            </w:r>
          </w:p>
        </w:tc>
        <w:tc>
          <w:tcPr>
            <w:tcW w:w="1395" w:type="dxa"/>
          </w:tcPr>
          <w:p>
            <w:pPr>
              <w:pStyle w:val="TableParagraph"/>
              <w:spacing w:before="6"/>
              <w:rPr>
                <w:sz w:val="17"/>
              </w:rPr>
            </w:pPr>
          </w:p>
          <w:p>
            <w:pPr>
              <w:pStyle w:val="TableParagraph"/>
              <w:spacing w:before="1"/>
              <w:ind w:right="111"/>
              <w:jc w:val="right"/>
              <w:rPr>
                <w:rFonts w:ascii="Liberation Sans Narrow"/>
                <w:sz w:val="18"/>
              </w:rPr>
            </w:pPr>
            <w:r>
              <w:rPr>
                <w:rFonts w:ascii="Liberation Sans Narrow"/>
                <w:sz w:val="18"/>
              </w:rPr>
              <w:t>1,247,975,000.00</w:t>
            </w:r>
          </w:p>
        </w:tc>
      </w:tr>
      <w:tr>
        <w:trPr>
          <w:trHeight w:val="622" w:hRule="atLeast"/>
        </w:trPr>
        <w:tc>
          <w:tcPr>
            <w:tcW w:w="392" w:type="dxa"/>
          </w:tcPr>
          <w:p>
            <w:pPr>
              <w:pStyle w:val="TableParagraph"/>
              <w:spacing w:before="3"/>
              <w:rPr>
                <w:sz w:val="19"/>
              </w:rPr>
            </w:pPr>
          </w:p>
          <w:p>
            <w:pPr>
              <w:pStyle w:val="TableParagraph"/>
              <w:spacing w:before="1"/>
              <w:ind w:left="159"/>
              <w:rPr>
                <w:rFonts w:ascii="Liberation Sans Narrow"/>
                <w:sz w:val="15"/>
              </w:rPr>
            </w:pPr>
            <w:r>
              <w:rPr>
                <w:rFonts w:ascii="Liberation Sans Narrow"/>
                <w:w w:val="101"/>
                <w:sz w:val="15"/>
              </w:rPr>
              <w:t>3</w:t>
            </w:r>
          </w:p>
        </w:tc>
        <w:tc>
          <w:tcPr>
            <w:tcW w:w="2337" w:type="dxa"/>
          </w:tcPr>
          <w:p>
            <w:pPr>
              <w:pStyle w:val="TableParagraph"/>
              <w:spacing w:line="205" w:lineRule="exact"/>
              <w:ind w:left="107"/>
              <w:rPr>
                <w:rFonts w:ascii="Liberation Sans Narrow"/>
                <w:sz w:val="18"/>
              </w:rPr>
            </w:pPr>
            <w:r>
              <w:rPr>
                <w:rFonts w:ascii="Liberation Sans Narrow"/>
                <w:sz w:val="18"/>
              </w:rPr>
              <w:t>Belanja Modal Peralatan dan</w:t>
            </w:r>
          </w:p>
          <w:p>
            <w:pPr>
              <w:pStyle w:val="TableParagraph"/>
              <w:spacing w:line="204" w:lineRule="exact" w:before="7"/>
              <w:ind w:left="107" w:right="124"/>
              <w:rPr>
                <w:rFonts w:ascii="Liberation Sans Narrow"/>
                <w:sz w:val="18"/>
              </w:rPr>
            </w:pPr>
            <w:r>
              <w:rPr>
                <w:rFonts w:ascii="Liberation Sans Narrow"/>
                <w:sz w:val="18"/>
              </w:rPr>
              <w:t>Mesin - Pengadaan Alat Angkutan Darat Tidak Bermotor</w:t>
            </w:r>
          </w:p>
        </w:tc>
        <w:tc>
          <w:tcPr>
            <w:tcW w:w="1420" w:type="dxa"/>
          </w:tcPr>
          <w:p>
            <w:pPr>
              <w:pStyle w:val="TableParagraph"/>
              <w:spacing w:before="10"/>
              <w:rPr>
                <w:sz w:val="17"/>
              </w:rPr>
            </w:pPr>
          </w:p>
          <w:p>
            <w:pPr>
              <w:pStyle w:val="TableParagraph"/>
              <w:spacing w:before="1"/>
              <w:ind w:right="98"/>
              <w:jc w:val="right"/>
              <w:rPr>
                <w:rFonts w:ascii="Liberation Sans Narrow"/>
                <w:sz w:val="18"/>
              </w:rPr>
            </w:pPr>
            <w:r>
              <w:rPr>
                <w:rFonts w:ascii="Liberation Sans Narrow"/>
                <w:sz w:val="18"/>
              </w:rPr>
              <w:t>0</w:t>
            </w:r>
          </w:p>
        </w:tc>
        <w:tc>
          <w:tcPr>
            <w:tcW w:w="1412" w:type="dxa"/>
          </w:tcPr>
          <w:p>
            <w:pPr>
              <w:pStyle w:val="TableParagraph"/>
              <w:spacing w:before="10"/>
              <w:rPr>
                <w:sz w:val="17"/>
              </w:rPr>
            </w:pPr>
          </w:p>
          <w:p>
            <w:pPr>
              <w:pStyle w:val="TableParagraph"/>
              <w:spacing w:before="1"/>
              <w:ind w:right="98"/>
              <w:jc w:val="right"/>
              <w:rPr>
                <w:rFonts w:ascii="Liberation Sans Narrow"/>
                <w:sz w:val="18"/>
              </w:rPr>
            </w:pPr>
            <w:r>
              <w:rPr>
                <w:rFonts w:ascii="Liberation Sans Narrow"/>
                <w:sz w:val="18"/>
              </w:rPr>
              <w:t>0</w:t>
            </w:r>
          </w:p>
        </w:tc>
        <w:tc>
          <w:tcPr>
            <w:tcW w:w="703" w:type="dxa"/>
          </w:tcPr>
          <w:p>
            <w:pPr>
              <w:pStyle w:val="TableParagraph"/>
              <w:spacing w:before="10"/>
              <w:rPr>
                <w:sz w:val="17"/>
              </w:rPr>
            </w:pPr>
          </w:p>
          <w:p>
            <w:pPr>
              <w:pStyle w:val="TableParagraph"/>
              <w:spacing w:before="1"/>
              <w:ind w:right="93"/>
              <w:jc w:val="right"/>
              <w:rPr>
                <w:rFonts w:ascii="Liberation Sans Narrow"/>
                <w:sz w:val="18"/>
              </w:rPr>
            </w:pPr>
            <w:r>
              <w:rPr>
                <w:rFonts w:ascii="Liberation Sans Narrow"/>
                <w:sz w:val="18"/>
              </w:rPr>
              <w:t>-</w:t>
            </w:r>
          </w:p>
        </w:tc>
        <w:tc>
          <w:tcPr>
            <w:tcW w:w="1383" w:type="dxa"/>
          </w:tcPr>
          <w:p>
            <w:pPr>
              <w:pStyle w:val="TableParagraph"/>
              <w:spacing w:before="10"/>
              <w:rPr>
                <w:sz w:val="17"/>
              </w:rPr>
            </w:pPr>
          </w:p>
          <w:p>
            <w:pPr>
              <w:pStyle w:val="TableParagraph"/>
              <w:spacing w:before="1"/>
              <w:ind w:left="281"/>
              <w:rPr>
                <w:rFonts w:ascii="Liberation Sans Narrow"/>
                <w:sz w:val="18"/>
              </w:rPr>
            </w:pPr>
            <w:r>
              <w:rPr>
                <w:rFonts w:ascii="Liberation Sans Narrow"/>
                <w:sz w:val="18"/>
              </w:rPr>
              <w:t>222.924.000</w:t>
            </w:r>
          </w:p>
        </w:tc>
        <w:tc>
          <w:tcPr>
            <w:tcW w:w="1395" w:type="dxa"/>
          </w:tcPr>
          <w:p>
            <w:pPr>
              <w:pStyle w:val="TableParagraph"/>
              <w:spacing w:before="10"/>
              <w:rPr>
                <w:sz w:val="17"/>
              </w:rPr>
            </w:pPr>
          </w:p>
          <w:p>
            <w:pPr>
              <w:pStyle w:val="TableParagraph"/>
              <w:spacing w:before="1"/>
              <w:ind w:right="120"/>
              <w:jc w:val="right"/>
              <w:rPr>
                <w:rFonts w:ascii="Liberation Sans Narrow"/>
                <w:sz w:val="18"/>
              </w:rPr>
            </w:pPr>
            <w:r>
              <w:rPr>
                <w:rFonts w:ascii="Liberation Sans Narrow"/>
                <w:sz w:val="18"/>
              </w:rPr>
              <w:t>(222,924,000.00)</w:t>
            </w:r>
          </w:p>
        </w:tc>
      </w:tr>
      <w:tr>
        <w:trPr>
          <w:trHeight w:val="618" w:hRule="atLeast"/>
        </w:trPr>
        <w:tc>
          <w:tcPr>
            <w:tcW w:w="392" w:type="dxa"/>
          </w:tcPr>
          <w:p>
            <w:pPr>
              <w:pStyle w:val="TableParagraph"/>
              <w:spacing w:before="11"/>
              <w:rPr>
                <w:sz w:val="18"/>
              </w:rPr>
            </w:pPr>
          </w:p>
          <w:p>
            <w:pPr>
              <w:pStyle w:val="TableParagraph"/>
              <w:ind w:left="159"/>
              <w:rPr>
                <w:rFonts w:ascii="Liberation Sans Narrow"/>
                <w:sz w:val="15"/>
              </w:rPr>
            </w:pPr>
            <w:r>
              <w:rPr>
                <w:rFonts w:ascii="Liberation Sans Narrow"/>
                <w:w w:val="101"/>
                <w:sz w:val="15"/>
              </w:rPr>
              <w:t>4</w:t>
            </w:r>
          </w:p>
        </w:tc>
        <w:tc>
          <w:tcPr>
            <w:tcW w:w="2337" w:type="dxa"/>
          </w:tcPr>
          <w:p>
            <w:pPr>
              <w:pStyle w:val="TableParagraph"/>
              <w:spacing w:line="242" w:lineRule="auto"/>
              <w:ind w:left="107" w:right="123"/>
              <w:rPr>
                <w:rFonts w:ascii="Liberation Sans Narrow"/>
                <w:sz w:val="18"/>
              </w:rPr>
            </w:pPr>
            <w:r>
              <w:rPr>
                <w:rFonts w:ascii="Liberation Sans Narrow"/>
                <w:sz w:val="18"/>
              </w:rPr>
              <w:t>Belanja Modal Peralatan dan Mesin - Pengadaan Alat Angkut</w:t>
            </w:r>
          </w:p>
          <w:p>
            <w:pPr>
              <w:pStyle w:val="TableParagraph"/>
              <w:spacing w:line="187" w:lineRule="exact"/>
              <w:ind w:left="107"/>
              <w:rPr>
                <w:rFonts w:ascii="Liberation Sans Narrow"/>
                <w:sz w:val="18"/>
              </w:rPr>
            </w:pPr>
            <w:r>
              <w:rPr>
                <w:rFonts w:ascii="Liberation Sans Narrow"/>
                <w:sz w:val="18"/>
              </w:rPr>
              <w:t>Apung Darat Bermotor</w:t>
            </w:r>
          </w:p>
        </w:tc>
        <w:tc>
          <w:tcPr>
            <w:tcW w:w="1420" w:type="dxa"/>
          </w:tcPr>
          <w:p>
            <w:pPr>
              <w:pStyle w:val="TableParagraph"/>
              <w:spacing w:before="6"/>
              <w:rPr>
                <w:sz w:val="17"/>
              </w:rPr>
            </w:pPr>
          </w:p>
          <w:p>
            <w:pPr>
              <w:pStyle w:val="TableParagraph"/>
              <w:spacing w:before="1"/>
              <w:ind w:right="98"/>
              <w:jc w:val="right"/>
              <w:rPr>
                <w:rFonts w:ascii="Liberation Sans Narrow"/>
                <w:sz w:val="18"/>
              </w:rPr>
            </w:pPr>
            <w:r>
              <w:rPr>
                <w:rFonts w:ascii="Liberation Sans Narrow"/>
                <w:sz w:val="18"/>
              </w:rPr>
              <w:t>0</w:t>
            </w:r>
          </w:p>
        </w:tc>
        <w:tc>
          <w:tcPr>
            <w:tcW w:w="1412" w:type="dxa"/>
          </w:tcPr>
          <w:p>
            <w:pPr>
              <w:pStyle w:val="TableParagraph"/>
              <w:spacing w:before="6"/>
              <w:rPr>
                <w:sz w:val="17"/>
              </w:rPr>
            </w:pPr>
          </w:p>
          <w:p>
            <w:pPr>
              <w:pStyle w:val="TableParagraph"/>
              <w:spacing w:before="1"/>
              <w:ind w:right="98"/>
              <w:jc w:val="right"/>
              <w:rPr>
                <w:rFonts w:ascii="Liberation Sans Narrow"/>
                <w:sz w:val="18"/>
              </w:rPr>
            </w:pPr>
            <w:r>
              <w:rPr>
                <w:rFonts w:ascii="Liberation Sans Narrow"/>
                <w:sz w:val="18"/>
              </w:rPr>
              <w:t>0</w:t>
            </w:r>
          </w:p>
        </w:tc>
        <w:tc>
          <w:tcPr>
            <w:tcW w:w="703" w:type="dxa"/>
          </w:tcPr>
          <w:p>
            <w:pPr>
              <w:pStyle w:val="TableParagraph"/>
              <w:spacing w:before="6"/>
              <w:rPr>
                <w:sz w:val="17"/>
              </w:rPr>
            </w:pPr>
          </w:p>
          <w:p>
            <w:pPr>
              <w:pStyle w:val="TableParagraph"/>
              <w:spacing w:before="1"/>
              <w:ind w:right="93"/>
              <w:jc w:val="right"/>
              <w:rPr>
                <w:rFonts w:ascii="Liberation Sans Narrow"/>
                <w:sz w:val="18"/>
              </w:rPr>
            </w:pPr>
            <w:r>
              <w:rPr>
                <w:rFonts w:ascii="Liberation Sans Narrow"/>
                <w:sz w:val="18"/>
              </w:rPr>
              <w:t>0.00</w:t>
            </w:r>
          </w:p>
        </w:tc>
        <w:tc>
          <w:tcPr>
            <w:tcW w:w="1383"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c>
          <w:tcPr>
            <w:tcW w:w="1395"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r>
      <w:tr>
        <w:trPr>
          <w:trHeight w:val="622" w:hRule="atLeast"/>
        </w:trPr>
        <w:tc>
          <w:tcPr>
            <w:tcW w:w="392" w:type="dxa"/>
          </w:tcPr>
          <w:p>
            <w:pPr>
              <w:pStyle w:val="TableParagraph"/>
              <w:spacing w:before="3"/>
              <w:rPr>
                <w:sz w:val="19"/>
              </w:rPr>
            </w:pPr>
          </w:p>
          <w:p>
            <w:pPr>
              <w:pStyle w:val="TableParagraph"/>
              <w:spacing w:before="1"/>
              <w:ind w:left="159"/>
              <w:rPr>
                <w:rFonts w:ascii="Liberation Sans Narrow"/>
                <w:sz w:val="15"/>
              </w:rPr>
            </w:pPr>
            <w:r>
              <w:rPr>
                <w:rFonts w:ascii="Liberation Sans Narrow"/>
                <w:w w:val="101"/>
                <w:sz w:val="15"/>
              </w:rPr>
              <w:t>5</w:t>
            </w:r>
          </w:p>
        </w:tc>
        <w:tc>
          <w:tcPr>
            <w:tcW w:w="2337" w:type="dxa"/>
          </w:tcPr>
          <w:p>
            <w:pPr>
              <w:pStyle w:val="TableParagraph"/>
              <w:spacing w:line="237" w:lineRule="auto"/>
              <w:ind w:left="107" w:right="123"/>
              <w:rPr>
                <w:rFonts w:ascii="Liberation Sans Narrow"/>
                <w:sz w:val="18"/>
              </w:rPr>
            </w:pPr>
            <w:r>
              <w:rPr>
                <w:rFonts w:ascii="Liberation Sans Narrow"/>
                <w:sz w:val="18"/>
              </w:rPr>
              <w:t>Belanja Modal Peralatan dan Mesin - Pengadaan Alat Angkut</w:t>
            </w:r>
          </w:p>
          <w:p>
            <w:pPr>
              <w:pStyle w:val="TableParagraph"/>
              <w:spacing w:line="192" w:lineRule="exact" w:before="1"/>
              <w:ind w:left="107"/>
              <w:rPr>
                <w:rFonts w:ascii="Liberation Sans Narrow"/>
                <w:sz w:val="18"/>
              </w:rPr>
            </w:pPr>
            <w:r>
              <w:rPr>
                <w:rFonts w:ascii="Liberation Sans Narrow"/>
                <w:sz w:val="18"/>
              </w:rPr>
              <w:t>Apung Darat Tidak Bermotor</w:t>
            </w:r>
          </w:p>
        </w:tc>
        <w:tc>
          <w:tcPr>
            <w:tcW w:w="1420" w:type="dxa"/>
          </w:tcPr>
          <w:p>
            <w:pPr>
              <w:pStyle w:val="TableParagraph"/>
              <w:spacing w:before="7"/>
              <w:rPr>
                <w:sz w:val="17"/>
              </w:rPr>
            </w:pPr>
          </w:p>
          <w:p>
            <w:pPr>
              <w:pStyle w:val="TableParagraph"/>
              <w:ind w:right="98"/>
              <w:jc w:val="right"/>
              <w:rPr>
                <w:rFonts w:ascii="Liberation Sans Narrow"/>
                <w:sz w:val="18"/>
              </w:rPr>
            </w:pPr>
            <w:r>
              <w:rPr>
                <w:rFonts w:ascii="Liberation Sans Narrow"/>
                <w:sz w:val="18"/>
              </w:rPr>
              <w:t>0</w:t>
            </w:r>
          </w:p>
        </w:tc>
        <w:tc>
          <w:tcPr>
            <w:tcW w:w="1412" w:type="dxa"/>
          </w:tcPr>
          <w:p>
            <w:pPr>
              <w:pStyle w:val="TableParagraph"/>
              <w:spacing w:before="7"/>
              <w:rPr>
                <w:sz w:val="17"/>
              </w:rPr>
            </w:pPr>
          </w:p>
          <w:p>
            <w:pPr>
              <w:pStyle w:val="TableParagraph"/>
              <w:ind w:right="98"/>
              <w:jc w:val="right"/>
              <w:rPr>
                <w:rFonts w:ascii="Liberation Sans Narrow"/>
                <w:sz w:val="18"/>
              </w:rPr>
            </w:pPr>
            <w:r>
              <w:rPr>
                <w:rFonts w:ascii="Liberation Sans Narrow"/>
                <w:sz w:val="18"/>
              </w:rPr>
              <w:t>0</w:t>
            </w:r>
          </w:p>
        </w:tc>
        <w:tc>
          <w:tcPr>
            <w:tcW w:w="703" w:type="dxa"/>
          </w:tcPr>
          <w:p>
            <w:pPr>
              <w:pStyle w:val="TableParagraph"/>
              <w:spacing w:before="7"/>
              <w:rPr>
                <w:sz w:val="17"/>
              </w:rPr>
            </w:pPr>
          </w:p>
          <w:p>
            <w:pPr>
              <w:pStyle w:val="TableParagraph"/>
              <w:ind w:right="93"/>
              <w:jc w:val="right"/>
              <w:rPr>
                <w:rFonts w:ascii="Liberation Sans Narrow"/>
                <w:sz w:val="18"/>
              </w:rPr>
            </w:pPr>
            <w:r>
              <w:rPr>
                <w:rFonts w:ascii="Liberation Sans Narrow"/>
                <w:sz w:val="18"/>
              </w:rPr>
              <w:t>0.00</w:t>
            </w:r>
          </w:p>
        </w:tc>
        <w:tc>
          <w:tcPr>
            <w:tcW w:w="1383" w:type="dxa"/>
          </w:tcPr>
          <w:p>
            <w:pPr>
              <w:pStyle w:val="TableParagraph"/>
              <w:spacing w:before="7"/>
              <w:rPr>
                <w:sz w:val="17"/>
              </w:rPr>
            </w:pPr>
          </w:p>
          <w:p>
            <w:pPr>
              <w:pStyle w:val="TableParagraph"/>
              <w:ind w:left="6"/>
              <w:jc w:val="center"/>
              <w:rPr>
                <w:rFonts w:ascii="Liberation Sans Narrow"/>
                <w:sz w:val="18"/>
              </w:rPr>
            </w:pPr>
            <w:r>
              <w:rPr>
                <w:rFonts w:ascii="Liberation Sans Narrow"/>
                <w:sz w:val="18"/>
              </w:rPr>
              <w:t>0</w:t>
            </w:r>
          </w:p>
        </w:tc>
        <w:tc>
          <w:tcPr>
            <w:tcW w:w="1395" w:type="dxa"/>
          </w:tcPr>
          <w:p>
            <w:pPr>
              <w:pStyle w:val="TableParagraph"/>
              <w:spacing w:before="7"/>
              <w:rPr>
                <w:sz w:val="17"/>
              </w:rPr>
            </w:pPr>
          </w:p>
          <w:p>
            <w:pPr>
              <w:pStyle w:val="TableParagraph"/>
              <w:ind w:left="6"/>
              <w:jc w:val="center"/>
              <w:rPr>
                <w:rFonts w:ascii="Liberation Sans Narrow"/>
                <w:sz w:val="18"/>
              </w:rPr>
            </w:pPr>
            <w:r>
              <w:rPr>
                <w:rFonts w:ascii="Liberation Sans Narrow"/>
                <w:sz w:val="18"/>
              </w:rPr>
              <w:t>0</w:t>
            </w:r>
          </w:p>
        </w:tc>
      </w:tr>
      <w:tr>
        <w:trPr>
          <w:trHeight w:val="206" w:hRule="atLeast"/>
        </w:trPr>
        <w:tc>
          <w:tcPr>
            <w:tcW w:w="392" w:type="dxa"/>
          </w:tcPr>
          <w:p>
            <w:pPr>
              <w:pStyle w:val="TableParagraph"/>
              <w:spacing w:before="10"/>
              <w:ind w:left="159"/>
              <w:rPr>
                <w:rFonts w:ascii="Liberation Sans Narrow"/>
                <w:sz w:val="15"/>
              </w:rPr>
            </w:pPr>
            <w:r>
              <w:rPr>
                <w:rFonts w:ascii="Liberation Sans Narrow"/>
                <w:w w:val="101"/>
                <w:sz w:val="15"/>
              </w:rPr>
              <w:t>6</w:t>
            </w:r>
          </w:p>
        </w:tc>
        <w:tc>
          <w:tcPr>
            <w:tcW w:w="2337" w:type="dxa"/>
          </w:tcPr>
          <w:p>
            <w:pPr>
              <w:pStyle w:val="TableParagraph"/>
              <w:spacing w:line="186" w:lineRule="exact"/>
              <w:ind w:left="107"/>
              <w:rPr>
                <w:rFonts w:ascii="Liberation Sans Narrow"/>
                <w:sz w:val="18"/>
              </w:rPr>
            </w:pPr>
            <w:r>
              <w:rPr>
                <w:rFonts w:ascii="Liberation Sans Narrow"/>
                <w:sz w:val="18"/>
              </w:rPr>
              <w:t>Alat bengkel bermesin</w:t>
            </w:r>
          </w:p>
        </w:tc>
        <w:tc>
          <w:tcPr>
            <w:tcW w:w="1420" w:type="dxa"/>
          </w:tcPr>
          <w:p>
            <w:pPr>
              <w:pStyle w:val="TableParagraph"/>
              <w:spacing w:line="186" w:lineRule="exact"/>
              <w:ind w:right="98"/>
              <w:jc w:val="right"/>
              <w:rPr>
                <w:rFonts w:ascii="Liberation Sans Narrow"/>
                <w:sz w:val="18"/>
              </w:rPr>
            </w:pPr>
            <w:r>
              <w:rPr>
                <w:rFonts w:ascii="Liberation Sans Narrow"/>
                <w:sz w:val="18"/>
              </w:rPr>
              <w:t>0</w:t>
            </w:r>
          </w:p>
        </w:tc>
        <w:tc>
          <w:tcPr>
            <w:tcW w:w="1412" w:type="dxa"/>
          </w:tcPr>
          <w:p>
            <w:pPr>
              <w:pStyle w:val="TableParagraph"/>
              <w:spacing w:line="186" w:lineRule="exact"/>
              <w:ind w:right="98"/>
              <w:jc w:val="right"/>
              <w:rPr>
                <w:rFonts w:ascii="Liberation Sans Narrow"/>
                <w:sz w:val="18"/>
              </w:rPr>
            </w:pPr>
            <w:r>
              <w:rPr>
                <w:rFonts w:ascii="Liberation Sans Narrow"/>
                <w:sz w:val="18"/>
              </w:rPr>
              <w:t>0</w:t>
            </w:r>
          </w:p>
        </w:tc>
        <w:tc>
          <w:tcPr>
            <w:tcW w:w="703" w:type="dxa"/>
          </w:tcPr>
          <w:p>
            <w:pPr>
              <w:pStyle w:val="TableParagraph"/>
              <w:spacing w:line="186" w:lineRule="exact"/>
              <w:ind w:right="93"/>
              <w:jc w:val="right"/>
              <w:rPr>
                <w:rFonts w:ascii="Liberation Sans Narrow"/>
                <w:sz w:val="18"/>
              </w:rPr>
            </w:pPr>
            <w:r>
              <w:rPr>
                <w:rFonts w:ascii="Liberation Sans Narrow"/>
                <w:sz w:val="18"/>
              </w:rPr>
              <w:t>0.00</w:t>
            </w:r>
          </w:p>
        </w:tc>
        <w:tc>
          <w:tcPr>
            <w:tcW w:w="1383" w:type="dxa"/>
          </w:tcPr>
          <w:p>
            <w:pPr>
              <w:pStyle w:val="TableParagraph"/>
              <w:spacing w:line="186" w:lineRule="exact"/>
              <w:ind w:left="6"/>
              <w:jc w:val="center"/>
              <w:rPr>
                <w:rFonts w:ascii="Liberation Sans Narrow"/>
                <w:sz w:val="18"/>
              </w:rPr>
            </w:pPr>
            <w:r>
              <w:rPr>
                <w:rFonts w:ascii="Liberation Sans Narrow"/>
                <w:sz w:val="18"/>
              </w:rPr>
              <w:t>0</w:t>
            </w:r>
          </w:p>
        </w:tc>
        <w:tc>
          <w:tcPr>
            <w:tcW w:w="1395" w:type="dxa"/>
          </w:tcPr>
          <w:p>
            <w:pPr>
              <w:pStyle w:val="TableParagraph"/>
              <w:spacing w:line="186" w:lineRule="exact"/>
              <w:ind w:left="6"/>
              <w:jc w:val="center"/>
              <w:rPr>
                <w:rFonts w:ascii="Liberation Sans Narrow"/>
                <w:sz w:val="18"/>
              </w:rPr>
            </w:pPr>
            <w:r>
              <w:rPr>
                <w:rFonts w:ascii="Liberation Sans Narrow"/>
                <w:sz w:val="18"/>
              </w:rPr>
              <w:t>0</w:t>
            </w:r>
          </w:p>
        </w:tc>
      </w:tr>
      <w:tr>
        <w:trPr>
          <w:trHeight w:val="205" w:hRule="atLeast"/>
        </w:trPr>
        <w:tc>
          <w:tcPr>
            <w:tcW w:w="392" w:type="dxa"/>
          </w:tcPr>
          <w:p>
            <w:pPr>
              <w:pStyle w:val="TableParagraph"/>
              <w:spacing w:line="172" w:lineRule="exact" w:before="14"/>
              <w:ind w:left="159"/>
              <w:rPr>
                <w:rFonts w:ascii="Liberation Sans Narrow"/>
                <w:sz w:val="15"/>
              </w:rPr>
            </w:pPr>
            <w:r>
              <w:rPr>
                <w:rFonts w:ascii="Liberation Sans Narrow"/>
                <w:w w:val="101"/>
                <w:sz w:val="15"/>
              </w:rPr>
              <w:t>7</w:t>
            </w:r>
          </w:p>
        </w:tc>
        <w:tc>
          <w:tcPr>
            <w:tcW w:w="2337" w:type="dxa"/>
          </w:tcPr>
          <w:p>
            <w:pPr>
              <w:pStyle w:val="TableParagraph"/>
              <w:spacing w:line="186" w:lineRule="exact"/>
              <w:ind w:left="107"/>
              <w:rPr>
                <w:rFonts w:ascii="Liberation Sans Narrow"/>
                <w:sz w:val="18"/>
              </w:rPr>
            </w:pPr>
            <w:r>
              <w:rPr>
                <w:rFonts w:ascii="Liberation Sans Narrow"/>
                <w:sz w:val="18"/>
              </w:rPr>
              <w:t>Alat Bengkel Tak Bermesin</w:t>
            </w:r>
          </w:p>
        </w:tc>
        <w:tc>
          <w:tcPr>
            <w:tcW w:w="1420" w:type="dxa"/>
          </w:tcPr>
          <w:p>
            <w:pPr>
              <w:pStyle w:val="TableParagraph"/>
              <w:spacing w:line="186" w:lineRule="exact"/>
              <w:ind w:right="98"/>
              <w:jc w:val="right"/>
              <w:rPr>
                <w:rFonts w:ascii="Liberation Sans Narrow"/>
                <w:sz w:val="18"/>
              </w:rPr>
            </w:pPr>
            <w:r>
              <w:rPr>
                <w:rFonts w:ascii="Liberation Sans Narrow"/>
                <w:sz w:val="18"/>
              </w:rPr>
              <w:t>0</w:t>
            </w:r>
          </w:p>
        </w:tc>
        <w:tc>
          <w:tcPr>
            <w:tcW w:w="1412" w:type="dxa"/>
          </w:tcPr>
          <w:p>
            <w:pPr>
              <w:pStyle w:val="TableParagraph"/>
              <w:spacing w:line="186" w:lineRule="exact"/>
              <w:ind w:right="98"/>
              <w:jc w:val="right"/>
              <w:rPr>
                <w:rFonts w:ascii="Liberation Sans Narrow"/>
                <w:sz w:val="18"/>
              </w:rPr>
            </w:pPr>
            <w:r>
              <w:rPr>
                <w:rFonts w:ascii="Liberation Sans Narrow"/>
                <w:sz w:val="18"/>
              </w:rPr>
              <w:t>0</w:t>
            </w:r>
          </w:p>
        </w:tc>
        <w:tc>
          <w:tcPr>
            <w:tcW w:w="703" w:type="dxa"/>
          </w:tcPr>
          <w:p>
            <w:pPr>
              <w:pStyle w:val="TableParagraph"/>
              <w:spacing w:line="186" w:lineRule="exact"/>
              <w:ind w:right="93"/>
              <w:jc w:val="right"/>
              <w:rPr>
                <w:rFonts w:ascii="Liberation Sans Narrow"/>
                <w:sz w:val="18"/>
              </w:rPr>
            </w:pPr>
            <w:r>
              <w:rPr>
                <w:rFonts w:ascii="Liberation Sans Narrow"/>
                <w:sz w:val="18"/>
              </w:rPr>
              <w:t>0.00</w:t>
            </w:r>
          </w:p>
        </w:tc>
        <w:tc>
          <w:tcPr>
            <w:tcW w:w="1383" w:type="dxa"/>
          </w:tcPr>
          <w:p>
            <w:pPr>
              <w:pStyle w:val="TableParagraph"/>
              <w:spacing w:line="186" w:lineRule="exact"/>
              <w:ind w:left="6"/>
              <w:jc w:val="center"/>
              <w:rPr>
                <w:rFonts w:ascii="Liberation Sans Narrow"/>
                <w:sz w:val="18"/>
              </w:rPr>
            </w:pPr>
            <w:r>
              <w:rPr>
                <w:rFonts w:ascii="Liberation Sans Narrow"/>
                <w:sz w:val="18"/>
              </w:rPr>
              <w:t>0</w:t>
            </w:r>
          </w:p>
        </w:tc>
        <w:tc>
          <w:tcPr>
            <w:tcW w:w="1395" w:type="dxa"/>
          </w:tcPr>
          <w:p>
            <w:pPr>
              <w:pStyle w:val="TableParagraph"/>
              <w:spacing w:line="186" w:lineRule="exact"/>
              <w:ind w:left="6"/>
              <w:jc w:val="center"/>
              <w:rPr>
                <w:rFonts w:ascii="Liberation Sans Narrow"/>
                <w:sz w:val="18"/>
              </w:rPr>
            </w:pPr>
            <w:r>
              <w:rPr>
                <w:rFonts w:ascii="Liberation Sans Narrow"/>
                <w:sz w:val="18"/>
              </w:rPr>
              <w:t>0</w:t>
            </w:r>
          </w:p>
        </w:tc>
      </w:tr>
      <w:tr>
        <w:trPr>
          <w:trHeight w:val="218" w:hRule="atLeast"/>
        </w:trPr>
        <w:tc>
          <w:tcPr>
            <w:tcW w:w="392" w:type="dxa"/>
          </w:tcPr>
          <w:p>
            <w:pPr>
              <w:pStyle w:val="TableParagraph"/>
              <w:spacing w:before="18"/>
              <w:ind w:left="159"/>
              <w:rPr>
                <w:rFonts w:ascii="Liberation Sans Narrow"/>
                <w:sz w:val="15"/>
              </w:rPr>
            </w:pPr>
            <w:r>
              <w:rPr>
                <w:rFonts w:ascii="Liberation Sans Narrow"/>
                <w:w w:val="101"/>
                <w:sz w:val="15"/>
              </w:rPr>
              <w:t>8</w:t>
            </w:r>
          </w:p>
        </w:tc>
        <w:tc>
          <w:tcPr>
            <w:tcW w:w="2337" w:type="dxa"/>
          </w:tcPr>
          <w:p>
            <w:pPr>
              <w:pStyle w:val="TableParagraph"/>
              <w:spacing w:line="196" w:lineRule="exact" w:before="2"/>
              <w:ind w:left="107"/>
              <w:rPr>
                <w:rFonts w:ascii="Liberation Sans Narrow"/>
                <w:sz w:val="18"/>
              </w:rPr>
            </w:pPr>
            <w:r>
              <w:rPr>
                <w:rFonts w:ascii="Liberation Sans Narrow"/>
                <w:sz w:val="18"/>
              </w:rPr>
              <w:t>Alat-alat ukur</w:t>
            </w:r>
          </w:p>
        </w:tc>
        <w:tc>
          <w:tcPr>
            <w:tcW w:w="1420" w:type="dxa"/>
          </w:tcPr>
          <w:p>
            <w:pPr>
              <w:pStyle w:val="TableParagraph"/>
              <w:spacing w:line="196" w:lineRule="exact" w:before="2"/>
              <w:ind w:right="98"/>
              <w:jc w:val="right"/>
              <w:rPr>
                <w:rFonts w:ascii="Liberation Sans Narrow"/>
                <w:sz w:val="18"/>
              </w:rPr>
            </w:pPr>
            <w:r>
              <w:rPr>
                <w:rFonts w:ascii="Liberation Sans Narrow"/>
                <w:sz w:val="18"/>
              </w:rPr>
              <w:t>0</w:t>
            </w:r>
          </w:p>
        </w:tc>
        <w:tc>
          <w:tcPr>
            <w:tcW w:w="1412" w:type="dxa"/>
          </w:tcPr>
          <w:p>
            <w:pPr>
              <w:pStyle w:val="TableParagraph"/>
              <w:spacing w:line="196" w:lineRule="exact" w:before="2"/>
              <w:ind w:right="98"/>
              <w:jc w:val="right"/>
              <w:rPr>
                <w:rFonts w:ascii="Liberation Sans Narrow"/>
                <w:sz w:val="18"/>
              </w:rPr>
            </w:pPr>
            <w:r>
              <w:rPr>
                <w:rFonts w:ascii="Liberation Sans Narrow"/>
                <w:sz w:val="18"/>
              </w:rPr>
              <w:t>0</w:t>
            </w:r>
          </w:p>
        </w:tc>
        <w:tc>
          <w:tcPr>
            <w:tcW w:w="703" w:type="dxa"/>
          </w:tcPr>
          <w:p>
            <w:pPr>
              <w:pStyle w:val="TableParagraph"/>
              <w:spacing w:line="196" w:lineRule="exact" w:before="2"/>
              <w:ind w:right="93"/>
              <w:jc w:val="right"/>
              <w:rPr>
                <w:rFonts w:ascii="Liberation Sans Narrow"/>
                <w:sz w:val="18"/>
              </w:rPr>
            </w:pPr>
            <w:r>
              <w:rPr>
                <w:rFonts w:ascii="Liberation Sans Narrow"/>
                <w:sz w:val="18"/>
              </w:rPr>
              <w:t>-</w:t>
            </w:r>
          </w:p>
        </w:tc>
        <w:tc>
          <w:tcPr>
            <w:tcW w:w="1383" w:type="dxa"/>
          </w:tcPr>
          <w:p>
            <w:pPr>
              <w:pStyle w:val="TableParagraph"/>
              <w:spacing w:line="196" w:lineRule="exact" w:before="2"/>
              <w:ind w:left="321"/>
              <w:rPr>
                <w:rFonts w:ascii="Liberation Sans Narrow"/>
                <w:sz w:val="18"/>
              </w:rPr>
            </w:pPr>
            <w:r>
              <w:rPr>
                <w:rFonts w:ascii="Liberation Sans Narrow"/>
                <w:sz w:val="18"/>
              </w:rPr>
              <w:t>10.000.000</w:t>
            </w:r>
          </w:p>
        </w:tc>
        <w:tc>
          <w:tcPr>
            <w:tcW w:w="1395" w:type="dxa"/>
          </w:tcPr>
          <w:p>
            <w:pPr>
              <w:pStyle w:val="TableParagraph"/>
              <w:spacing w:line="198" w:lineRule="exact"/>
              <w:ind w:right="108"/>
              <w:jc w:val="right"/>
              <w:rPr>
                <w:rFonts w:ascii="Carlito"/>
                <w:sz w:val="18"/>
              </w:rPr>
            </w:pPr>
            <w:r>
              <w:rPr>
                <w:rFonts w:ascii="Carlito"/>
                <w:sz w:val="18"/>
              </w:rPr>
              <w:t>(10,000,000.00)</w:t>
            </w:r>
          </w:p>
        </w:tc>
      </w:tr>
      <w:tr>
        <w:trPr>
          <w:trHeight w:val="210" w:hRule="atLeast"/>
        </w:trPr>
        <w:tc>
          <w:tcPr>
            <w:tcW w:w="392" w:type="dxa"/>
          </w:tcPr>
          <w:p>
            <w:pPr>
              <w:pStyle w:val="TableParagraph"/>
              <w:spacing w:before="14"/>
              <w:ind w:left="159"/>
              <w:rPr>
                <w:rFonts w:ascii="Liberation Sans Narrow"/>
                <w:sz w:val="15"/>
              </w:rPr>
            </w:pPr>
            <w:r>
              <w:rPr>
                <w:rFonts w:ascii="Liberation Sans Narrow"/>
                <w:w w:val="101"/>
                <w:sz w:val="15"/>
              </w:rPr>
              <w:t>9</w:t>
            </w:r>
          </w:p>
        </w:tc>
        <w:tc>
          <w:tcPr>
            <w:tcW w:w="2337" w:type="dxa"/>
          </w:tcPr>
          <w:p>
            <w:pPr>
              <w:pStyle w:val="TableParagraph"/>
              <w:spacing w:line="190" w:lineRule="exact"/>
              <w:ind w:left="107"/>
              <w:rPr>
                <w:rFonts w:ascii="Liberation Sans Narrow"/>
                <w:sz w:val="18"/>
              </w:rPr>
            </w:pPr>
            <w:r>
              <w:rPr>
                <w:rFonts w:ascii="Liberation Sans Narrow"/>
                <w:sz w:val="18"/>
              </w:rPr>
              <w:t>Alat-alat pengolahan</w:t>
            </w:r>
          </w:p>
        </w:tc>
        <w:tc>
          <w:tcPr>
            <w:tcW w:w="1420" w:type="dxa"/>
          </w:tcPr>
          <w:p>
            <w:pPr>
              <w:pStyle w:val="TableParagraph"/>
              <w:spacing w:line="190" w:lineRule="exact"/>
              <w:ind w:right="98"/>
              <w:jc w:val="right"/>
              <w:rPr>
                <w:rFonts w:ascii="Liberation Sans Narrow"/>
                <w:sz w:val="18"/>
              </w:rPr>
            </w:pPr>
            <w:r>
              <w:rPr>
                <w:rFonts w:ascii="Liberation Sans Narrow"/>
                <w:sz w:val="18"/>
              </w:rPr>
              <w:t>0</w:t>
            </w:r>
          </w:p>
        </w:tc>
        <w:tc>
          <w:tcPr>
            <w:tcW w:w="1412" w:type="dxa"/>
          </w:tcPr>
          <w:p>
            <w:pPr>
              <w:pStyle w:val="TableParagraph"/>
              <w:spacing w:line="190" w:lineRule="exact"/>
              <w:ind w:right="98"/>
              <w:jc w:val="right"/>
              <w:rPr>
                <w:rFonts w:ascii="Liberation Sans Narrow"/>
                <w:sz w:val="18"/>
              </w:rPr>
            </w:pPr>
            <w:r>
              <w:rPr>
                <w:rFonts w:ascii="Liberation Sans Narrow"/>
                <w:sz w:val="18"/>
              </w:rPr>
              <w:t>0</w:t>
            </w:r>
          </w:p>
        </w:tc>
        <w:tc>
          <w:tcPr>
            <w:tcW w:w="703" w:type="dxa"/>
          </w:tcPr>
          <w:p>
            <w:pPr>
              <w:pStyle w:val="TableParagraph"/>
              <w:spacing w:line="190" w:lineRule="exact"/>
              <w:ind w:right="93"/>
              <w:jc w:val="right"/>
              <w:rPr>
                <w:rFonts w:ascii="Liberation Sans Narrow"/>
                <w:sz w:val="18"/>
              </w:rPr>
            </w:pPr>
            <w:r>
              <w:rPr>
                <w:rFonts w:ascii="Liberation Sans Narrow"/>
                <w:sz w:val="18"/>
              </w:rPr>
              <w:t>0.00</w:t>
            </w:r>
          </w:p>
        </w:tc>
        <w:tc>
          <w:tcPr>
            <w:tcW w:w="1383" w:type="dxa"/>
          </w:tcPr>
          <w:p>
            <w:pPr>
              <w:pStyle w:val="TableParagraph"/>
              <w:spacing w:line="190" w:lineRule="exact"/>
              <w:ind w:left="6"/>
              <w:jc w:val="center"/>
              <w:rPr>
                <w:rFonts w:ascii="Liberation Sans Narrow"/>
                <w:sz w:val="18"/>
              </w:rPr>
            </w:pPr>
            <w:r>
              <w:rPr>
                <w:rFonts w:ascii="Liberation Sans Narrow"/>
                <w:sz w:val="18"/>
              </w:rPr>
              <w:t>0</w:t>
            </w:r>
          </w:p>
        </w:tc>
        <w:tc>
          <w:tcPr>
            <w:tcW w:w="1395" w:type="dxa"/>
          </w:tcPr>
          <w:p>
            <w:pPr>
              <w:pStyle w:val="TableParagraph"/>
              <w:spacing w:line="190" w:lineRule="exact"/>
              <w:ind w:left="6"/>
              <w:jc w:val="center"/>
              <w:rPr>
                <w:rFonts w:ascii="Liberation Sans Narrow"/>
                <w:sz w:val="18"/>
              </w:rPr>
            </w:pPr>
            <w:r>
              <w:rPr>
                <w:rFonts w:ascii="Liberation Sans Narrow"/>
                <w:sz w:val="18"/>
              </w:rPr>
              <w:t>0</w:t>
            </w:r>
          </w:p>
        </w:tc>
      </w:tr>
      <w:tr>
        <w:trPr>
          <w:trHeight w:val="410" w:hRule="atLeast"/>
        </w:trPr>
        <w:tc>
          <w:tcPr>
            <w:tcW w:w="392" w:type="dxa"/>
          </w:tcPr>
          <w:p>
            <w:pPr>
              <w:pStyle w:val="TableParagraph"/>
              <w:spacing w:before="114"/>
              <w:ind w:left="126"/>
              <w:rPr>
                <w:rFonts w:ascii="Liberation Sans Narrow"/>
                <w:sz w:val="15"/>
              </w:rPr>
            </w:pPr>
            <w:r>
              <w:rPr>
                <w:rFonts w:ascii="Liberation Sans Narrow"/>
                <w:sz w:val="15"/>
              </w:rPr>
              <w:t>10</w:t>
            </w:r>
          </w:p>
        </w:tc>
        <w:tc>
          <w:tcPr>
            <w:tcW w:w="2337" w:type="dxa"/>
          </w:tcPr>
          <w:p>
            <w:pPr>
              <w:pStyle w:val="TableParagraph"/>
              <w:spacing w:line="201" w:lineRule="exact"/>
              <w:ind w:left="107"/>
              <w:rPr>
                <w:rFonts w:ascii="Liberation Sans Narrow"/>
                <w:sz w:val="18"/>
              </w:rPr>
            </w:pPr>
            <w:r>
              <w:rPr>
                <w:rFonts w:ascii="Liberation Sans Narrow"/>
                <w:sz w:val="18"/>
              </w:rPr>
              <w:t>Alat Pemeliharaan</w:t>
            </w:r>
          </w:p>
          <w:p>
            <w:pPr>
              <w:pStyle w:val="TableParagraph"/>
              <w:spacing w:line="188" w:lineRule="exact" w:before="1"/>
              <w:ind w:left="107"/>
              <w:rPr>
                <w:rFonts w:ascii="Liberation Sans Narrow"/>
                <w:sz w:val="18"/>
              </w:rPr>
            </w:pPr>
            <w:r>
              <w:rPr>
                <w:rFonts w:ascii="Liberation Sans Narrow"/>
                <w:sz w:val="18"/>
              </w:rPr>
              <w:t>Tanaman/Alat Penyimpanan</w:t>
            </w:r>
          </w:p>
        </w:tc>
        <w:tc>
          <w:tcPr>
            <w:tcW w:w="1420" w:type="dxa"/>
          </w:tcPr>
          <w:p>
            <w:pPr>
              <w:pStyle w:val="TableParagraph"/>
              <w:spacing w:before="98"/>
              <w:ind w:right="98"/>
              <w:jc w:val="right"/>
              <w:rPr>
                <w:rFonts w:ascii="Liberation Sans Narrow"/>
                <w:sz w:val="18"/>
              </w:rPr>
            </w:pPr>
            <w:r>
              <w:rPr>
                <w:rFonts w:ascii="Liberation Sans Narrow"/>
                <w:sz w:val="18"/>
              </w:rPr>
              <w:t>0</w:t>
            </w:r>
          </w:p>
        </w:tc>
        <w:tc>
          <w:tcPr>
            <w:tcW w:w="1412" w:type="dxa"/>
          </w:tcPr>
          <w:p>
            <w:pPr>
              <w:pStyle w:val="TableParagraph"/>
              <w:spacing w:before="98"/>
              <w:ind w:right="98"/>
              <w:jc w:val="right"/>
              <w:rPr>
                <w:rFonts w:ascii="Liberation Sans Narrow"/>
                <w:sz w:val="18"/>
              </w:rPr>
            </w:pPr>
            <w:r>
              <w:rPr>
                <w:rFonts w:ascii="Liberation Sans Narrow"/>
                <w:sz w:val="18"/>
              </w:rPr>
              <w:t>0</w:t>
            </w:r>
          </w:p>
        </w:tc>
        <w:tc>
          <w:tcPr>
            <w:tcW w:w="703" w:type="dxa"/>
          </w:tcPr>
          <w:p>
            <w:pPr>
              <w:pStyle w:val="TableParagraph"/>
              <w:spacing w:before="98"/>
              <w:ind w:right="93"/>
              <w:jc w:val="right"/>
              <w:rPr>
                <w:rFonts w:ascii="Liberation Sans Narrow"/>
                <w:sz w:val="18"/>
              </w:rPr>
            </w:pPr>
            <w:r>
              <w:rPr>
                <w:rFonts w:ascii="Liberation Sans Narrow"/>
                <w:sz w:val="18"/>
              </w:rPr>
              <w:t>-</w:t>
            </w:r>
          </w:p>
        </w:tc>
        <w:tc>
          <w:tcPr>
            <w:tcW w:w="1383" w:type="dxa"/>
          </w:tcPr>
          <w:p>
            <w:pPr>
              <w:pStyle w:val="TableParagraph"/>
              <w:spacing w:before="98"/>
              <w:ind w:left="364"/>
              <w:rPr>
                <w:rFonts w:ascii="Liberation Sans Narrow"/>
                <w:sz w:val="18"/>
              </w:rPr>
            </w:pPr>
            <w:r>
              <w:rPr>
                <w:rFonts w:ascii="Liberation Sans Narrow"/>
                <w:sz w:val="18"/>
              </w:rPr>
              <w:t>6.120.000</w:t>
            </w:r>
          </w:p>
        </w:tc>
        <w:tc>
          <w:tcPr>
            <w:tcW w:w="1395" w:type="dxa"/>
          </w:tcPr>
          <w:p>
            <w:pPr>
              <w:pStyle w:val="TableParagraph"/>
              <w:spacing w:before="98"/>
              <w:ind w:left="214"/>
              <w:rPr>
                <w:rFonts w:ascii="Liberation Sans Narrow"/>
                <w:sz w:val="18"/>
              </w:rPr>
            </w:pPr>
            <w:r>
              <w:rPr>
                <w:rFonts w:ascii="Liberation Sans Narrow"/>
                <w:sz w:val="18"/>
              </w:rPr>
              <w:t>(6,120,000.00)</w:t>
            </w:r>
          </w:p>
        </w:tc>
      </w:tr>
      <w:tr>
        <w:trPr>
          <w:trHeight w:val="414" w:hRule="atLeast"/>
        </w:trPr>
        <w:tc>
          <w:tcPr>
            <w:tcW w:w="392" w:type="dxa"/>
          </w:tcPr>
          <w:p>
            <w:pPr>
              <w:pStyle w:val="TableParagraph"/>
              <w:spacing w:before="118"/>
              <w:ind w:left="126"/>
              <w:rPr>
                <w:rFonts w:ascii="Liberation Sans Narrow"/>
                <w:sz w:val="15"/>
              </w:rPr>
            </w:pPr>
            <w:r>
              <w:rPr>
                <w:rFonts w:ascii="Liberation Sans Narrow"/>
                <w:sz w:val="15"/>
              </w:rPr>
              <w:t>11</w:t>
            </w:r>
          </w:p>
        </w:tc>
        <w:tc>
          <w:tcPr>
            <w:tcW w:w="2337" w:type="dxa"/>
          </w:tcPr>
          <w:p>
            <w:pPr>
              <w:pStyle w:val="TableParagraph"/>
              <w:spacing w:line="204" w:lineRule="exact" w:before="3"/>
              <w:ind w:left="107" w:right="148"/>
              <w:rPr>
                <w:rFonts w:ascii="Liberation Sans Narrow"/>
                <w:sz w:val="18"/>
              </w:rPr>
            </w:pPr>
            <w:r>
              <w:rPr>
                <w:rFonts w:ascii="Liberation Sans Narrow"/>
                <w:sz w:val="18"/>
              </w:rPr>
              <w:t>Belanja Modal Peralatan dan Mesin - Pengadaan Alat Kantor</w:t>
            </w:r>
          </w:p>
        </w:tc>
        <w:tc>
          <w:tcPr>
            <w:tcW w:w="1420" w:type="dxa"/>
          </w:tcPr>
          <w:p>
            <w:pPr>
              <w:pStyle w:val="TableParagraph"/>
              <w:spacing w:before="102"/>
              <w:ind w:right="98"/>
              <w:jc w:val="right"/>
              <w:rPr>
                <w:rFonts w:ascii="Liberation Sans Narrow"/>
                <w:sz w:val="18"/>
              </w:rPr>
            </w:pPr>
            <w:r>
              <w:rPr>
                <w:rFonts w:ascii="Liberation Sans Narrow"/>
                <w:sz w:val="18"/>
              </w:rPr>
              <w:t>0</w:t>
            </w:r>
          </w:p>
        </w:tc>
        <w:tc>
          <w:tcPr>
            <w:tcW w:w="1412" w:type="dxa"/>
          </w:tcPr>
          <w:p>
            <w:pPr>
              <w:pStyle w:val="TableParagraph"/>
              <w:spacing w:before="102"/>
              <w:ind w:right="98"/>
              <w:jc w:val="right"/>
              <w:rPr>
                <w:rFonts w:ascii="Liberation Sans Narrow"/>
                <w:sz w:val="18"/>
              </w:rPr>
            </w:pPr>
            <w:r>
              <w:rPr>
                <w:rFonts w:ascii="Liberation Sans Narrow"/>
                <w:sz w:val="18"/>
              </w:rPr>
              <w:t>0</w:t>
            </w:r>
          </w:p>
        </w:tc>
        <w:tc>
          <w:tcPr>
            <w:tcW w:w="703" w:type="dxa"/>
          </w:tcPr>
          <w:p>
            <w:pPr>
              <w:pStyle w:val="TableParagraph"/>
              <w:spacing w:before="102"/>
              <w:ind w:right="93"/>
              <w:jc w:val="right"/>
              <w:rPr>
                <w:rFonts w:ascii="Liberation Sans Narrow"/>
                <w:sz w:val="18"/>
              </w:rPr>
            </w:pPr>
            <w:r>
              <w:rPr>
                <w:rFonts w:ascii="Liberation Sans Narrow"/>
                <w:sz w:val="18"/>
              </w:rPr>
              <w:t>-</w:t>
            </w:r>
          </w:p>
        </w:tc>
        <w:tc>
          <w:tcPr>
            <w:tcW w:w="1383" w:type="dxa"/>
          </w:tcPr>
          <w:p>
            <w:pPr>
              <w:pStyle w:val="TableParagraph"/>
              <w:spacing w:before="102"/>
              <w:ind w:left="321"/>
              <w:rPr>
                <w:rFonts w:ascii="Liberation Sans Narrow"/>
                <w:sz w:val="18"/>
              </w:rPr>
            </w:pPr>
            <w:r>
              <w:rPr>
                <w:rFonts w:ascii="Liberation Sans Narrow"/>
                <w:sz w:val="18"/>
              </w:rPr>
              <w:t>59.445.000</w:t>
            </w:r>
          </w:p>
        </w:tc>
        <w:tc>
          <w:tcPr>
            <w:tcW w:w="1395" w:type="dxa"/>
          </w:tcPr>
          <w:p>
            <w:pPr>
              <w:pStyle w:val="TableParagraph"/>
              <w:spacing w:before="102"/>
              <w:ind w:right="164"/>
              <w:jc w:val="right"/>
              <w:rPr>
                <w:rFonts w:ascii="Liberation Sans Narrow"/>
                <w:sz w:val="18"/>
              </w:rPr>
            </w:pPr>
            <w:r>
              <w:rPr>
                <w:rFonts w:ascii="Liberation Sans Narrow"/>
                <w:sz w:val="18"/>
              </w:rPr>
              <w:t>(59,445,000.00)</w:t>
            </w:r>
          </w:p>
        </w:tc>
      </w:tr>
      <w:tr>
        <w:trPr>
          <w:trHeight w:val="617" w:hRule="atLeast"/>
        </w:trPr>
        <w:tc>
          <w:tcPr>
            <w:tcW w:w="392" w:type="dxa"/>
          </w:tcPr>
          <w:p>
            <w:pPr>
              <w:pStyle w:val="TableParagraph"/>
              <w:spacing w:before="11"/>
              <w:rPr>
                <w:sz w:val="18"/>
              </w:rPr>
            </w:pPr>
          </w:p>
          <w:p>
            <w:pPr>
              <w:pStyle w:val="TableParagraph"/>
              <w:ind w:left="126"/>
              <w:rPr>
                <w:rFonts w:ascii="Liberation Sans Narrow"/>
                <w:sz w:val="15"/>
              </w:rPr>
            </w:pPr>
            <w:r>
              <w:rPr>
                <w:rFonts w:ascii="Liberation Sans Narrow"/>
                <w:sz w:val="15"/>
              </w:rPr>
              <w:t>12</w:t>
            </w:r>
          </w:p>
        </w:tc>
        <w:tc>
          <w:tcPr>
            <w:tcW w:w="2337" w:type="dxa"/>
          </w:tcPr>
          <w:p>
            <w:pPr>
              <w:pStyle w:val="TableParagraph"/>
              <w:spacing w:line="237" w:lineRule="auto"/>
              <w:ind w:left="107" w:right="197"/>
              <w:rPr>
                <w:rFonts w:ascii="Liberation Sans Narrow"/>
                <w:sz w:val="18"/>
              </w:rPr>
            </w:pPr>
            <w:r>
              <w:rPr>
                <w:rFonts w:ascii="Liberation Sans Narrow"/>
                <w:sz w:val="18"/>
              </w:rPr>
              <w:t>Belanja Modal Peralatan dan Mesin Pengadaan Alat Rumah</w:t>
            </w:r>
          </w:p>
          <w:p>
            <w:pPr>
              <w:pStyle w:val="TableParagraph"/>
              <w:spacing w:line="188" w:lineRule="exact" w:before="1"/>
              <w:ind w:left="107"/>
              <w:rPr>
                <w:rFonts w:ascii="Liberation Sans Narrow"/>
                <w:sz w:val="18"/>
              </w:rPr>
            </w:pPr>
            <w:r>
              <w:rPr>
                <w:rFonts w:ascii="Liberation Sans Narrow"/>
                <w:sz w:val="18"/>
              </w:rPr>
              <w:t>Tangga</w:t>
            </w:r>
          </w:p>
        </w:tc>
        <w:tc>
          <w:tcPr>
            <w:tcW w:w="1420"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1.130.100.000</w:t>
            </w:r>
          </w:p>
        </w:tc>
        <w:tc>
          <w:tcPr>
            <w:tcW w:w="1412"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945.236.600</w:t>
            </w:r>
          </w:p>
        </w:tc>
        <w:tc>
          <w:tcPr>
            <w:tcW w:w="703" w:type="dxa"/>
          </w:tcPr>
          <w:p>
            <w:pPr>
              <w:pStyle w:val="TableParagraph"/>
              <w:spacing w:before="6"/>
              <w:rPr>
                <w:sz w:val="17"/>
              </w:rPr>
            </w:pPr>
          </w:p>
          <w:p>
            <w:pPr>
              <w:pStyle w:val="TableParagraph"/>
              <w:spacing w:before="1"/>
              <w:ind w:right="91"/>
              <w:jc w:val="right"/>
              <w:rPr>
                <w:rFonts w:ascii="Liberation Sans Narrow"/>
                <w:sz w:val="18"/>
              </w:rPr>
            </w:pPr>
            <w:r>
              <w:rPr>
                <w:rFonts w:ascii="Liberation Sans Narrow"/>
                <w:sz w:val="18"/>
              </w:rPr>
              <w:t>415</w:t>
            </w:r>
          </w:p>
        </w:tc>
        <w:tc>
          <w:tcPr>
            <w:tcW w:w="1383" w:type="dxa"/>
          </w:tcPr>
          <w:p>
            <w:pPr>
              <w:pStyle w:val="TableParagraph"/>
              <w:spacing w:before="6"/>
              <w:rPr>
                <w:sz w:val="17"/>
              </w:rPr>
            </w:pPr>
          </w:p>
          <w:p>
            <w:pPr>
              <w:pStyle w:val="TableParagraph"/>
              <w:spacing w:before="1"/>
              <w:ind w:left="281"/>
              <w:rPr>
                <w:rFonts w:ascii="Liberation Sans Narrow"/>
                <w:sz w:val="18"/>
              </w:rPr>
            </w:pPr>
            <w:r>
              <w:rPr>
                <w:rFonts w:ascii="Liberation Sans Narrow"/>
                <w:sz w:val="18"/>
              </w:rPr>
              <w:t>228.223.000</w:t>
            </w:r>
          </w:p>
        </w:tc>
        <w:tc>
          <w:tcPr>
            <w:tcW w:w="1395" w:type="dxa"/>
          </w:tcPr>
          <w:p>
            <w:pPr>
              <w:pStyle w:val="TableParagraph"/>
              <w:spacing w:before="6"/>
              <w:rPr>
                <w:sz w:val="17"/>
              </w:rPr>
            </w:pPr>
          </w:p>
          <w:p>
            <w:pPr>
              <w:pStyle w:val="TableParagraph"/>
              <w:spacing w:before="1"/>
              <w:ind w:left="182"/>
              <w:rPr>
                <w:rFonts w:ascii="Liberation Sans Narrow"/>
                <w:sz w:val="18"/>
              </w:rPr>
            </w:pPr>
            <w:r>
              <w:rPr>
                <w:rFonts w:ascii="Liberation Sans Narrow"/>
                <w:sz w:val="18"/>
              </w:rPr>
              <w:t>717,013,600.00</w:t>
            </w:r>
          </w:p>
        </w:tc>
      </w:tr>
      <w:tr>
        <w:trPr>
          <w:trHeight w:val="414" w:hRule="atLeast"/>
        </w:trPr>
        <w:tc>
          <w:tcPr>
            <w:tcW w:w="392" w:type="dxa"/>
          </w:tcPr>
          <w:p>
            <w:pPr>
              <w:pStyle w:val="TableParagraph"/>
              <w:spacing w:before="118"/>
              <w:ind w:left="126"/>
              <w:rPr>
                <w:rFonts w:ascii="Liberation Sans Narrow"/>
                <w:sz w:val="15"/>
              </w:rPr>
            </w:pPr>
            <w:r>
              <w:rPr>
                <w:rFonts w:ascii="Liberation Sans Narrow"/>
                <w:sz w:val="15"/>
              </w:rPr>
              <w:t>13</w:t>
            </w:r>
          </w:p>
        </w:tc>
        <w:tc>
          <w:tcPr>
            <w:tcW w:w="2337" w:type="dxa"/>
          </w:tcPr>
          <w:p>
            <w:pPr>
              <w:pStyle w:val="TableParagraph"/>
              <w:spacing w:line="208" w:lineRule="exact"/>
              <w:ind w:left="107" w:right="591"/>
              <w:rPr>
                <w:rFonts w:ascii="Liberation Sans Narrow"/>
                <w:sz w:val="18"/>
              </w:rPr>
            </w:pPr>
            <w:r>
              <w:rPr>
                <w:rFonts w:ascii="Liberation Sans Narrow"/>
                <w:sz w:val="18"/>
              </w:rPr>
              <w:t>Belanja Modal Peralatan Komputer</w:t>
            </w:r>
          </w:p>
        </w:tc>
        <w:tc>
          <w:tcPr>
            <w:tcW w:w="1420" w:type="dxa"/>
          </w:tcPr>
          <w:p>
            <w:pPr>
              <w:pStyle w:val="TableParagraph"/>
              <w:spacing w:before="102"/>
              <w:ind w:right="98"/>
              <w:jc w:val="right"/>
              <w:rPr>
                <w:rFonts w:ascii="Liberation Sans Narrow"/>
                <w:sz w:val="18"/>
              </w:rPr>
            </w:pPr>
            <w:r>
              <w:rPr>
                <w:rFonts w:ascii="Liberation Sans Narrow"/>
                <w:sz w:val="18"/>
              </w:rPr>
              <w:t>0</w:t>
            </w:r>
          </w:p>
        </w:tc>
        <w:tc>
          <w:tcPr>
            <w:tcW w:w="1412" w:type="dxa"/>
          </w:tcPr>
          <w:p>
            <w:pPr>
              <w:pStyle w:val="TableParagraph"/>
              <w:spacing w:before="102"/>
              <w:ind w:right="98"/>
              <w:jc w:val="right"/>
              <w:rPr>
                <w:rFonts w:ascii="Liberation Sans Narrow"/>
                <w:sz w:val="18"/>
              </w:rPr>
            </w:pPr>
            <w:r>
              <w:rPr>
                <w:rFonts w:ascii="Liberation Sans Narrow"/>
                <w:sz w:val="18"/>
              </w:rPr>
              <w:t>0</w:t>
            </w:r>
          </w:p>
        </w:tc>
        <w:tc>
          <w:tcPr>
            <w:tcW w:w="703" w:type="dxa"/>
          </w:tcPr>
          <w:p>
            <w:pPr>
              <w:pStyle w:val="TableParagraph"/>
              <w:rPr>
                <w:sz w:val="18"/>
              </w:rPr>
            </w:pPr>
          </w:p>
        </w:tc>
        <w:tc>
          <w:tcPr>
            <w:tcW w:w="1383" w:type="dxa"/>
          </w:tcPr>
          <w:p>
            <w:pPr>
              <w:pStyle w:val="TableParagraph"/>
              <w:spacing w:before="102"/>
              <w:ind w:left="6"/>
              <w:jc w:val="center"/>
              <w:rPr>
                <w:rFonts w:ascii="Liberation Sans Narrow"/>
                <w:sz w:val="18"/>
              </w:rPr>
            </w:pPr>
            <w:r>
              <w:rPr>
                <w:rFonts w:ascii="Liberation Sans Narrow"/>
                <w:sz w:val="18"/>
              </w:rPr>
              <w:t>0</w:t>
            </w:r>
          </w:p>
        </w:tc>
        <w:tc>
          <w:tcPr>
            <w:tcW w:w="1395" w:type="dxa"/>
          </w:tcPr>
          <w:p>
            <w:pPr>
              <w:pStyle w:val="TableParagraph"/>
              <w:spacing w:before="102"/>
              <w:ind w:left="6"/>
              <w:jc w:val="center"/>
              <w:rPr>
                <w:rFonts w:ascii="Liberation Sans Narrow"/>
                <w:sz w:val="18"/>
              </w:rPr>
            </w:pPr>
            <w:r>
              <w:rPr>
                <w:rFonts w:ascii="Liberation Sans Narrow"/>
                <w:sz w:val="18"/>
              </w:rPr>
              <w:t>0</w:t>
            </w:r>
          </w:p>
        </w:tc>
      </w:tr>
      <w:tr>
        <w:trPr>
          <w:trHeight w:val="204" w:hRule="atLeast"/>
        </w:trPr>
        <w:tc>
          <w:tcPr>
            <w:tcW w:w="392" w:type="dxa"/>
          </w:tcPr>
          <w:p>
            <w:pPr>
              <w:pStyle w:val="TableParagraph"/>
              <w:spacing w:line="172" w:lineRule="exact" w:before="12"/>
              <w:ind w:left="126"/>
              <w:rPr>
                <w:rFonts w:ascii="Liberation Sans Narrow"/>
                <w:sz w:val="15"/>
              </w:rPr>
            </w:pPr>
            <w:r>
              <w:rPr>
                <w:rFonts w:ascii="Liberation Sans Narrow"/>
                <w:sz w:val="15"/>
              </w:rPr>
              <w:t>14</w:t>
            </w:r>
          </w:p>
        </w:tc>
        <w:tc>
          <w:tcPr>
            <w:tcW w:w="2337" w:type="dxa"/>
          </w:tcPr>
          <w:p>
            <w:pPr>
              <w:pStyle w:val="TableParagraph"/>
              <w:spacing w:line="184" w:lineRule="exact"/>
              <w:ind w:left="107"/>
              <w:rPr>
                <w:rFonts w:ascii="Liberation Sans Narrow"/>
                <w:sz w:val="18"/>
              </w:rPr>
            </w:pPr>
            <w:r>
              <w:rPr>
                <w:rFonts w:ascii="Liberation Sans Narrow"/>
                <w:sz w:val="18"/>
              </w:rPr>
              <w:t>Belanja Modal Komputer Unit</w:t>
            </w:r>
          </w:p>
        </w:tc>
        <w:tc>
          <w:tcPr>
            <w:tcW w:w="1420" w:type="dxa"/>
          </w:tcPr>
          <w:p>
            <w:pPr>
              <w:pStyle w:val="TableParagraph"/>
              <w:spacing w:line="184" w:lineRule="exact"/>
              <w:ind w:right="95"/>
              <w:jc w:val="right"/>
              <w:rPr>
                <w:rFonts w:ascii="Liberation Sans Narrow"/>
                <w:sz w:val="18"/>
              </w:rPr>
            </w:pPr>
            <w:r>
              <w:rPr>
                <w:rFonts w:ascii="Liberation Sans Narrow"/>
                <w:sz w:val="18"/>
              </w:rPr>
              <w:t>112.384.000</w:t>
            </w:r>
          </w:p>
        </w:tc>
        <w:tc>
          <w:tcPr>
            <w:tcW w:w="1412" w:type="dxa"/>
          </w:tcPr>
          <w:p>
            <w:pPr>
              <w:pStyle w:val="TableParagraph"/>
              <w:spacing w:line="184" w:lineRule="exact"/>
              <w:ind w:right="95"/>
              <w:jc w:val="right"/>
              <w:rPr>
                <w:rFonts w:ascii="Liberation Sans Narrow"/>
                <w:sz w:val="18"/>
              </w:rPr>
            </w:pPr>
            <w:r>
              <w:rPr>
                <w:rFonts w:ascii="Liberation Sans Narrow"/>
                <w:sz w:val="18"/>
              </w:rPr>
              <w:t>99.715.000</w:t>
            </w:r>
          </w:p>
        </w:tc>
        <w:tc>
          <w:tcPr>
            <w:tcW w:w="703" w:type="dxa"/>
          </w:tcPr>
          <w:p>
            <w:pPr>
              <w:pStyle w:val="TableParagraph"/>
              <w:spacing w:line="184" w:lineRule="exact"/>
              <w:ind w:right="93"/>
              <w:jc w:val="right"/>
              <w:rPr>
                <w:rFonts w:ascii="Liberation Sans Narrow"/>
                <w:sz w:val="18"/>
              </w:rPr>
            </w:pPr>
            <w:r>
              <w:rPr>
                <w:rFonts w:ascii="Liberation Sans Narrow"/>
                <w:sz w:val="18"/>
              </w:rPr>
              <w:t>1061</w:t>
            </w:r>
          </w:p>
        </w:tc>
        <w:tc>
          <w:tcPr>
            <w:tcW w:w="1383" w:type="dxa"/>
          </w:tcPr>
          <w:p>
            <w:pPr>
              <w:pStyle w:val="TableParagraph"/>
              <w:spacing w:line="184" w:lineRule="exact"/>
              <w:ind w:left="364"/>
              <w:rPr>
                <w:rFonts w:ascii="Liberation Sans Narrow"/>
                <w:sz w:val="18"/>
              </w:rPr>
            </w:pPr>
            <w:r>
              <w:rPr>
                <w:rFonts w:ascii="Liberation Sans Narrow"/>
                <w:sz w:val="18"/>
              </w:rPr>
              <w:t>9.400.000</w:t>
            </w:r>
          </w:p>
        </w:tc>
        <w:tc>
          <w:tcPr>
            <w:tcW w:w="1395" w:type="dxa"/>
          </w:tcPr>
          <w:p>
            <w:pPr>
              <w:pStyle w:val="TableParagraph"/>
              <w:spacing w:line="184" w:lineRule="exact"/>
              <w:ind w:left="222"/>
              <w:rPr>
                <w:rFonts w:ascii="Liberation Sans Narrow"/>
                <w:sz w:val="18"/>
              </w:rPr>
            </w:pPr>
            <w:r>
              <w:rPr>
                <w:rFonts w:ascii="Liberation Sans Narrow"/>
                <w:sz w:val="18"/>
              </w:rPr>
              <w:t>90,315,000.00</w:t>
            </w:r>
          </w:p>
        </w:tc>
      </w:tr>
      <w:tr>
        <w:trPr>
          <w:trHeight w:val="413" w:hRule="atLeast"/>
        </w:trPr>
        <w:tc>
          <w:tcPr>
            <w:tcW w:w="392" w:type="dxa"/>
          </w:tcPr>
          <w:p>
            <w:pPr>
              <w:pStyle w:val="TableParagraph"/>
              <w:spacing w:before="118"/>
              <w:ind w:left="126"/>
              <w:rPr>
                <w:rFonts w:ascii="Liberation Sans Narrow"/>
                <w:sz w:val="15"/>
              </w:rPr>
            </w:pPr>
            <w:r>
              <w:rPr>
                <w:rFonts w:ascii="Liberation Sans Narrow"/>
                <w:sz w:val="15"/>
              </w:rPr>
              <w:t>15</w:t>
            </w:r>
          </w:p>
        </w:tc>
        <w:tc>
          <w:tcPr>
            <w:tcW w:w="2337" w:type="dxa"/>
          </w:tcPr>
          <w:p>
            <w:pPr>
              <w:pStyle w:val="TableParagraph"/>
              <w:spacing w:line="208" w:lineRule="exact"/>
              <w:ind w:left="107" w:right="238"/>
              <w:rPr>
                <w:rFonts w:ascii="Liberation Sans Narrow"/>
                <w:sz w:val="18"/>
              </w:rPr>
            </w:pPr>
            <w:r>
              <w:rPr>
                <w:rFonts w:ascii="Liberation Sans Narrow"/>
                <w:sz w:val="18"/>
              </w:rPr>
              <w:t>Belanja Modal Meja dan Kursi Kerja/Rapat Pejabat</w:t>
            </w:r>
          </w:p>
        </w:tc>
        <w:tc>
          <w:tcPr>
            <w:tcW w:w="1420" w:type="dxa"/>
          </w:tcPr>
          <w:p>
            <w:pPr>
              <w:pStyle w:val="TableParagraph"/>
              <w:spacing w:before="102"/>
              <w:ind w:right="98"/>
              <w:jc w:val="right"/>
              <w:rPr>
                <w:rFonts w:ascii="Liberation Sans Narrow"/>
                <w:sz w:val="18"/>
              </w:rPr>
            </w:pPr>
            <w:r>
              <w:rPr>
                <w:rFonts w:ascii="Liberation Sans Narrow"/>
                <w:sz w:val="18"/>
              </w:rPr>
              <w:t>0</w:t>
            </w:r>
          </w:p>
        </w:tc>
        <w:tc>
          <w:tcPr>
            <w:tcW w:w="1412" w:type="dxa"/>
          </w:tcPr>
          <w:p>
            <w:pPr>
              <w:pStyle w:val="TableParagraph"/>
              <w:spacing w:before="102"/>
              <w:ind w:right="98"/>
              <w:jc w:val="right"/>
              <w:rPr>
                <w:rFonts w:ascii="Liberation Sans Narrow"/>
                <w:sz w:val="18"/>
              </w:rPr>
            </w:pPr>
            <w:r>
              <w:rPr>
                <w:rFonts w:ascii="Liberation Sans Narrow"/>
                <w:sz w:val="18"/>
              </w:rPr>
              <w:t>0</w:t>
            </w:r>
          </w:p>
        </w:tc>
        <w:tc>
          <w:tcPr>
            <w:tcW w:w="703" w:type="dxa"/>
          </w:tcPr>
          <w:p>
            <w:pPr>
              <w:pStyle w:val="TableParagraph"/>
              <w:spacing w:before="102"/>
              <w:ind w:right="93"/>
              <w:jc w:val="right"/>
              <w:rPr>
                <w:rFonts w:ascii="Liberation Sans Narrow"/>
                <w:sz w:val="18"/>
              </w:rPr>
            </w:pPr>
            <w:r>
              <w:rPr>
                <w:rFonts w:ascii="Liberation Sans Narrow"/>
                <w:sz w:val="18"/>
              </w:rPr>
              <w:t>0.00</w:t>
            </w:r>
          </w:p>
        </w:tc>
        <w:tc>
          <w:tcPr>
            <w:tcW w:w="1383" w:type="dxa"/>
          </w:tcPr>
          <w:p>
            <w:pPr>
              <w:pStyle w:val="TableParagraph"/>
              <w:spacing w:before="102"/>
              <w:ind w:left="6"/>
              <w:jc w:val="center"/>
              <w:rPr>
                <w:rFonts w:ascii="Liberation Sans Narrow"/>
                <w:sz w:val="18"/>
              </w:rPr>
            </w:pPr>
            <w:r>
              <w:rPr>
                <w:rFonts w:ascii="Liberation Sans Narrow"/>
                <w:sz w:val="18"/>
              </w:rPr>
              <w:t>0</w:t>
            </w:r>
          </w:p>
        </w:tc>
        <w:tc>
          <w:tcPr>
            <w:tcW w:w="1395" w:type="dxa"/>
          </w:tcPr>
          <w:p>
            <w:pPr>
              <w:pStyle w:val="TableParagraph"/>
              <w:spacing w:before="102"/>
              <w:ind w:left="6"/>
              <w:jc w:val="center"/>
              <w:rPr>
                <w:rFonts w:ascii="Liberation Sans Narrow"/>
                <w:sz w:val="18"/>
              </w:rPr>
            </w:pPr>
            <w:r>
              <w:rPr>
                <w:rFonts w:ascii="Liberation Sans Narrow"/>
                <w:sz w:val="18"/>
              </w:rPr>
              <w:t>0</w:t>
            </w:r>
          </w:p>
        </w:tc>
      </w:tr>
      <w:tr>
        <w:trPr>
          <w:trHeight w:val="824" w:hRule="atLeast"/>
        </w:trPr>
        <w:tc>
          <w:tcPr>
            <w:tcW w:w="392" w:type="dxa"/>
          </w:tcPr>
          <w:p>
            <w:pPr>
              <w:pStyle w:val="TableParagraph"/>
              <w:rPr>
                <w:sz w:val="16"/>
              </w:rPr>
            </w:pPr>
          </w:p>
          <w:p>
            <w:pPr>
              <w:pStyle w:val="TableParagraph"/>
              <w:spacing w:before="136"/>
              <w:ind w:left="126"/>
              <w:rPr>
                <w:rFonts w:ascii="Liberation Sans Narrow"/>
                <w:sz w:val="15"/>
              </w:rPr>
            </w:pPr>
            <w:r>
              <w:rPr>
                <w:rFonts w:ascii="Liberation Sans Narrow"/>
                <w:sz w:val="15"/>
              </w:rPr>
              <w:t>23</w:t>
            </w:r>
          </w:p>
        </w:tc>
        <w:tc>
          <w:tcPr>
            <w:tcW w:w="2337" w:type="dxa"/>
          </w:tcPr>
          <w:p>
            <w:pPr>
              <w:pStyle w:val="TableParagraph"/>
              <w:ind w:left="107" w:right="304"/>
              <w:rPr>
                <w:rFonts w:ascii="Liberation Sans Narrow"/>
                <w:sz w:val="18"/>
              </w:rPr>
            </w:pPr>
            <w:r>
              <w:rPr>
                <w:rFonts w:ascii="Liberation Sans Narrow"/>
                <w:sz w:val="18"/>
              </w:rPr>
              <w:t>Belanja Modal Peralatan dan Mesin - Pengadaan Alat Proteksi Radiasi / Proteksi</w:t>
            </w:r>
          </w:p>
          <w:p>
            <w:pPr>
              <w:pStyle w:val="TableParagraph"/>
              <w:spacing w:line="187" w:lineRule="exact"/>
              <w:ind w:left="107"/>
              <w:rPr>
                <w:rFonts w:ascii="Liberation Sans Narrow"/>
                <w:sz w:val="18"/>
              </w:rPr>
            </w:pPr>
            <w:r>
              <w:rPr>
                <w:rFonts w:ascii="Liberation Sans Narrow"/>
                <w:sz w:val="18"/>
              </w:rPr>
              <w:t>Lingkungan</w:t>
            </w:r>
          </w:p>
        </w:tc>
        <w:tc>
          <w:tcPr>
            <w:tcW w:w="1420" w:type="dxa"/>
          </w:tcPr>
          <w:p>
            <w:pPr>
              <w:pStyle w:val="TableParagraph"/>
              <w:spacing w:before="5"/>
              <w:rPr>
                <w:sz w:val="26"/>
              </w:rPr>
            </w:pPr>
          </w:p>
          <w:p>
            <w:pPr>
              <w:pStyle w:val="TableParagraph"/>
              <w:ind w:right="98"/>
              <w:jc w:val="right"/>
              <w:rPr>
                <w:rFonts w:ascii="Liberation Sans Narrow"/>
                <w:sz w:val="18"/>
              </w:rPr>
            </w:pPr>
            <w:r>
              <w:rPr>
                <w:rFonts w:ascii="Liberation Sans Narrow"/>
                <w:sz w:val="18"/>
              </w:rPr>
              <w:t>0</w:t>
            </w:r>
          </w:p>
        </w:tc>
        <w:tc>
          <w:tcPr>
            <w:tcW w:w="1412" w:type="dxa"/>
          </w:tcPr>
          <w:p>
            <w:pPr>
              <w:pStyle w:val="TableParagraph"/>
              <w:spacing w:before="5"/>
              <w:rPr>
                <w:sz w:val="26"/>
              </w:rPr>
            </w:pPr>
          </w:p>
          <w:p>
            <w:pPr>
              <w:pStyle w:val="TableParagraph"/>
              <w:ind w:right="98"/>
              <w:jc w:val="right"/>
              <w:rPr>
                <w:rFonts w:ascii="Liberation Sans Narrow"/>
                <w:sz w:val="18"/>
              </w:rPr>
            </w:pPr>
            <w:r>
              <w:rPr>
                <w:rFonts w:ascii="Liberation Sans Narrow"/>
                <w:sz w:val="18"/>
              </w:rPr>
              <w:t>0</w:t>
            </w:r>
          </w:p>
        </w:tc>
        <w:tc>
          <w:tcPr>
            <w:tcW w:w="703" w:type="dxa"/>
          </w:tcPr>
          <w:p>
            <w:pPr>
              <w:pStyle w:val="TableParagraph"/>
              <w:spacing w:before="5"/>
              <w:rPr>
                <w:sz w:val="26"/>
              </w:rPr>
            </w:pPr>
          </w:p>
          <w:p>
            <w:pPr>
              <w:pStyle w:val="TableParagraph"/>
              <w:ind w:right="93"/>
              <w:jc w:val="right"/>
              <w:rPr>
                <w:rFonts w:ascii="Liberation Sans Narrow"/>
                <w:sz w:val="18"/>
              </w:rPr>
            </w:pPr>
            <w:r>
              <w:rPr>
                <w:rFonts w:ascii="Liberation Sans Narrow"/>
                <w:sz w:val="18"/>
              </w:rPr>
              <w:t>0.00</w:t>
            </w:r>
          </w:p>
        </w:tc>
        <w:tc>
          <w:tcPr>
            <w:tcW w:w="1383" w:type="dxa"/>
          </w:tcPr>
          <w:p>
            <w:pPr>
              <w:pStyle w:val="TableParagraph"/>
              <w:spacing w:before="5"/>
              <w:rPr>
                <w:sz w:val="26"/>
              </w:rPr>
            </w:pPr>
          </w:p>
          <w:p>
            <w:pPr>
              <w:pStyle w:val="TableParagraph"/>
              <w:ind w:left="6"/>
              <w:jc w:val="center"/>
              <w:rPr>
                <w:rFonts w:ascii="Liberation Sans Narrow"/>
                <w:sz w:val="18"/>
              </w:rPr>
            </w:pPr>
            <w:r>
              <w:rPr>
                <w:rFonts w:ascii="Liberation Sans Narrow"/>
                <w:sz w:val="18"/>
              </w:rPr>
              <w:t>0</w:t>
            </w:r>
          </w:p>
        </w:tc>
        <w:tc>
          <w:tcPr>
            <w:tcW w:w="1395" w:type="dxa"/>
          </w:tcPr>
          <w:p>
            <w:pPr>
              <w:pStyle w:val="TableParagraph"/>
              <w:spacing w:before="5"/>
              <w:rPr>
                <w:sz w:val="26"/>
              </w:rPr>
            </w:pPr>
          </w:p>
          <w:p>
            <w:pPr>
              <w:pStyle w:val="TableParagraph"/>
              <w:ind w:left="6"/>
              <w:jc w:val="center"/>
              <w:rPr>
                <w:rFonts w:ascii="Liberation Sans Narrow"/>
                <w:sz w:val="18"/>
              </w:rPr>
            </w:pPr>
            <w:r>
              <w:rPr>
                <w:rFonts w:ascii="Liberation Sans Narrow"/>
                <w:sz w:val="18"/>
              </w:rPr>
              <w:t>0</w:t>
            </w:r>
          </w:p>
        </w:tc>
      </w:tr>
      <w:tr>
        <w:trPr>
          <w:trHeight w:val="618" w:hRule="atLeast"/>
        </w:trPr>
        <w:tc>
          <w:tcPr>
            <w:tcW w:w="392" w:type="dxa"/>
          </w:tcPr>
          <w:p>
            <w:pPr>
              <w:pStyle w:val="TableParagraph"/>
              <w:spacing w:before="3"/>
              <w:rPr>
                <w:sz w:val="19"/>
              </w:rPr>
            </w:pPr>
          </w:p>
          <w:p>
            <w:pPr>
              <w:pStyle w:val="TableParagraph"/>
              <w:spacing w:before="1"/>
              <w:ind w:left="126"/>
              <w:rPr>
                <w:rFonts w:ascii="Liberation Sans Narrow"/>
                <w:sz w:val="15"/>
              </w:rPr>
            </w:pPr>
            <w:r>
              <w:rPr>
                <w:rFonts w:ascii="Liberation Sans Narrow"/>
                <w:sz w:val="15"/>
              </w:rPr>
              <w:t>24</w:t>
            </w:r>
          </w:p>
        </w:tc>
        <w:tc>
          <w:tcPr>
            <w:tcW w:w="2337" w:type="dxa"/>
          </w:tcPr>
          <w:p>
            <w:pPr>
              <w:pStyle w:val="TableParagraph"/>
              <w:spacing w:line="237" w:lineRule="auto"/>
              <w:ind w:left="107" w:right="304"/>
              <w:rPr>
                <w:rFonts w:ascii="Liberation Sans Narrow"/>
                <w:sz w:val="18"/>
              </w:rPr>
            </w:pPr>
            <w:r>
              <w:rPr>
                <w:rFonts w:ascii="Liberation Sans Narrow"/>
                <w:sz w:val="18"/>
              </w:rPr>
              <w:t>Belanja Modal Peralatan dan Mesin - Pengadaan Alat</w:t>
            </w:r>
          </w:p>
          <w:p>
            <w:pPr>
              <w:pStyle w:val="TableParagraph"/>
              <w:spacing w:line="188" w:lineRule="exact" w:before="1"/>
              <w:ind w:left="107"/>
              <w:rPr>
                <w:rFonts w:ascii="Liberation Sans Narrow"/>
                <w:sz w:val="18"/>
              </w:rPr>
            </w:pPr>
            <w:r>
              <w:rPr>
                <w:rFonts w:ascii="Liberation Sans Narrow"/>
                <w:sz w:val="18"/>
              </w:rPr>
              <w:t>Laboratorium Lingkungan Hidup</w:t>
            </w:r>
          </w:p>
        </w:tc>
        <w:tc>
          <w:tcPr>
            <w:tcW w:w="1420"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1.574.299.900</w:t>
            </w:r>
          </w:p>
        </w:tc>
        <w:tc>
          <w:tcPr>
            <w:tcW w:w="1412" w:type="dxa"/>
          </w:tcPr>
          <w:p>
            <w:pPr>
              <w:pStyle w:val="TableParagraph"/>
              <w:spacing w:before="6"/>
              <w:rPr>
                <w:sz w:val="17"/>
              </w:rPr>
            </w:pPr>
          </w:p>
          <w:p>
            <w:pPr>
              <w:pStyle w:val="TableParagraph"/>
              <w:spacing w:before="1"/>
              <w:ind w:right="95"/>
              <w:jc w:val="right"/>
              <w:rPr>
                <w:rFonts w:ascii="Liberation Sans Narrow"/>
                <w:sz w:val="18"/>
              </w:rPr>
            </w:pPr>
            <w:r>
              <w:rPr>
                <w:rFonts w:ascii="Liberation Sans Narrow"/>
                <w:sz w:val="18"/>
              </w:rPr>
              <w:t>1.555.868.146</w:t>
            </w:r>
          </w:p>
        </w:tc>
        <w:tc>
          <w:tcPr>
            <w:tcW w:w="703" w:type="dxa"/>
          </w:tcPr>
          <w:p>
            <w:pPr>
              <w:pStyle w:val="TableParagraph"/>
              <w:spacing w:before="6"/>
              <w:rPr>
                <w:sz w:val="17"/>
              </w:rPr>
            </w:pPr>
          </w:p>
          <w:p>
            <w:pPr>
              <w:pStyle w:val="TableParagraph"/>
              <w:spacing w:before="1"/>
              <w:ind w:right="93"/>
              <w:jc w:val="right"/>
              <w:rPr>
                <w:rFonts w:ascii="Liberation Sans Narrow"/>
                <w:sz w:val="18"/>
              </w:rPr>
            </w:pPr>
            <w:r>
              <w:rPr>
                <w:rFonts w:ascii="Liberation Sans Narrow"/>
                <w:sz w:val="18"/>
              </w:rPr>
              <w:t>-</w:t>
            </w:r>
          </w:p>
        </w:tc>
        <w:tc>
          <w:tcPr>
            <w:tcW w:w="1383"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c>
          <w:tcPr>
            <w:tcW w:w="1395"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r>
    </w:tbl>
    <w:p>
      <w:pPr>
        <w:spacing w:after="0"/>
        <w:jc w:val="center"/>
        <w:rPr>
          <w:rFonts w:ascii="Liberation Sans Narrow"/>
          <w:sz w:val="18"/>
        </w:rPr>
        <w:sectPr>
          <w:pgSz w:w="12240" w:h="18720"/>
          <w:pgMar w:header="1024" w:footer="2406" w:top="2240" w:bottom="2600" w:left="1440" w:right="60"/>
        </w:sectPr>
      </w:pPr>
    </w:p>
    <w:p>
      <w:pPr>
        <w:pStyle w:val="BodyText"/>
        <w:spacing w:before="3" w:after="1"/>
        <w:rPr>
          <w:sz w:val="24"/>
        </w:rPr>
      </w:pPr>
    </w:p>
    <w:tbl>
      <w:tblPr>
        <w:tblW w:w="0" w:type="auto"/>
        <w:jc w:val="left"/>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2337"/>
        <w:gridCol w:w="1420"/>
        <w:gridCol w:w="1412"/>
        <w:gridCol w:w="703"/>
        <w:gridCol w:w="1383"/>
        <w:gridCol w:w="1395"/>
      </w:tblGrid>
      <w:tr>
        <w:trPr>
          <w:trHeight w:val="206" w:hRule="atLeast"/>
        </w:trPr>
        <w:tc>
          <w:tcPr>
            <w:tcW w:w="2729" w:type="dxa"/>
            <w:gridSpan w:val="2"/>
            <w:vMerge w:val="restart"/>
            <w:shd w:val="clear" w:color="auto" w:fill="D9D9D9"/>
          </w:tcPr>
          <w:p>
            <w:pPr>
              <w:pStyle w:val="TableParagraph"/>
              <w:spacing w:before="102"/>
              <w:ind w:left="482"/>
              <w:rPr>
                <w:rFonts w:ascii="Liberation Sans Narrow"/>
                <w:b/>
                <w:sz w:val="18"/>
              </w:rPr>
            </w:pPr>
            <w:r>
              <w:rPr>
                <w:rFonts w:ascii="Liberation Sans Narrow"/>
                <w:b/>
                <w:sz w:val="18"/>
              </w:rPr>
              <w:t>BM-Peralatan dan Mesin:</w:t>
            </w:r>
          </w:p>
        </w:tc>
        <w:tc>
          <w:tcPr>
            <w:tcW w:w="3535" w:type="dxa"/>
            <w:gridSpan w:val="3"/>
            <w:shd w:val="clear" w:color="auto" w:fill="D9D9D9"/>
          </w:tcPr>
          <w:p>
            <w:pPr>
              <w:pStyle w:val="TableParagraph"/>
              <w:spacing w:line="186" w:lineRule="exact"/>
              <w:ind w:left="1178" w:right="1175"/>
              <w:jc w:val="center"/>
              <w:rPr>
                <w:rFonts w:ascii="Liberation Sans Narrow"/>
                <w:b/>
                <w:sz w:val="18"/>
              </w:rPr>
            </w:pPr>
            <w:r>
              <w:rPr>
                <w:rFonts w:ascii="Liberation Sans Narrow"/>
                <w:b/>
                <w:sz w:val="18"/>
              </w:rPr>
              <w:t>TA 2021</w:t>
            </w:r>
          </w:p>
        </w:tc>
        <w:tc>
          <w:tcPr>
            <w:tcW w:w="1383" w:type="dxa"/>
            <w:shd w:val="clear" w:color="auto" w:fill="D9D9D9"/>
          </w:tcPr>
          <w:p>
            <w:pPr>
              <w:pStyle w:val="TableParagraph"/>
              <w:spacing w:line="186" w:lineRule="exact"/>
              <w:ind w:left="404"/>
              <w:rPr>
                <w:rFonts w:ascii="Liberation Sans Narrow"/>
                <w:b/>
                <w:sz w:val="18"/>
              </w:rPr>
            </w:pPr>
            <w:r>
              <w:rPr>
                <w:rFonts w:ascii="Liberation Sans Narrow"/>
                <w:b/>
                <w:sz w:val="18"/>
              </w:rPr>
              <w:t>TA 2020</w:t>
            </w:r>
          </w:p>
        </w:tc>
        <w:tc>
          <w:tcPr>
            <w:tcW w:w="1395" w:type="dxa"/>
            <w:vMerge w:val="restart"/>
            <w:shd w:val="clear" w:color="auto" w:fill="D9D9D9"/>
          </w:tcPr>
          <w:p>
            <w:pPr>
              <w:pStyle w:val="TableParagraph"/>
              <w:spacing w:line="208" w:lineRule="exact"/>
              <w:ind w:left="546" w:right="197" w:hanging="248"/>
              <w:rPr>
                <w:rFonts w:ascii="Liberation Sans Narrow"/>
                <w:b/>
                <w:sz w:val="18"/>
              </w:rPr>
            </w:pPr>
            <w:r>
              <w:rPr>
                <w:rFonts w:ascii="Liberation Sans Narrow"/>
                <w:b/>
                <w:sz w:val="18"/>
              </w:rPr>
              <w:t>Naik (Turun) (Rp)</w:t>
            </w:r>
          </w:p>
        </w:tc>
      </w:tr>
      <w:tr>
        <w:trPr>
          <w:trHeight w:val="205" w:hRule="atLeast"/>
        </w:trPr>
        <w:tc>
          <w:tcPr>
            <w:tcW w:w="2729" w:type="dxa"/>
            <w:gridSpan w:val="2"/>
            <w:vMerge/>
            <w:tcBorders>
              <w:top w:val="nil"/>
            </w:tcBorders>
            <w:shd w:val="clear" w:color="auto" w:fill="D9D9D9"/>
          </w:tcPr>
          <w:p>
            <w:pPr>
              <w:rPr>
                <w:sz w:val="2"/>
                <w:szCs w:val="2"/>
              </w:rPr>
            </w:pPr>
          </w:p>
        </w:tc>
        <w:tc>
          <w:tcPr>
            <w:tcW w:w="1420" w:type="dxa"/>
            <w:shd w:val="clear" w:color="auto" w:fill="D9D9D9"/>
          </w:tcPr>
          <w:p>
            <w:pPr>
              <w:pStyle w:val="TableParagraph"/>
              <w:spacing w:line="186" w:lineRule="exact"/>
              <w:ind w:right="144"/>
              <w:jc w:val="right"/>
              <w:rPr>
                <w:rFonts w:ascii="Liberation Sans Narrow"/>
                <w:b/>
                <w:sz w:val="18"/>
              </w:rPr>
            </w:pPr>
            <w:r>
              <w:rPr>
                <w:rFonts w:ascii="Liberation Sans Narrow"/>
                <w:b/>
                <w:sz w:val="18"/>
              </w:rPr>
              <w:t>Anggaran (Rp)</w:t>
            </w:r>
          </w:p>
        </w:tc>
        <w:tc>
          <w:tcPr>
            <w:tcW w:w="1412" w:type="dxa"/>
            <w:shd w:val="clear" w:color="auto" w:fill="D9D9D9"/>
          </w:tcPr>
          <w:p>
            <w:pPr>
              <w:pStyle w:val="TableParagraph"/>
              <w:spacing w:line="186" w:lineRule="exact"/>
              <w:ind w:right="163"/>
              <w:jc w:val="right"/>
              <w:rPr>
                <w:rFonts w:ascii="Liberation Sans Narrow"/>
                <w:b/>
                <w:sz w:val="18"/>
              </w:rPr>
            </w:pPr>
            <w:r>
              <w:rPr>
                <w:rFonts w:ascii="Liberation Sans Narrow"/>
                <w:b/>
                <w:sz w:val="18"/>
              </w:rPr>
              <w:t>Realisasi (Rp)</w:t>
            </w:r>
          </w:p>
        </w:tc>
        <w:tc>
          <w:tcPr>
            <w:tcW w:w="703" w:type="dxa"/>
            <w:shd w:val="clear" w:color="auto" w:fill="D9D9D9"/>
          </w:tcPr>
          <w:p>
            <w:pPr>
              <w:pStyle w:val="TableParagraph"/>
              <w:spacing w:line="186" w:lineRule="exact"/>
              <w:ind w:left="86"/>
              <w:jc w:val="center"/>
              <w:rPr>
                <w:rFonts w:ascii="Liberation Sans Narrow"/>
                <w:b/>
                <w:sz w:val="18"/>
              </w:rPr>
            </w:pPr>
            <w:r>
              <w:rPr>
                <w:rFonts w:ascii="Liberation Sans Narrow"/>
                <w:b/>
                <w:sz w:val="18"/>
              </w:rPr>
              <w:t>%</w:t>
            </w:r>
          </w:p>
        </w:tc>
        <w:tc>
          <w:tcPr>
            <w:tcW w:w="1383" w:type="dxa"/>
            <w:shd w:val="clear" w:color="auto" w:fill="D9D9D9"/>
          </w:tcPr>
          <w:p>
            <w:pPr>
              <w:pStyle w:val="TableParagraph"/>
              <w:spacing w:line="186" w:lineRule="exact"/>
              <w:ind w:right="149"/>
              <w:jc w:val="right"/>
              <w:rPr>
                <w:rFonts w:ascii="Liberation Sans Narrow"/>
                <w:b/>
                <w:sz w:val="18"/>
              </w:rPr>
            </w:pPr>
            <w:r>
              <w:rPr>
                <w:rFonts w:ascii="Liberation Sans Narrow"/>
                <w:b/>
                <w:sz w:val="18"/>
              </w:rPr>
              <w:t>Realisasi (Rp)</w:t>
            </w:r>
          </w:p>
        </w:tc>
        <w:tc>
          <w:tcPr>
            <w:tcW w:w="1395" w:type="dxa"/>
            <w:vMerge/>
            <w:tcBorders>
              <w:top w:val="nil"/>
            </w:tcBorders>
            <w:shd w:val="clear" w:color="auto" w:fill="D9D9D9"/>
          </w:tcPr>
          <w:p>
            <w:pPr>
              <w:rPr>
                <w:sz w:val="2"/>
                <w:szCs w:val="2"/>
              </w:rPr>
            </w:pPr>
          </w:p>
        </w:tc>
      </w:tr>
      <w:tr>
        <w:trPr>
          <w:trHeight w:val="618" w:hRule="atLeast"/>
        </w:trPr>
        <w:tc>
          <w:tcPr>
            <w:tcW w:w="392" w:type="dxa"/>
          </w:tcPr>
          <w:p>
            <w:pPr>
              <w:pStyle w:val="TableParagraph"/>
              <w:rPr>
                <w:sz w:val="19"/>
              </w:rPr>
            </w:pPr>
          </w:p>
          <w:p>
            <w:pPr>
              <w:pStyle w:val="TableParagraph"/>
              <w:ind w:left="126"/>
              <w:rPr>
                <w:rFonts w:ascii="Liberation Sans Narrow"/>
                <w:sz w:val="15"/>
              </w:rPr>
            </w:pPr>
            <w:r>
              <w:rPr>
                <w:rFonts w:ascii="Liberation Sans Narrow"/>
                <w:sz w:val="15"/>
              </w:rPr>
              <w:t>25</w:t>
            </w:r>
          </w:p>
        </w:tc>
        <w:tc>
          <w:tcPr>
            <w:tcW w:w="2337" w:type="dxa"/>
          </w:tcPr>
          <w:p>
            <w:pPr>
              <w:pStyle w:val="TableParagraph"/>
              <w:spacing w:line="242" w:lineRule="auto"/>
              <w:ind w:left="107" w:right="246"/>
              <w:rPr>
                <w:rFonts w:ascii="Liberation Sans Narrow"/>
                <w:sz w:val="18"/>
              </w:rPr>
            </w:pPr>
            <w:r>
              <w:rPr>
                <w:rFonts w:ascii="Liberation Sans Narrow"/>
                <w:sz w:val="18"/>
              </w:rPr>
              <w:t>Belanja Modal Peralatan dan Mesin - Pengadaan Peralatan</w:t>
            </w:r>
          </w:p>
          <w:p>
            <w:pPr>
              <w:pStyle w:val="TableParagraph"/>
              <w:spacing w:line="187" w:lineRule="exact"/>
              <w:ind w:left="107"/>
              <w:rPr>
                <w:rFonts w:ascii="Liberation Sans Narrow"/>
                <w:sz w:val="18"/>
              </w:rPr>
            </w:pPr>
            <w:r>
              <w:rPr>
                <w:rFonts w:ascii="Liberation Sans Narrow"/>
                <w:sz w:val="18"/>
              </w:rPr>
              <w:t>Laboratorium Hidrodinamika</w:t>
            </w:r>
          </w:p>
        </w:tc>
        <w:tc>
          <w:tcPr>
            <w:tcW w:w="1420" w:type="dxa"/>
          </w:tcPr>
          <w:p>
            <w:pPr>
              <w:pStyle w:val="TableParagraph"/>
              <w:spacing w:before="6"/>
              <w:rPr>
                <w:sz w:val="17"/>
              </w:rPr>
            </w:pPr>
          </w:p>
          <w:p>
            <w:pPr>
              <w:pStyle w:val="TableParagraph"/>
              <w:spacing w:before="1"/>
              <w:ind w:right="98"/>
              <w:jc w:val="right"/>
              <w:rPr>
                <w:rFonts w:ascii="Liberation Sans Narrow"/>
                <w:sz w:val="18"/>
              </w:rPr>
            </w:pPr>
            <w:r>
              <w:rPr>
                <w:rFonts w:ascii="Liberation Sans Narrow"/>
                <w:sz w:val="18"/>
              </w:rPr>
              <w:t>0</w:t>
            </w:r>
          </w:p>
        </w:tc>
        <w:tc>
          <w:tcPr>
            <w:tcW w:w="1412" w:type="dxa"/>
          </w:tcPr>
          <w:p>
            <w:pPr>
              <w:pStyle w:val="TableParagraph"/>
              <w:spacing w:before="6"/>
              <w:rPr>
                <w:sz w:val="17"/>
              </w:rPr>
            </w:pPr>
          </w:p>
          <w:p>
            <w:pPr>
              <w:pStyle w:val="TableParagraph"/>
              <w:spacing w:before="1"/>
              <w:ind w:right="98"/>
              <w:jc w:val="right"/>
              <w:rPr>
                <w:rFonts w:ascii="Liberation Sans Narrow"/>
                <w:sz w:val="18"/>
              </w:rPr>
            </w:pPr>
            <w:r>
              <w:rPr>
                <w:rFonts w:ascii="Liberation Sans Narrow"/>
                <w:sz w:val="18"/>
              </w:rPr>
              <w:t>0</w:t>
            </w:r>
          </w:p>
        </w:tc>
        <w:tc>
          <w:tcPr>
            <w:tcW w:w="703" w:type="dxa"/>
          </w:tcPr>
          <w:p>
            <w:pPr>
              <w:pStyle w:val="TableParagraph"/>
              <w:spacing w:before="3"/>
              <w:rPr>
                <w:sz w:val="17"/>
              </w:rPr>
            </w:pPr>
          </w:p>
          <w:p>
            <w:pPr>
              <w:pStyle w:val="TableParagraph"/>
              <w:ind w:right="93"/>
              <w:jc w:val="right"/>
              <w:rPr>
                <w:sz w:val="18"/>
              </w:rPr>
            </w:pPr>
            <w:r>
              <w:rPr>
                <w:sz w:val="18"/>
              </w:rPr>
              <w:t>0.00</w:t>
            </w:r>
          </w:p>
        </w:tc>
        <w:tc>
          <w:tcPr>
            <w:tcW w:w="1383"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c>
          <w:tcPr>
            <w:tcW w:w="1395" w:type="dxa"/>
          </w:tcPr>
          <w:p>
            <w:pPr>
              <w:pStyle w:val="TableParagraph"/>
              <w:spacing w:before="6"/>
              <w:rPr>
                <w:sz w:val="17"/>
              </w:rPr>
            </w:pPr>
          </w:p>
          <w:p>
            <w:pPr>
              <w:pStyle w:val="TableParagraph"/>
              <w:spacing w:before="1"/>
              <w:ind w:left="6"/>
              <w:jc w:val="center"/>
              <w:rPr>
                <w:rFonts w:ascii="Liberation Sans Narrow"/>
                <w:sz w:val="18"/>
              </w:rPr>
            </w:pPr>
            <w:r>
              <w:rPr>
                <w:rFonts w:ascii="Liberation Sans Narrow"/>
                <w:sz w:val="18"/>
              </w:rPr>
              <w:t>0</w:t>
            </w:r>
          </w:p>
        </w:tc>
      </w:tr>
      <w:tr>
        <w:trPr>
          <w:trHeight w:val="621" w:hRule="atLeast"/>
        </w:trPr>
        <w:tc>
          <w:tcPr>
            <w:tcW w:w="2729" w:type="dxa"/>
            <w:gridSpan w:val="2"/>
            <w:shd w:val="clear" w:color="auto" w:fill="D9D9D9"/>
          </w:tcPr>
          <w:p>
            <w:pPr>
              <w:pStyle w:val="TableParagraph"/>
              <w:spacing w:before="6"/>
              <w:rPr>
                <w:sz w:val="17"/>
              </w:rPr>
            </w:pPr>
          </w:p>
          <w:p>
            <w:pPr>
              <w:pStyle w:val="TableParagraph"/>
              <w:spacing w:before="1"/>
              <w:ind w:left="1121" w:right="1040"/>
              <w:jc w:val="center"/>
              <w:rPr>
                <w:rFonts w:ascii="Liberation Sans Narrow"/>
                <w:b/>
                <w:sz w:val="18"/>
              </w:rPr>
            </w:pPr>
            <w:r>
              <w:rPr>
                <w:rFonts w:ascii="Liberation Sans Narrow"/>
                <w:b/>
                <w:sz w:val="18"/>
              </w:rPr>
              <w:t>Jumlah</w:t>
            </w:r>
          </w:p>
        </w:tc>
        <w:tc>
          <w:tcPr>
            <w:tcW w:w="1420" w:type="dxa"/>
            <w:shd w:val="clear" w:color="auto" w:fill="D7D7D7"/>
          </w:tcPr>
          <w:p>
            <w:pPr>
              <w:pStyle w:val="TableParagraph"/>
              <w:spacing w:before="6"/>
              <w:rPr>
                <w:sz w:val="17"/>
              </w:rPr>
            </w:pPr>
          </w:p>
          <w:p>
            <w:pPr>
              <w:pStyle w:val="TableParagraph"/>
              <w:spacing w:before="1"/>
              <w:ind w:right="95"/>
              <w:jc w:val="right"/>
              <w:rPr>
                <w:rFonts w:ascii="Liberation Sans Narrow"/>
                <w:b/>
                <w:sz w:val="18"/>
              </w:rPr>
            </w:pPr>
            <w:r>
              <w:rPr>
                <w:rFonts w:ascii="Liberation Sans Narrow"/>
                <w:b/>
                <w:sz w:val="18"/>
              </w:rPr>
              <w:t>4.626.783.900</w:t>
            </w:r>
          </w:p>
        </w:tc>
        <w:tc>
          <w:tcPr>
            <w:tcW w:w="1412" w:type="dxa"/>
            <w:shd w:val="clear" w:color="auto" w:fill="D7D7D7"/>
          </w:tcPr>
          <w:p>
            <w:pPr>
              <w:pStyle w:val="TableParagraph"/>
              <w:spacing w:before="6"/>
              <w:rPr>
                <w:sz w:val="17"/>
              </w:rPr>
            </w:pPr>
          </w:p>
          <w:p>
            <w:pPr>
              <w:pStyle w:val="TableParagraph"/>
              <w:spacing w:before="1"/>
              <w:ind w:right="95"/>
              <w:jc w:val="right"/>
              <w:rPr>
                <w:rFonts w:ascii="Liberation Sans Narrow"/>
                <w:b/>
                <w:sz w:val="18"/>
              </w:rPr>
            </w:pPr>
            <w:r>
              <w:rPr>
                <w:rFonts w:ascii="Liberation Sans Narrow"/>
                <w:b/>
                <w:sz w:val="18"/>
              </w:rPr>
              <w:t>3.968.479.746</w:t>
            </w:r>
          </w:p>
        </w:tc>
        <w:tc>
          <w:tcPr>
            <w:tcW w:w="703" w:type="dxa"/>
            <w:shd w:val="clear" w:color="auto" w:fill="D7D7D7"/>
          </w:tcPr>
          <w:p>
            <w:pPr>
              <w:pStyle w:val="TableParagraph"/>
              <w:spacing w:before="6"/>
              <w:rPr>
                <w:sz w:val="17"/>
              </w:rPr>
            </w:pPr>
          </w:p>
          <w:p>
            <w:pPr>
              <w:pStyle w:val="TableParagraph"/>
              <w:spacing w:before="1"/>
              <w:ind w:right="93"/>
              <w:jc w:val="right"/>
              <w:rPr>
                <w:rFonts w:ascii="Liberation Sans Narrow"/>
                <w:b/>
                <w:sz w:val="18"/>
              </w:rPr>
            </w:pPr>
            <w:r>
              <w:rPr>
                <w:rFonts w:ascii="Liberation Sans Narrow"/>
                <w:b/>
                <w:sz w:val="18"/>
              </w:rPr>
              <w:t>605,14</w:t>
            </w:r>
          </w:p>
        </w:tc>
        <w:tc>
          <w:tcPr>
            <w:tcW w:w="1383" w:type="dxa"/>
            <w:shd w:val="clear" w:color="auto" w:fill="D7D7D7"/>
          </w:tcPr>
          <w:p>
            <w:pPr>
              <w:pStyle w:val="TableParagraph"/>
              <w:spacing w:before="6"/>
              <w:rPr>
                <w:sz w:val="17"/>
              </w:rPr>
            </w:pPr>
          </w:p>
          <w:p>
            <w:pPr>
              <w:pStyle w:val="TableParagraph"/>
              <w:spacing w:before="1"/>
              <w:ind w:right="92"/>
              <w:jc w:val="right"/>
              <w:rPr>
                <w:rFonts w:ascii="Liberation Sans Narrow"/>
                <w:b/>
                <w:sz w:val="18"/>
              </w:rPr>
            </w:pPr>
            <w:r>
              <w:rPr>
                <w:rFonts w:ascii="Liberation Sans Narrow"/>
                <w:b/>
                <w:sz w:val="18"/>
              </w:rPr>
              <w:t>655.797.000</w:t>
            </w:r>
          </w:p>
        </w:tc>
        <w:tc>
          <w:tcPr>
            <w:tcW w:w="1395" w:type="dxa"/>
            <w:shd w:val="clear" w:color="auto" w:fill="D7D7D7"/>
          </w:tcPr>
          <w:p>
            <w:pPr>
              <w:pStyle w:val="TableParagraph"/>
              <w:spacing w:before="6"/>
              <w:rPr>
                <w:sz w:val="17"/>
              </w:rPr>
            </w:pPr>
          </w:p>
          <w:p>
            <w:pPr>
              <w:pStyle w:val="TableParagraph"/>
              <w:spacing w:before="1"/>
              <w:ind w:left="113" w:right="81"/>
              <w:jc w:val="center"/>
              <w:rPr>
                <w:rFonts w:ascii="Liberation Sans Narrow"/>
                <w:b/>
                <w:sz w:val="18"/>
              </w:rPr>
            </w:pPr>
            <w:r>
              <w:rPr>
                <w:rFonts w:ascii="Liberation Sans Narrow"/>
                <w:b/>
                <w:sz w:val="18"/>
              </w:rPr>
              <w:t>3,126,282,746.00</w:t>
            </w:r>
          </w:p>
        </w:tc>
      </w:tr>
    </w:tbl>
    <w:p>
      <w:pPr>
        <w:pStyle w:val="Heading2"/>
        <w:tabs>
          <w:tab w:pos="4149" w:val="left" w:leader="none"/>
        </w:tabs>
        <w:spacing w:before="118"/>
        <w:ind w:left="2533"/>
      </w:pPr>
      <w:r>
        <w:rPr/>
        <w:t>V.1.b.2)c)</w:t>
        <w:tab/>
        <w:t>BM-Gedung dan</w:t>
      </w:r>
      <w:r>
        <w:rPr>
          <w:spacing w:val="-1"/>
        </w:rPr>
        <w:t> </w:t>
      </w:r>
      <w:r>
        <w:rPr/>
        <w:t>Bangunan</w:t>
      </w:r>
    </w:p>
    <w:p>
      <w:pPr>
        <w:pStyle w:val="BodyText"/>
        <w:spacing w:before="115"/>
        <w:ind w:left="2817" w:right="1491"/>
        <w:jc w:val="both"/>
      </w:pPr>
      <w:r>
        <w:rPr/>
        <w:t>Realisasi BM-Gedung dan Bangunan pada TA 2021 sebesar Rp.1.011.763.400 atau 99,19 % dari anggarannya sebesar Rp.1.020.000.000 atau 79,47 % dari realisasi TA 2020 sebesar Rp.1.273.062.400 Rincian Belanja Modal Gedung dan Bangunan sebagai</w:t>
      </w:r>
      <w:r>
        <w:rPr>
          <w:spacing w:val="-2"/>
        </w:rPr>
        <w:t> </w:t>
      </w:r>
      <w:r>
        <w:rPr/>
        <w:t>berikut:</w:t>
      </w:r>
    </w:p>
    <w:p>
      <w:pPr>
        <w:pStyle w:val="BodyText"/>
        <w:spacing w:before="3"/>
        <w:rPr>
          <w:sz w:val="11"/>
        </w:rPr>
      </w:pPr>
    </w:p>
    <w:tbl>
      <w:tblPr>
        <w:tblW w:w="0" w:type="auto"/>
        <w:jc w:val="left"/>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
        <w:gridCol w:w="2269"/>
        <w:gridCol w:w="1308"/>
        <w:gridCol w:w="1524"/>
        <w:gridCol w:w="611"/>
        <w:gridCol w:w="1311"/>
        <w:gridCol w:w="1255"/>
      </w:tblGrid>
      <w:tr>
        <w:trPr>
          <w:trHeight w:val="205" w:hRule="atLeast"/>
        </w:trPr>
        <w:tc>
          <w:tcPr>
            <w:tcW w:w="2569" w:type="dxa"/>
            <w:gridSpan w:val="2"/>
            <w:vMerge w:val="restart"/>
            <w:shd w:val="clear" w:color="auto" w:fill="D9D9D9"/>
          </w:tcPr>
          <w:p>
            <w:pPr>
              <w:pStyle w:val="TableParagraph"/>
              <w:spacing w:before="10"/>
              <w:rPr>
                <w:sz w:val="17"/>
              </w:rPr>
            </w:pPr>
          </w:p>
          <w:p>
            <w:pPr>
              <w:pStyle w:val="TableParagraph"/>
              <w:spacing w:before="1"/>
              <w:ind w:left="323"/>
              <w:rPr>
                <w:rFonts w:ascii="Liberation Sans Narrow"/>
                <w:b/>
                <w:sz w:val="18"/>
              </w:rPr>
            </w:pPr>
            <w:r>
              <w:rPr>
                <w:rFonts w:ascii="Liberation Sans Narrow"/>
                <w:b/>
                <w:sz w:val="18"/>
              </w:rPr>
              <w:t>BM-Gedung dan Bangunan</w:t>
            </w:r>
          </w:p>
        </w:tc>
        <w:tc>
          <w:tcPr>
            <w:tcW w:w="3443" w:type="dxa"/>
            <w:gridSpan w:val="3"/>
            <w:shd w:val="clear" w:color="auto" w:fill="D9D9D9"/>
          </w:tcPr>
          <w:p>
            <w:pPr>
              <w:pStyle w:val="TableParagraph"/>
              <w:spacing w:line="186" w:lineRule="exact"/>
              <w:ind w:left="1413" w:right="1413"/>
              <w:jc w:val="center"/>
              <w:rPr>
                <w:rFonts w:ascii="Liberation Sans Narrow"/>
                <w:b/>
                <w:sz w:val="18"/>
              </w:rPr>
            </w:pPr>
            <w:r>
              <w:rPr>
                <w:rFonts w:ascii="Liberation Sans Narrow"/>
                <w:b/>
                <w:sz w:val="18"/>
              </w:rPr>
              <w:t>TA 2021</w:t>
            </w:r>
          </w:p>
        </w:tc>
        <w:tc>
          <w:tcPr>
            <w:tcW w:w="1311" w:type="dxa"/>
            <w:shd w:val="clear" w:color="auto" w:fill="D9D9D9"/>
          </w:tcPr>
          <w:p>
            <w:pPr>
              <w:pStyle w:val="TableParagraph"/>
              <w:spacing w:line="186" w:lineRule="exact"/>
              <w:ind w:left="369"/>
              <w:rPr>
                <w:rFonts w:ascii="Liberation Sans Narrow"/>
                <w:b/>
                <w:sz w:val="18"/>
              </w:rPr>
            </w:pPr>
            <w:r>
              <w:rPr>
                <w:rFonts w:ascii="Liberation Sans Narrow"/>
                <w:b/>
                <w:sz w:val="18"/>
              </w:rPr>
              <w:t>TA 2020</w:t>
            </w:r>
          </w:p>
        </w:tc>
        <w:tc>
          <w:tcPr>
            <w:tcW w:w="1255" w:type="dxa"/>
            <w:vMerge w:val="restart"/>
            <w:shd w:val="clear" w:color="auto" w:fill="D9D9D9"/>
          </w:tcPr>
          <w:p>
            <w:pPr>
              <w:pStyle w:val="TableParagraph"/>
              <w:spacing w:before="102"/>
              <w:ind w:left="478" w:right="129" w:hanging="252"/>
              <w:rPr>
                <w:rFonts w:ascii="Liberation Sans Narrow"/>
                <w:b/>
                <w:sz w:val="18"/>
              </w:rPr>
            </w:pPr>
            <w:r>
              <w:rPr>
                <w:rFonts w:ascii="Liberation Sans Narrow"/>
                <w:b/>
                <w:sz w:val="18"/>
              </w:rPr>
              <w:t>Naik (Turun) (Rp)</w:t>
            </w:r>
          </w:p>
        </w:tc>
      </w:tr>
      <w:tr>
        <w:trPr>
          <w:trHeight w:val="414" w:hRule="atLeast"/>
        </w:trPr>
        <w:tc>
          <w:tcPr>
            <w:tcW w:w="2569" w:type="dxa"/>
            <w:gridSpan w:val="2"/>
            <w:vMerge/>
            <w:tcBorders>
              <w:top w:val="nil"/>
            </w:tcBorders>
            <w:shd w:val="clear" w:color="auto" w:fill="D9D9D9"/>
          </w:tcPr>
          <w:p>
            <w:pPr>
              <w:rPr>
                <w:sz w:val="2"/>
                <w:szCs w:val="2"/>
              </w:rPr>
            </w:pPr>
          </w:p>
        </w:tc>
        <w:tc>
          <w:tcPr>
            <w:tcW w:w="1308" w:type="dxa"/>
            <w:shd w:val="clear" w:color="auto" w:fill="D9D9D9"/>
          </w:tcPr>
          <w:p>
            <w:pPr>
              <w:pStyle w:val="TableParagraph"/>
              <w:spacing w:line="201" w:lineRule="exact"/>
              <w:ind w:left="325" w:right="244"/>
              <w:jc w:val="center"/>
              <w:rPr>
                <w:rFonts w:ascii="Liberation Sans Narrow"/>
                <w:b/>
                <w:sz w:val="18"/>
              </w:rPr>
            </w:pPr>
            <w:r>
              <w:rPr>
                <w:rFonts w:ascii="Liberation Sans Narrow"/>
                <w:b/>
                <w:sz w:val="18"/>
              </w:rPr>
              <w:t>Anggaran</w:t>
            </w:r>
          </w:p>
          <w:p>
            <w:pPr>
              <w:pStyle w:val="TableParagraph"/>
              <w:spacing w:line="192" w:lineRule="exact" w:before="1"/>
              <w:ind w:left="249" w:right="244"/>
              <w:jc w:val="center"/>
              <w:rPr>
                <w:rFonts w:ascii="Liberation Sans Narrow"/>
                <w:b/>
                <w:sz w:val="18"/>
              </w:rPr>
            </w:pPr>
            <w:r>
              <w:rPr>
                <w:rFonts w:ascii="Liberation Sans Narrow"/>
                <w:b/>
                <w:sz w:val="18"/>
              </w:rPr>
              <w:t>(Rp)</w:t>
            </w:r>
          </w:p>
        </w:tc>
        <w:tc>
          <w:tcPr>
            <w:tcW w:w="1524" w:type="dxa"/>
            <w:shd w:val="clear" w:color="auto" w:fill="D9D9D9"/>
          </w:tcPr>
          <w:p>
            <w:pPr>
              <w:pStyle w:val="TableParagraph"/>
              <w:spacing w:before="98"/>
              <w:ind w:left="307"/>
              <w:rPr>
                <w:rFonts w:ascii="Liberation Sans Narrow"/>
                <w:b/>
                <w:sz w:val="18"/>
              </w:rPr>
            </w:pPr>
            <w:r>
              <w:rPr>
                <w:rFonts w:ascii="Liberation Sans Narrow"/>
                <w:b/>
                <w:sz w:val="18"/>
              </w:rPr>
              <w:t>Realisasi (Rp)</w:t>
            </w:r>
          </w:p>
        </w:tc>
        <w:tc>
          <w:tcPr>
            <w:tcW w:w="611" w:type="dxa"/>
            <w:shd w:val="clear" w:color="auto" w:fill="D9D9D9"/>
          </w:tcPr>
          <w:p>
            <w:pPr>
              <w:pStyle w:val="TableParagraph"/>
              <w:spacing w:before="98"/>
              <w:ind w:left="82"/>
              <w:jc w:val="center"/>
              <w:rPr>
                <w:rFonts w:ascii="Liberation Sans Narrow"/>
                <w:b/>
                <w:sz w:val="18"/>
              </w:rPr>
            </w:pPr>
            <w:r>
              <w:rPr>
                <w:rFonts w:ascii="Liberation Sans Narrow"/>
                <w:b/>
                <w:sz w:val="18"/>
              </w:rPr>
              <w:t>%</w:t>
            </w:r>
          </w:p>
        </w:tc>
        <w:tc>
          <w:tcPr>
            <w:tcW w:w="1311" w:type="dxa"/>
            <w:shd w:val="clear" w:color="auto" w:fill="D9D9D9"/>
          </w:tcPr>
          <w:p>
            <w:pPr>
              <w:pStyle w:val="TableParagraph"/>
              <w:spacing w:before="98"/>
              <w:ind w:right="114"/>
              <w:jc w:val="right"/>
              <w:rPr>
                <w:rFonts w:ascii="Liberation Sans Narrow"/>
                <w:b/>
                <w:sz w:val="18"/>
              </w:rPr>
            </w:pPr>
            <w:r>
              <w:rPr>
                <w:rFonts w:ascii="Liberation Sans Narrow"/>
                <w:b/>
                <w:sz w:val="18"/>
              </w:rPr>
              <w:t>Realisasi (Rp)</w:t>
            </w:r>
          </w:p>
        </w:tc>
        <w:tc>
          <w:tcPr>
            <w:tcW w:w="1255" w:type="dxa"/>
            <w:vMerge/>
            <w:tcBorders>
              <w:top w:val="nil"/>
            </w:tcBorders>
            <w:shd w:val="clear" w:color="auto" w:fill="D9D9D9"/>
          </w:tcPr>
          <w:p>
            <w:pPr>
              <w:rPr>
                <w:sz w:val="2"/>
                <w:szCs w:val="2"/>
              </w:rPr>
            </w:pPr>
          </w:p>
        </w:tc>
      </w:tr>
      <w:tr>
        <w:trPr>
          <w:trHeight w:val="410" w:hRule="atLeast"/>
        </w:trPr>
        <w:tc>
          <w:tcPr>
            <w:tcW w:w="300" w:type="dxa"/>
          </w:tcPr>
          <w:p>
            <w:pPr>
              <w:pStyle w:val="TableParagraph"/>
              <w:spacing w:before="98"/>
              <w:ind w:right="1"/>
              <w:jc w:val="center"/>
              <w:rPr>
                <w:rFonts w:ascii="Liberation Sans Narrow"/>
                <w:sz w:val="18"/>
              </w:rPr>
            </w:pPr>
            <w:r>
              <w:rPr>
                <w:rFonts w:ascii="Liberation Sans Narrow"/>
                <w:sz w:val="18"/>
              </w:rPr>
              <w:t>1</w:t>
            </w:r>
          </w:p>
        </w:tc>
        <w:tc>
          <w:tcPr>
            <w:tcW w:w="2269" w:type="dxa"/>
          </w:tcPr>
          <w:p>
            <w:pPr>
              <w:pStyle w:val="TableParagraph"/>
              <w:spacing w:line="201" w:lineRule="exact"/>
              <w:ind w:left="103"/>
              <w:rPr>
                <w:rFonts w:ascii="Liberation Sans Narrow"/>
                <w:sz w:val="18"/>
              </w:rPr>
            </w:pPr>
            <w:r>
              <w:rPr>
                <w:rFonts w:ascii="Liberation Sans Narrow"/>
                <w:sz w:val="18"/>
              </w:rPr>
              <w:t>Pengadaan Bangunan Gedung</w:t>
            </w:r>
          </w:p>
          <w:p>
            <w:pPr>
              <w:pStyle w:val="TableParagraph"/>
              <w:spacing w:line="188" w:lineRule="exact" w:before="1"/>
              <w:ind w:left="103"/>
              <w:rPr>
                <w:rFonts w:ascii="Liberation Sans Narrow"/>
                <w:sz w:val="18"/>
              </w:rPr>
            </w:pPr>
            <w:r>
              <w:rPr>
                <w:rFonts w:ascii="Liberation Sans Narrow"/>
                <w:sz w:val="18"/>
              </w:rPr>
              <w:t>Tempat Kerja</w:t>
            </w:r>
          </w:p>
        </w:tc>
        <w:tc>
          <w:tcPr>
            <w:tcW w:w="1308" w:type="dxa"/>
          </w:tcPr>
          <w:p>
            <w:pPr>
              <w:pStyle w:val="TableParagraph"/>
              <w:spacing w:before="98"/>
              <w:ind w:right="95"/>
              <w:jc w:val="right"/>
              <w:rPr>
                <w:rFonts w:ascii="Liberation Sans Narrow"/>
                <w:sz w:val="18"/>
              </w:rPr>
            </w:pPr>
            <w:r>
              <w:rPr>
                <w:rFonts w:ascii="Liberation Sans Narrow"/>
                <w:sz w:val="18"/>
              </w:rPr>
              <w:t>2.639.791.256</w:t>
            </w:r>
          </w:p>
        </w:tc>
        <w:tc>
          <w:tcPr>
            <w:tcW w:w="1524" w:type="dxa"/>
          </w:tcPr>
          <w:p>
            <w:pPr>
              <w:pStyle w:val="TableParagraph"/>
              <w:spacing w:before="98"/>
              <w:ind w:right="99"/>
              <w:jc w:val="right"/>
              <w:rPr>
                <w:rFonts w:ascii="Liberation Sans Narrow"/>
                <w:sz w:val="18"/>
              </w:rPr>
            </w:pPr>
            <w:r>
              <w:rPr>
                <w:rFonts w:ascii="Liberation Sans Narrow"/>
                <w:sz w:val="18"/>
              </w:rPr>
              <w:t>2.385.799.296</w:t>
            </w:r>
          </w:p>
        </w:tc>
        <w:tc>
          <w:tcPr>
            <w:tcW w:w="611" w:type="dxa"/>
          </w:tcPr>
          <w:p>
            <w:pPr>
              <w:pStyle w:val="TableParagraph"/>
              <w:spacing w:before="98"/>
              <w:ind w:left="112" w:right="79"/>
              <w:jc w:val="center"/>
              <w:rPr>
                <w:rFonts w:ascii="Liberation Sans Narrow"/>
                <w:sz w:val="18"/>
              </w:rPr>
            </w:pPr>
            <w:r>
              <w:rPr>
                <w:rFonts w:ascii="Liberation Sans Narrow"/>
                <w:sz w:val="18"/>
              </w:rPr>
              <w:t>90,38</w:t>
            </w:r>
          </w:p>
        </w:tc>
        <w:tc>
          <w:tcPr>
            <w:tcW w:w="1311" w:type="dxa"/>
          </w:tcPr>
          <w:p>
            <w:pPr>
              <w:pStyle w:val="TableParagraph"/>
              <w:spacing w:before="98"/>
              <w:ind w:right="92"/>
              <w:jc w:val="right"/>
              <w:rPr>
                <w:rFonts w:ascii="Liberation Sans Narrow"/>
                <w:sz w:val="18"/>
              </w:rPr>
            </w:pPr>
            <w:r>
              <w:rPr>
                <w:rFonts w:ascii="Liberation Sans Narrow"/>
                <w:sz w:val="18"/>
              </w:rPr>
              <w:t>1.011.763.400</w:t>
            </w:r>
          </w:p>
        </w:tc>
        <w:tc>
          <w:tcPr>
            <w:tcW w:w="1255" w:type="dxa"/>
          </w:tcPr>
          <w:p>
            <w:pPr>
              <w:pStyle w:val="TableParagraph"/>
              <w:spacing w:before="98"/>
              <w:ind w:right="95"/>
              <w:jc w:val="right"/>
              <w:rPr>
                <w:rFonts w:ascii="Liberation Sans Narrow"/>
                <w:sz w:val="18"/>
              </w:rPr>
            </w:pPr>
            <w:r>
              <w:rPr>
                <w:rFonts w:ascii="Liberation Sans Narrow"/>
                <w:sz w:val="18"/>
              </w:rPr>
              <w:t>1.374.035.896</w:t>
            </w:r>
          </w:p>
        </w:tc>
      </w:tr>
      <w:tr>
        <w:trPr>
          <w:trHeight w:val="413" w:hRule="atLeast"/>
        </w:trPr>
        <w:tc>
          <w:tcPr>
            <w:tcW w:w="300" w:type="dxa"/>
          </w:tcPr>
          <w:p>
            <w:pPr>
              <w:pStyle w:val="TableParagraph"/>
              <w:spacing w:before="102"/>
              <w:ind w:right="1"/>
              <w:jc w:val="center"/>
              <w:rPr>
                <w:rFonts w:ascii="Liberation Sans Narrow"/>
                <w:sz w:val="18"/>
              </w:rPr>
            </w:pPr>
            <w:r>
              <w:rPr>
                <w:rFonts w:ascii="Liberation Sans Narrow"/>
                <w:sz w:val="18"/>
              </w:rPr>
              <w:t>2</w:t>
            </w:r>
          </w:p>
        </w:tc>
        <w:tc>
          <w:tcPr>
            <w:tcW w:w="2269" w:type="dxa"/>
          </w:tcPr>
          <w:p>
            <w:pPr>
              <w:pStyle w:val="TableParagraph"/>
              <w:spacing w:line="208" w:lineRule="exact"/>
              <w:ind w:left="103" w:right="149"/>
              <w:rPr>
                <w:rFonts w:ascii="Liberation Sans Narrow"/>
                <w:sz w:val="18"/>
              </w:rPr>
            </w:pPr>
            <w:r>
              <w:rPr>
                <w:rFonts w:ascii="Liberation Sans Narrow"/>
                <w:sz w:val="18"/>
              </w:rPr>
              <w:t>Pengadaan bangunan gedung tempat tinggal</w:t>
            </w:r>
          </w:p>
        </w:tc>
        <w:tc>
          <w:tcPr>
            <w:tcW w:w="1308" w:type="dxa"/>
          </w:tcPr>
          <w:p>
            <w:pPr>
              <w:pStyle w:val="TableParagraph"/>
              <w:rPr>
                <w:sz w:val="18"/>
              </w:rPr>
            </w:pPr>
          </w:p>
        </w:tc>
        <w:tc>
          <w:tcPr>
            <w:tcW w:w="1524" w:type="dxa"/>
          </w:tcPr>
          <w:p>
            <w:pPr>
              <w:pStyle w:val="TableParagraph"/>
              <w:rPr>
                <w:sz w:val="18"/>
              </w:rPr>
            </w:pPr>
          </w:p>
        </w:tc>
        <w:tc>
          <w:tcPr>
            <w:tcW w:w="611" w:type="dxa"/>
          </w:tcPr>
          <w:p>
            <w:pPr>
              <w:pStyle w:val="TableParagraph"/>
              <w:rPr>
                <w:sz w:val="18"/>
              </w:rPr>
            </w:pPr>
          </w:p>
        </w:tc>
        <w:tc>
          <w:tcPr>
            <w:tcW w:w="1311" w:type="dxa"/>
          </w:tcPr>
          <w:p>
            <w:pPr>
              <w:pStyle w:val="TableParagraph"/>
              <w:rPr>
                <w:sz w:val="18"/>
              </w:rPr>
            </w:pPr>
          </w:p>
        </w:tc>
        <w:tc>
          <w:tcPr>
            <w:tcW w:w="1255" w:type="dxa"/>
          </w:tcPr>
          <w:p>
            <w:pPr>
              <w:pStyle w:val="TableParagraph"/>
              <w:rPr>
                <w:sz w:val="18"/>
              </w:rPr>
            </w:pPr>
          </w:p>
        </w:tc>
      </w:tr>
      <w:tr>
        <w:trPr>
          <w:trHeight w:val="208" w:hRule="atLeast"/>
        </w:trPr>
        <w:tc>
          <w:tcPr>
            <w:tcW w:w="2569" w:type="dxa"/>
            <w:gridSpan w:val="2"/>
            <w:shd w:val="clear" w:color="auto" w:fill="D9D9D9"/>
          </w:tcPr>
          <w:p>
            <w:pPr>
              <w:pStyle w:val="TableParagraph"/>
              <w:spacing w:line="188" w:lineRule="exact"/>
              <w:ind w:left="1001" w:right="1001"/>
              <w:jc w:val="center"/>
              <w:rPr>
                <w:rFonts w:ascii="Liberation Sans Narrow"/>
                <w:b/>
                <w:sz w:val="18"/>
              </w:rPr>
            </w:pPr>
            <w:r>
              <w:rPr>
                <w:rFonts w:ascii="Liberation Sans Narrow"/>
                <w:b/>
                <w:sz w:val="18"/>
              </w:rPr>
              <w:t>Jumlah</w:t>
            </w:r>
          </w:p>
        </w:tc>
        <w:tc>
          <w:tcPr>
            <w:tcW w:w="1308" w:type="dxa"/>
            <w:shd w:val="clear" w:color="auto" w:fill="D7D7D7"/>
          </w:tcPr>
          <w:p>
            <w:pPr>
              <w:pStyle w:val="TableParagraph"/>
              <w:spacing w:line="188" w:lineRule="exact"/>
              <w:ind w:right="95"/>
              <w:jc w:val="right"/>
              <w:rPr>
                <w:rFonts w:ascii="Liberation Sans Narrow"/>
                <w:sz w:val="18"/>
              </w:rPr>
            </w:pPr>
            <w:r>
              <w:rPr>
                <w:rFonts w:ascii="Liberation Sans Narrow"/>
                <w:sz w:val="18"/>
              </w:rPr>
              <w:t>2.639.791.256</w:t>
            </w:r>
          </w:p>
        </w:tc>
        <w:tc>
          <w:tcPr>
            <w:tcW w:w="1524" w:type="dxa"/>
            <w:shd w:val="clear" w:color="auto" w:fill="D7D7D7"/>
          </w:tcPr>
          <w:p>
            <w:pPr>
              <w:pStyle w:val="TableParagraph"/>
              <w:spacing w:line="188" w:lineRule="exact"/>
              <w:ind w:right="99"/>
              <w:jc w:val="right"/>
              <w:rPr>
                <w:rFonts w:ascii="Liberation Sans Narrow"/>
                <w:sz w:val="18"/>
              </w:rPr>
            </w:pPr>
            <w:r>
              <w:rPr>
                <w:rFonts w:ascii="Liberation Sans Narrow"/>
                <w:sz w:val="18"/>
              </w:rPr>
              <w:t>2.385.799.296</w:t>
            </w:r>
          </w:p>
        </w:tc>
        <w:tc>
          <w:tcPr>
            <w:tcW w:w="611" w:type="dxa"/>
            <w:shd w:val="clear" w:color="auto" w:fill="D7D7D7"/>
          </w:tcPr>
          <w:p>
            <w:pPr>
              <w:pStyle w:val="TableParagraph"/>
              <w:spacing w:line="188" w:lineRule="exact"/>
              <w:ind w:left="112" w:right="79"/>
              <w:jc w:val="center"/>
              <w:rPr>
                <w:rFonts w:ascii="Liberation Sans Narrow"/>
                <w:sz w:val="18"/>
              </w:rPr>
            </w:pPr>
            <w:r>
              <w:rPr>
                <w:rFonts w:ascii="Liberation Sans Narrow"/>
                <w:sz w:val="18"/>
              </w:rPr>
              <w:t>90,38</w:t>
            </w:r>
          </w:p>
        </w:tc>
        <w:tc>
          <w:tcPr>
            <w:tcW w:w="1311" w:type="dxa"/>
            <w:shd w:val="clear" w:color="auto" w:fill="D7D7D7"/>
          </w:tcPr>
          <w:p>
            <w:pPr>
              <w:pStyle w:val="TableParagraph"/>
              <w:spacing w:line="188" w:lineRule="exact"/>
              <w:ind w:right="92"/>
              <w:jc w:val="right"/>
              <w:rPr>
                <w:rFonts w:ascii="Liberation Sans Narrow"/>
                <w:sz w:val="18"/>
              </w:rPr>
            </w:pPr>
            <w:r>
              <w:rPr>
                <w:rFonts w:ascii="Liberation Sans Narrow"/>
                <w:sz w:val="18"/>
              </w:rPr>
              <w:t>1.011.763.400</w:t>
            </w:r>
          </w:p>
        </w:tc>
        <w:tc>
          <w:tcPr>
            <w:tcW w:w="1255" w:type="dxa"/>
            <w:shd w:val="clear" w:color="auto" w:fill="D7D7D7"/>
          </w:tcPr>
          <w:p>
            <w:pPr>
              <w:pStyle w:val="TableParagraph"/>
              <w:spacing w:line="188" w:lineRule="exact"/>
              <w:ind w:right="95"/>
              <w:jc w:val="right"/>
              <w:rPr>
                <w:rFonts w:ascii="Liberation Sans Narrow"/>
                <w:sz w:val="18"/>
              </w:rPr>
            </w:pPr>
            <w:r>
              <w:rPr>
                <w:rFonts w:ascii="Liberation Sans Narrow"/>
                <w:sz w:val="18"/>
              </w:rPr>
              <w:t>1.374.035.896</w:t>
            </w:r>
          </w:p>
        </w:tc>
      </w:tr>
    </w:tbl>
    <w:p>
      <w:pPr>
        <w:pStyle w:val="Heading2"/>
        <w:tabs>
          <w:tab w:pos="4149" w:val="left" w:leader="none"/>
        </w:tabs>
        <w:spacing w:before="119"/>
        <w:ind w:left="2533"/>
      </w:pPr>
      <w:r>
        <w:rPr/>
        <w:t>V.1.b.2)d)</w:t>
        <w:tab/>
        <w:t>BM-Jalan, Irigasi, dan</w:t>
      </w:r>
      <w:r>
        <w:rPr>
          <w:spacing w:val="-1"/>
        </w:rPr>
        <w:t> </w:t>
      </w:r>
      <w:r>
        <w:rPr/>
        <w:t>Jaringan</w:t>
      </w:r>
    </w:p>
    <w:p>
      <w:pPr>
        <w:pStyle w:val="BodyText"/>
        <w:spacing w:before="115"/>
        <w:ind w:left="2817" w:right="1490"/>
        <w:jc w:val="both"/>
      </w:pPr>
      <w:r>
        <w:rPr/>
        <w:t>Realisasi BM-Jalan, Irigasi, dan Jaringan pada TA 2021 sebesar Rp597582900 atau 99,79 % dari anggarannya sebesar Rp 598.800.000 atau 100,00% dari realisasi TA 2020 sebesar Rp 598.800.000. dengan rincian sebagai berikut:</w:t>
      </w:r>
    </w:p>
    <w:p>
      <w:pPr>
        <w:pStyle w:val="BodyText"/>
        <w:spacing w:before="10"/>
        <w:rPr>
          <w:sz w:val="10"/>
        </w:rPr>
      </w:pPr>
    </w:p>
    <w:tbl>
      <w:tblPr>
        <w:tblW w:w="0" w:type="auto"/>
        <w:jc w:val="left"/>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
        <w:gridCol w:w="2097"/>
        <w:gridCol w:w="1317"/>
        <w:gridCol w:w="1317"/>
        <w:gridCol w:w="620"/>
        <w:gridCol w:w="1328"/>
        <w:gridCol w:w="1328"/>
      </w:tblGrid>
      <w:tr>
        <w:trPr>
          <w:trHeight w:val="205" w:hRule="atLeast"/>
        </w:trPr>
        <w:tc>
          <w:tcPr>
            <w:tcW w:w="2538" w:type="dxa"/>
            <w:gridSpan w:val="2"/>
            <w:vMerge w:val="restart"/>
            <w:shd w:val="clear" w:color="auto" w:fill="D9D9D9"/>
          </w:tcPr>
          <w:p>
            <w:pPr>
              <w:pStyle w:val="TableParagraph"/>
              <w:spacing w:before="10"/>
              <w:rPr>
                <w:sz w:val="17"/>
              </w:rPr>
            </w:pPr>
          </w:p>
          <w:p>
            <w:pPr>
              <w:pStyle w:val="TableParagraph"/>
              <w:spacing w:before="1"/>
              <w:ind w:left="195"/>
              <w:rPr>
                <w:rFonts w:ascii="Liberation Sans Narrow"/>
                <w:b/>
                <w:sz w:val="18"/>
              </w:rPr>
            </w:pPr>
            <w:r>
              <w:rPr>
                <w:rFonts w:ascii="Liberation Sans Narrow"/>
                <w:b/>
                <w:sz w:val="18"/>
              </w:rPr>
              <w:t>BM-Jalan, Irigasi dan Jaringan</w:t>
            </w:r>
          </w:p>
        </w:tc>
        <w:tc>
          <w:tcPr>
            <w:tcW w:w="3254" w:type="dxa"/>
            <w:gridSpan w:val="3"/>
            <w:shd w:val="clear" w:color="auto" w:fill="D9D9D9"/>
          </w:tcPr>
          <w:p>
            <w:pPr>
              <w:pStyle w:val="TableParagraph"/>
              <w:spacing w:line="186" w:lineRule="exact"/>
              <w:ind w:left="1317" w:right="1319"/>
              <w:jc w:val="center"/>
              <w:rPr>
                <w:rFonts w:ascii="Liberation Sans Narrow"/>
                <w:b/>
                <w:sz w:val="18"/>
              </w:rPr>
            </w:pPr>
            <w:r>
              <w:rPr>
                <w:rFonts w:ascii="Liberation Sans Narrow"/>
                <w:b/>
                <w:sz w:val="18"/>
              </w:rPr>
              <w:t>TA 2021</w:t>
            </w:r>
          </w:p>
        </w:tc>
        <w:tc>
          <w:tcPr>
            <w:tcW w:w="1328" w:type="dxa"/>
            <w:shd w:val="clear" w:color="auto" w:fill="D9D9D9"/>
          </w:tcPr>
          <w:p>
            <w:pPr>
              <w:pStyle w:val="TableParagraph"/>
              <w:spacing w:line="186" w:lineRule="exact"/>
              <w:ind w:left="373"/>
              <w:rPr>
                <w:rFonts w:ascii="Liberation Sans Narrow"/>
                <w:b/>
                <w:sz w:val="18"/>
              </w:rPr>
            </w:pPr>
            <w:r>
              <w:rPr>
                <w:rFonts w:ascii="Liberation Sans Narrow"/>
                <w:b/>
                <w:sz w:val="18"/>
              </w:rPr>
              <w:t>TA 2020</w:t>
            </w:r>
          </w:p>
        </w:tc>
        <w:tc>
          <w:tcPr>
            <w:tcW w:w="1328" w:type="dxa"/>
            <w:vMerge w:val="restart"/>
            <w:shd w:val="clear" w:color="auto" w:fill="D9D9D9"/>
          </w:tcPr>
          <w:p>
            <w:pPr>
              <w:pStyle w:val="TableParagraph"/>
              <w:spacing w:line="237" w:lineRule="auto" w:before="108"/>
              <w:ind w:left="509" w:right="167" w:hanging="248"/>
              <w:rPr>
                <w:rFonts w:ascii="Liberation Sans Narrow"/>
                <w:b/>
                <w:sz w:val="18"/>
              </w:rPr>
            </w:pPr>
            <w:r>
              <w:rPr>
                <w:rFonts w:ascii="Liberation Sans Narrow"/>
                <w:b/>
                <w:sz w:val="18"/>
              </w:rPr>
              <w:t>Naik (Turun) (Rp)</w:t>
            </w:r>
          </w:p>
        </w:tc>
      </w:tr>
      <w:tr>
        <w:trPr>
          <w:trHeight w:val="414" w:hRule="atLeast"/>
        </w:trPr>
        <w:tc>
          <w:tcPr>
            <w:tcW w:w="2538" w:type="dxa"/>
            <w:gridSpan w:val="2"/>
            <w:vMerge/>
            <w:tcBorders>
              <w:top w:val="nil"/>
            </w:tcBorders>
            <w:shd w:val="clear" w:color="auto" w:fill="D9D9D9"/>
          </w:tcPr>
          <w:p>
            <w:pPr>
              <w:rPr>
                <w:sz w:val="2"/>
                <w:szCs w:val="2"/>
              </w:rPr>
            </w:pPr>
          </w:p>
        </w:tc>
        <w:tc>
          <w:tcPr>
            <w:tcW w:w="1317" w:type="dxa"/>
            <w:shd w:val="clear" w:color="auto" w:fill="D9D9D9"/>
          </w:tcPr>
          <w:p>
            <w:pPr>
              <w:pStyle w:val="TableParagraph"/>
              <w:spacing w:line="204" w:lineRule="exact" w:before="3"/>
              <w:ind w:left="502" w:right="256" w:hanging="160"/>
              <w:rPr>
                <w:rFonts w:ascii="Liberation Sans Narrow"/>
                <w:b/>
                <w:sz w:val="18"/>
              </w:rPr>
            </w:pPr>
            <w:r>
              <w:rPr>
                <w:rFonts w:ascii="Liberation Sans Narrow"/>
                <w:b/>
                <w:sz w:val="18"/>
              </w:rPr>
              <w:t>Anggaran (Rp)</w:t>
            </w:r>
          </w:p>
        </w:tc>
        <w:tc>
          <w:tcPr>
            <w:tcW w:w="1317" w:type="dxa"/>
            <w:shd w:val="clear" w:color="auto" w:fill="D9D9D9"/>
          </w:tcPr>
          <w:p>
            <w:pPr>
              <w:pStyle w:val="TableParagraph"/>
              <w:spacing w:before="98"/>
              <w:ind w:right="123"/>
              <w:jc w:val="right"/>
              <w:rPr>
                <w:rFonts w:ascii="Liberation Sans Narrow"/>
                <w:b/>
                <w:sz w:val="18"/>
              </w:rPr>
            </w:pPr>
            <w:r>
              <w:rPr>
                <w:rFonts w:ascii="Liberation Sans Narrow"/>
                <w:b/>
                <w:sz w:val="18"/>
              </w:rPr>
              <w:t>Realisasi (Rp)</w:t>
            </w:r>
          </w:p>
        </w:tc>
        <w:tc>
          <w:tcPr>
            <w:tcW w:w="620" w:type="dxa"/>
            <w:shd w:val="clear" w:color="auto" w:fill="D9D9D9"/>
          </w:tcPr>
          <w:p>
            <w:pPr>
              <w:pStyle w:val="TableParagraph"/>
              <w:spacing w:before="98"/>
              <w:ind w:left="276"/>
              <w:rPr>
                <w:rFonts w:ascii="Liberation Sans Narrow"/>
                <w:b/>
                <w:sz w:val="18"/>
              </w:rPr>
            </w:pPr>
            <w:r>
              <w:rPr>
                <w:rFonts w:ascii="Liberation Sans Narrow"/>
                <w:b/>
                <w:sz w:val="18"/>
              </w:rPr>
              <w:t>%</w:t>
            </w:r>
          </w:p>
        </w:tc>
        <w:tc>
          <w:tcPr>
            <w:tcW w:w="1328" w:type="dxa"/>
            <w:shd w:val="clear" w:color="auto" w:fill="D9D9D9"/>
          </w:tcPr>
          <w:p>
            <w:pPr>
              <w:pStyle w:val="TableParagraph"/>
              <w:spacing w:before="98"/>
              <w:ind w:right="126"/>
              <w:jc w:val="right"/>
              <w:rPr>
                <w:rFonts w:ascii="Liberation Sans Narrow"/>
                <w:b/>
                <w:sz w:val="18"/>
              </w:rPr>
            </w:pPr>
            <w:r>
              <w:rPr>
                <w:rFonts w:ascii="Liberation Sans Narrow"/>
                <w:b/>
                <w:sz w:val="18"/>
              </w:rPr>
              <w:t>Realisasi (Rp)</w:t>
            </w:r>
          </w:p>
        </w:tc>
        <w:tc>
          <w:tcPr>
            <w:tcW w:w="1328" w:type="dxa"/>
            <w:vMerge/>
            <w:tcBorders>
              <w:top w:val="nil"/>
            </w:tcBorders>
            <w:shd w:val="clear" w:color="auto" w:fill="D9D9D9"/>
          </w:tcPr>
          <w:p>
            <w:pPr>
              <w:rPr>
                <w:sz w:val="2"/>
                <w:szCs w:val="2"/>
              </w:rPr>
            </w:pPr>
          </w:p>
        </w:tc>
      </w:tr>
      <w:tr>
        <w:trPr>
          <w:trHeight w:val="206" w:hRule="atLeast"/>
        </w:trPr>
        <w:tc>
          <w:tcPr>
            <w:tcW w:w="441" w:type="dxa"/>
          </w:tcPr>
          <w:p>
            <w:pPr>
              <w:pStyle w:val="TableParagraph"/>
              <w:spacing w:line="186" w:lineRule="exact"/>
              <w:ind w:left="1"/>
              <w:jc w:val="center"/>
              <w:rPr>
                <w:rFonts w:ascii="Liberation Sans Narrow"/>
                <w:sz w:val="18"/>
              </w:rPr>
            </w:pPr>
            <w:r>
              <w:rPr>
                <w:rFonts w:ascii="Liberation Sans Narrow"/>
                <w:sz w:val="18"/>
              </w:rPr>
              <w:t>1</w:t>
            </w:r>
          </w:p>
        </w:tc>
        <w:tc>
          <w:tcPr>
            <w:tcW w:w="2097" w:type="dxa"/>
          </w:tcPr>
          <w:p>
            <w:pPr>
              <w:pStyle w:val="TableParagraph"/>
              <w:spacing w:line="186" w:lineRule="exact"/>
              <w:ind w:left="106"/>
              <w:rPr>
                <w:rFonts w:ascii="Liberation Sans Narrow"/>
                <w:sz w:val="18"/>
              </w:rPr>
            </w:pPr>
            <w:r>
              <w:rPr>
                <w:rFonts w:ascii="Liberation Sans Narrow"/>
                <w:sz w:val="18"/>
              </w:rPr>
              <w:t>BM-Konstruksi Jalan</w:t>
            </w:r>
          </w:p>
        </w:tc>
        <w:tc>
          <w:tcPr>
            <w:tcW w:w="1317" w:type="dxa"/>
          </w:tcPr>
          <w:p>
            <w:pPr>
              <w:pStyle w:val="TableParagraph"/>
              <w:spacing w:line="186" w:lineRule="exact"/>
              <w:ind w:right="101"/>
              <w:jc w:val="right"/>
              <w:rPr>
                <w:rFonts w:ascii="Liberation Sans Narrow"/>
                <w:sz w:val="18"/>
              </w:rPr>
            </w:pPr>
            <w:r>
              <w:rPr>
                <w:rFonts w:ascii="Liberation Sans Narrow"/>
                <w:sz w:val="18"/>
              </w:rPr>
              <w:t>199.600.000</w:t>
            </w:r>
          </w:p>
        </w:tc>
        <w:tc>
          <w:tcPr>
            <w:tcW w:w="1317" w:type="dxa"/>
          </w:tcPr>
          <w:p>
            <w:pPr>
              <w:pStyle w:val="TableParagraph"/>
              <w:spacing w:line="186" w:lineRule="exact"/>
              <w:ind w:right="102"/>
              <w:jc w:val="right"/>
              <w:rPr>
                <w:rFonts w:ascii="Liberation Sans Narrow"/>
                <w:sz w:val="18"/>
              </w:rPr>
            </w:pPr>
            <w:r>
              <w:rPr>
                <w:rFonts w:ascii="Liberation Sans Narrow"/>
                <w:sz w:val="18"/>
              </w:rPr>
              <w:t>199.317.200</w:t>
            </w:r>
          </w:p>
        </w:tc>
        <w:tc>
          <w:tcPr>
            <w:tcW w:w="620" w:type="dxa"/>
          </w:tcPr>
          <w:p>
            <w:pPr>
              <w:pStyle w:val="TableParagraph"/>
              <w:spacing w:line="186" w:lineRule="exact"/>
              <w:ind w:right="97"/>
              <w:jc w:val="right"/>
              <w:rPr>
                <w:rFonts w:ascii="Liberation Sans Narrow"/>
                <w:sz w:val="18"/>
              </w:rPr>
            </w:pPr>
            <w:r>
              <w:rPr>
                <w:rFonts w:ascii="Liberation Sans Narrow"/>
                <w:sz w:val="18"/>
              </w:rPr>
              <w:t>99,86</w:t>
            </w:r>
          </w:p>
        </w:tc>
        <w:tc>
          <w:tcPr>
            <w:tcW w:w="1328" w:type="dxa"/>
          </w:tcPr>
          <w:p>
            <w:pPr>
              <w:pStyle w:val="TableParagraph"/>
              <w:spacing w:line="186" w:lineRule="exact"/>
              <w:ind w:right="100"/>
              <w:jc w:val="right"/>
              <w:rPr>
                <w:rFonts w:ascii="Liberation Sans Narrow"/>
                <w:sz w:val="18"/>
              </w:rPr>
            </w:pPr>
            <w:r>
              <w:rPr>
                <w:rFonts w:ascii="Liberation Sans Narrow"/>
                <w:sz w:val="18"/>
              </w:rPr>
              <w:t>0</w:t>
            </w:r>
          </w:p>
        </w:tc>
        <w:tc>
          <w:tcPr>
            <w:tcW w:w="1328" w:type="dxa"/>
          </w:tcPr>
          <w:p>
            <w:pPr>
              <w:pStyle w:val="TableParagraph"/>
              <w:spacing w:line="186" w:lineRule="exact"/>
              <w:ind w:right="101"/>
              <w:jc w:val="right"/>
              <w:rPr>
                <w:rFonts w:ascii="Liberation Sans Narrow"/>
                <w:sz w:val="18"/>
              </w:rPr>
            </w:pPr>
            <w:r>
              <w:rPr>
                <w:rFonts w:ascii="Liberation Sans Narrow"/>
                <w:sz w:val="18"/>
              </w:rPr>
              <w:t>199.317.200</w:t>
            </w:r>
          </w:p>
        </w:tc>
      </w:tr>
      <w:tr>
        <w:trPr>
          <w:trHeight w:val="206" w:hRule="atLeast"/>
        </w:trPr>
        <w:tc>
          <w:tcPr>
            <w:tcW w:w="441" w:type="dxa"/>
          </w:tcPr>
          <w:p>
            <w:pPr>
              <w:pStyle w:val="TableParagraph"/>
              <w:spacing w:line="186" w:lineRule="exact"/>
              <w:ind w:left="1"/>
              <w:jc w:val="center"/>
              <w:rPr>
                <w:rFonts w:ascii="Liberation Sans Narrow"/>
                <w:sz w:val="18"/>
              </w:rPr>
            </w:pPr>
            <w:r>
              <w:rPr>
                <w:rFonts w:ascii="Liberation Sans Narrow"/>
                <w:sz w:val="18"/>
              </w:rPr>
              <w:t>2</w:t>
            </w:r>
          </w:p>
        </w:tc>
        <w:tc>
          <w:tcPr>
            <w:tcW w:w="2097" w:type="dxa"/>
          </w:tcPr>
          <w:p>
            <w:pPr>
              <w:pStyle w:val="TableParagraph"/>
              <w:spacing w:line="186" w:lineRule="exact"/>
              <w:ind w:left="106"/>
              <w:rPr>
                <w:rFonts w:ascii="Liberation Sans Narrow"/>
                <w:sz w:val="18"/>
              </w:rPr>
            </w:pPr>
            <w:r>
              <w:rPr>
                <w:rFonts w:ascii="Liberation Sans Narrow"/>
                <w:sz w:val="18"/>
              </w:rPr>
              <w:t>BM-Konstruksi Jembatan</w:t>
            </w:r>
          </w:p>
        </w:tc>
        <w:tc>
          <w:tcPr>
            <w:tcW w:w="1317" w:type="dxa"/>
          </w:tcPr>
          <w:p>
            <w:pPr>
              <w:pStyle w:val="TableParagraph"/>
              <w:spacing w:line="186" w:lineRule="exact"/>
              <w:ind w:right="104"/>
              <w:jc w:val="right"/>
              <w:rPr>
                <w:rFonts w:ascii="Liberation Sans Narrow"/>
                <w:sz w:val="18"/>
              </w:rPr>
            </w:pPr>
            <w:r>
              <w:rPr>
                <w:rFonts w:ascii="Liberation Sans Narrow"/>
                <w:sz w:val="18"/>
              </w:rPr>
              <w:t>0</w:t>
            </w:r>
          </w:p>
        </w:tc>
        <w:tc>
          <w:tcPr>
            <w:tcW w:w="1317" w:type="dxa"/>
          </w:tcPr>
          <w:p>
            <w:pPr>
              <w:pStyle w:val="TableParagraph"/>
              <w:spacing w:line="186" w:lineRule="exact"/>
              <w:ind w:right="105"/>
              <w:jc w:val="right"/>
              <w:rPr>
                <w:rFonts w:ascii="Liberation Sans Narrow"/>
                <w:sz w:val="18"/>
              </w:rPr>
            </w:pPr>
            <w:r>
              <w:rPr>
                <w:rFonts w:ascii="Liberation Sans Narrow"/>
                <w:sz w:val="18"/>
              </w:rPr>
              <w:t>0</w:t>
            </w:r>
          </w:p>
        </w:tc>
        <w:tc>
          <w:tcPr>
            <w:tcW w:w="620" w:type="dxa"/>
          </w:tcPr>
          <w:p>
            <w:pPr>
              <w:pStyle w:val="TableParagraph"/>
              <w:spacing w:line="186" w:lineRule="exact"/>
              <w:ind w:right="97"/>
              <w:jc w:val="right"/>
              <w:rPr>
                <w:rFonts w:ascii="Liberation Sans Narrow"/>
                <w:sz w:val="18"/>
              </w:rPr>
            </w:pPr>
            <w:r>
              <w:rPr>
                <w:rFonts w:ascii="Liberation Sans Narrow"/>
                <w:sz w:val="18"/>
              </w:rPr>
              <w:t>0.00</w:t>
            </w:r>
          </w:p>
        </w:tc>
        <w:tc>
          <w:tcPr>
            <w:tcW w:w="1328" w:type="dxa"/>
          </w:tcPr>
          <w:p>
            <w:pPr>
              <w:pStyle w:val="TableParagraph"/>
              <w:spacing w:line="186" w:lineRule="exact"/>
              <w:ind w:right="100"/>
              <w:jc w:val="right"/>
              <w:rPr>
                <w:rFonts w:ascii="Liberation Sans Narrow"/>
                <w:sz w:val="18"/>
              </w:rPr>
            </w:pPr>
            <w:r>
              <w:rPr>
                <w:rFonts w:ascii="Liberation Sans Narrow"/>
                <w:sz w:val="18"/>
              </w:rPr>
              <w:t>0</w:t>
            </w:r>
          </w:p>
        </w:tc>
        <w:tc>
          <w:tcPr>
            <w:tcW w:w="1328" w:type="dxa"/>
          </w:tcPr>
          <w:p>
            <w:pPr>
              <w:pStyle w:val="TableParagraph"/>
              <w:spacing w:line="186" w:lineRule="exact"/>
              <w:ind w:right="103"/>
              <w:jc w:val="right"/>
              <w:rPr>
                <w:rFonts w:ascii="Liberation Sans Narrow"/>
                <w:sz w:val="18"/>
              </w:rPr>
            </w:pPr>
            <w:r>
              <w:rPr>
                <w:rFonts w:ascii="Liberation Sans Narrow"/>
                <w:sz w:val="18"/>
              </w:rPr>
              <w:t>0</w:t>
            </w:r>
          </w:p>
        </w:tc>
      </w:tr>
      <w:tr>
        <w:trPr>
          <w:trHeight w:val="413" w:hRule="atLeast"/>
        </w:trPr>
        <w:tc>
          <w:tcPr>
            <w:tcW w:w="441" w:type="dxa"/>
          </w:tcPr>
          <w:p>
            <w:pPr>
              <w:pStyle w:val="TableParagraph"/>
              <w:spacing w:before="102"/>
              <w:ind w:left="1"/>
              <w:jc w:val="center"/>
              <w:rPr>
                <w:rFonts w:ascii="Liberation Sans Narrow"/>
                <w:sz w:val="18"/>
              </w:rPr>
            </w:pPr>
            <w:r>
              <w:rPr>
                <w:rFonts w:ascii="Liberation Sans Narrow"/>
                <w:sz w:val="18"/>
              </w:rPr>
              <w:t>3</w:t>
            </w:r>
          </w:p>
        </w:tc>
        <w:tc>
          <w:tcPr>
            <w:tcW w:w="2097" w:type="dxa"/>
          </w:tcPr>
          <w:p>
            <w:pPr>
              <w:pStyle w:val="TableParagraph"/>
              <w:spacing w:line="204" w:lineRule="exact" w:before="3"/>
              <w:ind w:left="106" w:right="270"/>
              <w:rPr>
                <w:rFonts w:ascii="Liberation Sans Narrow"/>
                <w:sz w:val="18"/>
              </w:rPr>
            </w:pPr>
            <w:r>
              <w:rPr>
                <w:rFonts w:ascii="Liberation Sans Narrow"/>
                <w:sz w:val="18"/>
              </w:rPr>
              <w:t>Pengadaan Bangunan Air Irigasi</w:t>
            </w:r>
          </w:p>
        </w:tc>
        <w:tc>
          <w:tcPr>
            <w:tcW w:w="1317" w:type="dxa"/>
          </w:tcPr>
          <w:p>
            <w:pPr>
              <w:pStyle w:val="TableParagraph"/>
              <w:spacing w:before="102"/>
              <w:ind w:right="104"/>
              <w:jc w:val="right"/>
              <w:rPr>
                <w:rFonts w:ascii="Liberation Sans Narrow"/>
                <w:sz w:val="18"/>
              </w:rPr>
            </w:pPr>
            <w:r>
              <w:rPr>
                <w:rFonts w:ascii="Liberation Sans Narrow"/>
                <w:sz w:val="18"/>
              </w:rPr>
              <w:t>0</w:t>
            </w:r>
          </w:p>
        </w:tc>
        <w:tc>
          <w:tcPr>
            <w:tcW w:w="1317" w:type="dxa"/>
          </w:tcPr>
          <w:p>
            <w:pPr>
              <w:pStyle w:val="TableParagraph"/>
              <w:spacing w:before="102"/>
              <w:ind w:right="105"/>
              <w:jc w:val="right"/>
              <w:rPr>
                <w:rFonts w:ascii="Liberation Sans Narrow"/>
                <w:sz w:val="18"/>
              </w:rPr>
            </w:pPr>
            <w:r>
              <w:rPr>
                <w:rFonts w:ascii="Liberation Sans Narrow"/>
                <w:sz w:val="18"/>
              </w:rPr>
              <w:t>0</w:t>
            </w:r>
          </w:p>
        </w:tc>
        <w:tc>
          <w:tcPr>
            <w:tcW w:w="620" w:type="dxa"/>
          </w:tcPr>
          <w:p>
            <w:pPr>
              <w:pStyle w:val="TableParagraph"/>
              <w:spacing w:before="102"/>
              <w:ind w:right="97"/>
              <w:jc w:val="right"/>
              <w:rPr>
                <w:rFonts w:ascii="Liberation Sans Narrow"/>
                <w:sz w:val="18"/>
              </w:rPr>
            </w:pPr>
            <w:r>
              <w:rPr>
                <w:rFonts w:ascii="Liberation Sans Narrow"/>
                <w:sz w:val="18"/>
              </w:rPr>
              <w:t>0.00</w:t>
            </w:r>
          </w:p>
        </w:tc>
        <w:tc>
          <w:tcPr>
            <w:tcW w:w="1328" w:type="dxa"/>
          </w:tcPr>
          <w:p>
            <w:pPr>
              <w:pStyle w:val="TableParagraph"/>
              <w:spacing w:before="102"/>
              <w:ind w:right="100"/>
              <w:jc w:val="right"/>
              <w:rPr>
                <w:rFonts w:ascii="Liberation Sans Narrow"/>
                <w:sz w:val="18"/>
              </w:rPr>
            </w:pPr>
            <w:r>
              <w:rPr>
                <w:rFonts w:ascii="Liberation Sans Narrow"/>
                <w:sz w:val="18"/>
              </w:rPr>
              <w:t>0</w:t>
            </w:r>
          </w:p>
        </w:tc>
        <w:tc>
          <w:tcPr>
            <w:tcW w:w="1328" w:type="dxa"/>
          </w:tcPr>
          <w:p>
            <w:pPr>
              <w:pStyle w:val="TableParagraph"/>
              <w:spacing w:before="102"/>
              <w:ind w:right="103"/>
              <w:jc w:val="right"/>
              <w:rPr>
                <w:rFonts w:ascii="Liberation Sans Narrow"/>
                <w:sz w:val="18"/>
              </w:rPr>
            </w:pPr>
            <w:r>
              <w:rPr>
                <w:rFonts w:ascii="Liberation Sans Narrow"/>
                <w:sz w:val="18"/>
              </w:rPr>
              <w:t>0</w:t>
            </w:r>
          </w:p>
        </w:tc>
      </w:tr>
      <w:tr>
        <w:trPr>
          <w:trHeight w:val="618" w:hRule="atLeast"/>
        </w:trPr>
        <w:tc>
          <w:tcPr>
            <w:tcW w:w="441" w:type="dxa"/>
          </w:tcPr>
          <w:p>
            <w:pPr>
              <w:pStyle w:val="TableParagraph"/>
              <w:spacing w:before="7"/>
              <w:rPr>
                <w:sz w:val="17"/>
              </w:rPr>
            </w:pPr>
          </w:p>
          <w:p>
            <w:pPr>
              <w:pStyle w:val="TableParagraph"/>
              <w:ind w:left="1"/>
              <w:jc w:val="center"/>
              <w:rPr>
                <w:rFonts w:ascii="Liberation Sans Narrow"/>
                <w:sz w:val="18"/>
              </w:rPr>
            </w:pPr>
            <w:r>
              <w:rPr>
                <w:rFonts w:ascii="Liberation Sans Narrow"/>
                <w:sz w:val="18"/>
              </w:rPr>
              <w:t>4</w:t>
            </w:r>
          </w:p>
        </w:tc>
        <w:tc>
          <w:tcPr>
            <w:tcW w:w="2097" w:type="dxa"/>
          </w:tcPr>
          <w:p>
            <w:pPr>
              <w:pStyle w:val="TableParagraph"/>
              <w:spacing w:line="201" w:lineRule="exact"/>
              <w:ind w:left="106"/>
              <w:rPr>
                <w:rFonts w:ascii="Liberation Sans Narrow"/>
                <w:sz w:val="18"/>
              </w:rPr>
            </w:pPr>
            <w:r>
              <w:rPr>
                <w:rFonts w:ascii="Liberation Sans Narrow"/>
                <w:sz w:val="18"/>
              </w:rPr>
              <w:t>Pengadaan Bangunan</w:t>
            </w:r>
          </w:p>
          <w:p>
            <w:pPr>
              <w:pStyle w:val="TableParagraph"/>
              <w:spacing w:line="200" w:lineRule="atLeast" w:before="1"/>
              <w:ind w:left="106" w:right="500"/>
              <w:rPr>
                <w:rFonts w:ascii="Liberation Sans Narrow"/>
                <w:sz w:val="18"/>
              </w:rPr>
            </w:pPr>
            <w:r>
              <w:rPr>
                <w:rFonts w:ascii="Liberation Sans Narrow"/>
                <w:sz w:val="18"/>
              </w:rPr>
              <w:t>pengaman sungai dan Penanggulangan BA</w:t>
            </w:r>
          </w:p>
        </w:tc>
        <w:tc>
          <w:tcPr>
            <w:tcW w:w="1317" w:type="dxa"/>
          </w:tcPr>
          <w:p>
            <w:pPr>
              <w:pStyle w:val="TableParagraph"/>
              <w:spacing w:before="7"/>
              <w:rPr>
                <w:sz w:val="17"/>
              </w:rPr>
            </w:pPr>
          </w:p>
          <w:p>
            <w:pPr>
              <w:pStyle w:val="TableParagraph"/>
              <w:ind w:right="104"/>
              <w:jc w:val="right"/>
              <w:rPr>
                <w:rFonts w:ascii="Liberation Sans Narrow"/>
                <w:sz w:val="18"/>
              </w:rPr>
            </w:pPr>
            <w:r>
              <w:rPr>
                <w:rFonts w:ascii="Liberation Sans Narrow"/>
                <w:sz w:val="18"/>
              </w:rPr>
              <w:t>0</w:t>
            </w:r>
          </w:p>
        </w:tc>
        <w:tc>
          <w:tcPr>
            <w:tcW w:w="1317" w:type="dxa"/>
          </w:tcPr>
          <w:p>
            <w:pPr>
              <w:pStyle w:val="TableParagraph"/>
              <w:spacing w:before="7"/>
              <w:rPr>
                <w:sz w:val="17"/>
              </w:rPr>
            </w:pPr>
          </w:p>
          <w:p>
            <w:pPr>
              <w:pStyle w:val="TableParagraph"/>
              <w:ind w:right="105"/>
              <w:jc w:val="right"/>
              <w:rPr>
                <w:rFonts w:ascii="Liberation Sans Narrow"/>
                <w:sz w:val="18"/>
              </w:rPr>
            </w:pPr>
            <w:r>
              <w:rPr>
                <w:rFonts w:ascii="Liberation Sans Narrow"/>
                <w:sz w:val="18"/>
              </w:rPr>
              <w:t>0</w:t>
            </w:r>
          </w:p>
        </w:tc>
        <w:tc>
          <w:tcPr>
            <w:tcW w:w="620" w:type="dxa"/>
          </w:tcPr>
          <w:p>
            <w:pPr>
              <w:pStyle w:val="TableParagraph"/>
              <w:spacing w:before="7"/>
              <w:rPr>
                <w:sz w:val="17"/>
              </w:rPr>
            </w:pPr>
          </w:p>
          <w:p>
            <w:pPr>
              <w:pStyle w:val="TableParagraph"/>
              <w:ind w:right="97"/>
              <w:jc w:val="right"/>
              <w:rPr>
                <w:rFonts w:ascii="Liberation Sans Narrow"/>
                <w:sz w:val="18"/>
              </w:rPr>
            </w:pPr>
            <w:r>
              <w:rPr>
                <w:rFonts w:ascii="Liberation Sans Narrow"/>
                <w:sz w:val="18"/>
              </w:rPr>
              <w:t>0.00</w:t>
            </w:r>
          </w:p>
        </w:tc>
        <w:tc>
          <w:tcPr>
            <w:tcW w:w="1328" w:type="dxa"/>
          </w:tcPr>
          <w:p>
            <w:pPr>
              <w:pStyle w:val="TableParagraph"/>
              <w:spacing w:before="7"/>
              <w:rPr>
                <w:sz w:val="17"/>
              </w:rPr>
            </w:pPr>
          </w:p>
          <w:p>
            <w:pPr>
              <w:pStyle w:val="TableParagraph"/>
              <w:ind w:right="100"/>
              <w:jc w:val="right"/>
              <w:rPr>
                <w:rFonts w:ascii="Liberation Sans Narrow"/>
                <w:sz w:val="18"/>
              </w:rPr>
            </w:pPr>
            <w:r>
              <w:rPr>
                <w:rFonts w:ascii="Liberation Sans Narrow"/>
                <w:sz w:val="18"/>
              </w:rPr>
              <w:t>0</w:t>
            </w:r>
          </w:p>
        </w:tc>
        <w:tc>
          <w:tcPr>
            <w:tcW w:w="1328" w:type="dxa"/>
          </w:tcPr>
          <w:p>
            <w:pPr>
              <w:pStyle w:val="TableParagraph"/>
              <w:spacing w:before="7"/>
              <w:rPr>
                <w:sz w:val="17"/>
              </w:rPr>
            </w:pPr>
          </w:p>
          <w:p>
            <w:pPr>
              <w:pStyle w:val="TableParagraph"/>
              <w:ind w:right="103"/>
              <w:jc w:val="right"/>
              <w:rPr>
                <w:rFonts w:ascii="Liberation Sans Narrow"/>
                <w:sz w:val="18"/>
              </w:rPr>
            </w:pPr>
            <w:r>
              <w:rPr>
                <w:rFonts w:ascii="Liberation Sans Narrow"/>
                <w:sz w:val="18"/>
              </w:rPr>
              <w:t>0</w:t>
            </w:r>
          </w:p>
        </w:tc>
      </w:tr>
      <w:tr>
        <w:trPr>
          <w:trHeight w:val="621" w:hRule="atLeast"/>
        </w:trPr>
        <w:tc>
          <w:tcPr>
            <w:tcW w:w="441" w:type="dxa"/>
          </w:tcPr>
          <w:p>
            <w:pPr>
              <w:pStyle w:val="TableParagraph"/>
              <w:spacing w:before="10"/>
              <w:rPr>
                <w:sz w:val="17"/>
              </w:rPr>
            </w:pPr>
          </w:p>
          <w:p>
            <w:pPr>
              <w:pStyle w:val="TableParagraph"/>
              <w:ind w:left="1"/>
              <w:jc w:val="center"/>
              <w:rPr>
                <w:rFonts w:ascii="Liberation Sans Narrow"/>
                <w:sz w:val="18"/>
              </w:rPr>
            </w:pPr>
            <w:r>
              <w:rPr>
                <w:rFonts w:ascii="Liberation Sans Narrow"/>
                <w:sz w:val="18"/>
              </w:rPr>
              <w:t>5</w:t>
            </w:r>
          </w:p>
        </w:tc>
        <w:tc>
          <w:tcPr>
            <w:tcW w:w="2097" w:type="dxa"/>
          </w:tcPr>
          <w:p>
            <w:pPr>
              <w:pStyle w:val="TableParagraph"/>
              <w:spacing w:line="205" w:lineRule="exact"/>
              <w:ind w:left="106"/>
              <w:rPr>
                <w:rFonts w:ascii="Liberation Sans Narrow"/>
                <w:sz w:val="18"/>
              </w:rPr>
            </w:pPr>
            <w:r>
              <w:rPr>
                <w:rFonts w:ascii="Liberation Sans Narrow"/>
                <w:sz w:val="18"/>
              </w:rPr>
              <w:t>Pengadaan Bangunan</w:t>
            </w:r>
          </w:p>
          <w:p>
            <w:pPr>
              <w:pStyle w:val="TableParagraph"/>
              <w:spacing w:line="204" w:lineRule="exact" w:before="6"/>
              <w:ind w:left="106" w:right="139"/>
              <w:rPr>
                <w:rFonts w:ascii="Liberation Sans Narrow"/>
                <w:sz w:val="18"/>
              </w:rPr>
            </w:pPr>
            <w:r>
              <w:rPr>
                <w:rFonts w:ascii="Liberation Sans Narrow"/>
                <w:sz w:val="18"/>
              </w:rPr>
              <w:t>Pengembangan Sumber Air dan Air Tanah</w:t>
            </w:r>
          </w:p>
        </w:tc>
        <w:tc>
          <w:tcPr>
            <w:tcW w:w="1317" w:type="dxa"/>
          </w:tcPr>
          <w:p>
            <w:pPr>
              <w:pStyle w:val="TableParagraph"/>
              <w:spacing w:before="10"/>
              <w:rPr>
                <w:sz w:val="17"/>
              </w:rPr>
            </w:pPr>
          </w:p>
          <w:p>
            <w:pPr>
              <w:pStyle w:val="TableParagraph"/>
              <w:ind w:right="104"/>
              <w:jc w:val="right"/>
              <w:rPr>
                <w:rFonts w:ascii="Liberation Sans Narrow"/>
                <w:sz w:val="18"/>
              </w:rPr>
            </w:pPr>
            <w:r>
              <w:rPr>
                <w:rFonts w:ascii="Liberation Sans Narrow"/>
                <w:sz w:val="18"/>
              </w:rPr>
              <w:t>0</w:t>
            </w:r>
          </w:p>
        </w:tc>
        <w:tc>
          <w:tcPr>
            <w:tcW w:w="1317" w:type="dxa"/>
          </w:tcPr>
          <w:p>
            <w:pPr>
              <w:pStyle w:val="TableParagraph"/>
              <w:spacing w:before="10"/>
              <w:rPr>
                <w:sz w:val="17"/>
              </w:rPr>
            </w:pPr>
          </w:p>
          <w:p>
            <w:pPr>
              <w:pStyle w:val="TableParagraph"/>
              <w:ind w:right="105"/>
              <w:jc w:val="right"/>
              <w:rPr>
                <w:rFonts w:ascii="Liberation Sans Narrow"/>
                <w:sz w:val="18"/>
              </w:rPr>
            </w:pPr>
            <w:r>
              <w:rPr>
                <w:rFonts w:ascii="Liberation Sans Narrow"/>
                <w:sz w:val="18"/>
              </w:rPr>
              <w:t>0</w:t>
            </w:r>
          </w:p>
        </w:tc>
        <w:tc>
          <w:tcPr>
            <w:tcW w:w="620" w:type="dxa"/>
          </w:tcPr>
          <w:p>
            <w:pPr>
              <w:pStyle w:val="TableParagraph"/>
              <w:spacing w:before="10"/>
              <w:rPr>
                <w:sz w:val="17"/>
              </w:rPr>
            </w:pPr>
          </w:p>
          <w:p>
            <w:pPr>
              <w:pStyle w:val="TableParagraph"/>
              <w:ind w:right="97"/>
              <w:jc w:val="right"/>
              <w:rPr>
                <w:rFonts w:ascii="Liberation Sans Narrow"/>
                <w:sz w:val="18"/>
              </w:rPr>
            </w:pPr>
            <w:r>
              <w:rPr>
                <w:rFonts w:ascii="Liberation Sans Narrow"/>
                <w:sz w:val="18"/>
              </w:rPr>
              <w:t>0.00</w:t>
            </w:r>
          </w:p>
        </w:tc>
        <w:tc>
          <w:tcPr>
            <w:tcW w:w="1328" w:type="dxa"/>
          </w:tcPr>
          <w:p>
            <w:pPr>
              <w:pStyle w:val="TableParagraph"/>
              <w:spacing w:before="10"/>
              <w:rPr>
                <w:sz w:val="17"/>
              </w:rPr>
            </w:pPr>
          </w:p>
          <w:p>
            <w:pPr>
              <w:pStyle w:val="TableParagraph"/>
              <w:ind w:right="100"/>
              <w:jc w:val="right"/>
              <w:rPr>
                <w:rFonts w:ascii="Liberation Sans Narrow"/>
                <w:sz w:val="18"/>
              </w:rPr>
            </w:pPr>
            <w:r>
              <w:rPr>
                <w:rFonts w:ascii="Liberation Sans Narrow"/>
                <w:sz w:val="18"/>
              </w:rPr>
              <w:t>0</w:t>
            </w:r>
          </w:p>
        </w:tc>
        <w:tc>
          <w:tcPr>
            <w:tcW w:w="1328" w:type="dxa"/>
          </w:tcPr>
          <w:p>
            <w:pPr>
              <w:pStyle w:val="TableParagraph"/>
              <w:spacing w:before="10"/>
              <w:rPr>
                <w:sz w:val="17"/>
              </w:rPr>
            </w:pPr>
          </w:p>
          <w:p>
            <w:pPr>
              <w:pStyle w:val="TableParagraph"/>
              <w:ind w:right="103"/>
              <w:jc w:val="right"/>
              <w:rPr>
                <w:rFonts w:ascii="Liberation Sans Narrow"/>
                <w:sz w:val="18"/>
              </w:rPr>
            </w:pPr>
            <w:r>
              <w:rPr>
                <w:rFonts w:ascii="Liberation Sans Narrow"/>
                <w:sz w:val="18"/>
              </w:rPr>
              <w:t>0</w:t>
            </w:r>
          </w:p>
        </w:tc>
      </w:tr>
      <w:tr>
        <w:trPr>
          <w:trHeight w:val="414" w:hRule="atLeast"/>
        </w:trPr>
        <w:tc>
          <w:tcPr>
            <w:tcW w:w="441" w:type="dxa"/>
          </w:tcPr>
          <w:p>
            <w:pPr>
              <w:pStyle w:val="TableParagraph"/>
              <w:spacing w:before="98"/>
              <w:ind w:left="1"/>
              <w:jc w:val="center"/>
              <w:rPr>
                <w:rFonts w:ascii="Liberation Sans Narrow"/>
                <w:sz w:val="18"/>
              </w:rPr>
            </w:pPr>
            <w:r>
              <w:rPr>
                <w:rFonts w:ascii="Liberation Sans Narrow"/>
                <w:sz w:val="18"/>
              </w:rPr>
              <w:t>6</w:t>
            </w:r>
          </w:p>
        </w:tc>
        <w:tc>
          <w:tcPr>
            <w:tcW w:w="2097" w:type="dxa"/>
          </w:tcPr>
          <w:p>
            <w:pPr>
              <w:pStyle w:val="TableParagraph"/>
              <w:spacing w:line="201" w:lineRule="exact"/>
              <w:ind w:left="106"/>
              <w:rPr>
                <w:rFonts w:ascii="Liberation Sans Narrow"/>
                <w:sz w:val="18"/>
              </w:rPr>
            </w:pPr>
            <w:r>
              <w:rPr>
                <w:rFonts w:ascii="Liberation Sans Narrow"/>
                <w:sz w:val="18"/>
              </w:rPr>
              <w:t>Pengadaan Bangunan air</w:t>
            </w:r>
          </w:p>
          <w:p>
            <w:pPr>
              <w:pStyle w:val="TableParagraph"/>
              <w:spacing w:line="192" w:lineRule="exact" w:before="2"/>
              <w:ind w:left="106"/>
              <w:rPr>
                <w:rFonts w:ascii="Liberation Sans Narrow"/>
                <w:sz w:val="18"/>
              </w:rPr>
            </w:pPr>
            <w:r>
              <w:rPr>
                <w:rFonts w:ascii="Liberation Sans Narrow"/>
                <w:sz w:val="18"/>
              </w:rPr>
              <w:t>bersih/baku</w:t>
            </w:r>
          </w:p>
        </w:tc>
        <w:tc>
          <w:tcPr>
            <w:tcW w:w="1317" w:type="dxa"/>
          </w:tcPr>
          <w:p>
            <w:pPr>
              <w:pStyle w:val="TableParagraph"/>
              <w:spacing w:before="98"/>
              <w:ind w:right="104"/>
              <w:jc w:val="right"/>
              <w:rPr>
                <w:rFonts w:ascii="Liberation Sans Narrow"/>
                <w:sz w:val="18"/>
              </w:rPr>
            </w:pPr>
            <w:r>
              <w:rPr>
                <w:rFonts w:ascii="Liberation Sans Narrow"/>
                <w:sz w:val="18"/>
              </w:rPr>
              <w:t>0</w:t>
            </w:r>
          </w:p>
        </w:tc>
        <w:tc>
          <w:tcPr>
            <w:tcW w:w="1317" w:type="dxa"/>
          </w:tcPr>
          <w:p>
            <w:pPr>
              <w:pStyle w:val="TableParagraph"/>
              <w:spacing w:before="98"/>
              <w:ind w:right="105"/>
              <w:jc w:val="right"/>
              <w:rPr>
                <w:rFonts w:ascii="Liberation Sans Narrow"/>
                <w:sz w:val="18"/>
              </w:rPr>
            </w:pPr>
            <w:r>
              <w:rPr>
                <w:rFonts w:ascii="Liberation Sans Narrow"/>
                <w:sz w:val="18"/>
              </w:rPr>
              <w:t>0</w:t>
            </w:r>
          </w:p>
        </w:tc>
        <w:tc>
          <w:tcPr>
            <w:tcW w:w="620" w:type="dxa"/>
          </w:tcPr>
          <w:p>
            <w:pPr>
              <w:pStyle w:val="TableParagraph"/>
              <w:spacing w:before="98"/>
              <w:ind w:right="97"/>
              <w:jc w:val="right"/>
              <w:rPr>
                <w:rFonts w:ascii="Liberation Sans Narrow"/>
                <w:sz w:val="18"/>
              </w:rPr>
            </w:pPr>
            <w:r>
              <w:rPr>
                <w:rFonts w:ascii="Liberation Sans Narrow"/>
                <w:sz w:val="18"/>
              </w:rPr>
              <w:t>0.00</w:t>
            </w:r>
          </w:p>
        </w:tc>
        <w:tc>
          <w:tcPr>
            <w:tcW w:w="1328" w:type="dxa"/>
          </w:tcPr>
          <w:p>
            <w:pPr>
              <w:pStyle w:val="TableParagraph"/>
              <w:spacing w:before="98"/>
              <w:ind w:right="100"/>
              <w:jc w:val="right"/>
              <w:rPr>
                <w:rFonts w:ascii="Liberation Sans Narrow"/>
                <w:sz w:val="18"/>
              </w:rPr>
            </w:pPr>
            <w:r>
              <w:rPr>
                <w:rFonts w:ascii="Liberation Sans Narrow"/>
                <w:sz w:val="18"/>
              </w:rPr>
              <w:t>0</w:t>
            </w:r>
          </w:p>
        </w:tc>
        <w:tc>
          <w:tcPr>
            <w:tcW w:w="1328" w:type="dxa"/>
          </w:tcPr>
          <w:p>
            <w:pPr>
              <w:pStyle w:val="TableParagraph"/>
              <w:spacing w:before="98"/>
              <w:ind w:right="103"/>
              <w:jc w:val="right"/>
              <w:rPr>
                <w:rFonts w:ascii="Liberation Sans Narrow"/>
                <w:sz w:val="18"/>
              </w:rPr>
            </w:pPr>
            <w:r>
              <w:rPr>
                <w:rFonts w:ascii="Liberation Sans Narrow"/>
                <w:sz w:val="18"/>
              </w:rPr>
              <w:t>0</w:t>
            </w:r>
          </w:p>
        </w:tc>
      </w:tr>
      <w:tr>
        <w:trPr>
          <w:trHeight w:val="410" w:hRule="atLeast"/>
        </w:trPr>
        <w:tc>
          <w:tcPr>
            <w:tcW w:w="441" w:type="dxa"/>
          </w:tcPr>
          <w:p>
            <w:pPr>
              <w:pStyle w:val="TableParagraph"/>
              <w:spacing w:before="98"/>
              <w:ind w:left="1"/>
              <w:jc w:val="center"/>
              <w:rPr>
                <w:rFonts w:ascii="Liberation Sans Narrow"/>
                <w:sz w:val="18"/>
              </w:rPr>
            </w:pPr>
            <w:r>
              <w:rPr>
                <w:rFonts w:ascii="Liberation Sans Narrow"/>
                <w:sz w:val="18"/>
              </w:rPr>
              <w:t>7</w:t>
            </w:r>
          </w:p>
        </w:tc>
        <w:tc>
          <w:tcPr>
            <w:tcW w:w="2097" w:type="dxa"/>
          </w:tcPr>
          <w:p>
            <w:pPr>
              <w:pStyle w:val="TableParagraph"/>
              <w:spacing w:line="201" w:lineRule="exact"/>
              <w:ind w:left="106"/>
              <w:rPr>
                <w:rFonts w:ascii="Liberation Sans Narrow"/>
                <w:sz w:val="18"/>
              </w:rPr>
            </w:pPr>
            <w:r>
              <w:rPr>
                <w:rFonts w:ascii="Liberation Sans Narrow"/>
                <w:sz w:val="18"/>
              </w:rPr>
              <w:t>Pengadaan Jaringan Air</w:t>
            </w:r>
          </w:p>
          <w:p>
            <w:pPr>
              <w:pStyle w:val="TableParagraph"/>
              <w:spacing w:line="188" w:lineRule="exact" w:before="1"/>
              <w:ind w:left="106"/>
              <w:rPr>
                <w:rFonts w:ascii="Liberation Sans Narrow"/>
                <w:sz w:val="18"/>
              </w:rPr>
            </w:pPr>
            <w:r>
              <w:rPr>
                <w:rFonts w:ascii="Liberation Sans Narrow"/>
                <w:sz w:val="18"/>
              </w:rPr>
              <w:t>Minum</w:t>
            </w:r>
          </w:p>
        </w:tc>
        <w:tc>
          <w:tcPr>
            <w:tcW w:w="1317" w:type="dxa"/>
          </w:tcPr>
          <w:p>
            <w:pPr>
              <w:pStyle w:val="TableParagraph"/>
              <w:spacing w:before="98"/>
              <w:ind w:right="104"/>
              <w:jc w:val="right"/>
              <w:rPr>
                <w:rFonts w:ascii="Liberation Sans Narrow"/>
                <w:sz w:val="18"/>
              </w:rPr>
            </w:pPr>
            <w:r>
              <w:rPr>
                <w:rFonts w:ascii="Liberation Sans Narrow"/>
                <w:sz w:val="18"/>
              </w:rPr>
              <w:t>0</w:t>
            </w:r>
          </w:p>
        </w:tc>
        <w:tc>
          <w:tcPr>
            <w:tcW w:w="1317" w:type="dxa"/>
          </w:tcPr>
          <w:p>
            <w:pPr>
              <w:pStyle w:val="TableParagraph"/>
              <w:spacing w:before="98"/>
              <w:ind w:right="105"/>
              <w:jc w:val="right"/>
              <w:rPr>
                <w:rFonts w:ascii="Liberation Sans Narrow"/>
                <w:sz w:val="18"/>
              </w:rPr>
            </w:pPr>
            <w:r>
              <w:rPr>
                <w:rFonts w:ascii="Liberation Sans Narrow"/>
                <w:sz w:val="18"/>
              </w:rPr>
              <w:t>0</w:t>
            </w:r>
          </w:p>
        </w:tc>
        <w:tc>
          <w:tcPr>
            <w:tcW w:w="620" w:type="dxa"/>
          </w:tcPr>
          <w:p>
            <w:pPr>
              <w:pStyle w:val="TableParagraph"/>
              <w:spacing w:before="98"/>
              <w:ind w:right="97"/>
              <w:jc w:val="right"/>
              <w:rPr>
                <w:rFonts w:ascii="Liberation Sans Narrow"/>
                <w:sz w:val="18"/>
              </w:rPr>
            </w:pPr>
            <w:r>
              <w:rPr>
                <w:rFonts w:ascii="Liberation Sans Narrow"/>
                <w:sz w:val="18"/>
              </w:rPr>
              <w:t>0.00</w:t>
            </w:r>
          </w:p>
        </w:tc>
        <w:tc>
          <w:tcPr>
            <w:tcW w:w="1328" w:type="dxa"/>
          </w:tcPr>
          <w:p>
            <w:pPr>
              <w:pStyle w:val="TableParagraph"/>
              <w:spacing w:before="98"/>
              <w:ind w:right="100"/>
              <w:jc w:val="right"/>
              <w:rPr>
                <w:rFonts w:ascii="Liberation Sans Narrow"/>
                <w:sz w:val="18"/>
              </w:rPr>
            </w:pPr>
            <w:r>
              <w:rPr>
                <w:rFonts w:ascii="Liberation Sans Narrow"/>
                <w:sz w:val="18"/>
              </w:rPr>
              <w:t>0</w:t>
            </w:r>
          </w:p>
        </w:tc>
        <w:tc>
          <w:tcPr>
            <w:tcW w:w="1328" w:type="dxa"/>
          </w:tcPr>
          <w:p>
            <w:pPr>
              <w:pStyle w:val="TableParagraph"/>
              <w:spacing w:before="98"/>
              <w:ind w:right="103"/>
              <w:jc w:val="right"/>
              <w:rPr>
                <w:rFonts w:ascii="Liberation Sans Narrow"/>
                <w:sz w:val="18"/>
              </w:rPr>
            </w:pPr>
            <w:r>
              <w:rPr>
                <w:rFonts w:ascii="Liberation Sans Narrow"/>
                <w:sz w:val="18"/>
              </w:rPr>
              <w:t>0</w:t>
            </w:r>
          </w:p>
        </w:tc>
      </w:tr>
      <w:tr>
        <w:trPr>
          <w:trHeight w:val="414" w:hRule="atLeast"/>
        </w:trPr>
        <w:tc>
          <w:tcPr>
            <w:tcW w:w="441" w:type="dxa"/>
          </w:tcPr>
          <w:p>
            <w:pPr>
              <w:pStyle w:val="TableParagraph"/>
              <w:spacing w:before="102"/>
              <w:ind w:left="1"/>
              <w:jc w:val="center"/>
              <w:rPr>
                <w:rFonts w:ascii="Liberation Sans Narrow"/>
                <w:sz w:val="18"/>
              </w:rPr>
            </w:pPr>
            <w:r>
              <w:rPr>
                <w:rFonts w:ascii="Liberation Sans Narrow"/>
                <w:sz w:val="18"/>
              </w:rPr>
              <w:t>8</w:t>
            </w:r>
          </w:p>
        </w:tc>
        <w:tc>
          <w:tcPr>
            <w:tcW w:w="2097" w:type="dxa"/>
          </w:tcPr>
          <w:p>
            <w:pPr>
              <w:pStyle w:val="TableParagraph"/>
              <w:spacing w:line="204" w:lineRule="exact" w:before="3"/>
              <w:ind w:left="106" w:right="270"/>
              <w:rPr>
                <w:rFonts w:ascii="Liberation Sans Narrow"/>
                <w:sz w:val="18"/>
              </w:rPr>
            </w:pPr>
            <w:r>
              <w:rPr>
                <w:rFonts w:ascii="Liberation Sans Narrow"/>
                <w:sz w:val="18"/>
              </w:rPr>
              <w:t>Pengadaan Bangunan Air Kotor</w:t>
            </w:r>
          </w:p>
        </w:tc>
        <w:tc>
          <w:tcPr>
            <w:tcW w:w="1317" w:type="dxa"/>
          </w:tcPr>
          <w:p>
            <w:pPr>
              <w:pStyle w:val="TableParagraph"/>
              <w:spacing w:before="102"/>
              <w:ind w:right="101"/>
              <w:jc w:val="right"/>
              <w:rPr>
                <w:rFonts w:ascii="Liberation Sans Narrow"/>
                <w:sz w:val="18"/>
              </w:rPr>
            </w:pPr>
            <w:r>
              <w:rPr>
                <w:rFonts w:ascii="Liberation Sans Narrow"/>
                <w:sz w:val="18"/>
              </w:rPr>
              <w:t>399.200.000</w:t>
            </w:r>
          </w:p>
        </w:tc>
        <w:tc>
          <w:tcPr>
            <w:tcW w:w="1317" w:type="dxa"/>
          </w:tcPr>
          <w:p>
            <w:pPr>
              <w:pStyle w:val="TableParagraph"/>
              <w:spacing w:before="102"/>
              <w:ind w:right="101"/>
              <w:jc w:val="right"/>
              <w:rPr>
                <w:rFonts w:ascii="Liberation Sans Narrow"/>
                <w:sz w:val="18"/>
              </w:rPr>
            </w:pPr>
            <w:r>
              <w:rPr>
                <w:rFonts w:ascii="Liberation Sans Narrow"/>
                <w:sz w:val="18"/>
              </w:rPr>
              <w:t>398.265.700</w:t>
            </w:r>
          </w:p>
        </w:tc>
        <w:tc>
          <w:tcPr>
            <w:tcW w:w="620" w:type="dxa"/>
          </w:tcPr>
          <w:p>
            <w:pPr>
              <w:pStyle w:val="TableParagraph"/>
              <w:spacing w:before="102"/>
              <w:ind w:right="97"/>
              <w:jc w:val="right"/>
              <w:rPr>
                <w:rFonts w:ascii="Liberation Sans Narrow"/>
                <w:sz w:val="18"/>
              </w:rPr>
            </w:pPr>
            <w:r>
              <w:rPr>
                <w:rFonts w:ascii="Liberation Sans Narrow"/>
                <w:sz w:val="18"/>
              </w:rPr>
              <w:t>99,77</w:t>
            </w:r>
          </w:p>
        </w:tc>
        <w:tc>
          <w:tcPr>
            <w:tcW w:w="1328" w:type="dxa"/>
          </w:tcPr>
          <w:p>
            <w:pPr>
              <w:pStyle w:val="TableParagraph"/>
              <w:spacing w:before="102"/>
              <w:ind w:right="100"/>
              <w:jc w:val="right"/>
              <w:rPr>
                <w:rFonts w:ascii="Liberation Sans Narrow"/>
                <w:sz w:val="18"/>
              </w:rPr>
            </w:pPr>
            <w:r>
              <w:rPr>
                <w:rFonts w:ascii="Liberation Sans Narrow"/>
                <w:sz w:val="18"/>
              </w:rPr>
              <w:t>0</w:t>
            </w:r>
          </w:p>
        </w:tc>
        <w:tc>
          <w:tcPr>
            <w:tcW w:w="1328" w:type="dxa"/>
          </w:tcPr>
          <w:p>
            <w:pPr>
              <w:pStyle w:val="TableParagraph"/>
              <w:spacing w:before="102"/>
              <w:ind w:right="101"/>
              <w:jc w:val="right"/>
              <w:rPr>
                <w:rFonts w:ascii="Liberation Sans Narrow"/>
                <w:sz w:val="18"/>
              </w:rPr>
            </w:pPr>
            <w:r>
              <w:rPr>
                <w:rFonts w:ascii="Liberation Sans Narrow"/>
                <w:sz w:val="18"/>
              </w:rPr>
              <w:t>398.265.700</w:t>
            </w:r>
          </w:p>
        </w:tc>
      </w:tr>
      <w:tr>
        <w:trPr>
          <w:trHeight w:val="206" w:hRule="atLeast"/>
        </w:trPr>
        <w:tc>
          <w:tcPr>
            <w:tcW w:w="441" w:type="dxa"/>
          </w:tcPr>
          <w:p>
            <w:pPr>
              <w:pStyle w:val="TableParagraph"/>
              <w:spacing w:line="186" w:lineRule="exact"/>
              <w:ind w:left="1"/>
              <w:jc w:val="center"/>
              <w:rPr>
                <w:rFonts w:ascii="Liberation Sans Narrow"/>
                <w:sz w:val="18"/>
              </w:rPr>
            </w:pPr>
            <w:r>
              <w:rPr>
                <w:rFonts w:ascii="Liberation Sans Narrow"/>
                <w:sz w:val="18"/>
              </w:rPr>
              <w:t>9</w:t>
            </w:r>
          </w:p>
        </w:tc>
        <w:tc>
          <w:tcPr>
            <w:tcW w:w="2097" w:type="dxa"/>
          </w:tcPr>
          <w:p>
            <w:pPr>
              <w:pStyle w:val="TableParagraph"/>
              <w:spacing w:line="186" w:lineRule="exact"/>
              <w:ind w:left="106"/>
              <w:rPr>
                <w:rFonts w:ascii="Liberation Sans Narrow"/>
                <w:sz w:val="18"/>
              </w:rPr>
            </w:pPr>
            <w:r>
              <w:rPr>
                <w:rFonts w:ascii="Liberation Sans Narrow"/>
                <w:sz w:val="18"/>
              </w:rPr>
              <w:t>Pengadaan Jaringan listrik</w:t>
            </w:r>
          </w:p>
        </w:tc>
        <w:tc>
          <w:tcPr>
            <w:tcW w:w="1317" w:type="dxa"/>
          </w:tcPr>
          <w:p>
            <w:pPr>
              <w:pStyle w:val="TableParagraph"/>
              <w:spacing w:line="186" w:lineRule="exact"/>
              <w:ind w:right="104"/>
              <w:jc w:val="right"/>
              <w:rPr>
                <w:rFonts w:ascii="Liberation Sans Narrow"/>
                <w:sz w:val="18"/>
              </w:rPr>
            </w:pPr>
            <w:r>
              <w:rPr>
                <w:rFonts w:ascii="Liberation Sans Narrow"/>
                <w:sz w:val="18"/>
              </w:rPr>
              <w:t>0</w:t>
            </w:r>
          </w:p>
        </w:tc>
        <w:tc>
          <w:tcPr>
            <w:tcW w:w="1317" w:type="dxa"/>
          </w:tcPr>
          <w:p>
            <w:pPr>
              <w:pStyle w:val="TableParagraph"/>
              <w:spacing w:line="186" w:lineRule="exact"/>
              <w:ind w:right="105"/>
              <w:jc w:val="right"/>
              <w:rPr>
                <w:rFonts w:ascii="Liberation Sans Narrow"/>
                <w:sz w:val="18"/>
              </w:rPr>
            </w:pPr>
            <w:r>
              <w:rPr>
                <w:rFonts w:ascii="Liberation Sans Narrow"/>
                <w:sz w:val="18"/>
              </w:rPr>
              <w:t>0</w:t>
            </w:r>
          </w:p>
        </w:tc>
        <w:tc>
          <w:tcPr>
            <w:tcW w:w="620" w:type="dxa"/>
          </w:tcPr>
          <w:p>
            <w:pPr>
              <w:pStyle w:val="TableParagraph"/>
              <w:spacing w:line="186" w:lineRule="exact"/>
              <w:ind w:right="97"/>
              <w:jc w:val="right"/>
              <w:rPr>
                <w:rFonts w:ascii="Liberation Sans Narrow"/>
                <w:sz w:val="18"/>
              </w:rPr>
            </w:pPr>
            <w:r>
              <w:rPr>
                <w:rFonts w:ascii="Liberation Sans Narrow"/>
                <w:sz w:val="18"/>
              </w:rPr>
              <w:t>0.00</w:t>
            </w:r>
          </w:p>
        </w:tc>
        <w:tc>
          <w:tcPr>
            <w:tcW w:w="1328" w:type="dxa"/>
          </w:tcPr>
          <w:p>
            <w:pPr>
              <w:pStyle w:val="TableParagraph"/>
              <w:spacing w:line="186" w:lineRule="exact"/>
              <w:ind w:right="100"/>
              <w:jc w:val="right"/>
              <w:rPr>
                <w:rFonts w:ascii="Liberation Sans Narrow"/>
                <w:sz w:val="18"/>
              </w:rPr>
            </w:pPr>
            <w:r>
              <w:rPr>
                <w:rFonts w:ascii="Liberation Sans Narrow"/>
                <w:sz w:val="18"/>
              </w:rPr>
              <w:t>0</w:t>
            </w:r>
          </w:p>
        </w:tc>
        <w:tc>
          <w:tcPr>
            <w:tcW w:w="1328" w:type="dxa"/>
          </w:tcPr>
          <w:p>
            <w:pPr>
              <w:pStyle w:val="TableParagraph"/>
              <w:spacing w:line="186" w:lineRule="exact"/>
              <w:ind w:right="103"/>
              <w:jc w:val="right"/>
              <w:rPr>
                <w:rFonts w:ascii="Liberation Sans Narrow"/>
                <w:sz w:val="18"/>
              </w:rPr>
            </w:pPr>
            <w:r>
              <w:rPr>
                <w:rFonts w:ascii="Liberation Sans Narrow"/>
                <w:sz w:val="18"/>
              </w:rPr>
              <w:t>0</w:t>
            </w:r>
          </w:p>
        </w:tc>
      </w:tr>
      <w:tr>
        <w:trPr>
          <w:trHeight w:val="413" w:hRule="atLeast"/>
        </w:trPr>
        <w:tc>
          <w:tcPr>
            <w:tcW w:w="441" w:type="dxa"/>
          </w:tcPr>
          <w:p>
            <w:pPr>
              <w:pStyle w:val="TableParagraph"/>
              <w:spacing w:before="102"/>
              <w:ind w:left="116" w:right="109"/>
              <w:jc w:val="center"/>
              <w:rPr>
                <w:rFonts w:ascii="Liberation Sans Narrow"/>
                <w:sz w:val="18"/>
              </w:rPr>
            </w:pPr>
            <w:r>
              <w:rPr>
                <w:rFonts w:ascii="Liberation Sans Narrow"/>
                <w:sz w:val="18"/>
              </w:rPr>
              <w:t>10</w:t>
            </w:r>
          </w:p>
        </w:tc>
        <w:tc>
          <w:tcPr>
            <w:tcW w:w="2097" w:type="dxa"/>
          </w:tcPr>
          <w:p>
            <w:pPr>
              <w:pStyle w:val="TableParagraph"/>
              <w:spacing w:line="204" w:lineRule="exact" w:before="4"/>
              <w:ind w:left="106" w:right="401"/>
              <w:rPr>
                <w:rFonts w:ascii="Liberation Sans Narrow"/>
                <w:sz w:val="18"/>
              </w:rPr>
            </w:pPr>
            <w:r>
              <w:rPr>
                <w:rFonts w:ascii="Liberation Sans Narrow"/>
                <w:sz w:val="18"/>
              </w:rPr>
              <w:t>Pengadaan Instalasi Air kotor</w:t>
            </w:r>
          </w:p>
        </w:tc>
        <w:tc>
          <w:tcPr>
            <w:tcW w:w="1317" w:type="dxa"/>
          </w:tcPr>
          <w:p>
            <w:pPr>
              <w:pStyle w:val="TableParagraph"/>
              <w:spacing w:before="102"/>
              <w:ind w:right="104"/>
              <w:jc w:val="right"/>
              <w:rPr>
                <w:rFonts w:ascii="Liberation Sans Narrow"/>
                <w:sz w:val="18"/>
              </w:rPr>
            </w:pPr>
            <w:r>
              <w:rPr>
                <w:rFonts w:ascii="Liberation Sans Narrow"/>
                <w:sz w:val="18"/>
              </w:rPr>
              <w:t>0</w:t>
            </w:r>
          </w:p>
        </w:tc>
        <w:tc>
          <w:tcPr>
            <w:tcW w:w="1317" w:type="dxa"/>
          </w:tcPr>
          <w:p>
            <w:pPr>
              <w:pStyle w:val="TableParagraph"/>
              <w:spacing w:before="102"/>
              <w:ind w:right="105"/>
              <w:jc w:val="right"/>
              <w:rPr>
                <w:rFonts w:ascii="Liberation Sans Narrow"/>
                <w:sz w:val="18"/>
              </w:rPr>
            </w:pPr>
            <w:r>
              <w:rPr>
                <w:rFonts w:ascii="Liberation Sans Narrow"/>
                <w:sz w:val="18"/>
              </w:rPr>
              <w:t>0</w:t>
            </w:r>
          </w:p>
        </w:tc>
        <w:tc>
          <w:tcPr>
            <w:tcW w:w="620" w:type="dxa"/>
          </w:tcPr>
          <w:p>
            <w:pPr>
              <w:pStyle w:val="TableParagraph"/>
              <w:spacing w:before="102"/>
              <w:ind w:right="97"/>
              <w:jc w:val="right"/>
              <w:rPr>
                <w:rFonts w:ascii="Liberation Sans Narrow"/>
                <w:sz w:val="18"/>
              </w:rPr>
            </w:pPr>
            <w:r>
              <w:rPr>
                <w:rFonts w:ascii="Liberation Sans Narrow"/>
                <w:sz w:val="18"/>
              </w:rPr>
              <w:t>0.00</w:t>
            </w:r>
          </w:p>
        </w:tc>
        <w:tc>
          <w:tcPr>
            <w:tcW w:w="1328" w:type="dxa"/>
          </w:tcPr>
          <w:p>
            <w:pPr>
              <w:pStyle w:val="TableParagraph"/>
              <w:spacing w:before="102"/>
              <w:ind w:right="100"/>
              <w:jc w:val="right"/>
              <w:rPr>
                <w:rFonts w:ascii="Liberation Sans Narrow"/>
                <w:sz w:val="18"/>
              </w:rPr>
            </w:pPr>
            <w:r>
              <w:rPr>
                <w:rFonts w:ascii="Liberation Sans Narrow"/>
                <w:sz w:val="18"/>
              </w:rPr>
              <w:t>0</w:t>
            </w:r>
          </w:p>
        </w:tc>
        <w:tc>
          <w:tcPr>
            <w:tcW w:w="1328" w:type="dxa"/>
          </w:tcPr>
          <w:p>
            <w:pPr>
              <w:pStyle w:val="TableParagraph"/>
              <w:spacing w:before="102"/>
              <w:ind w:right="103"/>
              <w:jc w:val="right"/>
              <w:rPr>
                <w:rFonts w:ascii="Liberation Sans Narrow"/>
                <w:sz w:val="18"/>
              </w:rPr>
            </w:pPr>
            <w:r>
              <w:rPr>
                <w:rFonts w:ascii="Liberation Sans Narrow"/>
                <w:sz w:val="18"/>
              </w:rPr>
              <w:t>0</w:t>
            </w:r>
          </w:p>
        </w:tc>
      </w:tr>
      <w:tr>
        <w:trPr>
          <w:trHeight w:val="618" w:hRule="atLeast"/>
        </w:trPr>
        <w:tc>
          <w:tcPr>
            <w:tcW w:w="441" w:type="dxa"/>
          </w:tcPr>
          <w:p>
            <w:pPr>
              <w:pStyle w:val="TableParagraph"/>
              <w:spacing w:before="6"/>
              <w:rPr>
                <w:sz w:val="17"/>
              </w:rPr>
            </w:pPr>
          </w:p>
          <w:p>
            <w:pPr>
              <w:pStyle w:val="TableParagraph"/>
              <w:spacing w:before="1"/>
              <w:ind w:left="116" w:right="109"/>
              <w:jc w:val="center"/>
              <w:rPr>
                <w:rFonts w:ascii="Liberation Sans Narrow"/>
                <w:sz w:val="18"/>
              </w:rPr>
            </w:pPr>
            <w:r>
              <w:rPr>
                <w:rFonts w:ascii="Liberation Sans Narrow"/>
                <w:sz w:val="18"/>
              </w:rPr>
              <w:t>11</w:t>
            </w:r>
          </w:p>
        </w:tc>
        <w:tc>
          <w:tcPr>
            <w:tcW w:w="2097" w:type="dxa"/>
          </w:tcPr>
          <w:p>
            <w:pPr>
              <w:pStyle w:val="TableParagraph"/>
              <w:spacing w:line="237" w:lineRule="auto"/>
              <w:ind w:left="106" w:right="155"/>
              <w:rPr>
                <w:rFonts w:ascii="Liberation Sans Narrow"/>
                <w:sz w:val="18"/>
              </w:rPr>
            </w:pPr>
            <w:r>
              <w:rPr>
                <w:rFonts w:ascii="Liberation Sans Narrow"/>
                <w:sz w:val="18"/>
              </w:rPr>
              <w:t>Belanja Modal Jalan, Irigasi dan Jaringan - Pengadaan</w:t>
            </w:r>
          </w:p>
          <w:p>
            <w:pPr>
              <w:pStyle w:val="TableParagraph"/>
              <w:spacing w:line="188" w:lineRule="exact" w:before="1"/>
              <w:ind w:left="106"/>
              <w:rPr>
                <w:rFonts w:ascii="Liberation Sans Narrow"/>
                <w:sz w:val="18"/>
              </w:rPr>
            </w:pPr>
            <w:r>
              <w:rPr>
                <w:rFonts w:ascii="Liberation Sans Narrow"/>
                <w:sz w:val="18"/>
              </w:rPr>
              <w:t>Bangunan Air</w:t>
            </w:r>
          </w:p>
        </w:tc>
        <w:tc>
          <w:tcPr>
            <w:tcW w:w="1317" w:type="dxa"/>
          </w:tcPr>
          <w:p>
            <w:pPr>
              <w:pStyle w:val="TableParagraph"/>
              <w:spacing w:before="6"/>
              <w:rPr>
                <w:sz w:val="17"/>
              </w:rPr>
            </w:pPr>
          </w:p>
          <w:p>
            <w:pPr>
              <w:pStyle w:val="TableParagraph"/>
              <w:spacing w:before="1"/>
              <w:ind w:right="104"/>
              <w:jc w:val="right"/>
              <w:rPr>
                <w:rFonts w:ascii="Liberation Sans Narrow"/>
                <w:sz w:val="18"/>
              </w:rPr>
            </w:pPr>
            <w:r>
              <w:rPr>
                <w:rFonts w:ascii="Liberation Sans Narrow"/>
                <w:sz w:val="18"/>
              </w:rPr>
              <w:t>0</w:t>
            </w:r>
          </w:p>
        </w:tc>
        <w:tc>
          <w:tcPr>
            <w:tcW w:w="1317" w:type="dxa"/>
          </w:tcPr>
          <w:p>
            <w:pPr>
              <w:pStyle w:val="TableParagraph"/>
              <w:spacing w:before="6"/>
              <w:rPr>
                <w:sz w:val="17"/>
              </w:rPr>
            </w:pPr>
          </w:p>
          <w:p>
            <w:pPr>
              <w:pStyle w:val="TableParagraph"/>
              <w:spacing w:before="1"/>
              <w:ind w:right="105"/>
              <w:jc w:val="right"/>
              <w:rPr>
                <w:rFonts w:ascii="Liberation Sans Narrow"/>
                <w:sz w:val="18"/>
              </w:rPr>
            </w:pPr>
            <w:r>
              <w:rPr>
                <w:rFonts w:ascii="Liberation Sans Narrow"/>
                <w:sz w:val="18"/>
              </w:rPr>
              <w:t>0</w:t>
            </w:r>
          </w:p>
        </w:tc>
        <w:tc>
          <w:tcPr>
            <w:tcW w:w="620" w:type="dxa"/>
          </w:tcPr>
          <w:p>
            <w:pPr>
              <w:pStyle w:val="TableParagraph"/>
              <w:spacing w:before="6"/>
              <w:rPr>
                <w:sz w:val="17"/>
              </w:rPr>
            </w:pPr>
          </w:p>
          <w:p>
            <w:pPr>
              <w:pStyle w:val="TableParagraph"/>
              <w:spacing w:before="1"/>
              <w:ind w:right="97"/>
              <w:jc w:val="right"/>
              <w:rPr>
                <w:rFonts w:ascii="Liberation Sans Narrow"/>
                <w:sz w:val="18"/>
              </w:rPr>
            </w:pPr>
            <w:r>
              <w:rPr>
                <w:rFonts w:ascii="Liberation Sans Narrow"/>
                <w:sz w:val="18"/>
              </w:rPr>
              <w:t>0.00</w:t>
            </w:r>
          </w:p>
        </w:tc>
        <w:tc>
          <w:tcPr>
            <w:tcW w:w="1328" w:type="dxa"/>
          </w:tcPr>
          <w:p>
            <w:pPr>
              <w:pStyle w:val="TableParagraph"/>
              <w:spacing w:before="6"/>
              <w:rPr>
                <w:sz w:val="17"/>
              </w:rPr>
            </w:pPr>
          </w:p>
          <w:p>
            <w:pPr>
              <w:pStyle w:val="TableParagraph"/>
              <w:spacing w:before="1"/>
              <w:ind w:right="100"/>
              <w:jc w:val="right"/>
              <w:rPr>
                <w:rFonts w:ascii="Liberation Sans Narrow"/>
                <w:sz w:val="18"/>
              </w:rPr>
            </w:pPr>
            <w:r>
              <w:rPr>
                <w:rFonts w:ascii="Liberation Sans Narrow"/>
                <w:sz w:val="18"/>
              </w:rPr>
              <w:t>0</w:t>
            </w:r>
          </w:p>
        </w:tc>
        <w:tc>
          <w:tcPr>
            <w:tcW w:w="1328" w:type="dxa"/>
          </w:tcPr>
          <w:p>
            <w:pPr>
              <w:pStyle w:val="TableParagraph"/>
              <w:spacing w:before="6"/>
              <w:rPr>
                <w:sz w:val="17"/>
              </w:rPr>
            </w:pPr>
          </w:p>
          <w:p>
            <w:pPr>
              <w:pStyle w:val="TableParagraph"/>
              <w:spacing w:before="1"/>
              <w:ind w:right="103"/>
              <w:jc w:val="right"/>
              <w:rPr>
                <w:rFonts w:ascii="Liberation Sans Narrow"/>
                <w:sz w:val="18"/>
              </w:rPr>
            </w:pPr>
            <w:r>
              <w:rPr>
                <w:rFonts w:ascii="Liberation Sans Narrow"/>
                <w:sz w:val="18"/>
              </w:rPr>
              <w:t>0</w:t>
            </w:r>
          </w:p>
        </w:tc>
      </w:tr>
      <w:tr>
        <w:trPr>
          <w:trHeight w:val="826" w:hRule="atLeast"/>
        </w:trPr>
        <w:tc>
          <w:tcPr>
            <w:tcW w:w="441" w:type="dxa"/>
          </w:tcPr>
          <w:p>
            <w:pPr>
              <w:pStyle w:val="TableParagraph"/>
              <w:spacing w:before="7"/>
              <w:rPr>
                <w:sz w:val="26"/>
              </w:rPr>
            </w:pPr>
          </w:p>
          <w:p>
            <w:pPr>
              <w:pStyle w:val="TableParagraph"/>
              <w:spacing w:before="1"/>
              <w:ind w:left="116" w:right="109"/>
              <w:jc w:val="center"/>
              <w:rPr>
                <w:rFonts w:ascii="Liberation Sans Narrow"/>
                <w:sz w:val="18"/>
              </w:rPr>
            </w:pPr>
            <w:r>
              <w:rPr>
                <w:rFonts w:ascii="Liberation Sans Narrow"/>
                <w:sz w:val="18"/>
              </w:rPr>
              <w:t>12</w:t>
            </w:r>
          </w:p>
        </w:tc>
        <w:tc>
          <w:tcPr>
            <w:tcW w:w="2097" w:type="dxa"/>
          </w:tcPr>
          <w:p>
            <w:pPr>
              <w:pStyle w:val="TableParagraph"/>
              <w:ind w:left="106" w:right="155"/>
              <w:rPr>
                <w:rFonts w:ascii="Liberation Sans Narrow"/>
                <w:sz w:val="18"/>
              </w:rPr>
            </w:pPr>
            <w:r>
              <w:rPr>
                <w:rFonts w:ascii="Liberation Sans Narrow"/>
                <w:sz w:val="18"/>
              </w:rPr>
              <w:t>Belanja Modal Jalan, Irigasi dan Jaringan - Pengadaan</w:t>
            </w:r>
          </w:p>
          <w:p>
            <w:pPr>
              <w:pStyle w:val="TableParagraph"/>
              <w:spacing w:line="208" w:lineRule="exact"/>
              <w:ind w:left="106" w:right="492"/>
              <w:rPr>
                <w:rFonts w:ascii="Liberation Sans Narrow"/>
                <w:sz w:val="18"/>
              </w:rPr>
            </w:pPr>
            <w:r>
              <w:rPr>
                <w:rFonts w:ascii="Liberation Sans Narrow"/>
                <w:sz w:val="18"/>
              </w:rPr>
              <w:t>Instalasi Air Minum/Air Bersih</w:t>
            </w:r>
          </w:p>
        </w:tc>
        <w:tc>
          <w:tcPr>
            <w:tcW w:w="1317" w:type="dxa"/>
          </w:tcPr>
          <w:p>
            <w:pPr>
              <w:pStyle w:val="TableParagraph"/>
              <w:spacing w:before="7"/>
              <w:rPr>
                <w:sz w:val="26"/>
              </w:rPr>
            </w:pPr>
          </w:p>
          <w:p>
            <w:pPr>
              <w:pStyle w:val="TableParagraph"/>
              <w:spacing w:before="1"/>
              <w:ind w:right="104"/>
              <w:jc w:val="right"/>
              <w:rPr>
                <w:rFonts w:ascii="Liberation Sans Narrow"/>
                <w:sz w:val="18"/>
              </w:rPr>
            </w:pPr>
            <w:r>
              <w:rPr>
                <w:rFonts w:ascii="Liberation Sans Narrow"/>
                <w:sz w:val="18"/>
              </w:rPr>
              <w:t>0</w:t>
            </w:r>
          </w:p>
        </w:tc>
        <w:tc>
          <w:tcPr>
            <w:tcW w:w="1317" w:type="dxa"/>
          </w:tcPr>
          <w:p>
            <w:pPr>
              <w:pStyle w:val="TableParagraph"/>
              <w:spacing w:before="7"/>
              <w:rPr>
                <w:sz w:val="26"/>
              </w:rPr>
            </w:pPr>
          </w:p>
          <w:p>
            <w:pPr>
              <w:pStyle w:val="TableParagraph"/>
              <w:spacing w:before="1"/>
              <w:ind w:right="105"/>
              <w:jc w:val="right"/>
              <w:rPr>
                <w:rFonts w:ascii="Liberation Sans Narrow"/>
                <w:sz w:val="18"/>
              </w:rPr>
            </w:pPr>
            <w:r>
              <w:rPr>
                <w:rFonts w:ascii="Liberation Sans Narrow"/>
                <w:sz w:val="18"/>
              </w:rPr>
              <w:t>0</w:t>
            </w:r>
          </w:p>
        </w:tc>
        <w:tc>
          <w:tcPr>
            <w:tcW w:w="620" w:type="dxa"/>
          </w:tcPr>
          <w:p>
            <w:pPr>
              <w:pStyle w:val="TableParagraph"/>
              <w:spacing w:before="7"/>
              <w:rPr>
                <w:sz w:val="26"/>
              </w:rPr>
            </w:pPr>
          </w:p>
          <w:p>
            <w:pPr>
              <w:pStyle w:val="TableParagraph"/>
              <w:spacing w:before="1"/>
              <w:ind w:right="97"/>
              <w:jc w:val="right"/>
              <w:rPr>
                <w:rFonts w:ascii="Liberation Sans Narrow"/>
                <w:sz w:val="18"/>
              </w:rPr>
            </w:pPr>
            <w:r>
              <w:rPr>
                <w:rFonts w:ascii="Liberation Sans Narrow"/>
                <w:sz w:val="18"/>
              </w:rPr>
              <w:t>0.00</w:t>
            </w:r>
          </w:p>
        </w:tc>
        <w:tc>
          <w:tcPr>
            <w:tcW w:w="1328" w:type="dxa"/>
          </w:tcPr>
          <w:p>
            <w:pPr>
              <w:pStyle w:val="TableParagraph"/>
              <w:spacing w:before="7"/>
              <w:rPr>
                <w:sz w:val="26"/>
              </w:rPr>
            </w:pPr>
          </w:p>
          <w:p>
            <w:pPr>
              <w:pStyle w:val="TableParagraph"/>
              <w:spacing w:before="1"/>
              <w:ind w:right="100"/>
              <w:jc w:val="right"/>
              <w:rPr>
                <w:rFonts w:ascii="Liberation Sans Narrow"/>
                <w:sz w:val="18"/>
              </w:rPr>
            </w:pPr>
            <w:r>
              <w:rPr>
                <w:rFonts w:ascii="Liberation Sans Narrow"/>
                <w:sz w:val="18"/>
              </w:rPr>
              <w:t>0</w:t>
            </w:r>
          </w:p>
        </w:tc>
        <w:tc>
          <w:tcPr>
            <w:tcW w:w="1328" w:type="dxa"/>
          </w:tcPr>
          <w:p>
            <w:pPr>
              <w:pStyle w:val="TableParagraph"/>
              <w:spacing w:before="7"/>
              <w:rPr>
                <w:sz w:val="26"/>
              </w:rPr>
            </w:pPr>
          </w:p>
          <w:p>
            <w:pPr>
              <w:pStyle w:val="TableParagraph"/>
              <w:spacing w:before="1"/>
              <w:ind w:right="103"/>
              <w:jc w:val="right"/>
              <w:rPr>
                <w:rFonts w:ascii="Liberation Sans Narrow"/>
                <w:sz w:val="18"/>
              </w:rPr>
            </w:pPr>
            <w:r>
              <w:rPr>
                <w:rFonts w:ascii="Liberation Sans Narrow"/>
                <w:sz w:val="18"/>
              </w:rPr>
              <w:t>0</w:t>
            </w:r>
          </w:p>
        </w:tc>
      </w:tr>
      <w:tr>
        <w:trPr>
          <w:trHeight w:val="208" w:hRule="atLeast"/>
        </w:trPr>
        <w:tc>
          <w:tcPr>
            <w:tcW w:w="2538" w:type="dxa"/>
            <w:gridSpan w:val="2"/>
            <w:shd w:val="clear" w:color="auto" w:fill="D9D9D9"/>
          </w:tcPr>
          <w:p>
            <w:pPr>
              <w:pStyle w:val="TableParagraph"/>
              <w:spacing w:line="188" w:lineRule="exact"/>
              <w:ind w:left="987" w:right="983"/>
              <w:jc w:val="center"/>
              <w:rPr>
                <w:rFonts w:ascii="Liberation Sans Narrow"/>
                <w:b/>
                <w:i/>
                <w:sz w:val="18"/>
              </w:rPr>
            </w:pPr>
            <w:r>
              <w:rPr>
                <w:rFonts w:ascii="Liberation Sans Narrow"/>
                <w:b/>
                <w:i/>
                <w:sz w:val="18"/>
              </w:rPr>
              <w:t>Jumlah</w:t>
            </w:r>
          </w:p>
        </w:tc>
        <w:tc>
          <w:tcPr>
            <w:tcW w:w="1317" w:type="dxa"/>
            <w:shd w:val="clear" w:color="auto" w:fill="D7D7D7"/>
          </w:tcPr>
          <w:p>
            <w:pPr>
              <w:pStyle w:val="TableParagraph"/>
              <w:spacing w:line="188" w:lineRule="exact"/>
              <w:ind w:right="101"/>
              <w:jc w:val="right"/>
              <w:rPr>
                <w:rFonts w:ascii="Liberation Sans Narrow"/>
                <w:sz w:val="18"/>
              </w:rPr>
            </w:pPr>
            <w:r>
              <w:rPr>
                <w:rFonts w:ascii="Liberation Sans Narrow"/>
                <w:sz w:val="18"/>
              </w:rPr>
              <w:t>598.800.000</w:t>
            </w:r>
          </w:p>
        </w:tc>
        <w:tc>
          <w:tcPr>
            <w:tcW w:w="1317" w:type="dxa"/>
            <w:shd w:val="clear" w:color="auto" w:fill="D7D7D7"/>
          </w:tcPr>
          <w:p>
            <w:pPr>
              <w:pStyle w:val="TableParagraph"/>
              <w:spacing w:line="188" w:lineRule="exact"/>
              <w:ind w:right="102"/>
              <w:jc w:val="right"/>
              <w:rPr>
                <w:rFonts w:ascii="Liberation Sans Narrow"/>
                <w:sz w:val="18"/>
              </w:rPr>
            </w:pPr>
            <w:r>
              <w:rPr>
                <w:rFonts w:ascii="Liberation Sans Narrow"/>
                <w:sz w:val="18"/>
              </w:rPr>
              <w:t>597.582.900</w:t>
            </w:r>
          </w:p>
        </w:tc>
        <w:tc>
          <w:tcPr>
            <w:tcW w:w="620" w:type="dxa"/>
            <w:shd w:val="clear" w:color="auto" w:fill="D7D7D7"/>
          </w:tcPr>
          <w:p>
            <w:pPr>
              <w:pStyle w:val="TableParagraph"/>
              <w:spacing w:line="188" w:lineRule="exact"/>
              <w:ind w:right="97"/>
              <w:jc w:val="right"/>
              <w:rPr>
                <w:rFonts w:ascii="Liberation Sans Narrow"/>
                <w:sz w:val="18"/>
              </w:rPr>
            </w:pPr>
            <w:r>
              <w:rPr>
                <w:rFonts w:ascii="Liberation Sans Narrow"/>
                <w:sz w:val="18"/>
              </w:rPr>
              <w:t>99,79</w:t>
            </w:r>
          </w:p>
        </w:tc>
        <w:tc>
          <w:tcPr>
            <w:tcW w:w="1328" w:type="dxa"/>
            <w:shd w:val="clear" w:color="auto" w:fill="D7D7D7"/>
          </w:tcPr>
          <w:p>
            <w:pPr>
              <w:pStyle w:val="TableParagraph"/>
              <w:spacing w:line="188" w:lineRule="exact"/>
              <w:ind w:right="100"/>
              <w:jc w:val="right"/>
              <w:rPr>
                <w:rFonts w:ascii="Liberation Sans Narrow"/>
                <w:sz w:val="18"/>
              </w:rPr>
            </w:pPr>
            <w:r>
              <w:rPr>
                <w:rFonts w:ascii="Liberation Sans Narrow"/>
                <w:sz w:val="18"/>
              </w:rPr>
              <w:t>0</w:t>
            </w:r>
          </w:p>
        </w:tc>
        <w:tc>
          <w:tcPr>
            <w:tcW w:w="1328" w:type="dxa"/>
            <w:shd w:val="clear" w:color="auto" w:fill="D7D7D7"/>
          </w:tcPr>
          <w:p>
            <w:pPr>
              <w:pStyle w:val="TableParagraph"/>
              <w:spacing w:line="188" w:lineRule="exact"/>
              <w:ind w:right="101"/>
              <w:jc w:val="right"/>
              <w:rPr>
                <w:rFonts w:ascii="Liberation Sans Narrow"/>
                <w:b/>
                <w:sz w:val="18"/>
              </w:rPr>
            </w:pPr>
            <w:r>
              <w:rPr>
                <w:rFonts w:ascii="Liberation Sans Narrow"/>
                <w:b/>
                <w:sz w:val="18"/>
              </w:rPr>
              <w:t>597.582.900</w:t>
            </w:r>
          </w:p>
        </w:tc>
      </w:tr>
    </w:tbl>
    <w:p>
      <w:pPr>
        <w:spacing w:after="0" w:line="188" w:lineRule="exact"/>
        <w:jc w:val="right"/>
        <w:rPr>
          <w:rFonts w:ascii="Liberation Sans Narrow"/>
          <w:sz w:val="18"/>
        </w:rPr>
        <w:sectPr>
          <w:pgSz w:w="12240" w:h="18720"/>
          <w:pgMar w:header="1024" w:footer="2406" w:top="2240" w:bottom="2600" w:left="1440" w:right="60"/>
        </w:sectPr>
      </w:pPr>
    </w:p>
    <w:p>
      <w:pPr>
        <w:pStyle w:val="BodyText"/>
        <w:spacing w:before="3"/>
        <w:rPr>
          <w:sz w:val="16"/>
        </w:rPr>
      </w:pPr>
    </w:p>
    <w:p>
      <w:pPr>
        <w:pStyle w:val="Heading2"/>
        <w:tabs>
          <w:tab w:pos="4149" w:val="left" w:leader="none"/>
        </w:tabs>
        <w:spacing w:before="91"/>
        <w:ind w:left="2533"/>
      </w:pPr>
      <w:r>
        <w:rPr/>
        <w:t>V.1.b.2)e)</w:t>
        <w:tab/>
        <w:t>BM-Aset Tetap</w:t>
      </w:r>
      <w:r>
        <w:rPr>
          <w:spacing w:val="-4"/>
        </w:rPr>
        <w:t> </w:t>
      </w:r>
      <w:r>
        <w:rPr/>
        <w:t>Lainnya</w:t>
      </w:r>
    </w:p>
    <w:p>
      <w:pPr>
        <w:pStyle w:val="BodyText"/>
        <w:spacing w:before="115"/>
        <w:ind w:left="2817" w:right="1491"/>
        <w:jc w:val="both"/>
      </w:pPr>
      <w:r>
        <w:rPr/>
        <w:t>Realisasi BM-Aset Tetap Lainnya pada TA 2021 sebesar Rp0,00 atau 00,00% dari anggarannya sebesar Rp0,00 atau 00,00% dari realisasi TA 2020 sebesar Rp0,00. terdiri dari: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spacing w:before="100"/>
        <w:ind w:left="0" w:right="99" w:firstLine="0"/>
        <w:jc w:val="right"/>
        <w:rPr>
          <w:rFonts w:ascii="Liberation Sans Narrow"/>
          <w:sz w:val="18"/>
        </w:rPr>
      </w:pPr>
      <w:r>
        <w:rPr/>
        <w:pict>
          <v:shape style="position:absolute;margin-left:93.824997pt;margin-top:-102.586876pt;width:446.6pt;height:118.65pt;mso-position-horizontal-relative:page;mso-position-vertical-relative:paragraph;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
                    <w:gridCol w:w="2431"/>
                    <w:gridCol w:w="1390"/>
                    <w:gridCol w:w="1396"/>
                    <w:gridCol w:w="627"/>
                    <w:gridCol w:w="1389"/>
                    <w:gridCol w:w="1389"/>
                  </w:tblGrid>
                  <w:tr>
                    <w:trPr>
                      <w:trHeight w:val="205" w:hRule="atLeast"/>
                    </w:trPr>
                    <w:tc>
                      <w:tcPr>
                        <w:tcW w:w="2723" w:type="dxa"/>
                        <w:gridSpan w:val="2"/>
                        <w:vMerge w:val="restart"/>
                        <w:shd w:val="clear" w:color="auto" w:fill="D9D9D9"/>
                      </w:tcPr>
                      <w:p>
                        <w:pPr>
                          <w:pStyle w:val="TableParagraph"/>
                          <w:spacing w:before="102"/>
                          <w:ind w:left="523"/>
                          <w:rPr>
                            <w:rFonts w:ascii="Liberation Sans Narrow"/>
                            <w:b/>
                            <w:sz w:val="18"/>
                          </w:rPr>
                        </w:pPr>
                        <w:r>
                          <w:rPr>
                            <w:rFonts w:ascii="Liberation Sans Narrow"/>
                            <w:b/>
                            <w:sz w:val="18"/>
                          </w:rPr>
                          <w:t>BM. Aset Tetap Lainnya</w:t>
                        </w:r>
                      </w:p>
                    </w:tc>
                    <w:tc>
                      <w:tcPr>
                        <w:tcW w:w="3413" w:type="dxa"/>
                        <w:gridSpan w:val="3"/>
                        <w:shd w:val="clear" w:color="auto" w:fill="D9D9D9"/>
                      </w:tcPr>
                      <w:p>
                        <w:pPr>
                          <w:pStyle w:val="TableParagraph"/>
                          <w:spacing w:line="186" w:lineRule="exact"/>
                          <w:ind w:left="1398" w:right="1397"/>
                          <w:jc w:val="center"/>
                          <w:rPr>
                            <w:rFonts w:ascii="Liberation Sans Narrow"/>
                            <w:b/>
                            <w:sz w:val="18"/>
                          </w:rPr>
                        </w:pPr>
                        <w:r>
                          <w:rPr>
                            <w:rFonts w:ascii="Liberation Sans Narrow"/>
                            <w:b/>
                            <w:sz w:val="18"/>
                          </w:rPr>
                          <w:t>TA 2021</w:t>
                        </w:r>
                      </w:p>
                    </w:tc>
                    <w:tc>
                      <w:tcPr>
                        <w:tcW w:w="1389" w:type="dxa"/>
                        <w:shd w:val="clear" w:color="auto" w:fill="D9D9D9"/>
                      </w:tcPr>
                      <w:p>
                        <w:pPr>
                          <w:pStyle w:val="TableParagraph"/>
                          <w:spacing w:line="186" w:lineRule="exact"/>
                          <w:ind w:left="405"/>
                          <w:rPr>
                            <w:rFonts w:ascii="Liberation Sans Narrow"/>
                            <w:b/>
                            <w:sz w:val="18"/>
                          </w:rPr>
                        </w:pPr>
                        <w:r>
                          <w:rPr>
                            <w:rFonts w:ascii="Liberation Sans Narrow"/>
                            <w:b/>
                            <w:sz w:val="18"/>
                          </w:rPr>
                          <w:t>TA 2020</w:t>
                        </w:r>
                      </w:p>
                    </w:tc>
                    <w:tc>
                      <w:tcPr>
                        <w:tcW w:w="1389" w:type="dxa"/>
                        <w:vMerge w:val="restart"/>
                        <w:shd w:val="clear" w:color="auto" w:fill="D9D9D9"/>
                      </w:tcPr>
                      <w:p>
                        <w:pPr>
                          <w:pStyle w:val="TableParagraph"/>
                          <w:spacing w:line="208" w:lineRule="exact"/>
                          <w:ind w:left="544" w:right="193" w:hanging="248"/>
                          <w:rPr>
                            <w:rFonts w:ascii="Liberation Sans Narrow"/>
                            <w:b/>
                            <w:sz w:val="18"/>
                          </w:rPr>
                        </w:pPr>
                        <w:r>
                          <w:rPr>
                            <w:rFonts w:ascii="Liberation Sans Narrow"/>
                            <w:b/>
                            <w:sz w:val="18"/>
                          </w:rPr>
                          <w:t>Naik (Turun) (Rp)</w:t>
                        </w:r>
                      </w:p>
                    </w:tc>
                  </w:tr>
                  <w:tr>
                    <w:trPr>
                      <w:trHeight w:val="206" w:hRule="atLeast"/>
                    </w:trPr>
                    <w:tc>
                      <w:tcPr>
                        <w:tcW w:w="2723" w:type="dxa"/>
                        <w:gridSpan w:val="2"/>
                        <w:vMerge/>
                        <w:tcBorders>
                          <w:top w:val="nil"/>
                        </w:tcBorders>
                        <w:shd w:val="clear" w:color="auto" w:fill="D9D9D9"/>
                      </w:tcPr>
                      <w:p>
                        <w:pPr>
                          <w:rPr>
                            <w:sz w:val="2"/>
                            <w:szCs w:val="2"/>
                          </w:rPr>
                        </w:pPr>
                      </w:p>
                    </w:tc>
                    <w:tc>
                      <w:tcPr>
                        <w:tcW w:w="1390" w:type="dxa"/>
                        <w:shd w:val="clear" w:color="auto" w:fill="D9D9D9"/>
                      </w:tcPr>
                      <w:p>
                        <w:pPr>
                          <w:pStyle w:val="TableParagraph"/>
                          <w:spacing w:line="186" w:lineRule="exact"/>
                          <w:ind w:right="132"/>
                          <w:jc w:val="right"/>
                          <w:rPr>
                            <w:rFonts w:ascii="Liberation Sans Narrow"/>
                            <w:b/>
                            <w:sz w:val="18"/>
                          </w:rPr>
                        </w:pPr>
                        <w:r>
                          <w:rPr>
                            <w:rFonts w:ascii="Liberation Sans Narrow"/>
                            <w:b/>
                            <w:sz w:val="18"/>
                          </w:rPr>
                          <w:t>Anggaran (Rp)</w:t>
                        </w:r>
                      </w:p>
                    </w:tc>
                    <w:tc>
                      <w:tcPr>
                        <w:tcW w:w="1396" w:type="dxa"/>
                        <w:shd w:val="clear" w:color="auto" w:fill="D9D9D9"/>
                      </w:tcPr>
                      <w:p>
                        <w:pPr>
                          <w:pStyle w:val="TableParagraph"/>
                          <w:spacing w:line="186" w:lineRule="exact"/>
                          <w:ind w:right="160"/>
                          <w:jc w:val="right"/>
                          <w:rPr>
                            <w:rFonts w:ascii="Liberation Sans Narrow"/>
                            <w:b/>
                            <w:sz w:val="18"/>
                          </w:rPr>
                        </w:pPr>
                        <w:r>
                          <w:rPr>
                            <w:rFonts w:ascii="Liberation Sans Narrow"/>
                            <w:b/>
                            <w:sz w:val="18"/>
                          </w:rPr>
                          <w:t>Realisasi (Rp)</w:t>
                        </w:r>
                      </w:p>
                    </w:tc>
                    <w:tc>
                      <w:tcPr>
                        <w:tcW w:w="627" w:type="dxa"/>
                        <w:shd w:val="clear" w:color="auto" w:fill="D9D9D9"/>
                      </w:tcPr>
                      <w:p>
                        <w:pPr>
                          <w:pStyle w:val="TableParagraph"/>
                          <w:spacing w:line="186" w:lineRule="exact"/>
                          <w:ind w:left="284"/>
                          <w:rPr>
                            <w:rFonts w:ascii="Liberation Sans Narrow"/>
                            <w:b/>
                            <w:sz w:val="18"/>
                          </w:rPr>
                        </w:pPr>
                        <w:r>
                          <w:rPr>
                            <w:rFonts w:ascii="Liberation Sans Narrow"/>
                            <w:b/>
                            <w:sz w:val="18"/>
                          </w:rPr>
                          <w:t>%</w:t>
                        </w:r>
                      </w:p>
                    </w:tc>
                    <w:tc>
                      <w:tcPr>
                        <w:tcW w:w="1389" w:type="dxa"/>
                        <w:shd w:val="clear" w:color="auto" w:fill="D9D9D9"/>
                      </w:tcPr>
                      <w:p>
                        <w:pPr>
                          <w:pStyle w:val="TableParagraph"/>
                          <w:spacing w:line="186" w:lineRule="exact"/>
                          <w:ind w:left="240"/>
                          <w:rPr>
                            <w:rFonts w:ascii="Liberation Sans Narrow"/>
                            <w:b/>
                            <w:sz w:val="18"/>
                          </w:rPr>
                        </w:pPr>
                        <w:r>
                          <w:rPr>
                            <w:rFonts w:ascii="Liberation Sans Narrow"/>
                            <w:b/>
                            <w:sz w:val="18"/>
                          </w:rPr>
                          <w:t>Realisasi (Rp)</w:t>
                        </w:r>
                      </w:p>
                    </w:tc>
                    <w:tc>
                      <w:tcPr>
                        <w:tcW w:w="1389" w:type="dxa"/>
                        <w:vMerge/>
                        <w:tcBorders>
                          <w:top w:val="nil"/>
                        </w:tcBorders>
                        <w:shd w:val="clear" w:color="auto" w:fill="D9D9D9"/>
                      </w:tcPr>
                      <w:p>
                        <w:pPr>
                          <w:rPr>
                            <w:sz w:val="2"/>
                            <w:szCs w:val="2"/>
                          </w:rPr>
                        </w:pPr>
                      </w:p>
                    </w:tc>
                  </w:tr>
                  <w:tr>
                    <w:trPr>
                      <w:trHeight w:val="205" w:hRule="atLeast"/>
                    </w:trPr>
                    <w:tc>
                      <w:tcPr>
                        <w:tcW w:w="292" w:type="dxa"/>
                      </w:tcPr>
                      <w:p>
                        <w:pPr>
                          <w:pStyle w:val="TableParagraph"/>
                          <w:spacing w:line="186" w:lineRule="exact"/>
                          <w:ind w:left="14"/>
                          <w:jc w:val="center"/>
                          <w:rPr>
                            <w:rFonts w:ascii="Liberation Sans Narrow"/>
                            <w:sz w:val="18"/>
                          </w:rPr>
                        </w:pPr>
                        <w:r>
                          <w:rPr>
                            <w:rFonts w:ascii="Liberation Sans Narrow"/>
                            <w:sz w:val="18"/>
                          </w:rPr>
                          <w:t>1</w:t>
                        </w:r>
                      </w:p>
                    </w:tc>
                    <w:tc>
                      <w:tcPr>
                        <w:tcW w:w="2431" w:type="dxa"/>
                      </w:tcPr>
                      <w:p>
                        <w:pPr>
                          <w:pStyle w:val="TableParagraph"/>
                          <w:spacing w:line="186" w:lineRule="exact"/>
                          <w:ind w:left="106"/>
                          <w:rPr>
                            <w:rFonts w:ascii="Liberation Sans Narrow"/>
                            <w:sz w:val="18"/>
                          </w:rPr>
                        </w:pPr>
                        <w:r>
                          <w:rPr>
                            <w:rFonts w:ascii="Liberation Sans Narrow"/>
                            <w:sz w:val="18"/>
                          </w:rPr>
                          <w:t>Pengadaan buku</w:t>
                        </w:r>
                      </w:p>
                    </w:tc>
                    <w:tc>
                      <w:tcPr>
                        <w:tcW w:w="1390" w:type="dxa"/>
                      </w:tcPr>
                      <w:p>
                        <w:pPr>
                          <w:pStyle w:val="TableParagraph"/>
                          <w:spacing w:line="186" w:lineRule="exact"/>
                          <w:ind w:right="98"/>
                          <w:jc w:val="right"/>
                          <w:rPr>
                            <w:rFonts w:ascii="Liberation Sans Narrow"/>
                            <w:sz w:val="18"/>
                          </w:rPr>
                        </w:pPr>
                        <w:r>
                          <w:rPr>
                            <w:rFonts w:ascii="Liberation Sans Narrow"/>
                            <w:sz w:val="18"/>
                          </w:rPr>
                          <w:t>0</w:t>
                        </w:r>
                      </w:p>
                    </w:tc>
                    <w:tc>
                      <w:tcPr>
                        <w:tcW w:w="1396" w:type="dxa"/>
                      </w:tcPr>
                      <w:p>
                        <w:pPr>
                          <w:pStyle w:val="TableParagraph"/>
                          <w:spacing w:line="186" w:lineRule="exact"/>
                          <w:ind w:right="101"/>
                          <w:jc w:val="right"/>
                          <w:rPr>
                            <w:rFonts w:ascii="Liberation Sans Narrow"/>
                            <w:sz w:val="18"/>
                          </w:rPr>
                        </w:pPr>
                        <w:r>
                          <w:rPr>
                            <w:rFonts w:ascii="Liberation Sans Narrow"/>
                            <w:sz w:val="18"/>
                          </w:rPr>
                          <w:t>0</w:t>
                        </w:r>
                      </w:p>
                    </w:tc>
                    <w:tc>
                      <w:tcPr>
                        <w:tcW w:w="627" w:type="dxa"/>
                      </w:tcPr>
                      <w:p>
                        <w:pPr>
                          <w:pStyle w:val="TableParagraph"/>
                          <w:spacing w:line="186" w:lineRule="exact"/>
                          <w:ind w:left="228"/>
                          <w:rPr>
                            <w:rFonts w:ascii="Liberation Sans Narrow"/>
                            <w:sz w:val="18"/>
                          </w:rPr>
                        </w:pPr>
                        <w:r>
                          <w:rPr>
                            <w:rFonts w:ascii="Liberation Sans Narrow"/>
                            <w:sz w:val="18"/>
                          </w:rPr>
                          <w:t>0.00</w:t>
                        </w:r>
                      </w:p>
                    </w:tc>
                    <w:tc>
                      <w:tcPr>
                        <w:tcW w:w="1389" w:type="dxa"/>
                      </w:tcPr>
                      <w:p>
                        <w:pPr>
                          <w:pStyle w:val="TableParagraph"/>
                          <w:spacing w:line="186" w:lineRule="exact"/>
                          <w:ind w:right="97"/>
                          <w:jc w:val="right"/>
                          <w:rPr>
                            <w:rFonts w:ascii="Liberation Sans Narrow"/>
                            <w:sz w:val="18"/>
                          </w:rPr>
                        </w:pPr>
                        <w:r>
                          <w:rPr>
                            <w:rFonts w:ascii="Liberation Sans Narrow"/>
                            <w:sz w:val="18"/>
                          </w:rPr>
                          <w:t>0</w:t>
                        </w:r>
                      </w:p>
                    </w:tc>
                    <w:tc>
                      <w:tcPr>
                        <w:tcW w:w="1389" w:type="dxa"/>
                      </w:tcPr>
                      <w:p>
                        <w:pPr>
                          <w:pStyle w:val="TableParagraph"/>
                          <w:spacing w:line="186" w:lineRule="exact"/>
                          <w:ind w:right="98"/>
                          <w:jc w:val="right"/>
                          <w:rPr>
                            <w:rFonts w:ascii="Liberation Sans Narrow"/>
                            <w:sz w:val="18"/>
                          </w:rPr>
                        </w:pPr>
                        <w:r>
                          <w:rPr>
                            <w:rFonts w:ascii="Liberation Sans Narrow"/>
                            <w:sz w:val="18"/>
                          </w:rPr>
                          <w:t>0</w:t>
                        </w:r>
                      </w:p>
                    </w:tc>
                  </w:tr>
                  <w:tr>
                    <w:trPr>
                      <w:trHeight w:val="205" w:hRule="atLeast"/>
                    </w:trPr>
                    <w:tc>
                      <w:tcPr>
                        <w:tcW w:w="292" w:type="dxa"/>
                      </w:tcPr>
                      <w:p>
                        <w:pPr>
                          <w:pStyle w:val="TableParagraph"/>
                          <w:spacing w:line="186" w:lineRule="exact"/>
                          <w:ind w:left="14"/>
                          <w:jc w:val="center"/>
                          <w:rPr>
                            <w:rFonts w:ascii="Liberation Sans Narrow"/>
                            <w:sz w:val="18"/>
                          </w:rPr>
                        </w:pPr>
                        <w:r>
                          <w:rPr>
                            <w:rFonts w:ascii="Liberation Sans Narrow"/>
                            <w:sz w:val="18"/>
                          </w:rPr>
                          <w:t>2</w:t>
                        </w:r>
                      </w:p>
                    </w:tc>
                    <w:tc>
                      <w:tcPr>
                        <w:tcW w:w="2431" w:type="dxa"/>
                      </w:tcPr>
                      <w:p>
                        <w:pPr>
                          <w:pStyle w:val="TableParagraph"/>
                          <w:spacing w:line="186" w:lineRule="exact"/>
                          <w:ind w:left="106"/>
                          <w:rPr>
                            <w:rFonts w:ascii="Liberation Sans Narrow"/>
                            <w:sz w:val="18"/>
                          </w:rPr>
                        </w:pPr>
                        <w:r>
                          <w:rPr>
                            <w:rFonts w:ascii="Liberation Sans Narrow"/>
                            <w:sz w:val="18"/>
                          </w:rPr>
                          <w:t>Pengadaan Terbitan</w:t>
                        </w:r>
                      </w:p>
                    </w:tc>
                    <w:tc>
                      <w:tcPr>
                        <w:tcW w:w="1390" w:type="dxa"/>
                      </w:tcPr>
                      <w:p>
                        <w:pPr>
                          <w:pStyle w:val="TableParagraph"/>
                          <w:spacing w:line="186" w:lineRule="exact"/>
                          <w:ind w:right="98"/>
                          <w:jc w:val="right"/>
                          <w:rPr>
                            <w:rFonts w:ascii="Liberation Sans Narrow"/>
                            <w:sz w:val="18"/>
                          </w:rPr>
                        </w:pPr>
                        <w:r>
                          <w:rPr>
                            <w:rFonts w:ascii="Liberation Sans Narrow"/>
                            <w:sz w:val="18"/>
                          </w:rPr>
                          <w:t>0</w:t>
                        </w:r>
                      </w:p>
                    </w:tc>
                    <w:tc>
                      <w:tcPr>
                        <w:tcW w:w="1396" w:type="dxa"/>
                      </w:tcPr>
                      <w:p>
                        <w:pPr>
                          <w:pStyle w:val="TableParagraph"/>
                          <w:spacing w:line="186" w:lineRule="exact"/>
                          <w:ind w:right="101"/>
                          <w:jc w:val="right"/>
                          <w:rPr>
                            <w:rFonts w:ascii="Liberation Sans Narrow"/>
                            <w:sz w:val="18"/>
                          </w:rPr>
                        </w:pPr>
                        <w:r>
                          <w:rPr>
                            <w:rFonts w:ascii="Liberation Sans Narrow"/>
                            <w:sz w:val="18"/>
                          </w:rPr>
                          <w:t>0</w:t>
                        </w:r>
                      </w:p>
                    </w:tc>
                    <w:tc>
                      <w:tcPr>
                        <w:tcW w:w="627" w:type="dxa"/>
                      </w:tcPr>
                      <w:p>
                        <w:pPr>
                          <w:pStyle w:val="TableParagraph"/>
                          <w:spacing w:line="186" w:lineRule="exact"/>
                          <w:ind w:left="228"/>
                          <w:rPr>
                            <w:rFonts w:ascii="Liberation Sans Narrow"/>
                            <w:sz w:val="18"/>
                          </w:rPr>
                        </w:pPr>
                        <w:r>
                          <w:rPr>
                            <w:rFonts w:ascii="Liberation Sans Narrow"/>
                            <w:sz w:val="18"/>
                          </w:rPr>
                          <w:t>0.00</w:t>
                        </w:r>
                      </w:p>
                    </w:tc>
                    <w:tc>
                      <w:tcPr>
                        <w:tcW w:w="1389" w:type="dxa"/>
                      </w:tcPr>
                      <w:p>
                        <w:pPr>
                          <w:pStyle w:val="TableParagraph"/>
                          <w:spacing w:line="186" w:lineRule="exact"/>
                          <w:ind w:right="97"/>
                          <w:jc w:val="right"/>
                          <w:rPr>
                            <w:rFonts w:ascii="Liberation Sans Narrow"/>
                            <w:sz w:val="18"/>
                          </w:rPr>
                        </w:pPr>
                        <w:r>
                          <w:rPr>
                            <w:rFonts w:ascii="Liberation Sans Narrow"/>
                            <w:sz w:val="18"/>
                          </w:rPr>
                          <w:t>0</w:t>
                        </w:r>
                      </w:p>
                    </w:tc>
                    <w:tc>
                      <w:tcPr>
                        <w:tcW w:w="1389" w:type="dxa"/>
                      </w:tcPr>
                      <w:p>
                        <w:pPr>
                          <w:pStyle w:val="TableParagraph"/>
                          <w:spacing w:line="186" w:lineRule="exact"/>
                          <w:ind w:right="98"/>
                          <w:jc w:val="right"/>
                          <w:rPr>
                            <w:rFonts w:ascii="Liberation Sans Narrow"/>
                            <w:sz w:val="18"/>
                          </w:rPr>
                        </w:pPr>
                        <w:r>
                          <w:rPr>
                            <w:rFonts w:ascii="Liberation Sans Narrow"/>
                            <w:sz w:val="18"/>
                          </w:rPr>
                          <w:t>0</w:t>
                        </w:r>
                      </w:p>
                    </w:tc>
                  </w:tr>
                  <w:tr>
                    <w:trPr>
                      <w:trHeight w:val="414" w:hRule="atLeast"/>
                    </w:trPr>
                    <w:tc>
                      <w:tcPr>
                        <w:tcW w:w="292" w:type="dxa"/>
                      </w:tcPr>
                      <w:p>
                        <w:pPr>
                          <w:pStyle w:val="TableParagraph"/>
                          <w:spacing w:before="102"/>
                          <w:ind w:left="14"/>
                          <w:jc w:val="center"/>
                          <w:rPr>
                            <w:rFonts w:ascii="Liberation Sans Narrow"/>
                            <w:sz w:val="18"/>
                          </w:rPr>
                        </w:pPr>
                        <w:r>
                          <w:rPr>
                            <w:rFonts w:ascii="Liberation Sans Narrow"/>
                            <w:sz w:val="18"/>
                          </w:rPr>
                          <w:t>3</w:t>
                        </w:r>
                      </w:p>
                    </w:tc>
                    <w:tc>
                      <w:tcPr>
                        <w:tcW w:w="2431" w:type="dxa"/>
                      </w:tcPr>
                      <w:p>
                        <w:pPr>
                          <w:pStyle w:val="TableParagraph"/>
                          <w:spacing w:line="204" w:lineRule="exact" w:before="4"/>
                          <w:ind w:left="106" w:right="423"/>
                          <w:rPr>
                            <w:rFonts w:ascii="Liberation Sans Narrow"/>
                            <w:sz w:val="18"/>
                          </w:rPr>
                        </w:pPr>
                        <w:r>
                          <w:rPr>
                            <w:rFonts w:ascii="Liberation Sans Narrow"/>
                            <w:sz w:val="18"/>
                          </w:rPr>
                          <w:t>Pengadaan barang bercorak kebudayaan</w:t>
                        </w:r>
                      </w:p>
                    </w:tc>
                    <w:tc>
                      <w:tcPr>
                        <w:tcW w:w="1390" w:type="dxa"/>
                      </w:tcPr>
                      <w:p>
                        <w:pPr>
                          <w:pStyle w:val="TableParagraph"/>
                          <w:spacing w:before="102"/>
                          <w:ind w:right="98"/>
                          <w:jc w:val="right"/>
                          <w:rPr>
                            <w:rFonts w:ascii="Liberation Sans Narrow"/>
                            <w:sz w:val="18"/>
                          </w:rPr>
                        </w:pPr>
                        <w:r>
                          <w:rPr>
                            <w:rFonts w:ascii="Liberation Sans Narrow"/>
                            <w:sz w:val="18"/>
                          </w:rPr>
                          <w:t>0</w:t>
                        </w:r>
                      </w:p>
                    </w:tc>
                    <w:tc>
                      <w:tcPr>
                        <w:tcW w:w="1396" w:type="dxa"/>
                      </w:tcPr>
                      <w:p>
                        <w:pPr>
                          <w:pStyle w:val="TableParagraph"/>
                          <w:spacing w:before="102"/>
                          <w:ind w:right="101"/>
                          <w:jc w:val="right"/>
                          <w:rPr>
                            <w:rFonts w:ascii="Liberation Sans Narrow"/>
                            <w:sz w:val="18"/>
                          </w:rPr>
                        </w:pPr>
                        <w:r>
                          <w:rPr>
                            <w:rFonts w:ascii="Liberation Sans Narrow"/>
                            <w:sz w:val="18"/>
                          </w:rPr>
                          <w:t>0</w:t>
                        </w:r>
                      </w:p>
                    </w:tc>
                    <w:tc>
                      <w:tcPr>
                        <w:tcW w:w="627" w:type="dxa"/>
                      </w:tcPr>
                      <w:p>
                        <w:pPr>
                          <w:pStyle w:val="TableParagraph"/>
                          <w:spacing w:before="102"/>
                          <w:ind w:left="228"/>
                          <w:rPr>
                            <w:rFonts w:ascii="Liberation Sans Narrow"/>
                            <w:sz w:val="18"/>
                          </w:rPr>
                        </w:pPr>
                        <w:r>
                          <w:rPr>
                            <w:rFonts w:ascii="Liberation Sans Narrow"/>
                            <w:sz w:val="18"/>
                          </w:rPr>
                          <w:t>0.00</w:t>
                        </w:r>
                      </w:p>
                    </w:tc>
                    <w:tc>
                      <w:tcPr>
                        <w:tcW w:w="1389" w:type="dxa"/>
                      </w:tcPr>
                      <w:p>
                        <w:pPr>
                          <w:pStyle w:val="TableParagraph"/>
                          <w:spacing w:before="102"/>
                          <w:ind w:right="97"/>
                          <w:jc w:val="right"/>
                          <w:rPr>
                            <w:rFonts w:ascii="Liberation Sans Narrow"/>
                            <w:sz w:val="18"/>
                          </w:rPr>
                        </w:pPr>
                        <w:r>
                          <w:rPr>
                            <w:rFonts w:ascii="Liberation Sans Narrow"/>
                            <w:sz w:val="18"/>
                          </w:rPr>
                          <w:t>0</w:t>
                        </w:r>
                      </w:p>
                    </w:tc>
                    <w:tc>
                      <w:tcPr>
                        <w:tcW w:w="1389" w:type="dxa"/>
                      </w:tcPr>
                      <w:p>
                        <w:pPr>
                          <w:pStyle w:val="TableParagraph"/>
                          <w:spacing w:before="102"/>
                          <w:ind w:right="98"/>
                          <w:jc w:val="right"/>
                          <w:rPr>
                            <w:rFonts w:ascii="Liberation Sans Narrow"/>
                            <w:sz w:val="18"/>
                          </w:rPr>
                        </w:pPr>
                        <w:r>
                          <w:rPr>
                            <w:rFonts w:ascii="Liberation Sans Narrow"/>
                            <w:sz w:val="18"/>
                          </w:rPr>
                          <w:t>0</w:t>
                        </w:r>
                      </w:p>
                    </w:tc>
                  </w:tr>
                  <w:tr>
                    <w:trPr>
                      <w:trHeight w:val="205" w:hRule="atLeast"/>
                    </w:trPr>
                    <w:tc>
                      <w:tcPr>
                        <w:tcW w:w="292" w:type="dxa"/>
                      </w:tcPr>
                      <w:p>
                        <w:pPr>
                          <w:pStyle w:val="TableParagraph"/>
                          <w:spacing w:line="186" w:lineRule="exact"/>
                          <w:ind w:left="14"/>
                          <w:jc w:val="center"/>
                          <w:rPr>
                            <w:rFonts w:ascii="Liberation Sans Narrow"/>
                            <w:sz w:val="18"/>
                          </w:rPr>
                        </w:pPr>
                        <w:r>
                          <w:rPr>
                            <w:rFonts w:ascii="Liberation Sans Narrow"/>
                            <w:sz w:val="18"/>
                          </w:rPr>
                          <w:t>4</w:t>
                        </w:r>
                      </w:p>
                    </w:tc>
                    <w:tc>
                      <w:tcPr>
                        <w:tcW w:w="2431" w:type="dxa"/>
                      </w:tcPr>
                      <w:p>
                        <w:pPr>
                          <w:pStyle w:val="TableParagraph"/>
                          <w:spacing w:line="186" w:lineRule="exact"/>
                          <w:ind w:left="106"/>
                          <w:rPr>
                            <w:rFonts w:ascii="Liberation Sans Narrow"/>
                            <w:sz w:val="18"/>
                          </w:rPr>
                        </w:pPr>
                        <w:r>
                          <w:rPr>
                            <w:rFonts w:ascii="Liberation Sans Narrow"/>
                            <w:sz w:val="18"/>
                          </w:rPr>
                          <w:t>Pengadaan alat olahraga lainnya</w:t>
                        </w:r>
                      </w:p>
                    </w:tc>
                    <w:tc>
                      <w:tcPr>
                        <w:tcW w:w="1390" w:type="dxa"/>
                      </w:tcPr>
                      <w:p>
                        <w:pPr>
                          <w:pStyle w:val="TableParagraph"/>
                          <w:spacing w:line="186" w:lineRule="exact"/>
                          <w:ind w:right="98"/>
                          <w:jc w:val="right"/>
                          <w:rPr>
                            <w:rFonts w:ascii="Liberation Sans Narrow"/>
                            <w:sz w:val="18"/>
                          </w:rPr>
                        </w:pPr>
                        <w:r>
                          <w:rPr>
                            <w:rFonts w:ascii="Liberation Sans Narrow"/>
                            <w:sz w:val="18"/>
                          </w:rPr>
                          <w:t>0</w:t>
                        </w:r>
                      </w:p>
                    </w:tc>
                    <w:tc>
                      <w:tcPr>
                        <w:tcW w:w="1396" w:type="dxa"/>
                      </w:tcPr>
                      <w:p>
                        <w:pPr>
                          <w:pStyle w:val="TableParagraph"/>
                          <w:spacing w:line="186" w:lineRule="exact"/>
                          <w:ind w:right="101"/>
                          <w:jc w:val="right"/>
                          <w:rPr>
                            <w:rFonts w:ascii="Liberation Sans Narrow"/>
                            <w:sz w:val="18"/>
                          </w:rPr>
                        </w:pPr>
                        <w:r>
                          <w:rPr>
                            <w:rFonts w:ascii="Liberation Sans Narrow"/>
                            <w:sz w:val="18"/>
                          </w:rPr>
                          <w:t>0</w:t>
                        </w:r>
                      </w:p>
                    </w:tc>
                    <w:tc>
                      <w:tcPr>
                        <w:tcW w:w="627" w:type="dxa"/>
                      </w:tcPr>
                      <w:p>
                        <w:pPr>
                          <w:pStyle w:val="TableParagraph"/>
                          <w:spacing w:line="186" w:lineRule="exact"/>
                          <w:ind w:left="228"/>
                          <w:rPr>
                            <w:rFonts w:ascii="Liberation Sans Narrow"/>
                            <w:sz w:val="18"/>
                          </w:rPr>
                        </w:pPr>
                        <w:r>
                          <w:rPr>
                            <w:rFonts w:ascii="Liberation Sans Narrow"/>
                            <w:sz w:val="18"/>
                          </w:rPr>
                          <w:t>0.00</w:t>
                        </w:r>
                      </w:p>
                    </w:tc>
                    <w:tc>
                      <w:tcPr>
                        <w:tcW w:w="1389" w:type="dxa"/>
                      </w:tcPr>
                      <w:p>
                        <w:pPr>
                          <w:pStyle w:val="TableParagraph"/>
                          <w:spacing w:line="186" w:lineRule="exact"/>
                          <w:ind w:right="97"/>
                          <w:jc w:val="right"/>
                          <w:rPr>
                            <w:rFonts w:ascii="Liberation Sans Narrow"/>
                            <w:sz w:val="18"/>
                          </w:rPr>
                        </w:pPr>
                        <w:r>
                          <w:rPr>
                            <w:rFonts w:ascii="Liberation Sans Narrow"/>
                            <w:sz w:val="18"/>
                          </w:rPr>
                          <w:t>0</w:t>
                        </w:r>
                      </w:p>
                    </w:tc>
                    <w:tc>
                      <w:tcPr>
                        <w:tcW w:w="1389" w:type="dxa"/>
                      </w:tcPr>
                      <w:p>
                        <w:pPr>
                          <w:pStyle w:val="TableParagraph"/>
                          <w:spacing w:line="186" w:lineRule="exact"/>
                          <w:ind w:right="98"/>
                          <w:jc w:val="right"/>
                          <w:rPr>
                            <w:rFonts w:ascii="Liberation Sans Narrow"/>
                            <w:sz w:val="18"/>
                          </w:rPr>
                        </w:pPr>
                        <w:r>
                          <w:rPr>
                            <w:rFonts w:ascii="Liberation Sans Narrow"/>
                            <w:sz w:val="18"/>
                          </w:rPr>
                          <w:t>0</w:t>
                        </w:r>
                      </w:p>
                    </w:tc>
                  </w:tr>
                  <w:tr>
                    <w:trPr>
                      <w:trHeight w:val="206" w:hRule="atLeast"/>
                    </w:trPr>
                    <w:tc>
                      <w:tcPr>
                        <w:tcW w:w="292" w:type="dxa"/>
                      </w:tcPr>
                      <w:p>
                        <w:pPr>
                          <w:pStyle w:val="TableParagraph"/>
                          <w:spacing w:line="186" w:lineRule="exact"/>
                          <w:ind w:left="14"/>
                          <w:jc w:val="center"/>
                          <w:rPr>
                            <w:rFonts w:ascii="Liberation Sans Narrow"/>
                            <w:sz w:val="18"/>
                          </w:rPr>
                        </w:pPr>
                        <w:r>
                          <w:rPr>
                            <w:rFonts w:ascii="Liberation Sans Narrow"/>
                            <w:sz w:val="18"/>
                          </w:rPr>
                          <w:t>5</w:t>
                        </w:r>
                      </w:p>
                    </w:tc>
                    <w:tc>
                      <w:tcPr>
                        <w:tcW w:w="2431" w:type="dxa"/>
                      </w:tcPr>
                      <w:p>
                        <w:pPr>
                          <w:pStyle w:val="TableParagraph"/>
                          <w:spacing w:line="186" w:lineRule="exact"/>
                          <w:ind w:left="106"/>
                          <w:rPr>
                            <w:rFonts w:ascii="Liberation Sans Narrow"/>
                            <w:sz w:val="18"/>
                          </w:rPr>
                        </w:pPr>
                        <w:r>
                          <w:rPr>
                            <w:rFonts w:ascii="Liberation Sans Narrow"/>
                            <w:sz w:val="18"/>
                          </w:rPr>
                          <w:t>Pengadaan Aset Tetap Renovasi</w:t>
                        </w:r>
                      </w:p>
                    </w:tc>
                    <w:tc>
                      <w:tcPr>
                        <w:tcW w:w="1390" w:type="dxa"/>
                      </w:tcPr>
                      <w:p>
                        <w:pPr>
                          <w:pStyle w:val="TableParagraph"/>
                          <w:spacing w:line="186" w:lineRule="exact"/>
                          <w:ind w:right="98"/>
                          <w:jc w:val="right"/>
                          <w:rPr>
                            <w:rFonts w:ascii="Liberation Sans Narrow"/>
                            <w:sz w:val="18"/>
                          </w:rPr>
                        </w:pPr>
                        <w:r>
                          <w:rPr>
                            <w:rFonts w:ascii="Liberation Sans Narrow"/>
                            <w:sz w:val="18"/>
                          </w:rPr>
                          <w:t>0</w:t>
                        </w:r>
                      </w:p>
                    </w:tc>
                    <w:tc>
                      <w:tcPr>
                        <w:tcW w:w="1396" w:type="dxa"/>
                      </w:tcPr>
                      <w:p>
                        <w:pPr>
                          <w:pStyle w:val="TableParagraph"/>
                          <w:spacing w:line="186" w:lineRule="exact"/>
                          <w:ind w:right="101"/>
                          <w:jc w:val="right"/>
                          <w:rPr>
                            <w:rFonts w:ascii="Liberation Sans Narrow"/>
                            <w:sz w:val="18"/>
                          </w:rPr>
                        </w:pPr>
                        <w:r>
                          <w:rPr>
                            <w:rFonts w:ascii="Liberation Sans Narrow"/>
                            <w:sz w:val="18"/>
                          </w:rPr>
                          <w:t>0</w:t>
                        </w:r>
                      </w:p>
                    </w:tc>
                    <w:tc>
                      <w:tcPr>
                        <w:tcW w:w="627" w:type="dxa"/>
                      </w:tcPr>
                      <w:p>
                        <w:pPr>
                          <w:pStyle w:val="TableParagraph"/>
                          <w:spacing w:line="186" w:lineRule="exact"/>
                          <w:ind w:left="228"/>
                          <w:rPr>
                            <w:rFonts w:ascii="Liberation Sans Narrow"/>
                            <w:sz w:val="18"/>
                          </w:rPr>
                        </w:pPr>
                        <w:r>
                          <w:rPr>
                            <w:rFonts w:ascii="Liberation Sans Narrow"/>
                            <w:sz w:val="18"/>
                          </w:rPr>
                          <w:t>0.00</w:t>
                        </w:r>
                      </w:p>
                    </w:tc>
                    <w:tc>
                      <w:tcPr>
                        <w:tcW w:w="1389" w:type="dxa"/>
                      </w:tcPr>
                      <w:p>
                        <w:pPr>
                          <w:pStyle w:val="TableParagraph"/>
                          <w:spacing w:line="186" w:lineRule="exact"/>
                          <w:ind w:right="97"/>
                          <w:jc w:val="right"/>
                          <w:rPr>
                            <w:rFonts w:ascii="Liberation Sans Narrow"/>
                            <w:sz w:val="18"/>
                          </w:rPr>
                        </w:pPr>
                        <w:r>
                          <w:rPr>
                            <w:rFonts w:ascii="Liberation Sans Narrow"/>
                            <w:sz w:val="18"/>
                          </w:rPr>
                          <w:t>0</w:t>
                        </w:r>
                      </w:p>
                    </w:tc>
                    <w:tc>
                      <w:tcPr>
                        <w:tcW w:w="1389" w:type="dxa"/>
                      </w:tcPr>
                      <w:p>
                        <w:pPr>
                          <w:pStyle w:val="TableParagraph"/>
                          <w:spacing w:line="186" w:lineRule="exact"/>
                          <w:ind w:right="98"/>
                          <w:jc w:val="right"/>
                          <w:rPr>
                            <w:rFonts w:ascii="Liberation Sans Narrow"/>
                            <w:sz w:val="18"/>
                          </w:rPr>
                        </w:pPr>
                        <w:r>
                          <w:rPr>
                            <w:rFonts w:ascii="Liberation Sans Narrow"/>
                            <w:sz w:val="18"/>
                          </w:rPr>
                          <w:t>0</w:t>
                        </w:r>
                      </w:p>
                    </w:tc>
                  </w:tr>
                  <w:tr>
                    <w:trPr>
                      <w:trHeight w:val="414" w:hRule="atLeast"/>
                    </w:trPr>
                    <w:tc>
                      <w:tcPr>
                        <w:tcW w:w="292" w:type="dxa"/>
                      </w:tcPr>
                      <w:p>
                        <w:pPr>
                          <w:pStyle w:val="TableParagraph"/>
                          <w:spacing w:before="102"/>
                          <w:ind w:left="14"/>
                          <w:jc w:val="center"/>
                          <w:rPr>
                            <w:rFonts w:ascii="Liberation Sans Narrow"/>
                            <w:sz w:val="18"/>
                          </w:rPr>
                        </w:pPr>
                        <w:r>
                          <w:rPr>
                            <w:rFonts w:ascii="Liberation Sans Narrow"/>
                            <w:sz w:val="18"/>
                          </w:rPr>
                          <w:t>6</w:t>
                        </w:r>
                      </w:p>
                    </w:tc>
                    <w:tc>
                      <w:tcPr>
                        <w:tcW w:w="2431" w:type="dxa"/>
                      </w:tcPr>
                      <w:p>
                        <w:pPr>
                          <w:pStyle w:val="TableParagraph"/>
                          <w:spacing w:line="204" w:lineRule="exact" w:before="4"/>
                          <w:ind w:left="106" w:right="186"/>
                          <w:rPr>
                            <w:rFonts w:ascii="Liberation Sans Narrow"/>
                            <w:sz w:val="18"/>
                          </w:rPr>
                        </w:pPr>
                        <w:r>
                          <w:rPr>
                            <w:rFonts w:ascii="Liberation Sans Narrow"/>
                            <w:sz w:val="18"/>
                          </w:rPr>
                          <w:t>Belanja Modal Dana BOS - Aset Tetap Lainnya</w:t>
                        </w:r>
                      </w:p>
                    </w:tc>
                    <w:tc>
                      <w:tcPr>
                        <w:tcW w:w="1390" w:type="dxa"/>
                      </w:tcPr>
                      <w:p>
                        <w:pPr>
                          <w:pStyle w:val="TableParagraph"/>
                          <w:spacing w:before="102"/>
                          <w:ind w:right="98"/>
                          <w:jc w:val="right"/>
                          <w:rPr>
                            <w:rFonts w:ascii="Liberation Sans Narrow"/>
                            <w:sz w:val="18"/>
                          </w:rPr>
                        </w:pPr>
                        <w:r>
                          <w:rPr>
                            <w:rFonts w:ascii="Liberation Sans Narrow"/>
                            <w:sz w:val="18"/>
                          </w:rPr>
                          <w:t>0</w:t>
                        </w:r>
                      </w:p>
                    </w:tc>
                    <w:tc>
                      <w:tcPr>
                        <w:tcW w:w="1396" w:type="dxa"/>
                      </w:tcPr>
                      <w:p>
                        <w:pPr>
                          <w:pStyle w:val="TableParagraph"/>
                          <w:spacing w:before="102"/>
                          <w:ind w:right="101"/>
                          <w:jc w:val="right"/>
                          <w:rPr>
                            <w:rFonts w:ascii="Liberation Sans Narrow"/>
                            <w:sz w:val="18"/>
                          </w:rPr>
                        </w:pPr>
                        <w:r>
                          <w:rPr>
                            <w:rFonts w:ascii="Liberation Sans Narrow"/>
                            <w:sz w:val="18"/>
                          </w:rPr>
                          <w:t>0</w:t>
                        </w:r>
                      </w:p>
                    </w:tc>
                    <w:tc>
                      <w:tcPr>
                        <w:tcW w:w="627" w:type="dxa"/>
                      </w:tcPr>
                      <w:p>
                        <w:pPr>
                          <w:pStyle w:val="TableParagraph"/>
                          <w:spacing w:before="102"/>
                          <w:ind w:left="228"/>
                          <w:rPr>
                            <w:rFonts w:ascii="Liberation Sans Narrow"/>
                            <w:sz w:val="18"/>
                          </w:rPr>
                        </w:pPr>
                        <w:r>
                          <w:rPr>
                            <w:rFonts w:ascii="Liberation Sans Narrow"/>
                            <w:sz w:val="18"/>
                          </w:rPr>
                          <w:t>0.00</w:t>
                        </w:r>
                      </w:p>
                    </w:tc>
                    <w:tc>
                      <w:tcPr>
                        <w:tcW w:w="1389" w:type="dxa"/>
                      </w:tcPr>
                      <w:p>
                        <w:pPr>
                          <w:pStyle w:val="TableParagraph"/>
                          <w:spacing w:before="102"/>
                          <w:ind w:right="97"/>
                          <w:jc w:val="right"/>
                          <w:rPr>
                            <w:rFonts w:ascii="Liberation Sans Narrow"/>
                            <w:sz w:val="18"/>
                          </w:rPr>
                        </w:pPr>
                        <w:r>
                          <w:rPr>
                            <w:rFonts w:ascii="Liberation Sans Narrow"/>
                            <w:sz w:val="18"/>
                          </w:rPr>
                          <w:t>0</w:t>
                        </w:r>
                      </w:p>
                    </w:tc>
                    <w:tc>
                      <w:tcPr>
                        <w:tcW w:w="1389" w:type="dxa"/>
                      </w:tcPr>
                      <w:p>
                        <w:pPr>
                          <w:pStyle w:val="TableParagraph"/>
                          <w:spacing w:before="102"/>
                          <w:ind w:right="98"/>
                          <w:jc w:val="right"/>
                          <w:rPr>
                            <w:rFonts w:ascii="Liberation Sans Narrow"/>
                            <w:sz w:val="18"/>
                          </w:rPr>
                        </w:pPr>
                        <w:r>
                          <w:rPr>
                            <w:rFonts w:ascii="Liberation Sans Narrow"/>
                            <w:sz w:val="18"/>
                          </w:rPr>
                          <w:t>0</w:t>
                        </w:r>
                      </w:p>
                    </w:tc>
                  </w:tr>
                  <w:tr>
                    <w:trPr>
                      <w:trHeight w:val="210" w:hRule="atLeast"/>
                    </w:trPr>
                    <w:tc>
                      <w:tcPr>
                        <w:tcW w:w="2723" w:type="dxa"/>
                        <w:gridSpan w:val="2"/>
                        <w:shd w:val="clear" w:color="auto" w:fill="D9D9D9"/>
                      </w:tcPr>
                      <w:p>
                        <w:pPr>
                          <w:pStyle w:val="TableParagraph"/>
                          <w:spacing w:line="190" w:lineRule="exact"/>
                          <w:ind w:left="1117" w:right="1038"/>
                          <w:jc w:val="center"/>
                          <w:rPr>
                            <w:rFonts w:ascii="Liberation Sans Narrow"/>
                            <w:b/>
                            <w:sz w:val="18"/>
                          </w:rPr>
                        </w:pPr>
                        <w:r>
                          <w:rPr>
                            <w:rFonts w:ascii="Liberation Sans Narrow"/>
                            <w:b/>
                            <w:sz w:val="18"/>
                          </w:rPr>
                          <w:t>Jumlah</w:t>
                        </w:r>
                      </w:p>
                    </w:tc>
                    <w:tc>
                      <w:tcPr>
                        <w:tcW w:w="1390" w:type="dxa"/>
                        <w:shd w:val="clear" w:color="auto" w:fill="D7D7D7"/>
                      </w:tcPr>
                      <w:p>
                        <w:pPr>
                          <w:pStyle w:val="TableParagraph"/>
                          <w:spacing w:line="190" w:lineRule="exact"/>
                          <w:ind w:right="98"/>
                          <w:jc w:val="right"/>
                          <w:rPr>
                            <w:rFonts w:ascii="Liberation Sans Narrow"/>
                            <w:b/>
                            <w:sz w:val="18"/>
                          </w:rPr>
                        </w:pPr>
                        <w:r>
                          <w:rPr>
                            <w:rFonts w:ascii="Liberation Sans Narrow"/>
                            <w:b/>
                            <w:sz w:val="18"/>
                          </w:rPr>
                          <w:t>0</w:t>
                        </w:r>
                      </w:p>
                    </w:tc>
                    <w:tc>
                      <w:tcPr>
                        <w:tcW w:w="1396" w:type="dxa"/>
                        <w:shd w:val="clear" w:color="auto" w:fill="D7D7D7"/>
                      </w:tcPr>
                      <w:p>
                        <w:pPr>
                          <w:pStyle w:val="TableParagraph"/>
                          <w:spacing w:line="190" w:lineRule="exact"/>
                          <w:ind w:right="101"/>
                          <w:jc w:val="right"/>
                          <w:rPr>
                            <w:rFonts w:ascii="Liberation Sans Narrow"/>
                            <w:sz w:val="18"/>
                          </w:rPr>
                        </w:pPr>
                        <w:r>
                          <w:rPr>
                            <w:rFonts w:ascii="Liberation Sans Narrow"/>
                            <w:sz w:val="18"/>
                          </w:rPr>
                          <w:t>0</w:t>
                        </w:r>
                      </w:p>
                    </w:tc>
                    <w:tc>
                      <w:tcPr>
                        <w:tcW w:w="627" w:type="dxa"/>
                        <w:shd w:val="clear" w:color="auto" w:fill="D7D7D7"/>
                      </w:tcPr>
                      <w:p>
                        <w:pPr>
                          <w:pStyle w:val="TableParagraph"/>
                          <w:spacing w:line="190" w:lineRule="exact"/>
                          <w:ind w:left="228"/>
                          <w:rPr>
                            <w:rFonts w:ascii="Liberation Sans Narrow"/>
                            <w:sz w:val="18"/>
                          </w:rPr>
                        </w:pPr>
                        <w:r>
                          <w:rPr>
                            <w:rFonts w:ascii="Liberation Sans Narrow"/>
                            <w:sz w:val="18"/>
                          </w:rPr>
                          <w:t>0.00</w:t>
                        </w:r>
                      </w:p>
                    </w:tc>
                    <w:tc>
                      <w:tcPr>
                        <w:tcW w:w="1389" w:type="dxa"/>
                        <w:shd w:val="clear" w:color="auto" w:fill="D7D7D7"/>
                      </w:tcPr>
                      <w:p>
                        <w:pPr>
                          <w:pStyle w:val="TableParagraph"/>
                          <w:spacing w:line="190" w:lineRule="exact"/>
                          <w:ind w:right="97"/>
                          <w:jc w:val="right"/>
                          <w:rPr>
                            <w:rFonts w:ascii="Liberation Sans Narrow"/>
                            <w:sz w:val="18"/>
                          </w:rPr>
                        </w:pPr>
                        <w:r>
                          <w:rPr>
                            <w:rFonts w:ascii="Liberation Sans Narrow"/>
                            <w:sz w:val="18"/>
                          </w:rPr>
                          <w:t>0</w:t>
                        </w:r>
                      </w:p>
                    </w:tc>
                    <w:tc>
                      <w:tcPr>
                        <w:tcW w:w="1389" w:type="dxa"/>
                        <w:shd w:val="clear" w:color="auto" w:fill="D7D7D7"/>
                      </w:tcPr>
                      <w:p>
                        <w:pPr>
                          <w:pStyle w:val="TableParagraph"/>
                          <w:spacing w:line="190" w:lineRule="exact"/>
                          <w:ind w:right="98"/>
                          <w:jc w:val="right"/>
                          <w:rPr>
                            <w:rFonts w:ascii="Liberation Sans Narrow"/>
                            <w:sz w:val="18"/>
                          </w:rPr>
                        </w:pPr>
                        <w:r>
                          <w:rPr>
                            <w:rFonts w:ascii="Liberation Sans Narrow"/>
                            <w:sz w:val="18"/>
                          </w:rPr>
                          <w:t>0</w:t>
                        </w:r>
                      </w:p>
                    </w:tc>
                  </w:tr>
                </w:tbl>
                <w:p>
                  <w:pPr>
                    <w:pStyle w:val="BodyText"/>
                  </w:pPr>
                </w:p>
              </w:txbxContent>
            </v:textbox>
            <w10:wrap type="none"/>
          </v:shape>
        </w:pict>
      </w:r>
      <w:r>
        <w:rPr>
          <w:rFonts w:ascii="Liberation Sans Narrow"/>
          <w:sz w:val="18"/>
        </w:rPr>
        <w:t>0</w:t>
      </w:r>
    </w:p>
    <w:p>
      <w:pPr>
        <w:pStyle w:val="Heading2"/>
        <w:spacing w:before="133"/>
        <w:ind w:left="2533"/>
      </w:pPr>
      <w:r>
        <w:rPr/>
        <w:t>V.1.b.2)f)BM-Aset Tak Berwujud</w:t>
      </w:r>
    </w:p>
    <w:p>
      <w:pPr>
        <w:pStyle w:val="BodyText"/>
        <w:spacing w:before="115"/>
        <w:ind w:left="2817" w:right="1490"/>
        <w:jc w:val="both"/>
      </w:pPr>
      <w:r>
        <w:rPr/>
        <w:t>Realisasi BM-Aset Tak Berwujud TA 2021 sebesar Rp0,00 atau 00,00% dari anggarannya sebesar Rp0,00 atau 00,00% dari realisasi TA 2020 sebesar Rp0,00. dapat dirinci lebih lanjut sebagai berikut.</w:t>
      </w:r>
    </w:p>
    <w:p>
      <w:pPr>
        <w:pStyle w:val="BodyText"/>
        <w:spacing w:before="11"/>
        <w:rPr>
          <w:sz w:val="10"/>
        </w:rPr>
      </w:pP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
        <w:gridCol w:w="2097"/>
        <w:gridCol w:w="1392"/>
        <w:gridCol w:w="1420"/>
        <w:gridCol w:w="707"/>
        <w:gridCol w:w="1475"/>
        <w:gridCol w:w="1275"/>
      </w:tblGrid>
      <w:tr>
        <w:trPr>
          <w:trHeight w:val="205" w:hRule="atLeast"/>
        </w:trPr>
        <w:tc>
          <w:tcPr>
            <w:tcW w:w="2377" w:type="dxa"/>
            <w:gridSpan w:val="2"/>
            <w:vMerge w:val="restart"/>
            <w:shd w:val="clear" w:color="auto" w:fill="D9D9D9"/>
          </w:tcPr>
          <w:p>
            <w:pPr>
              <w:pStyle w:val="TableParagraph"/>
              <w:spacing w:line="208" w:lineRule="exact"/>
              <w:ind w:left="671" w:right="357" w:hanging="312"/>
              <w:rPr>
                <w:rFonts w:ascii="Liberation Sans Narrow"/>
                <w:b/>
                <w:sz w:val="18"/>
              </w:rPr>
            </w:pPr>
            <w:r>
              <w:rPr>
                <w:rFonts w:ascii="Liberation Sans Narrow"/>
                <w:b/>
                <w:sz w:val="18"/>
              </w:rPr>
              <w:t>Belanja Modal Aset Tak Berwujud-LRA</w:t>
            </w:r>
          </w:p>
        </w:tc>
        <w:tc>
          <w:tcPr>
            <w:tcW w:w="3519" w:type="dxa"/>
            <w:gridSpan w:val="3"/>
            <w:shd w:val="clear" w:color="auto" w:fill="D9D9D9"/>
          </w:tcPr>
          <w:p>
            <w:pPr>
              <w:pStyle w:val="TableParagraph"/>
              <w:spacing w:line="186" w:lineRule="exact"/>
              <w:ind w:left="1456" w:right="1445"/>
              <w:jc w:val="center"/>
              <w:rPr>
                <w:rFonts w:ascii="Liberation Sans Narrow"/>
                <w:b/>
                <w:sz w:val="18"/>
              </w:rPr>
            </w:pPr>
            <w:r>
              <w:rPr>
                <w:rFonts w:ascii="Liberation Sans Narrow"/>
                <w:b/>
                <w:sz w:val="18"/>
              </w:rPr>
              <w:t>TA 2021</w:t>
            </w:r>
          </w:p>
        </w:tc>
        <w:tc>
          <w:tcPr>
            <w:tcW w:w="1475" w:type="dxa"/>
            <w:shd w:val="clear" w:color="auto" w:fill="D9D9D9"/>
          </w:tcPr>
          <w:p>
            <w:pPr>
              <w:pStyle w:val="TableParagraph"/>
              <w:spacing w:line="186" w:lineRule="exact"/>
              <w:ind w:left="448"/>
              <w:rPr>
                <w:rFonts w:ascii="Liberation Sans Narrow"/>
                <w:b/>
                <w:sz w:val="18"/>
              </w:rPr>
            </w:pPr>
            <w:r>
              <w:rPr>
                <w:rFonts w:ascii="Liberation Sans Narrow"/>
                <w:b/>
                <w:sz w:val="18"/>
              </w:rPr>
              <w:t>TA 2020</w:t>
            </w:r>
          </w:p>
        </w:tc>
        <w:tc>
          <w:tcPr>
            <w:tcW w:w="1275" w:type="dxa"/>
            <w:vMerge w:val="restart"/>
            <w:shd w:val="clear" w:color="auto" w:fill="D9D9D9"/>
          </w:tcPr>
          <w:p>
            <w:pPr>
              <w:pStyle w:val="TableParagraph"/>
              <w:spacing w:line="208" w:lineRule="exact"/>
              <w:ind w:left="490" w:right="137" w:hanging="252"/>
              <w:rPr>
                <w:rFonts w:ascii="Liberation Sans Narrow"/>
                <w:b/>
                <w:sz w:val="18"/>
              </w:rPr>
            </w:pPr>
            <w:r>
              <w:rPr>
                <w:rFonts w:ascii="Liberation Sans Narrow"/>
                <w:b/>
                <w:sz w:val="18"/>
              </w:rPr>
              <w:t>Naik (Turun) (Rp)</w:t>
            </w:r>
          </w:p>
        </w:tc>
      </w:tr>
      <w:tr>
        <w:trPr>
          <w:trHeight w:val="206" w:hRule="atLeast"/>
        </w:trPr>
        <w:tc>
          <w:tcPr>
            <w:tcW w:w="2377" w:type="dxa"/>
            <w:gridSpan w:val="2"/>
            <w:vMerge/>
            <w:tcBorders>
              <w:top w:val="nil"/>
            </w:tcBorders>
            <w:shd w:val="clear" w:color="auto" w:fill="D9D9D9"/>
          </w:tcPr>
          <w:p>
            <w:pPr>
              <w:rPr>
                <w:sz w:val="2"/>
                <w:szCs w:val="2"/>
              </w:rPr>
            </w:pPr>
          </w:p>
        </w:tc>
        <w:tc>
          <w:tcPr>
            <w:tcW w:w="1392" w:type="dxa"/>
            <w:shd w:val="clear" w:color="auto" w:fill="D9D9D9"/>
          </w:tcPr>
          <w:p>
            <w:pPr>
              <w:pStyle w:val="TableParagraph"/>
              <w:spacing w:line="186" w:lineRule="exact"/>
              <w:ind w:right="131"/>
              <w:jc w:val="right"/>
              <w:rPr>
                <w:rFonts w:ascii="Liberation Sans Narrow"/>
                <w:b/>
                <w:sz w:val="18"/>
              </w:rPr>
            </w:pPr>
            <w:r>
              <w:rPr>
                <w:rFonts w:ascii="Liberation Sans Narrow"/>
                <w:b/>
                <w:sz w:val="18"/>
              </w:rPr>
              <w:t>Anggaran (Rp)</w:t>
            </w:r>
          </w:p>
        </w:tc>
        <w:tc>
          <w:tcPr>
            <w:tcW w:w="1420" w:type="dxa"/>
            <w:shd w:val="clear" w:color="auto" w:fill="D9D9D9"/>
          </w:tcPr>
          <w:p>
            <w:pPr>
              <w:pStyle w:val="TableParagraph"/>
              <w:spacing w:line="186" w:lineRule="exact"/>
              <w:ind w:left="259"/>
              <w:rPr>
                <w:rFonts w:ascii="Liberation Sans Narrow"/>
                <w:b/>
                <w:sz w:val="18"/>
              </w:rPr>
            </w:pPr>
            <w:r>
              <w:rPr>
                <w:rFonts w:ascii="Liberation Sans Narrow"/>
                <w:b/>
                <w:sz w:val="18"/>
              </w:rPr>
              <w:t>Realisasi (Rp)</w:t>
            </w:r>
          </w:p>
        </w:tc>
        <w:tc>
          <w:tcPr>
            <w:tcW w:w="707" w:type="dxa"/>
            <w:shd w:val="clear" w:color="auto" w:fill="D9D9D9"/>
          </w:tcPr>
          <w:p>
            <w:pPr>
              <w:pStyle w:val="TableParagraph"/>
              <w:spacing w:line="186" w:lineRule="exact"/>
              <w:ind w:left="82"/>
              <w:jc w:val="center"/>
              <w:rPr>
                <w:rFonts w:ascii="Liberation Sans Narrow"/>
                <w:b/>
                <w:sz w:val="18"/>
              </w:rPr>
            </w:pPr>
            <w:r>
              <w:rPr>
                <w:rFonts w:ascii="Liberation Sans Narrow"/>
                <w:b/>
                <w:sz w:val="18"/>
              </w:rPr>
              <w:t>%</w:t>
            </w:r>
          </w:p>
        </w:tc>
        <w:tc>
          <w:tcPr>
            <w:tcW w:w="1475" w:type="dxa"/>
            <w:shd w:val="clear" w:color="auto" w:fill="D9D9D9"/>
          </w:tcPr>
          <w:p>
            <w:pPr>
              <w:pStyle w:val="TableParagraph"/>
              <w:spacing w:line="186" w:lineRule="exact"/>
              <w:ind w:left="285"/>
              <w:rPr>
                <w:rFonts w:ascii="Liberation Sans Narrow"/>
                <w:b/>
                <w:sz w:val="18"/>
              </w:rPr>
            </w:pPr>
            <w:r>
              <w:rPr>
                <w:rFonts w:ascii="Liberation Sans Narrow"/>
                <w:b/>
                <w:sz w:val="18"/>
              </w:rPr>
              <w:t>Realisasi (Rp)</w:t>
            </w:r>
          </w:p>
        </w:tc>
        <w:tc>
          <w:tcPr>
            <w:tcW w:w="1275" w:type="dxa"/>
            <w:vMerge/>
            <w:tcBorders>
              <w:top w:val="nil"/>
            </w:tcBorders>
            <w:shd w:val="clear" w:color="auto" w:fill="D9D9D9"/>
          </w:tcPr>
          <w:p>
            <w:pPr>
              <w:rPr>
                <w:sz w:val="2"/>
                <w:szCs w:val="2"/>
              </w:rPr>
            </w:pPr>
          </w:p>
        </w:tc>
      </w:tr>
      <w:tr>
        <w:trPr>
          <w:trHeight w:val="414" w:hRule="atLeast"/>
        </w:trPr>
        <w:tc>
          <w:tcPr>
            <w:tcW w:w="280" w:type="dxa"/>
          </w:tcPr>
          <w:p>
            <w:pPr>
              <w:pStyle w:val="TableParagraph"/>
              <w:spacing w:before="98"/>
              <w:ind w:right="79"/>
              <w:jc w:val="right"/>
              <w:rPr>
                <w:rFonts w:ascii="Liberation Sans Narrow"/>
                <w:sz w:val="18"/>
              </w:rPr>
            </w:pPr>
            <w:r>
              <w:rPr>
                <w:rFonts w:ascii="Liberation Sans Narrow"/>
                <w:sz w:val="18"/>
              </w:rPr>
              <w:t>1</w:t>
            </w:r>
          </w:p>
        </w:tc>
        <w:tc>
          <w:tcPr>
            <w:tcW w:w="2097" w:type="dxa"/>
          </w:tcPr>
          <w:p>
            <w:pPr>
              <w:pStyle w:val="TableParagraph"/>
              <w:spacing w:line="201" w:lineRule="exact"/>
              <w:ind w:left="103"/>
              <w:rPr>
                <w:rFonts w:ascii="Liberation Sans Narrow"/>
                <w:sz w:val="18"/>
              </w:rPr>
            </w:pPr>
            <w:r>
              <w:rPr>
                <w:rFonts w:ascii="Liberation Sans Narrow"/>
                <w:sz w:val="18"/>
              </w:rPr>
              <w:t>Belanja Modal Aset Tak</w:t>
            </w:r>
          </w:p>
          <w:p>
            <w:pPr>
              <w:pStyle w:val="TableParagraph"/>
              <w:spacing w:line="192" w:lineRule="exact" w:before="1"/>
              <w:ind w:left="103"/>
              <w:rPr>
                <w:rFonts w:ascii="Liberation Sans Narrow"/>
                <w:sz w:val="18"/>
              </w:rPr>
            </w:pPr>
            <w:r>
              <w:rPr>
                <w:rFonts w:ascii="Liberation Sans Narrow"/>
                <w:sz w:val="18"/>
              </w:rPr>
              <w:t>Berwujud - Software</w:t>
            </w:r>
          </w:p>
        </w:tc>
        <w:tc>
          <w:tcPr>
            <w:tcW w:w="1392" w:type="dxa"/>
          </w:tcPr>
          <w:p>
            <w:pPr>
              <w:pStyle w:val="TableParagraph"/>
              <w:rPr>
                <w:sz w:val="20"/>
              </w:rPr>
            </w:pPr>
          </w:p>
        </w:tc>
        <w:tc>
          <w:tcPr>
            <w:tcW w:w="1420" w:type="dxa"/>
          </w:tcPr>
          <w:p>
            <w:pPr>
              <w:pStyle w:val="TableParagraph"/>
              <w:rPr>
                <w:sz w:val="20"/>
              </w:rPr>
            </w:pPr>
          </w:p>
        </w:tc>
        <w:tc>
          <w:tcPr>
            <w:tcW w:w="707" w:type="dxa"/>
          </w:tcPr>
          <w:p>
            <w:pPr>
              <w:pStyle w:val="TableParagraph"/>
              <w:rPr>
                <w:sz w:val="20"/>
              </w:rPr>
            </w:pPr>
          </w:p>
        </w:tc>
        <w:tc>
          <w:tcPr>
            <w:tcW w:w="1475" w:type="dxa"/>
          </w:tcPr>
          <w:p>
            <w:pPr>
              <w:pStyle w:val="TableParagraph"/>
              <w:rPr>
                <w:sz w:val="20"/>
              </w:rPr>
            </w:pPr>
          </w:p>
        </w:tc>
        <w:tc>
          <w:tcPr>
            <w:tcW w:w="1275" w:type="dxa"/>
          </w:tcPr>
          <w:p>
            <w:pPr>
              <w:pStyle w:val="TableParagraph"/>
              <w:rPr>
                <w:sz w:val="20"/>
              </w:rPr>
            </w:pPr>
          </w:p>
        </w:tc>
      </w:tr>
      <w:tr>
        <w:trPr>
          <w:trHeight w:val="617" w:hRule="atLeast"/>
        </w:trPr>
        <w:tc>
          <w:tcPr>
            <w:tcW w:w="280" w:type="dxa"/>
          </w:tcPr>
          <w:p>
            <w:pPr>
              <w:pStyle w:val="TableParagraph"/>
              <w:spacing w:before="6"/>
              <w:rPr>
                <w:sz w:val="17"/>
              </w:rPr>
            </w:pPr>
          </w:p>
          <w:p>
            <w:pPr>
              <w:pStyle w:val="TableParagraph"/>
              <w:spacing w:before="1"/>
              <w:ind w:right="79"/>
              <w:jc w:val="right"/>
              <w:rPr>
                <w:rFonts w:ascii="Liberation Sans Narrow"/>
                <w:sz w:val="18"/>
              </w:rPr>
            </w:pPr>
            <w:r>
              <w:rPr>
                <w:rFonts w:ascii="Liberation Sans Narrow"/>
                <w:sz w:val="18"/>
              </w:rPr>
              <w:t>2</w:t>
            </w:r>
          </w:p>
        </w:tc>
        <w:tc>
          <w:tcPr>
            <w:tcW w:w="2097" w:type="dxa"/>
          </w:tcPr>
          <w:p>
            <w:pPr>
              <w:pStyle w:val="TableParagraph"/>
              <w:spacing w:line="201" w:lineRule="exact"/>
              <w:ind w:left="103"/>
              <w:rPr>
                <w:rFonts w:ascii="Liberation Sans Narrow"/>
                <w:sz w:val="18"/>
              </w:rPr>
            </w:pPr>
            <w:r>
              <w:rPr>
                <w:rFonts w:ascii="Liberation Sans Narrow"/>
                <w:sz w:val="18"/>
              </w:rPr>
              <w:t>Belanja Modal Aset Tak</w:t>
            </w:r>
          </w:p>
          <w:p>
            <w:pPr>
              <w:pStyle w:val="TableParagraph"/>
              <w:spacing w:line="204" w:lineRule="exact" w:before="7"/>
              <w:ind w:left="103" w:right="864"/>
              <w:rPr>
                <w:rFonts w:ascii="Liberation Sans Narrow"/>
                <w:sz w:val="18"/>
              </w:rPr>
            </w:pPr>
            <w:r>
              <w:rPr>
                <w:rFonts w:ascii="Liberation Sans Narrow"/>
                <w:sz w:val="18"/>
              </w:rPr>
              <w:t>Berwujud - Hasil Kajian/Penelitian</w:t>
            </w:r>
          </w:p>
        </w:tc>
        <w:tc>
          <w:tcPr>
            <w:tcW w:w="1392" w:type="dxa"/>
          </w:tcPr>
          <w:p>
            <w:pPr>
              <w:pStyle w:val="TableParagraph"/>
              <w:rPr>
                <w:sz w:val="20"/>
              </w:rPr>
            </w:pPr>
          </w:p>
        </w:tc>
        <w:tc>
          <w:tcPr>
            <w:tcW w:w="1420" w:type="dxa"/>
          </w:tcPr>
          <w:p>
            <w:pPr>
              <w:pStyle w:val="TableParagraph"/>
              <w:rPr>
                <w:sz w:val="20"/>
              </w:rPr>
            </w:pPr>
          </w:p>
        </w:tc>
        <w:tc>
          <w:tcPr>
            <w:tcW w:w="707" w:type="dxa"/>
          </w:tcPr>
          <w:p>
            <w:pPr>
              <w:pStyle w:val="TableParagraph"/>
              <w:rPr>
                <w:sz w:val="20"/>
              </w:rPr>
            </w:pPr>
          </w:p>
        </w:tc>
        <w:tc>
          <w:tcPr>
            <w:tcW w:w="1475" w:type="dxa"/>
          </w:tcPr>
          <w:p>
            <w:pPr>
              <w:pStyle w:val="TableParagraph"/>
              <w:rPr>
                <w:sz w:val="20"/>
              </w:rPr>
            </w:pPr>
          </w:p>
        </w:tc>
        <w:tc>
          <w:tcPr>
            <w:tcW w:w="1275" w:type="dxa"/>
          </w:tcPr>
          <w:p>
            <w:pPr>
              <w:pStyle w:val="TableParagraph"/>
              <w:rPr>
                <w:sz w:val="20"/>
              </w:rPr>
            </w:pPr>
          </w:p>
        </w:tc>
      </w:tr>
      <w:tr>
        <w:trPr>
          <w:trHeight w:val="210" w:hRule="atLeast"/>
        </w:trPr>
        <w:tc>
          <w:tcPr>
            <w:tcW w:w="2377" w:type="dxa"/>
            <w:gridSpan w:val="2"/>
            <w:shd w:val="clear" w:color="auto" w:fill="D9D9D9"/>
          </w:tcPr>
          <w:p>
            <w:pPr>
              <w:pStyle w:val="TableParagraph"/>
              <w:spacing w:line="190" w:lineRule="exact"/>
              <w:ind w:left="907" w:right="902"/>
              <w:jc w:val="center"/>
              <w:rPr>
                <w:rFonts w:ascii="Liberation Sans Narrow"/>
                <w:b/>
                <w:sz w:val="18"/>
              </w:rPr>
            </w:pPr>
            <w:r>
              <w:rPr>
                <w:rFonts w:ascii="Liberation Sans Narrow"/>
                <w:b/>
                <w:sz w:val="18"/>
              </w:rPr>
              <w:t>Jumlah</w:t>
            </w:r>
          </w:p>
        </w:tc>
        <w:tc>
          <w:tcPr>
            <w:tcW w:w="1392" w:type="dxa"/>
            <w:shd w:val="clear" w:color="auto" w:fill="D7D7D7"/>
          </w:tcPr>
          <w:p>
            <w:pPr>
              <w:pStyle w:val="TableParagraph"/>
              <w:spacing w:line="190" w:lineRule="exact"/>
              <w:ind w:right="98"/>
              <w:jc w:val="right"/>
              <w:rPr>
                <w:rFonts w:ascii="Liberation Sans Narrow"/>
                <w:sz w:val="18"/>
              </w:rPr>
            </w:pPr>
            <w:r>
              <w:rPr>
                <w:rFonts w:ascii="Liberation Sans Narrow"/>
                <w:sz w:val="18"/>
              </w:rPr>
              <w:t>0</w:t>
            </w:r>
          </w:p>
        </w:tc>
        <w:tc>
          <w:tcPr>
            <w:tcW w:w="1420" w:type="dxa"/>
            <w:shd w:val="clear" w:color="auto" w:fill="D7D7D7"/>
          </w:tcPr>
          <w:p>
            <w:pPr>
              <w:pStyle w:val="TableParagraph"/>
              <w:spacing w:line="190" w:lineRule="exact"/>
              <w:ind w:right="98"/>
              <w:jc w:val="right"/>
              <w:rPr>
                <w:rFonts w:ascii="Liberation Sans Narrow"/>
                <w:sz w:val="18"/>
              </w:rPr>
            </w:pPr>
            <w:r>
              <w:rPr>
                <w:rFonts w:ascii="Liberation Sans Narrow"/>
                <w:sz w:val="18"/>
              </w:rPr>
              <w:t>0</w:t>
            </w:r>
          </w:p>
        </w:tc>
        <w:tc>
          <w:tcPr>
            <w:tcW w:w="707" w:type="dxa"/>
            <w:shd w:val="clear" w:color="auto" w:fill="D7D7D7"/>
          </w:tcPr>
          <w:p>
            <w:pPr>
              <w:pStyle w:val="TableParagraph"/>
              <w:spacing w:line="190" w:lineRule="exact"/>
              <w:ind w:right="100"/>
              <w:jc w:val="right"/>
              <w:rPr>
                <w:rFonts w:ascii="Liberation Sans Narrow"/>
                <w:sz w:val="18"/>
              </w:rPr>
            </w:pPr>
            <w:r>
              <w:rPr>
                <w:rFonts w:ascii="Liberation Sans Narrow"/>
                <w:sz w:val="18"/>
              </w:rPr>
              <w:t>0</w:t>
            </w:r>
          </w:p>
        </w:tc>
        <w:tc>
          <w:tcPr>
            <w:tcW w:w="1475" w:type="dxa"/>
            <w:shd w:val="clear" w:color="auto" w:fill="D7D7D7"/>
          </w:tcPr>
          <w:p>
            <w:pPr>
              <w:pStyle w:val="TableParagraph"/>
              <w:spacing w:line="190" w:lineRule="exact"/>
              <w:ind w:right="99"/>
              <w:jc w:val="right"/>
              <w:rPr>
                <w:rFonts w:ascii="Liberation Sans Narrow"/>
                <w:sz w:val="18"/>
              </w:rPr>
            </w:pPr>
            <w:r>
              <w:rPr>
                <w:rFonts w:ascii="Liberation Sans Narrow"/>
                <w:sz w:val="18"/>
              </w:rPr>
              <w:t>0</w:t>
            </w:r>
          </w:p>
        </w:tc>
        <w:tc>
          <w:tcPr>
            <w:tcW w:w="1275" w:type="dxa"/>
            <w:shd w:val="clear" w:color="auto" w:fill="D7D7D7"/>
          </w:tcPr>
          <w:p>
            <w:pPr>
              <w:pStyle w:val="TableParagraph"/>
              <w:spacing w:line="190" w:lineRule="exact"/>
              <w:ind w:right="93"/>
              <w:jc w:val="right"/>
              <w:rPr>
                <w:rFonts w:ascii="Liberation Sans Narrow"/>
                <w:sz w:val="18"/>
              </w:rPr>
            </w:pPr>
            <w:r>
              <w:rPr>
                <w:rFonts w:ascii="Liberation Sans Narrow"/>
                <w:sz w:val="18"/>
              </w:rPr>
              <w:t>0</w:t>
            </w:r>
          </w:p>
        </w:tc>
      </w:tr>
    </w:tbl>
    <w:p>
      <w:pPr>
        <w:pStyle w:val="BodyText"/>
        <w:rPr>
          <w:sz w:val="24"/>
        </w:rPr>
      </w:pPr>
    </w:p>
    <w:p>
      <w:pPr>
        <w:pStyle w:val="Heading2"/>
        <w:spacing w:before="214"/>
        <w:ind w:left="548"/>
        <w:jc w:val="left"/>
      </w:pPr>
      <w:r>
        <w:rPr/>
        <w:t>V.2. PENJELASAN POS-POS NERACA</w:t>
      </w:r>
    </w:p>
    <w:p>
      <w:pPr>
        <w:pStyle w:val="ListParagraph"/>
        <w:numPr>
          <w:ilvl w:val="2"/>
          <w:numId w:val="21"/>
        </w:numPr>
        <w:tabs>
          <w:tab w:pos="1681" w:val="left" w:leader="none"/>
        </w:tabs>
        <w:spacing w:line="240" w:lineRule="auto" w:before="120" w:after="0"/>
        <w:ind w:left="1681" w:right="0" w:hanging="565"/>
        <w:jc w:val="left"/>
        <w:rPr>
          <w:b/>
          <w:sz w:val="22"/>
        </w:rPr>
      </w:pPr>
      <w:r>
        <w:rPr>
          <w:b/>
          <w:sz w:val="22"/>
        </w:rPr>
        <w:t>ASET</w:t>
      </w:r>
      <w:r>
        <w:rPr>
          <w:b/>
          <w:spacing w:val="-2"/>
          <w:sz w:val="22"/>
        </w:rPr>
        <w:t> </w:t>
      </w:r>
      <w:r>
        <w:rPr>
          <w:b/>
          <w:sz w:val="22"/>
        </w:rPr>
        <w:t>LANCAR</w:t>
      </w:r>
    </w:p>
    <w:p>
      <w:pPr>
        <w:pStyle w:val="ListParagraph"/>
        <w:numPr>
          <w:ilvl w:val="3"/>
          <w:numId w:val="21"/>
        </w:numPr>
        <w:tabs>
          <w:tab w:pos="2534" w:val="left" w:leader="none"/>
        </w:tabs>
        <w:spacing w:line="240" w:lineRule="auto" w:before="119" w:after="0"/>
        <w:ind w:left="2533" w:right="0" w:hanging="853"/>
        <w:jc w:val="both"/>
        <w:rPr>
          <w:b/>
          <w:sz w:val="22"/>
        </w:rPr>
      </w:pPr>
      <w:r>
        <w:rPr>
          <w:b/>
          <w:sz w:val="22"/>
        </w:rPr>
        <w:t>Kas di Bendahara</w:t>
      </w:r>
      <w:r>
        <w:rPr>
          <w:b/>
          <w:spacing w:val="-9"/>
          <w:sz w:val="22"/>
        </w:rPr>
        <w:t> </w:t>
      </w:r>
      <w:r>
        <w:rPr>
          <w:b/>
          <w:sz w:val="22"/>
        </w:rPr>
        <w:t>Penerimaan</w:t>
      </w:r>
    </w:p>
    <w:p>
      <w:pPr>
        <w:pStyle w:val="BodyText"/>
        <w:spacing w:before="119"/>
        <w:ind w:left="2108" w:right="1488"/>
        <w:jc w:val="both"/>
      </w:pPr>
      <w:r>
        <w:rPr/>
        <w:t>Rekening ini menggambarkan saldo Kas Daerah yang masih berada dalam penguasaan Bendahara Penerimaan pada Dinas Lingkungan Hidup Kabupate</w:t>
      </w:r>
      <w:r>
        <w:rPr>
          <w:b/>
        </w:rPr>
        <w:t>n </w:t>
      </w:r>
      <w:r>
        <w:rPr/>
        <w:t>Cilacap di lingkungan Pemerintah Daerah Kabupaten Cilacap dan belum disetorkan ke Kas Daerah per tanggal 31 Desember 2021 sebesar Rp0,00 dan per 31 Desember 2020 sebesar Rp0,00 sebagai berikut:</w:t>
      </w:r>
    </w:p>
    <w:p>
      <w:pPr>
        <w:pStyle w:val="BodyText"/>
        <w:spacing w:before="9"/>
        <w:rPr>
          <w:sz w:val="10"/>
        </w:rPr>
      </w:pP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5"/>
        <w:gridCol w:w="876"/>
        <w:gridCol w:w="2529"/>
        <w:gridCol w:w="1056"/>
        <w:gridCol w:w="1068"/>
        <w:gridCol w:w="1056"/>
        <w:gridCol w:w="1356"/>
      </w:tblGrid>
      <w:tr>
        <w:trPr>
          <w:trHeight w:val="228" w:hRule="atLeast"/>
        </w:trPr>
        <w:tc>
          <w:tcPr>
            <w:tcW w:w="425" w:type="dxa"/>
            <w:vMerge w:val="restart"/>
            <w:shd w:val="clear" w:color="auto" w:fill="D9D9D9"/>
          </w:tcPr>
          <w:p>
            <w:pPr>
              <w:pStyle w:val="TableParagraph"/>
              <w:spacing w:before="5"/>
              <w:rPr>
                <w:sz w:val="19"/>
              </w:rPr>
            </w:pPr>
          </w:p>
          <w:p>
            <w:pPr>
              <w:pStyle w:val="TableParagraph"/>
              <w:ind w:left="114"/>
              <w:rPr>
                <w:rFonts w:ascii="Liberation Sans Narrow"/>
                <w:b/>
                <w:sz w:val="18"/>
              </w:rPr>
            </w:pPr>
            <w:r>
              <w:rPr>
                <w:rFonts w:ascii="Liberation Sans Narrow"/>
                <w:b/>
                <w:sz w:val="18"/>
              </w:rPr>
              <w:t>No</w:t>
            </w:r>
          </w:p>
        </w:tc>
        <w:tc>
          <w:tcPr>
            <w:tcW w:w="876" w:type="dxa"/>
            <w:vMerge w:val="restart"/>
            <w:shd w:val="clear" w:color="auto" w:fill="D9D9D9"/>
          </w:tcPr>
          <w:p>
            <w:pPr>
              <w:pStyle w:val="TableParagraph"/>
              <w:spacing w:before="119"/>
              <w:ind w:left="301" w:right="218" w:hanging="52"/>
              <w:rPr>
                <w:rFonts w:ascii="Liberation Sans Narrow"/>
                <w:b/>
                <w:sz w:val="18"/>
              </w:rPr>
            </w:pPr>
            <w:r>
              <w:rPr>
                <w:rFonts w:ascii="Liberation Sans Narrow"/>
                <w:b/>
                <w:sz w:val="18"/>
              </w:rPr>
              <w:t>Kode Rek</w:t>
            </w:r>
          </w:p>
        </w:tc>
        <w:tc>
          <w:tcPr>
            <w:tcW w:w="2529" w:type="dxa"/>
            <w:vMerge w:val="restart"/>
            <w:shd w:val="clear" w:color="auto" w:fill="D9D9D9"/>
          </w:tcPr>
          <w:p>
            <w:pPr>
              <w:pStyle w:val="TableParagraph"/>
              <w:spacing w:before="5"/>
              <w:rPr>
                <w:sz w:val="19"/>
              </w:rPr>
            </w:pPr>
          </w:p>
          <w:p>
            <w:pPr>
              <w:pStyle w:val="TableParagraph"/>
              <w:ind w:left="841"/>
              <w:rPr>
                <w:rFonts w:ascii="Liberation Sans Narrow"/>
                <w:b/>
                <w:sz w:val="18"/>
              </w:rPr>
            </w:pPr>
            <w:r>
              <w:rPr>
                <w:rFonts w:ascii="Liberation Sans Narrow"/>
                <w:b/>
                <w:sz w:val="18"/>
              </w:rPr>
              <w:t>Pendapatan</w:t>
            </w:r>
          </w:p>
        </w:tc>
        <w:tc>
          <w:tcPr>
            <w:tcW w:w="2124" w:type="dxa"/>
            <w:gridSpan w:val="2"/>
            <w:shd w:val="clear" w:color="auto" w:fill="D9D9D9"/>
          </w:tcPr>
          <w:p>
            <w:pPr>
              <w:pStyle w:val="TableParagraph"/>
              <w:spacing w:line="205" w:lineRule="exact" w:before="3"/>
              <w:ind w:left="657"/>
              <w:rPr>
                <w:rFonts w:ascii="Liberation Sans Narrow"/>
                <w:b/>
                <w:sz w:val="18"/>
              </w:rPr>
            </w:pPr>
            <w:r>
              <w:rPr>
                <w:rFonts w:ascii="Liberation Sans Narrow"/>
                <w:b/>
                <w:sz w:val="18"/>
              </w:rPr>
              <w:t>Tahun 2021</w:t>
            </w:r>
          </w:p>
        </w:tc>
        <w:tc>
          <w:tcPr>
            <w:tcW w:w="2412" w:type="dxa"/>
            <w:gridSpan w:val="2"/>
            <w:shd w:val="clear" w:color="auto" w:fill="D9D9D9"/>
          </w:tcPr>
          <w:p>
            <w:pPr>
              <w:pStyle w:val="TableParagraph"/>
              <w:spacing w:line="205" w:lineRule="exact" w:before="3"/>
              <w:ind w:left="798"/>
              <w:rPr>
                <w:rFonts w:ascii="Liberation Sans Narrow"/>
                <w:b/>
                <w:sz w:val="18"/>
              </w:rPr>
            </w:pPr>
            <w:r>
              <w:rPr>
                <w:rFonts w:ascii="Liberation Sans Narrow"/>
                <w:b/>
                <w:sz w:val="18"/>
              </w:rPr>
              <w:t>Tahun 2020</w:t>
            </w:r>
          </w:p>
        </w:tc>
      </w:tr>
      <w:tr>
        <w:trPr>
          <w:trHeight w:val="412" w:hRule="atLeast"/>
        </w:trPr>
        <w:tc>
          <w:tcPr>
            <w:tcW w:w="425" w:type="dxa"/>
            <w:vMerge/>
            <w:tcBorders>
              <w:top w:val="nil"/>
            </w:tcBorders>
            <w:shd w:val="clear" w:color="auto" w:fill="D9D9D9"/>
          </w:tcPr>
          <w:p>
            <w:pPr>
              <w:rPr>
                <w:sz w:val="2"/>
                <w:szCs w:val="2"/>
              </w:rPr>
            </w:pPr>
          </w:p>
        </w:tc>
        <w:tc>
          <w:tcPr>
            <w:tcW w:w="876" w:type="dxa"/>
            <w:vMerge/>
            <w:tcBorders>
              <w:top w:val="nil"/>
            </w:tcBorders>
            <w:shd w:val="clear" w:color="auto" w:fill="D9D9D9"/>
          </w:tcPr>
          <w:p>
            <w:pPr>
              <w:rPr>
                <w:sz w:val="2"/>
                <w:szCs w:val="2"/>
              </w:rPr>
            </w:pPr>
          </w:p>
        </w:tc>
        <w:tc>
          <w:tcPr>
            <w:tcW w:w="2529" w:type="dxa"/>
            <w:vMerge/>
            <w:tcBorders>
              <w:top w:val="nil"/>
            </w:tcBorders>
            <w:shd w:val="clear" w:color="auto" w:fill="D9D9D9"/>
          </w:tcPr>
          <w:p>
            <w:pPr>
              <w:rPr>
                <w:sz w:val="2"/>
                <w:szCs w:val="2"/>
              </w:rPr>
            </w:pPr>
          </w:p>
        </w:tc>
        <w:tc>
          <w:tcPr>
            <w:tcW w:w="1056" w:type="dxa"/>
            <w:tcBorders>
              <w:right w:val="single" w:sz="12" w:space="0" w:color="000000"/>
            </w:tcBorders>
            <w:shd w:val="clear" w:color="auto" w:fill="D9D9D9"/>
          </w:tcPr>
          <w:p>
            <w:pPr>
              <w:pStyle w:val="TableParagraph"/>
              <w:spacing w:line="204" w:lineRule="exact" w:before="1"/>
              <w:ind w:left="381" w:right="225" w:hanging="112"/>
              <w:rPr>
                <w:rFonts w:ascii="Liberation Sans Narrow"/>
                <w:b/>
                <w:sz w:val="18"/>
              </w:rPr>
            </w:pPr>
            <w:r>
              <w:rPr>
                <w:rFonts w:ascii="Liberation Sans Narrow"/>
                <w:b/>
                <w:sz w:val="18"/>
              </w:rPr>
              <w:t>Jumlah (Rp)</w:t>
            </w:r>
          </w:p>
        </w:tc>
        <w:tc>
          <w:tcPr>
            <w:tcW w:w="1068" w:type="dxa"/>
            <w:tcBorders>
              <w:left w:val="single" w:sz="12" w:space="0" w:color="000000"/>
            </w:tcBorders>
            <w:shd w:val="clear" w:color="auto" w:fill="D9D9D9"/>
          </w:tcPr>
          <w:p>
            <w:pPr>
              <w:pStyle w:val="TableParagraph"/>
              <w:spacing w:before="95"/>
              <w:ind w:left="145"/>
              <w:rPr>
                <w:rFonts w:ascii="Liberation Sans Narrow"/>
                <w:b/>
                <w:sz w:val="18"/>
              </w:rPr>
            </w:pPr>
            <w:r>
              <w:rPr>
                <w:rFonts w:ascii="Liberation Sans Narrow"/>
                <w:b/>
                <w:sz w:val="18"/>
              </w:rPr>
              <w:t>Tgl Disetor</w:t>
            </w:r>
          </w:p>
        </w:tc>
        <w:tc>
          <w:tcPr>
            <w:tcW w:w="1056" w:type="dxa"/>
            <w:shd w:val="clear" w:color="auto" w:fill="D9D9D9"/>
          </w:tcPr>
          <w:p>
            <w:pPr>
              <w:pStyle w:val="TableParagraph"/>
              <w:spacing w:line="204" w:lineRule="exact" w:before="1"/>
              <w:ind w:left="382" w:right="230" w:hanging="113"/>
              <w:rPr>
                <w:rFonts w:ascii="Liberation Sans Narrow"/>
                <w:b/>
                <w:sz w:val="18"/>
              </w:rPr>
            </w:pPr>
            <w:r>
              <w:rPr>
                <w:rFonts w:ascii="Liberation Sans Narrow"/>
                <w:b/>
                <w:sz w:val="18"/>
              </w:rPr>
              <w:t>Jumlah (Rp)</w:t>
            </w:r>
          </w:p>
        </w:tc>
        <w:tc>
          <w:tcPr>
            <w:tcW w:w="1356" w:type="dxa"/>
            <w:shd w:val="clear" w:color="auto" w:fill="D9D9D9"/>
          </w:tcPr>
          <w:p>
            <w:pPr>
              <w:pStyle w:val="TableParagraph"/>
              <w:spacing w:before="95"/>
              <w:ind w:left="290"/>
              <w:rPr>
                <w:rFonts w:ascii="Liberation Sans Narrow"/>
                <w:b/>
                <w:sz w:val="18"/>
              </w:rPr>
            </w:pPr>
            <w:r>
              <w:rPr>
                <w:rFonts w:ascii="Liberation Sans Narrow"/>
                <w:b/>
                <w:sz w:val="18"/>
              </w:rPr>
              <w:t>Tgl Disetor</w:t>
            </w:r>
          </w:p>
        </w:tc>
      </w:tr>
      <w:tr>
        <w:trPr>
          <w:trHeight w:val="228" w:hRule="atLeast"/>
        </w:trPr>
        <w:tc>
          <w:tcPr>
            <w:tcW w:w="425" w:type="dxa"/>
          </w:tcPr>
          <w:p>
            <w:pPr>
              <w:pStyle w:val="TableParagraph"/>
              <w:spacing w:line="205" w:lineRule="exact" w:before="3"/>
              <w:ind w:left="18"/>
              <w:jc w:val="center"/>
              <w:rPr>
                <w:rFonts w:ascii="Liberation Sans Narrow"/>
                <w:sz w:val="18"/>
              </w:rPr>
            </w:pPr>
            <w:r>
              <w:rPr>
                <w:rFonts w:ascii="Liberation Sans Narrow"/>
                <w:sz w:val="18"/>
              </w:rPr>
              <w:t>1</w:t>
            </w:r>
          </w:p>
        </w:tc>
        <w:tc>
          <w:tcPr>
            <w:tcW w:w="876" w:type="dxa"/>
          </w:tcPr>
          <w:p>
            <w:pPr>
              <w:pStyle w:val="TableParagraph"/>
              <w:rPr>
                <w:sz w:val="16"/>
              </w:rPr>
            </w:pPr>
          </w:p>
        </w:tc>
        <w:tc>
          <w:tcPr>
            <w:tcW w:w="2529" w:type="dxa"/>
          </w:tcPr>
          <w:p>
            <w:pPr>
              <w:pStyle w:val="TableParagraph"/>
              <w:spacing w:line="205" w:lineRule="exact" w:before="3"/>
              <w:ind w:left="105"/>
              <w:rPr>
                <w:rFonts w:ascii="Liberation Sans Narrow"/>
                <w:sz w:val="18"/>
              </w:rPr>
            </w:pPr>
            <w:r>
              <w:rPr>
                <w:rFonts w:ascii="Liberation Sans Narrow"/>
                <w:sz w:val="18"/>
              </w:rPr>
              <w:t>Kas di Bendahara Penerimaan</w:t>
            </w:r>
          </w:p>
        </w:tc>
        <w:tc>
          <w:tcPr>
            <w:tcW w:w="1056" w:type="dxa"/>
            <w:tcBorders>
              <w:right w:val="single" w:sz="12" w:space="0" w:color="000000"/>
            </w:tcBorders>
          </w:tcPr>
          <w:p>
            <w:pPr>
              <w:pStyle w:val="TableParagraph"/>
              <w:spacing w:line="205" w:lineRule="exact" w:before="3"/>
              <w:ind w:left="661"/>
              <w:rPr>
                <w:rFonts w:ascii="Liberation Sans Narrow"/>
                <w:sz w:val="18"/>
              </w:rPr>
            </w:pPr>
            <w:r>
              <w:rPr>
                <w:rFonts w:ascii="Liberation Sans Narrow"/>
                <w:sz w:val="18"/>
              </w:rPr>
              <w:t>0,00</w:t>
            </w:r>
          </w:p>
        </w:tc>
        <w:tc>
          <w:tcPr>
            <w:tcW w:w="1068" w:type="dxa"/>
            <w:tcBorders>
              <w:left w:val="single" w:sz="12" w:space="0" w:color="000000"/>
            </w:tcBorders>
          </w:tcPr>
          <w:p>
            <w:pPr>
              <w:pStyle w:val="TableParagraph"/>
              <w:rPr>
                <w:sz w:val="16"/>
              </w:rPr>
            </w:pPr>
          </w:p>
        </w:tc>
        <w:tc>
          <w:tcPr>
            <w:tcW w:w="1056" w:type="dxa"/>
          </w:tcPr>
          <w:p>
            <w:pPr>
              <w:pStyle w:val="TableParagraph"/>
              <w:spacing w:line="205" w:lineRule="exact" w:before="3"/>
              <w:ind w:left="662"/>
              <w:rPr>
                <w:rFonts w:ascii="Liberation Sans Narrow"/>
                <w:sz w:val="18"/>
              </w:rPr>
            </w:pPr>
            <w:r>
              <w:rPr>
                <w:rFonts w:ascii="Liberation Sans Narrow"/>
                <w:sz w:val="18"/>
              </w:rPr>
              <w:t>0,00</w:t>
            </w:r>
          </w:p>
        </w:tc>
        <w:tc>
          <w:tcPr>
            <w:tcW w:w="1356" w:type="dxa"/>
          </w:tcPr>
          <w:p>
            <w:pPr>
              <w:pStyle w:val="TableParagraph"/>
              <w:rPr>
                <w:sz w:val="16"/>
              </w:rPr>
            </w:pPr>
          </w:p>
        </w:tc>
      </w:tr>
      <w:tr>
        <w:trPr>
          <w:trHeight w:val="223" w:hRule="atLeast"/>
        </w:trPr>
        <w:tc>
          <w:tcPr>
            <w:tcW w:w="425" w:type="dxa"/>
          </w:tcPr>
          <w:p>
            <w:pPr>
              <w:pStyle w:val="TableParagraph"/>
              <w:rPr>
                <w:sz w:val="16"/>
              </w:rPr>
            </w:pPr>
          </w:p>
        </w:tc>
        <w:tc>
          <w:tcPr>
            <w:tcW w:w="876" w:type="dxa"/>
          </w:tcPr>
          <w:p>
            <w:pPr>
              <w:pStyle w:val="TableParagraph"/>
              <w:rPr>
                <w:sz w:val="16"/>
              </w:rPr>
            </w:pPr>
          </w:p>
        </w:tc>
        <w:tc>
          <w:tcPr>
            <w:tcW w:w="2529" w:type="dxa"/>
          </w:tcPr>
          <w:p>
            <w:pPr>
              <w:pStyle w:val="TableParagraph"/>
              <w:rPr>
                <w:sz w:val="16"/>
              </w:rPr>
            </w:pPr>
          </w:p>
        </w:tc>
        <w:tc>
          <w:tcPr>
            <w:tcW w:w="1056" w:type="dxa"/>
            <w:tcBorders>
              <w:right w:val="single" w:sz="12" w:space="0" w:color="000000"/>
            </w:tcBorders>
          </w:tcPr>
          <w:p>
            <w:pPr>
              <w:pStyle w:val="TableParagraph"/>
              <w:rPr>
                <w:sz w:val="16"/>
              </w:rPr>
            </w:pPr>
          </w:p>
        </w:tc>
        <w:tc>
          <w:tcPr>
            <w:tcW w:w="1068" w:type="dxa"/>
            <w:tcBorders>
              <w:left w:val="single" w:sz="12" w:space="0" w:color="000000"/>
            </w:tcBorders>
          </w:tcPr>
          <w:p>
            <w:pPr>
              <w:pStyle w:val="TableParagraph"/>
              <w:rPr>
                <w:sz w:val="16"/>
              </w:rPr>
            </w:pPr>
          </w:p>
        </w:tc>
        <w:tc>
          <w:tcPr>
            <w:tcW w:w="1056" w:type="dxa"/>
          </w:tcPr>
          <w:p>
            <w:pPr>
              <w:pStyle w:val="TableParagraph"/>
              <w:rPr>
                <w:sz w:val="16"/>
              </w:rPr>
            </w:pPr>
          </w:p>
        </w:tc>
        <w:tc>
          <w:tcPr>
            <w:tcW w:w="1356" w:type="dxa"/>
          </w:tcPr>
          <w:p>
            <w:pPr>
              <w:pStyle w:val="TableParagraph"/>
              <w:rPr>
                <w:sz w:val="16"/>
              </w:rPr>
            </w:pPr>
          </w:p>
        </w:tc>
      </w:tr>
      <w:tr>
        <w:trPr>
          <w:trHeight w:val="228" w:hRule="atLeast"/>
        </w:trPr>
        <w:tc>
          <w:tcPr>
            <w:tcW w:w="425" w:type="dxa"/>
          </w:tcPr>
          <w:p>
            <w:pPr>
              <w:pStyle w:val="TableParagraph"/>
              <w:rPr>
                <w:sz w:val="16"/>
              </w:rPr>
            </w:pPr>
          </w:p>
        </w:tc>
        <w:tc>
          <w:tcPr>
            <w:tcW w:w="876" w:type="dxa"/>
          </w:tcPr>
          <w:p>
            <w:pPr>
              <w:pStyle w:val="TableParagraph"/>
              <w:rPr>
                <w:sz w:val="16"/>
              </w:rPr>
            </w:pPr>
          </w:p>
        </w:tc>
        <w:tc>
          <w:tcPr>
            <w:tcW w:w="2529" w:type="dxa"/>
          </w:tcPr>
          <w:p>
            <w:pPr>
              <w:pStyle w:val="TableParagraph"/>
              <w:rPr>
                <w:sz w:val="16"/>
              </w:rPr>
            </w:pPr>
          </w:p>
        </w:tc>
        <w:tc>
          <w:tcPr>
            <w:tcW w:w="1056" w:type="dxa"/>
            <w:tcBorders>
              <w:right w:val="single" w:sz="12" w:space="0" w:color="000000"/>
            </w:tcBorders>
          </w:tcPr>
          <w:p>
            <w:pPr>
              <w:pStyle w:val="TableParagraph"/>
              <w:rPr>
                <w:sz w:val="16"/>
              </w:rPr>
            </w:pPr>
          </w:p>
        </w:tc>
        <w:tc>
          <w:tcPr>
            <w:tcW w:w="1068" w:type="dxa"/>
            <w:tcBorders>
              <w:left w:val="single" w:sz="12" w:space="0" w:color="000000"/>
            </w:tcBorders>
          </w:tcPr>
          <w:p>
            <w:pPr>
              <w:pStyle w:val="TableParagraph"/>
              <w:rPr>
                <w:sz w:val="16"/>
              </w:rPr>
            </w:pPr>
          </w:p>
        </w:tc>
        <w:tc>
          <w:tcPr>
            <w:tcW w:w="1056" w:type="dxa"/>
          </w:tcPr>
          <w:p>
            <w:pPr>
              <w:pStyle w:val="TableParagraph"/>
              <w:rPr>
                <w:sz w:val="16"/>
              </w:rPr>
            </w:pPr>
          </w:p>
        </w:tc>
        <w:tc>
          <w:tcPr>
            <w:tcW w:w="1356" w:type="dxa"/>
          </w:tcPr>
          <w:p>
            <w:pPr>
              <w:pStyle w:val="TableParagraph"/>
              <w:rPr>
                <w:sz w:val="16"/>
              </w:rPr>
            </w:pPr>
          </w:p>
        </w:tc>
      </w:tr>
    </w:tbl>
    <w:p>
      <w:pPr>
        <w:pStyle w:val="Heading2"/>
        <w:numPr>
          <w:ilvl w:val="3"/>
          <w:numId w:val="21"/>
        </w:numPr>
        <w:tabs>
          <w:tab w:pos="2534" w:val="left" w:leader="none"/>
        </w:tabs>
        <w:spacing w:line="240" w:lineRule="auto" w:before="0" w:after="0"/>
        <w:ind w:left="2533" w:right="0" w:hanging="853"/>
        <w:jc w:val="both"/>
      </w:pPr>
      <w:r>
        <w:rPr/>
        <w:t>Kas di Bendahara</w:t>
      </w:r>
      <w:r>
        <w:rPr>
          <w:spacing w:val="-9"/>
        </w:rPr>
        <w:t> </w:t>
      </w:r>
      <w:r>
        <w:rPr/>
        <w:t>Pengeluaran</w:t>
      </w:r>
    </w:p>
    <w:p>
      <w:pPr>
        <w:pStyle w:val="BodyText"/>
        <w:spacing w:before="115"/>
        <w:ind w:left="2108" w:right="1492"/>
        <w:jc w:val="both"/>
      </w:pPr>
      <w:r>
        <w:rPr/>
        <w:t>Rekening ini menggambarkan saldo Kas Daerah yang masih berada dalam penguasaan Bendahara Pengeluaran pada Dinas Lingkungan Hidup dan belum disetorkan ke Kas Daerah per tanggal 31 Desember 2021 sebesar Rp0,00 dengan rincian sebagai berikut :</w:t>
      </w:r>
    </w:p>
    <w:p>
      <w:pPr>
        <w:pStyle w:val="BodyText"/>
        <w:spacing w:before="10" w:after="1"/>
        <w:rPr>
          <w:sz w:val="10"/>
        </w:rPr>
      </w:pPr>
    </w:p>
    <w:tbl>
      <w:tblPr>
        <w:tblW w:w="0" w:type="auto"/>
        <w:jc w:val="left"/>
        <w:tblInd w:w="2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5"/>
        <w:gridCol w:w="2981"/>
        <w:gridCol w:w="1842"/>
        <w:gridCol w:w="1986"/>
      </w:tblGrid>
      <w:tr>
        <w:trPr>
          <w:trHeight w:val="228" w:hRule="atLeast"/>
        </w:trPr>
        <w:tc>
          <w:tcPr>
            <w:tcW w:w="425" w:type="dxa"/>
            <w:vMerge w:val="restart"/>
            <w:shd w:val="clear" w:color="auto" w:fill="D9D9D9"/>
          </w:tcPr>
          <w:p>
            <w:pPr>
              <w:pStyle w:val="TableParagraph"/>
              <w:spacing w:before="131"/>
              <w:ind w:left="114"/>
              <w:rPr>
                <w:rFonts w:ascii="Liberation Sans Narrow"/>
                <w:b/>
                <w:sz w:val="18"/>
              </w:rPr>
            </w:pPr>
            <w:r>
              <w:rPr>
                <w:rFonts w:ascii="Liberation Sans Narrow"/>
                <w:b/>
                <w:sz w:val="18"/>
              </w:rPr>
              <w:t>No</w:t>
            </w:r>
          </w:p>
        </w:tc>
        <w:tc>
          <w:tcPr>
            <w:tcW w:w="2981" w:type="dxa"/>
            <w:vMerge w:val="restart"/>
            <w:shd w:val="clear" w:color="auto" w:fill="D9D9D9"/>
          </w:tcPr>
          <w:p>
            <w:pPr>
              <w:pStyle w:val="TableParagraph"/>
              <w:spacing w:before="131"/>
              <w:ind w:left="1238" w:right="1223"/>
              <w:jc w:val="center"/>
              <w:rPr>
                <w:rFonts w:ascii="Liberation Sans Narrow"/>
                <w:b/>
                <w:sz w:val="18"/>
              </w:rPr>
            </w:pPr>
            <w:r>
              <w:rPr>
                <w:rFonts w:ascii="Liberation Sans Narrow"/>
                <w:b/>
                <w:sz w:val="18"/>
              </w:rPr>
              <w:t>Uraian</w:t>
            </w:r>
          </w:p>
        </w:tc>
        <w:tc>
          <w:tcPr>
            <w:tcW w:w="1842" w:type="dxa"/>
            <w:shd w:val="clear" w:color="auto" w:fill="D9D9D9"/>
          </w:tcPr>
          <w:p>
            <w:pPr>
              <w:pStyle w:val="TableParagraph"/>
              <w:spacing w:line="201" w:lineRule="exact" w:before="7"/>
              <w:ind w:left="469" w:right="454"/>
              <w:jc w:val="center"/>
              <w:rPr>
                <w:rFonts w:ascii="Liberation Sans Narrow"/>
                <w:b/>
                <w:sz w:val="18"/>
              </w:rPr>
            </w:pPr>
            <w:r>
              <w:rPr>
                <w:rFonts w:ascii="Liberation Sans Narrow"/>
                <w:b/>
                <w:sz w:val="18"/>
              </w:rPr>
              <w:t>Per 2021</w:t>
            </w:r>
          </w:p>
        </w:tc>
        <w:tc>
          <w:tcPr>
            <w:tcW w:w="1986" w:type="dxa"/>
            <w:shd w:val="clear" w:color="auto" w:fill="D9D9D9"/>
          </w:tcPr>
          <w:p>
            <w:pPr>
              <w:pStyle w:val="TableParagraph"/>
              <w:spacing w:line="201" w:lineRule="exact" w:before="7"/>
              <w:ind w:left="545" w:right="523"/>
              <w:jc w:val="center"/>
              <w:rPr>
                <w:rFonts w:ascii="Liberation Sans Narrow"/>
                <w:b/>
                <w:sz w:val="18"/>
              </w:rPr>
            </w:pPr>
            <w:r>
              <w:rPr>
                <w:rFonts w:ascii="Liberation Sans Narrow"/>
                <w:b/>
                <w:sz w:val="18"/>
              </w:rPr>
              <w:t>Per 2020</w:t>
            </w:r>
          </w:p>
        </w:tc>
      </w:tr>
      <w:tr>
        <w:trPr>
          <w:trHeight w:val="227" w:hRule="atLeast"/>
        </w:trPr>
        <w:tc>
          <w:tcPr>
            <w:tcW w:w="425" w:type="dxa"/>
            <w:vMerge/>
            <w:tcBorders>
              <w:top w:val="nil"/>
            </w:tcBorders>
            <w:shd w:val="clear" w:color="auto" w:fill="D9D9D9"/>
          </w:tcPr>
          <w:p>
            <w:pPr>
              <w:rPr>
                <w:sz w:val="2"/>
                <w:szCs w:val="2"/>
              </w:rPr>
            </w:pPr>
          </w:p>
        </w:tc>
        <w:tc>
          <w:tcPr>
            <w:tcW w:w="2981" w:type="dxa"/>
            <w:vMerge/>
            <w:tcBorders>
              <w:top w:val="nil"/>
            </w:tcBorders>
            <w:shd w:val="clear" w:color="auto" w:fill="D9D9D9"/>
          </w:tcPr>
          <w:p>
            <w:pPr>
              <w:rPr>
                <w:sz w:val="2"/>
                <w:szCs w:val="2"/>
              </w:rPr>
            </w:pPr>
          </w:p>
        </w:tc>
        <w:tc>
          <w:tcPr>
            <w:tcW w:w="1842" w:type="dxa"/>
            <w:shd w:val="clear" w:color="auto" w:fill="D9D9D9"/>
          </w:tcPr>
          <w:p>
            <w:pPr>
              <w:pStyle w:val="TableParagraph"/>
              <w:spacing w:line="200" w:lineRule="exact" w:before="7"/>
              <w:ind w:left="475" w:right="454"/>
              <w:jc w:val="center"/>
              <w:rPr>
                <w:rFonts w:ascii="Liberation Sans Narrow"/>
                <w:b/>
                <w:sz w:val="18"/>
              </w:rPr>
            </w:pPr>
            <w:r>
              <w:rPr>
                <w:rFonts w:ascii="Liberation Sans Narrow"/>
                <w:b/>
                <w:sz w:val="18"/>
              </w:rPr>
              <w:t>Jumlah (Rp)</w:t>
            </w:r>
          </w:p>
        </w:tc>
        <w:tc>
          <w:tcPr>
            <w:tcW w:w="1986" w:type="dxa"/>
            <w:shd w:val="clear" w:color="auto" w:fill="D9D9D9"/>
          </w:tcPr>
          <w:p>
            <w:pPr>
              <w:pStyle w:val="TableParagraph"/>
              <w:spacing w:line="200" w:lineRule="exact" w:before="7"/>
              <w:ind w:left="545" w:right="528"/>
              <w:jc w:val="center"/>
              <w:rPr>
                <w:rFonts w:ascii="Liberation Sans Narrow"/>
                <w:b/>
                <w:sz w:val="18"/>
              </w:rPr>
            </w:pPr>
            <w:r>
              <w:rPr>
                <w:rFonts w:ascii="Liberation Sans Narrow"/>
                <w:b/>
                <w:sz w:val="18"/>
              </w:rPr>
              <w:t>Jumlah (Rp)</w:t>
            </w:r>
          </w:p>
        </w:tc>
      </w:tr>
    </w:tbl>
    <w:p>
      <w:pPr>
        <w:spacing w:after="0" w:line="200" w:lineRule="exact"/>
        <w:jc w:val="center"/>
        <w:rPr>
          <w:rFonts w:ascii="Liberation Sans Narrow"/>
          <w:sz w:val="18"/>
        </w:rPr>
        <w:sectPr>
          <w:pgSz w:w="12240" w:h="18720"/>
          <w:pgMar w:header="1024" w:footer="2406" w:top="2240" w:bottom="2600" w:left="1440" w:right="60"/>
        </w:sectPr>
      </w:pPr>
    </w:p>
    <w:p>
      <w:pPr>
        <w:pStyle w:val="BodyText"/>
        <w:spacing w:before="4"/>
        <w:rPr>
          <w:sz w:val="24"/>
        </w:rPr>
      </w:pPr>
    </w:p>
    <w:tbl>
      <w:tblPr>
        <w:tblW w:w="0" w:type="auto"/>
        <w:jc w:val="left"/>
        <w:tblInd w:w="2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5"/>
        <w:gridCol w:w="2981"/>
        <w:gridCol w:w="1842"/>
        <w:gridCol w:w="1986"/>
      </w:tblGrid>
      <w:tr>
        <w:trPr>
          <w:trHeight w:val="223" w:hRule="atLeast"/>
        </w:trPr>
        <w:tc>
          <w:tcPr>
            <w:tcW w:w="425" w:type="dxa"/>
          </w:tcPr>
          <w:p>
            <w:pPr>
              <w:pStyle w:val="TableParagraph"/>
              <w:spacing w:line="201" w:lineRule="exact" w:before="3"/>
              <w:ind w:left="17"/>
              <w:jc w:val="center"/>
              <w:rPr>
                <w:rFonts w:ascii="Liberation Sans Narrow"/>
                <w:sz w:val="18"/>
              </w:rPr>
            </w:pPr>
            <w:r>
              <w:rPr>
                <w:rFonts w:ascii="Liberation Sans Narrow"/>
                <w:sz w:val="18"/>
              </w:rPr>
              <w:t>1</w:t>
            </w:r>
          </w:p>
        </w:tc>
        <w:tc>
          <w:tcPr>
            <w:tcW w:w="2981" w:type="dxa"/>
          </w:tcPr>
          <w:p>
            <w:pPr>
              <w:pStyle w:val="TableParagraph"/>
              <w:spacing w:line="201" w:lineRule="exact" w:before="3"/>
              <w:ind w:left="109"/>
              <w:rPr>
                <w:rFonts w:ascii="Liberation Sans Narrow"/>
                <w:sz w:val="18"/>
              </w:rPr>
            </w:pPr>
            <w:r>
              <w:rPr>
                <w:rFonts w:ascii="Liberation Sans Narrow"/>
                <w:sz w:val="18"/>
              </w:rPr>
              <w:t>Rekening Bendahara Pengeluaran</w:t>
            </w:r>
          </w:p>
        </w:tc>
        <w:tc>
          <w:tcPr>
            <w:tcW w:w="1842" w:type="dxa"/>
          </w:tcPr>
          <w:p>
            <w:pPr>
              <w:pStyle w:val="TableParagraph"/>
              <w:spacing w:line="201" w:lineRule="exact" w:before="3"/>
              <w:ind w:right="88"/>
              <w:jc w:val="right"/>
              <w:rPr>
                <w:rFonts w:ascii="Liberation Sans Narrow"/>
                <w:sz w:val="18"/>
              </w:rPr>
            </w:pPr>
            <w:r>
              <w:rPr>
                <w:rFonts w:ascii="Liberation Sans Narrow"/>
                <w:sz w:val="18"/>
              </w:rPr>
              <w:t>0</w:t>
            </w:r>
          </w:p>
        </w:tc>
        <w:tc>
          <w:tcPr>
            <w:tcW w:w="1986" w:type="dxa"/>
          </w:tcPr>
          <w:p>
            <w:pPr>
              <w:pStyle w:val="TableParagraph"/>
              <w:spacing w:line="201" w:lineRule="exact" w:before="3"/>
              <w:ind w:right="89"/>
              <w:jc w:val="right"/>
              <w:rPr>
                <w:rFonts w:ascii="Liberation Sans Narrow"/>
                <w:sz w:val="18"/>
              </w:rPr>
            </w:pPr>
            <w:r>
              <w:rPr>
                <w:rFonts w:ascii="Liberation Sans Narrow"/>
                <w:sz w:val="18"/>
              </w:rPr>
              <w:t>0</w:t>
            </w:r>
          </w:p>
        </w:tc>
      </w:tr>
      <w:tr>
        <w:trPr>
          <w:trHeight w:val="227" w:hRule="atLeast"/>
        </w:trPr>
        <w:tc>
          <w:tcPr>
            <w:tcW w:w="425" w:type="dxa"/>
          </w:tcPr>
          <w:p>
            <w:pPr>
              <w:pStyle w:val="TableParagraph"/>
              <w:rPr>
                <w:sz w:val="16"/>
              </w:rPr>
            </w:pPr>
          </w:p>
        </w:tc>
        <w:tc>
          <w:tcPr>
            <w:tcW w:w="2981" w:type="dxa"/>
          </w:tcPr>
          <w:p>
            <w:pPr>
              <w:pStyle w:val="TableParagraph"/>
              <w:rPr>
                <w:sz w:val="16"/>
              </w:rPr>
            </w:pPr>
          </w:p>
        </w:tc>
        <w:tc>
          <w:tcPr>
            <w:tcW w:w="1842" w:type="dxa"/>
          </w:tcPr>
          <w:p>
            <w:pPr>
              <w:pStyle w:val="TableParagraph"/>
              <w:rPr>
                <w:sz w:val="16"/>
              </w:rPr>
            </w:pPr>
          </w:p>
        </w:tc>
        <w:tc>
          <w:tcPr>
            <w:tcW w:w="1986" w:type="dxa"/>
          </w:tcPr>
          <w:p>
            <w:pPr>
              <w:pStyle w:val="TableParagraph"/>
              <w:rPr>
                <w:sz w:val="16"/>
              </w:rPr>
            </w:pPr>
          </w:p>
        </w:tc>
      </w:tr>
    </w:tbl>
    <w:p>
      <w:pPr>
        <w:pStyle w:val="Heading2"/>
        <w:numPr>
          <w:ilvl w:val="3"/>
          <w:numId w:val="21"/>
        </w:numPr>
        <w:tabs>
          <w:tab w:pos="2534" w:val="left" w:leader="none"/>
        </w:tabs>
        <w:spacing w:line="240" w:lineRule="auto" w:before="118" w:after="0"/>
        <w:ind w:left="2533" w:right="0" w:hanging="853"/>
        <w:jc w:val="both"/>
      </w:pPr>
      <w:r>
        <w:rPr/>
        <w:t>Kas di</w:t>
      </w:r>
      <w:r>
        <w:rPr>
          <w:spacing w:val="-6"/>
        </w:rPr>
        <w:t> </w:t>
      </w:r>
      <w:r>
        <w:rPr/>
        <w:t>BLUD</w:t>
      </w:r>
    </w:p>
    <w:p>
      <w:pPr>
        <w:pStyle w:val="BodyText"/>
        <w:spacing w:line="242" w:lineRule="auto" w:before="116"/>
        <w:ind w:left="2108" w:right="1490"/>
        <w:jc w:val="both"/>
      </w:pPr>
      <w:r>
        <w:rPr/>
        <w:t>Rekening ini menggambarkan kas pada per 31 Desember 2021 sebesar Rp0,00 dan per 31 Desember 2020 sebesar Rp0,00 dengan rincian sebagai berikut:</w:t>
      </w:r>
    </w:p>
    <w:p>
      <w:pPr>
        <w:pStyle w:val="BodyText"/>
        <w:spacing w:before="7"/>
        <w:rPr>
          <w:sz w:val="10"/>
        </w:rPr>
      </w:pPr>
    </w:p>
    <w:tbl>
      <w:tblPr>
        <w:tblW w:w="0" w:type="auto"/>
        <w:jc w:val="left"/>
        <w:tblInd w:w="2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9"/>
        <w:gridCol w:w="1841"/>
        <w:gridCol w:w="1273"/>
        <w:gridCol w:w="1138"/>
        <w:gridCol w:w="1030"/>
        <w:gridCol w:w="1422"/>
      </w:tblGrid>
      <w:tr>
        <w:trPr>
          <w:trHeight w:val="202" w:hRule="atLeast"/>
        </w:trPr>
        <w:tc>
          <w:tcPr>
            <w:tcW w:w="429" w:type="dxa"/>
            <w:vMerge w:val="restart"/>
            <w:shd w:val="clear" w:color="auto" w:fill="D9D9D9"/>
          </w:tcPr>
          <w:p>
            <w:pPr>
              <w:pStyle w:val="TableParagraph"/>
              <w:spacing w:before="107"/>
              <w:ind w:left="118"/>
              <w:rPr>
                <w:rFonts w:ascii="Liberation Sans Narrow"/>
                <w:b/>
                <w:sz w:val="18"/>
              </w:rPr>
            </w:pPr>
            <w:r>
              <w:rPr>
                <w:rFonts w:ascii="Liberation Sans Narrow"/>
                <w:b/>
                <w:sz w:val="18"/>
              </w:rPr>
              <w:t>No</w:t>
            </w:r>
          </w:p>
        </w:tc>
        <w:tc>
          <w:tcPr>
            <w:tcW w:w="1841" w:type="dxa"/>
            <w:vMerge w:val="restart"/>
            <w:shd w:val="clear" w:color="auto" w:fill="D9D9D9"/>
          </w:tcPr>
          <w:p>
            <w:pPr>
              <w:pStyle w:val="TableParagraph"/>
              <w:spacing w:before="107"/>
              <w:ind w:left="670" w:right="651"/>
              <w:jc w:val="center"/>
              <w:rPr>
                <w:rFonts w:ascii="Liberation Sans Narrow"/>
                <w:b/>
                <w:sz w:val="18"/>
              </w:rPr>
            </w:pPr>
            <w:r>
              <w:rPr>
                <w:rFonts w:ascii="Liberation Sans Narrow"/>
                <w:b/>
                <w:sz w:val="18"/>
              </w:rPr>
              <w:t>Uraian</w:t>
            </w:r>
          </w:p>
        </w:tc>
        <w:tc>
          <w:tcPr>
            <w:tcW w:w="1273" w:type="dxa"/>
            <w:tcBorders>
              <w:bottom w:val="nil"/>
            </w:tcBorders>
            <w:shd w:val="clear" w:color="auto" w:fill="D9D9D9"/>
          </w:tcPr>
          <w:p>
            <w:pPr>
              <w:pStyle w:val="TableParagraph"/>
              <w:spacing w:line="183" w:lineRule="exact"/>
              <w:ind w:left="190" w:right="167"/>
              <w:jc w:val="center"/>
              <w:rPr>
                <w:rFonts w:ascii="Liberation Sans Narrow"/>
                <w:b/>
                <w:sz w:val="18"/>
              </w:rPr>
            </w:pPr>
            <w:r>
              <w:rPr>
                <w:rFonts w:ascii="Liberation Sans Narrow"/>
                <w:b/>
                <w:sz w:val="18"/>
              </w:rPr>
              <w:t>Per 2021</w:t>
            </w:r>
          </w:p>
        </w:tc>
        <w:tc>
          <w:tcPr>
            <w:tcW w:w="1138" w:type="dxa"/>
            <w:tcBorders>
              <w:bottom w:val="nil"/>
            </w:tcBorders>
            <w:shd w:val="clear" w:color="auto" w:fill="D9D9D9"/>
          </w:tcPr>
          <w:p>
            <w:pPr>
              <w:pStyle w:val="TableParagraph"/>
              <w:spacing w:line="183" w:lineRule="exact"/>
              <w:ind w:left="118" w:right="103"/>
              <w:jc w:val="center"/>
              <w:rPr>
                <w:rFonts w:ascii="Liberation Sans Narrow"/>
                <w:b/>
                <w:sz w:val="18"/>
              </w:rPr>
            </w:pPr>
            <w:r>
              <w:rPr>
                <w:rFonts w:ascii="Liberation Sans Narrow"/>
                <w:b/>
                <w:sz w:val="18"/>
              </w:rPr>
              <w:t>Per 2020</w:t>
            </w:r>
          </w:p>
        </w:tc>
        <w:tc>
          <w:tcPr>
            <w:tcW w:w="1030" w:type="dxa"/>
            <w:vMerge w:val="restart"/>
            <w:shd w:val="clear" w:color="auto" w:fill="D9D9D9"/>
          </w:tcPr>
          <w:p>
            <w:pPr>
              <w:pStyle w:val="TableParagraph"/>
              <w:spacing w:before="107"/>
              <w:ind w:left="106"/>
              <w:rPr>
                <w:rFonts w:ascii="Liberation Sans Narrow"/>
                <w:b/>
                <w:sz w:val="18"/>
              </w:rPr>
            </w:pPr>
            <w:r>
              <w:rPr>
                <w:rFonts w:ascii="Liberation Sans Narrow"/>
                <w:b/>
                <w:sz w:val="18"/>
              </w:rPr>
              <w:t>Keterangan</w:t>
            </w:r>
          </w:p>
        </w:tc>
        <w:tc>
          <w:tcPr>
            <w:tcW w:w="1422" w:type="dxa"/>
            <w:vMerge w:val="restart"/>
            <w:shd w:val="clear" w:color="auto" w:fill="D9D9D9"/>
          </w:tcPr>
          <w:p>
            <w:pPr>
              <w:pStyle w:val="TableParagraph"/>
              <w:spacing w:line="210" w:lineRule="atLeast"/>
              <w:ind w:left="173" w:right="142" w:firstLine="8"/>
              <w:rPr>
                <w:rFonts w:ascii="Liberation Sans Narrow"/>
                <w:b/>
                <w:sz w:val="18"/>
              </w:rPr>
            </w:pPr>
            <w:r>
              <w:rPr>
                <w:rFonts w:ascii="Liberation Sans Narrow"/>
                <w:b/>
                <w:sz w:val="18"/>
              </w:rPr>
              <w:t>Rincian Nomor Rekening Bank</w:t>
            </w:r>
          </w:p>
        </w:tc>
      </w:tr>
      <w:tr>
        <w:trPr>
          <w:trHeight w:val="209" w:hRule="atLeast"/>
        </w:trPr>
        <w:tc>
          <w:tcPr>
            <w:tcW w:w="429" w:type="dxa"/>
            <w:vMerge/>
            <w:tcBorders>
              <w:top w:val="nil"/>
            </w:tcBorders>
            <w:shd w:val="clear" w:color="auto" w:fill="D9D9D9"/>
          </w:tcPr>
          <w:p>
            <w:pPr>
              <w:rPr>
                <w:sz w:val="2"/>
                <w:szCs w:val="2"/>
              </w:rPr>
            </w:pPr>
          </w:p>
        </w:tc>
        <w:tc>
          <w:tcPr>
            <w:tcW w:w="1841" w:type="dxa"/>
            <w:vMerge/>
            <w:tcBorders>
              <w:top w:val="nil"/>
            </w:tcBorders>
            <w:shd w:val="clear" w:color="auto" w:fill="D9D9D9"/>
          </w:tcPr>
          <w:p>
            <w:pPr>
              <w:rPr>
                <w:sz w:val="2"/>
                <w:szCs w:val="2"/>
              </w:rPr>
            </w:pPr>
          </w:p>
        </w:tc>
        <w:tc>
          <w:tcPr>
            <w:tcW w:w="1273" w:type="dxa"/>
            <w:tcBorders>
              <w:top w:val="nil"/>
            </w:tcBorders>
            <w:shd w:val="clear" w:color="auto" w:fill="D9D9D9"/>
          </w:tcPr>
          <w:p>
            <w:pPr>
              <w:pStyle w:val="TableParagraph"/>
              <w:spacing w:line="189" w:lineRule="exact"/>
              <w:ind w:left="190" w:right="170"/>
              <w:jc w:val="center"/>
              <w:rPr>
                <w:rFonts w:ascii="Liberation Sans Narrow"/>
                <w:b/>
                <w:sz w:val="18"/>
              </w:rPr>
            </w:pPr>
            <w:r>
              <w:rPr>
                <w:rFonts w:ascii="Liberation Sans Narrow"/>
                <w:b/>
                <w:sz w:val="18"/>
              </w:rPr>
              <w:t>Jumlah (Rp)</w:t>
            </w:r>
          </w:p>
        </w:tc>
        <w:tc>
          <w:tcPr>
            <w:tcW w:w="1138" w:type="dxa"/>
            <w:tcBorders>
              <w:top w:val="nil"/>
            </w:tcBorders>
            <w:shd w:val="clear" w:color="auto" w:fill="D9D9D9"/>
          </w:tcPr>
          <w:p>
            <w:pPr>
              <w:pStyle w:val="TableParagraph"/>
              <w:spacing w:line="189" w:lineRule="exact"/>
              <w:ind w:left="121" w:right="103"/>
              <w:jc w:val="center"/>
              <w:rPr>
                <w:rFonts w:ascii="Liberation Sans Narrow"/>
                <w:b/>
                <w:sz w:val="18"/>
              </w:rPr>
            </w:pPr>
            <w:r>
              <w:rPr>
                <w:rFonts w:ascii="Liberation Sans Narrow"/>
                <w:b/>
                <w:sz w:val="18"/>
              </w:rPr>
              <w:t>Jumlah (Rp)</w:t>
            </w:r>
          </w:p>
        </w:tc>
        <w:tc>
          <w:tcPr>
            <w:tcW w:w="1030" w:type="dxa"/>
            <w:vMerge/>
            <w:tcBorders>
              <w:top w:val="nil"/>
            </w:tcBorders>
            <w:shd w:val="clear" w:color="auto" w:fill="D9D9D9"/>
          </w:tcPr>
          <w:p>
            <w:pPr>
              <w:rPr>
                <w:sz w:val="2"/>
                <w:szCs w:val="2"/>
              </w:rPr>
            </w:pPr>
          </w:p>
        </w:tc>
        <w:tc>
          <w:tcPr>
            <w:tcW w:w="1422" w:type="dxa"/>
            <w:vMerge/>
            <w:tcBorders>
              <w:top w:val="nil"/>
            </w:tcBorders>
            <w:shd w:val="clear" w:color="auto" w:fill="D9D9D9"/>
          </w:tcPr>
          <w:p>
            <w:pPr>
              <w:rPr>
                <w:sz w:val="2"/>
                <w:szCs w:val="2"/>
              </w:rPr>
            </w:pPr>
          </w:p>
        </w:tc>
      </w:tr>
      <w:tr>
        <w:trPr>
          <w:trHeight w:val="208" w:hRule="atLeast"/>
        </w:trPr>
        <w:tc>
          <w:tcPr>
            <w:tcW w:w="429" w:type="dxa"/>
          </w:tcPr>
          <w:p>
            <w:pPr>
              <w:pStyle w:val="TableParagraph"/>
              <w:spacing w:line="188" w:lineRule="exact"/>
              <w:ind w:right="150"/>
              <w:jc w:val="right"/>
              <w:rPr>
                <w:rFonts w:ascii="Liberation Sans Narrow"/>
                <w:sz w:val="18"/>
              </w:rPr>
            </w:pPr>
            <w:r>
              <w:rPr>
                <w:rFonts w:ascii="Liberation Sans Narrow"/>
                <w:sz w:val="18"/>
              </w:rPr>
              <w:t>1</w:t>
            </w:r>
          </w:p>
        </w:tc>
        <w:tc>
          <w:tcPr>
            <w:tcW w:w="1841" w:type="dxa"/>
          </w:tcPr>
          <w:p>
            <w:pPr>
              <w:pStyle w:val="TableParagraph"/>
              <w:spacing w:line="188" w:lineRule="exact"/>
              <w:ind w:left="109"/>
              <w:rPr>
                <w:rFonts w:ascii="Liberation Sans Narrow"/>
                <w:sz w:val="18"/>
              </w:rPr>
            </w:pPr>
            <w:r>
              <w:rPr>
                <w:rFonts w:ascii="Liberation Sans Narrow"/>
                <w:sz w:val="18"/>
              </w:rPr>
              <w:t>Rekening BLUD</w:t>
            </w:r>
          </w:p>
        </w:tc>
        <w:tc>
          <w:tcPr>
            <w:tcW w:w="1273" w:type="dxa"/>
          </w:tcPr>
          <w:p>
            <w:pPr>
              <w:pStyle w:val="TableParagraph"/>
              <w:rPr>
                <w:sz w:val="14"/>
              </w:rPr>
            </w:pPr>
          </w:p>
        </w:tc>
        <w:tc>
          <w:tcPr>
            <w:tcW w:w="1138" w:type="dxa"/>
          </w:tcPr>
          <w:p>
            <w:pPr>
              <w:pStyle w:val="TableParagraph"/>
              <w:rPr>
                <w:sz w:val="14"/>
              </w:rPr>
            </w:pPr>
          </w:p>
        </w:tc>
        <w:tc>
          <w:tcPr>
            <w:tcW w:w="1030" w:type="dxa"/>
          </w:tcPr>
          <w:p>
            <w:pPr>
              <w:pStyle w:val="TableParagraph"/>
              <w:rPr>
                <w:sz w:val="14"/>
              </w:rPr>
            </w:pPr>
          </w:p>
        </w:tc>
        <w:tc>
          <w:tcPr>
            <w:tcW w:w="1422" w:type="dxa"/>
          </w:tcPr>
          <w:p>
            <w:pPr>
              <w:pStyle w:val="TableParagraph"/>
              <w:rPr>
                <w:sz w:val="14"/>
              </w:rPr>
            </w:pPr>
          </w:p>
        </w:tc>
      </w:tr>
      <w:tr>
        <w:trPr>
          <w:trHeight w:val="203" w:hRule="atLeast"/>
        </w:trPr>
        <w:tc>
          <w:tcPr>
            <w:tcW w:w="429" w:type="dxa"/>
          </w:tcPr>
          <w:p>
            <w:pPr>
              <w:pStyle w:val="TableParagraph"/>
              <w:spacing w:line="184" w:lineRule="exact"/>
              <w:ind w:right="150"/>
              <w:jc w:val="right"/>
              <w:rPr>
                <w:rFonts w:ascii="Liberation Sans Narrow"/>
                <w:sz w:val="18"/>
              </w:rPr>
            </w:pPr>
            <w:r>
              <w:rPr>
                <w:rFonts w:ascii="Liberation Sans Narrow"/>
                <w:sz w:val="18"/>
              </w:rPr>
              <w:t>2</w:t>
            </w:r>
          </w:p>
        </w:tc>
        <w:tc>
          <w:tcPr>
            <w:tcW w:w="1841" w:type="dxa"/>
          </w:tcPr>
          <w:p>
            <w:pPr>
              <w:pStyle w:val="TableParagraph"/>
              <w:spacing w:line="184" w:lineRule="exact"/>
              <w:ind w:left="109"/>
              <w:rPr>
                <w:rFonts w:ascii="Liberation Sans Narrow"/>
                <w:sz w:val="18"/>
              </w:rPr>
            </w:pPr>
            <w:r>
              <w:rPr>
                <w:rFonts w:ascii="Liberation Sans Narrow"/>
                <w:sz w:val="18"/>
              </w:rPr>
              <w:t>Bendahara Penerimaan</w:t>
            </w:r>
          </w:p>
        </w:tc>
        <w:tc>
          <w:tcPr>
            <w:tcW w:w="1273" w:type="dxa"/>
          </w:tcPr>
          <w:p>
            <w:pPr>
              <w:pStyle w:val="TableParagraph"/>
              <w:rPr>
                <w:sz w:val="14"/>
              </w:rPr>
            </w:pPr>
          </w:p>
        </w:tc>
        <w:tc>
          <w:tcPr>
            <w:tcW w:w="1138" w:type="dxa"/>
          </w:tcPr>
          <w:p>
            <w:pPr>
              <w:pStyle w:val="TableParagraph"/>
              <w:rPr>
                <w:sz w:val="14"/>
              </w:rPr>
            </w:pPr>
          </w:p>
        </w:tc>
        <w:tc>
          <w:tcPr>
            <w:tcW w:w="1030" w:type="dxa"/>
          </w:tcPr>
          <w:p>
            <w:pPr>
              <w:pStyle w:val="TableParagraph"/>
              <w:rPr>
                <w:sz w:val="14"/>
              </w:rPr>
            </w:pPr>
          </w:p>
        </w:tc>
        <w:tc>
          <w:tcPr>
            <w:tcW w:w="1422" w:type="dxa"/>
          </w:tcPr>
          <w:p>
            <w:pPr>
              <w:pStyle w:val="TableParagraph"/>
              <w:rPr>
                <w:sz w:val="14"/>
              </w:rPr>
            </w:pPr>
          </w:p>
        </w:tc>
      </w:tr>
      <w:tr>
        <w:trPr>
          <w:trHeight w:val="207" w:hRule="atLeast"/>
        </w:trPr>
        <w:tc>
          <w:tcPr>
            <w:tcW w:w="429" w:type="dxa"/>
          </w:tcPr>
          <w:p>
            <w:pPr>
              <w:pStyle w:val="TableParagraph"/>
              <w:spacing w:line="188" w:lineRule="exact"/>
              <w:ind w:right="150"/>
              <w:jc w:val="right"/>
              <w:rPr>
                <w:rFonts w:ascii="Liberation Sans Narrow"/>
                <w:sz w:val="18"/>
              </w:rPr>
            </w:pPr>
            <w:r>
              <w:rPr>
                <w:rFonts w:ascii="Liberation Sans Narrow"/>
                <w:sz w:val="18"/>
              </w:rPr>
              <w:t>3</w:t>
            </w:r>
          </w:p>
        </w:tc>
        <w:tc>
          <w:tcPr>
            <w:tcW w:w="1841" w:type="dxa"/>
          </w:tcPr>
          <w:p>
            <w:pPr>
              <w:pStyle w:val="TableParagraph"/>
              <w:spacing w:line="188" w:lineRule="exact"/>
              <w:ind w:left="109"/>
              <w:rPr>
                <w:rFonts w:ascii="Liberation Sans Narrow"/>
                <w:sz w:val="18"/>
              </w:rPr>
            </w:pPr>
            <w:r>
              <w:rPr>
                <w:rFonts w:ascii="Liberation Sans Narrow"/>
                <w:sz w:val="18"/>
              </w:rPr>
              <w:t>Bendahara Pengeluaran</w:t>
            </w:r>
          </w:p>
        </w:tc>
        <w:tc>
          <w:tcPr>
            <w:tcW w:w="1273" w:type="dxa"/>
            <w:tcBorders>
              <w:bottom w:val="single" w:sz="4" w:space="0" w:color="000000"/>
            </w:tcBorders>
          </w:tcPr>
          <w:p>
            <w:pPr>
              <w:pStyle w:val="TableParagraph"/>
              <w:rPr>
                <w:sz w:val="14"/>
              </w:rPr>
            </w:pPr>
          </w:p>
        </w:tc>
        <w:tc>
          <w:tcPr>
            <w:tcW w:w="1138" w:type="dxa"/>
            <w:tcBorders>
              <w:bottom w:val="single" w:sz="4" w:space="0" w:color="000000"/>
            </w:tcBorders>
          </w:tcPr>
          <w:p>
            <w:pPr>
              <w:pStyle w:val="TableParagraph"/>
              <w:rPr>
                <w:sz w:val="14"/>
              </w:rPr>
            </w:pPr>
          </w:p>
        </w:tc>
        <w:tc>
          <w:tcPr>
            <w:tcW w:w="1030" w:type="dxa"/>
          </w:tcPr>
          <w:p>
            <w:pPr>
              <w:pStyle w:val="TableParagraph"/>
              <w:rPr>
                <w:sz w:val="14"/>
              </w:rPr>
            </w:pPr>
          </w:p>
        </w:tc>
        <w:tc>
          <w:tcPr>
            <w:tcW w:w="1422" w:type="dxa"/>
          </w:tcPr>
          <w:p>
            <w:pPr>
              <w:pStyle w:val="TableParagraph"/>
              <w:rPr>
                <w:sz w:val="14"/>
              </w:rPr>
            </w:pPr>
          </w:p>
        </w:tc>
      </w:tr>
      <w:tr>
        <w:trPr>
          <w:trHeight w:val="208" w:hRule="atLeast"/>
        </w:trPr>
        <w:tc>
          <w:tcPr>
            <w:tcW w:w="429" w:type="dxa"/>
          </w:tcPr>
          <w:p>
            <w:pPr>
              <w:pStyle w:val="TableParagraph"/>
              <w:spacing w:line="188" w:lineRule="exact"/>
              <w:ind w:right="150"/>
              <w:jc w:val="right"/>
              <w:rPr>
                <w:rFonts w:ascii="Liberation Sans Narrow"/>
                <w:sz w:val="18"/>
              </w:rPr>
            </w:pPr>
            <w:r>
              <w:rPr>
                <w:rFonts w:ascii="Liberation Sans Narrow"/>
                <w:sz w:val="18"/>
              </w:rPr>
              <w:t>4</w:t>
            </w:r>
          </w:p>
        </w:tc>
        <w:tc>
          <w:tcPr>
            <w:tcW w:w="1841" w:type="dxa"/>
          </w:tcPr>
          <w:p>
            <w:pPr>
              <w:pStyle w:val="TableParagraph"/>
              <w:spacing w:line="188" w:lineRule="exact"/>
              <w:ind w:left="109"/>
              <w:rPr>
                <w:rFonts w:ascii="Liberation Sans Narrow"/>
                <w:sz w:val="18"/>
              </w:rPr>
            </w:pPr>
            <w:r>
              <w:rPr>
                <w:rFonts w:ascii="Liberation Sans Narrow"/>
                <w:sz w:val="18"/>
              </w:rPr>
              <w:t>Kas Lainnya</w:t>
            </w:r>
          </w:p>
        </w:tc>
        <w:tc>
          <w:tcPr>
            <w:tcW w:w="1273" w:type="dxa"/>
            <w:tcBorders>
              <w:top w:val="single" w:sz="4" w:space="0" w:color="000000"/>
            </w:tcBorders>
          </w:tcPr>
          <w:p>
            <w:pPr>
              <w:pStyle w:val="TableParagraph"/>
              <w:rPr>
                <w:sz w:val="14"/>
              </w:rPr>
            </w:pPr>
          </w:p>
        </w:tc>
        <w:tc>
          <w:tcPr>
            <w:tcW w:w="1138" w:type="dxa"/>
            <w:tcBorders>
              <w:top w:val="single" w:sz="4" w:space="0" w:color="000000"/>
            </w:tcBorders>
          </w:tcPr>
          <w:p>
            <w:pPr>
              <w:pStyle w:val="TableParagraph"/>
              <w:rPr>
                <w:sz w:val="14"/>
              </w:rPr>
            </w:pPr>
          </w:p>
        </w:tc>
        <w:tc>
          <w:tcPr>
            <w:tcW w:w="1030" w:type="dxa"/>
          </w:tcPr>
          <w:p>
            <w:pPr>
              <w:pStyle w:val="TableParagraph"/>
              <w:rPr>
                <w:sz w:val="14"/>
              </w:rPr>
            </w:pPr>
          </w:p>
        </w:tc>
        <w:tc>
          <w:tcPr>
            <w:tcW w:w="1422" w:type="dxa"/>
          </w:tcPr>
          <w:p>
            <w:pPr>
              <w:pStyle w:val="TableParagraph"/>
              <w:rPr>
                <w:sz w:val="14"/>
              </w:rPr>
            </w:pPr>
          </w:p>
        </w:tc>
      </w:tr>
    </w:tbl>
    <w:p>
      <w:pPr>
        <w:pStyle w:val="BodyText"/>
        <w:spacing w:before="2"/>
      </w:pPr>
    </w:p>
    <w:p>
      <w:pPr>
        <w:pStyle w:val="Heading2"/>
        <w:numPr>
          <w:ilvl w:val="3"/>
          <w:numId w:val="21"/>
        </w:numPr>
        <w:tabs>
          <w:tab w:pos="2534" w:val="left" w:leader="none"/>
        </w:tabs>
        <w:spacing w:line="240" w:lineRule="auto" w:before="0" w:after="0"/>
        <w:ind w:left="2533" w:right="0" w:hanging="853"/>
        <w:jc w:val="both"/>
      </w:pPr>
      <w:r>
        <w:rPr/>
        <w:t>Kas di Bendahara</w:t>
      </w:r>
      <w:r>
        <w:rPr>
          <w:spacing w:val="-6"/>
        </w:rPr>
        <w:t> </w:t>
      </w:r>
      <w:r>
        <w:rPr/>
        <w:t>BOS</w:t>
      </w:r>
    </w:p>
    <w:p>
      <w:pPr>
        <w:pStyle w:val="BodyText"/>
        <w:spacing w:before="115"/>
        <w:ind w:left="2108" w:right="1490"/>
        <w:jc w:val="both"/>
      </w:pPr>
      <w:r>
        <w:rPr/>
        <w:t>Rekening ini menggambarkan sisa Dana BOS pada masing-masing sekolah penerima BOS per 31 Desember </w:t>
      </w:r>
      <w:r>
        <w:rPr>
          <w:spacing w:val="2"/>
        </w:rPr>
        <w:t>2021 </w:t>
      </w:r>
      <w:r>
        <w:rPr/>
        <w:t>sebesar Rp0,00 dan per 31 Desember 2020 sebesar Rp0,00. Sisa dana BOS per 31 Desember </w:t>
      </w:r>
      <w:r>
        <w:rPr>
          <w:spacing w:val="2"/>
        </w:rPr>
        <w:t>2021 </w:t>
      </w:r>
      <w:r>
        <w:rPr/>
        <w:t>terdiri dari saldo kas bank BOS sebesar Rp0,00 dan saldo tunai sebesar</w:t>
      </w:r>
      <w:r>
        <w:rPr>
          <w:spacing w:val="-12"/>
        </w:rPr>
        <w:t> </w:t>
      </w:r>
      <w:r>
        <w:rPr/>
        <w:t>Rp0,00.</w:t>
      </w:r>
    </w:p>
    <w:p>
      <w:pPr>
        <w:pStyle w:val="BodyText"/>
        <w:rPr>
          <w:sz w:val="24"/>
        </w:rPr>
      </w:pPr>
    </w:p>
    <w:p>
      <w:pPr>
        <w:pStyle w:val="BodyText"/>
        <w:spacing w:before="5"/>
        <w:rPr>
          <w:sz w:val="19"/>
        </w:rPr>
      </w:pPr>
    </w:p>
    <w:p>
      <w:pPr>
        <w:pStyle w:val="Heading2"/>
        <w:numPr>
          <w:ilvl w:val="3"/>
          <w:numId w:val="21"/>
        </w:numPr>
        <w:tabs>
          <w:tab w:pos="2534" w:val="left" w:leader="none"/>
        </w:tabs>
        <w:spacing w:line="240" w:lineRule="auto" w:before="0" w:after="0"/>
        <w:ind w:left="2533" w:right="0" w:hanging="853"/>
        <w:jc w:val="both"/>
      </w:pPr>
      <w:r>
        <w:rPr/>
        <w:t>Piutang</w:t>
      </w:r>
    </w:p>
    <w:p>
      <w:pPr>
        <w:pStyle w:val="BodyText"/>
        <w:spacing w:before="116"/>
        <w:ind w:left="2108" w:right="1489"/>
        <w:jc w:val="both"/>
      </w:pPr>
      <w:r>
        <w:rPr/>
        <w:t>Rekening ini menggambarkan piutang per 31 Desember 2021 sebesar Rp0,00 dan per 31 Desember 2020 sebesar</w:t>
      </w:r>
      <w:r>
        <w:rPr>
          <w:spacing w:val="-4"/>
        </w:rPr>
        <w:t> </w:t>
      </w:r>
      <w:r>
        <w:rPr/>
        <w:t>Rp0,00.</w:t>
      </w:r>
    </w:p>
    <w:p>
      <w:pPr>
        <w:pStyle w:val="BodyText"/>
        <w:spacing w:before="8"/>
        <w:rPr>
          <w:sz w:val="10"/>
        </w:rPr>
      </w:pPr>
    </w:p>
    <w:tbl>
      <w:tblPr>
        <w:tblW w:w="0" w:type="auto"/>
        <w:jc w:val="left"/>
        <w:tblInd w:w="2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2"/>
        <w:gridCol w:w="3498"/>
        <w:gridCol w:w="1701"/>
        <w:gridCol w:w="1561"/>
      </w:tblGrid>
      <w:tr>
        <w:trPr>
          <w:trHeight w:val="460" w:hRule="atLeast"/>
        </w:trPr>
        <w:tc>
          <w:tcPr>
            <w:tcW w:w="3830" w:type="dxa"/>
            <w:gridSpan w:val="2"/>
            <w:shd w:val="clear" w:color="auto" w:fill="D9D9D9"/>
          </w:tcPr>
          <w:p>
            <w:pPr>
              <w:pStyle w:val="TableParagraph"/>
              <w:spacing w:before="112"/>
              <w:ind w:left="1499" w:right="1481"/>
              <w:jc w:val="center"/>
              <w:rPr>
                <w:rFonts w:ascii="Liberation Sans Narrow"/>
                <w:b/>
                <w:sz w:val="20"/>
              </w:rPr>
            </w:pPr>
            <w:r>
              <w:rPr>
                <w:rFonts w:ascii="Liberation Sans Narrow"/>
                <w:b/>
                <w:sz w:val="20"/>
              </w:rPr>
              <w:t>Piutang</w:t>
            </w:r>
          </w:p>
        </w:tc>
        <w:tc>
          <w:tcPr>
            <w:tcW w:w="1701" w:type="dxa"/>
            <w:shd w:val="clear" w:color="auto" w:fill="D9D9D9"/>
          </w:tcPr>
          <w:p>
            <w:pPr>
              <w:pStyle w:val="TableParagraph"/>
              <w:spacing w:line="226" w:lineRule="exact"/>
              <w:ind w:left="181" w:right="164"/>
              <w:jc w:val="center"/>
              <w:rPr>
                <w:rFonts w:ascii="Liberation Sans Narrow"/>
                <w:b/>
                <w:sz w:val="20"/>
              </w:rPr>
            </w:pPr>
            <w:r>
              <w:rPr>
                <w:rFonts w:ascii="Liberation Sans Narrow"/>
                <w:b/>
                <w:sz w:val="20"/>
              </w:rPr>
              <w:t>Per 31 Des. 2021</w:t>
            </w:r>
          </w:p>
          <w:p>
            <w:pPr>
              <w:pStyle w:val="TableParagraph"/>
              <w:spacing w:line="211" w:lineRule="exact" w:before="2"/>
              <w:ind w:left="181" w:right="161"/>
              <w:jc w:val="center"/>
              <w:rPr>
                <w:rFonts w:ascii="Liberation Sans Narrow"/>
                <w:b/>
                <w:sz w:val="20"/>
              </w:rPr>
            </w:pPr>
            <w:r>
              <w:rPr>
                <w:rFonts w:ascii="Liberation Sans Narrow"/>
                <w:b/>
                <w:sz w:val="20"/>
              </w:rPr>
              <w:t>(Rp)</w:t>
            </w:r>
          </w:p>
        </w:tc>
        <w:tc>
          <w:tcPr>
            <w:tcW w:w="1561" w:type="dxa"/>
            <w:shd w:val="clear" w:color="auto" w:fill="D9D9D9"/>
          </w:tcPr>
          <w:p>
            <w:pPr>
              <w:pStyle w:val="TableParagraph"/>
              <w:spacing w:line="226" w:lineRule="exact"/>
              <w:ind w:left="113" w:right="92"/>
              <w:jc w:val="center"/>
              <w:rPr>
                <w:rFonts w:ascii="Liberation Sans Narrow"/>
                <w:b/>
                <w:sz w:val="20"/>
              </w:rPr>
            </w:pPr>
            <w:r>
              <w:rPr>
                <w:rFonts w:ascii="Liberation Sans Narrow"/>
                <w:b/>
                <w:sz w:val="20"/>
              </w:rPr>
              <w:t>Per 31 Des. 2020</w:t>
            </w:r>
          </w:p>
          <w:p>
            <w:pPr>
              <w:pStyle w:val="TableParagraph"/>
              <w:spacing w:line="211" w:lineRule="exact" w:before="2"/>
              <w:ind w:left="113" w:right="90"/>
              <w:jc w:val="center"/>
              <w:rPr>
                <w:rFonts w:ascii="Liberation Sans Narrow"/>
                <w:b/>
                <w:sz w:val="20"/>
              </w:rPr>
            </w:pPr>
            <w:r>
              <w:rPr>
                <w:rFonts w:ascii="Liberation Sans Narrow"/>
                <w:b/>
                <w:sz w:val="20"/>
              </w:rPr>
              <w:t>(Rp)</w:t>
            </w:r>
          </w:p>
        </w:tc>
      </w:tr>
      <w:tr>
        <w:trPr>
          <w:trHeight w:val="283" w:hRule="atLeast"/>
        </w:trPr>
        <w:tc>
          <w:tcPr>
            <w:tcW w:w="332" w:type="dxa"/>
          </w:tcPr>
          <w:p>
            <w:pPr>
              <w:pStyle w:val="TableParagraph"/>
              <w:spacing w:before="46"/>
              <w:ind w:right="85"/>
              <w:jc w:val="right"/>
              <w:rPr>
                <w:rFonts w:ascii="Liberation Sans Narrow"/>
                <w:sz w:val="16"/>
              </w:rPr>
            </w:pPr>
            <w:r>
              <w:rPr>
                <w:rFonts w:ascii="Liberation Sans Narrow"/>
                <w:sz w:val="16"/>
              </w:rPr>
              <w:t>a)</w:t>
            </w:r>
          </w:p>
        </w:tc>
        <w:tc>
          <w:tcPr>
            <w:tcW w:w="3498" w:type="dxa"/>
          </w:tcPr>
          <w:p>
            <w:pPr>
              <w:pStyle w:val="TableParagraph"/>
              <w:rPr>
                <w:sz w:val="20"/>
              </w:rPr>
            </w:pPr>
          </w:p>
        </w:tc>
        <w:tc>
          <w:tcPr>
            <w:tcW w:w="1701" w:type="dxa"/>
          </w:tcPr>
          <w:p>
            <w:pPr>
              <w:pStyle w:val="TableParagraph"/>
              <w:spacing w:before="24"/>
              <w:ind w:right="86"/>
              <w:jc w:val="right"/>
              <w:rPr>
                <w:rFonts w:ascii="Liberation Sans Narrow"/>
                <w:sz w:val="20"/>
              </w:rPr>
            </w:pPr>
            <w:r>
              <w:rPr>
                <w:rFonts w:ascii="Liberation Sans Narrow"/>
                <w:sz w:val="20"/>
              </w:rPr>
              <w:t>0,00</w:t>
            </w:r>
          </w:p>
        </w:tc>
        <w:tc>
          <w:tcPr>
            <w:tcW w:w="1561" w:type="dxa"/>
          </w:tcPr>
          <w:p>
            <w:pPr>
              <w:pStyle w:val="TableParagraph"/>
              <w:spacing w:before="24"/>
              <w:ind w:right="87"/>
              <w:jc w:val="right"/>
              <w:rPr>
                <w:rFonts w:ascii="Liberation Sans Narrow"/>
                <w:sz w:val="20"/>
              </w:rPr>
            </w:pPr>
            <w:r>
              <w:rPr>
                <w:rFonts w:ascii="Liberation Sans Narrow"/>
                <w:sz w:val="20"/>
              </w:rPr>
              <w:t>0,00</w:t>
            </w:r>
          </w:p>
        </w:tc>
      </w:tr>
      <w:tr>
        <w:trPr>
          <w:trHeight w:val="283" w:hRule="atLeast"/>
        </w:trPr>
        <w:tc>
          <w:tcPr>
            <w:tcW w:w="332" w:type="dxa"/>
          </w:tcPr>
          <w:p>
            <w:pPr>
              <w:pStyle w:val="TableParagraph"/>
              <w:spacing w:before="46"/>
              <w:ind w:right="85"/>
              <w:jc w:val="right"/>
              <w:rPr>
                <w:rFonts w:ascii="Liberation Sans Narrow"/>
                <w:sz w:val="16"/>
              </w:rPr>
            </w:pPr>
            <w:r>
              <w:rPr>
                <w:rFonts w:ascii="Liberation Sans Narrow"/>
                <w:sz w:val="16"/>
              </w:rPr>
              <w:t>b)</w:t>
            </w:r>
          </w:p>
        </w:tc>
        <w:tc>
          <w:tcPr>
            <w:tcW w:w="3498" w:type="dxa"/>
          </w:tcPr>
          <w:p>
            <w:pPr>
              <w:pStyle w:val="TableParagraph"/>
              <w:rPr>
                <w:sz w:val="20"/>
              </w:rPr>
            </w:pPr>
          </w:p>
        </w:tc>
        <w:tc>
          <w:tcPr>
            <w:tcW w:w="1701" w:type="dxa"/>
          </w:tcPr>
          <w:p>
            <w:pPr>
              <w:pStyle w:val="TableParagraph"/>
              <w:spacing w:before="24"/>
              <w:ind w:right="86"/>
              <w:jc w:val="right"/>
              <w:rPr>
                <w:rFonts w:ascii="Liberation Sans Narrow"/>
                <w:sz w:val="20"/>
              </w:rPr>
            </w:pPr>
            <w:r>
              <w:rPr>
                <w:rFonts w:ascii="Liberation Sans Narrow"/>
                <w:sz w:val="20"/>
              </w:rPr>
              <w:t>0,00</w:t>
            </w:r>
          </w:p>
        </w:tc>
        <w:tc>
          <w:tcPr>
            <w:tcW w:w="1561" w:type="dxa"/>
          </w:tcPr>
          <w:p>
            <w:pPr>
              <w:pStyle w:val="TableParagraph"/>
              <w:spacing w:before="24"/>
              <w:ind w:right="87"/>
              <w:jc w:val="right"/>
              <w:rPr>
                <w:rFonts w:ascii="Liberation Sans Narrow"/>
                <w:sz w:val="20"/>
              </w:rPr>
            </w:pPr>
            <w:r>
              <w:rPr>
                <w:rFonts w:ascii="Liberation Sans Narrow"/>
                <w:sz w:val="20"/>
              </w:rPr>
              <w:t>0,00</w:t>
            </w:r>
          </w:p>
        </w:tc>
      </w:tr>
      <w:tr>
        <w:trPr>
          <w:trHeight w:val="283" w:hRule="atLeast"/>
        </w:trPr>
        <w:tc>
          <w:tcPr>
            <w:tcW w:w="332" w:type="dxa"/>
          </w:tcPr>
          <w:p>
            <w:pPr>
              <w:pStyle w:val="TableParagraph"/>
              <w:spacing w:before="46"/>
              <w:ind w:right="89"/>
              <w:jc w:val="right"/>
              <w:rPr>
                <w:rFonts w:ascii="Liberation Sans Narrow"/>
                <w:sz w:val="16"/>
              </w:rPr>
            </w:pPr>
            <w:r>
              <w:rPr>
                <w:rFonts w:ascii="Liberation Sans Narrow"/>
                <w:sz w:val="16"/>
              </w:rPr>
              <w:t>c)</w:t>
            </w:r>
          </w:p>
        </w:tc>
        <w:tc>
          <w:tcPr>
            <w:tcW w:w="3498" w:type="dxa"/>
          </w:tcPr>
          <w:p>
            <w:pPr>
              <w:pStyle w:val="TableParagraph"/>
              <w:rPr>
                <w:sz w:val="20"/>
              </w:rPr>
            </w:pPr>
          </w:p>
        </w:tc>
        <w:tc>
          <w:tcPr>
            <w:tcW w:w="1701" w:type="dxa"/>
          </w:tcPr>
          <w:p>
            <w:pPr>
              <w:pStyle w:val="TableParagraph"/>
              <w:spacing w:before="24"/>
              <w:ind w:right="86"/>
              <w:jc w:val="right"/>
              <w:rPr>
                <w:rFonts w:ascii="Liberation Sans Narrow"/>
                <w:sz w:val="20"/>
              </w:rPr>
            </w:pPr>
            <w:r>
              <w:rPr>
                <w:rFonts w:ascii="Liberation Sans Narrow"/>
                <w:sz w:val="20"/>
              </w:rPr>
              <w:t>0,00</w:t>
            </w:r>
          </w:p>
        </w:tc>
        <w:tc>
          <w:tcPr>
            <w:tcW w:w="1561" w:type="dxa"/>
          </w:tcPr>
          <w:p>
            <w:pPr>
              <w:pStyle w:val="TableParagraph"/>
              <w:spacing w:before="24"/>
              <w:ind w:right="87"/>
              <w:jc w:val="right"/>
              <w:rPr>
                <w:rFonts w:ascii="Liberation Sans Narrow"/>
                <w:sz w:val="20"/>
              </w:rPr>
            </w:pPr>
            <w:r>
              <w:rPr>
                <w:rFonts w:ascii="Liberation Sans Narrow"/>
                <w:sz w:val="20"/>
              </w:rPr>
              <w:t>0,00</w:t>
            </w:r>
          </w:p>
        </w:tc>
      </w:tr>
      <w:tr>
        <w:trPr>
          <w:trHeight w:val="284" w:hRule="atLeast"/>
        </w:trPr>
        <w:tc>
          <w:tcPr>
            <w:tcW w:w="332" w:type="dxa"/>
          </w:tcPr>
          <w:p>
            <w:pPr>
              <w:pStyle w:val="TableParagraph"/>
              <w:spacing w:before="46"/>
              <w:ind w:right="85"/>
              <w:jc w:val="right"/>
              <w:rPr>
                <w:rFonts w:ascii="Liberation Sans Narrow"/>
                <w:sz w:val="16"/>
              </w:rPr>
            </w:pPr>
            <w:r>
              <w:rPr>
                <w:rFonts w:ascii="Liberation Sans Narrow"/>
                <w:sz w:val="16"/>
              </w:rPr>
              <w:t>d)</w:t>
            </w:r>
          </w:p>
        </w:tc>
        <w:tc>
          <w:tcPr>
            <w:tcW w:w="3498" w:type="dxa"/>
          </w:tcPr>
          <w:p>
            <w:pPr>
              <w:pStyle w:val="TableParagraph"/>
              <w:rPr>
                <w:sz w:val="20"/>
              </w:rPr>
            </w:pPr>
          </w:p>
        </w:tc>
        <w:tc>
          <w:tcPr>
            <w:tcW w:w="1701" w:type="dxa"/>
          </w:tcPr>
          <w:p>
            <w:pPr>
              <w:pStyle w:val="TableParagraph"/>
              <w:spacing w:before="25"/>
              <w:ind w:right="86"/>
              <w:jc w:val="right"/>
              <w:rPr>
                <w:rFonts w:ascii="Liberation Sans Narrow"/>
                <w:sz w:val="20"/>
              </w:rPr>
            </w:pPr>
            <w:r>
              <w:rPr>
                <w:rFonts w:ascii="Liberation Sans Narrow"/>
                <w:sz w:val="20"/>
              </w:rPr>
              <w:t>0,00</w:t>
            </w:r>
          </w:p>
        </w:tc>
        <w:tc>
          <w:tcPr>
            <w:tcW w:w="1561" w:type="dxa"/>
          </w:tcPr>
          <w:p>
            <w:pPr>
              <w:pStyle w:val="TableParagraph"/>
              <w:spacing w:before="25"/>
              <w:ind w:right="87"/>
              <w:jc w:val="right"/>
              <w:rPr>
                <w:rFonts w:ascii="Liberation Sans Narrow"/>
                <w:sz w:val="20"/>
              </w:rPr>
            </w:pPr>
            <w:r>
              <w:rPr>
                <w:rFonts w:ascii="Liberation Sans Narrow"/>
                <w:sz w:val="20"/>
              </w:rPr>
              <w:t>0,00</w:t>
            </w:r>
          </w:p>
        </w:tc>
      </w:tr>
      <w:tr>
        <w:trPr>
          <w:trHeight w:val="283" w:hRule="atLeast"/>
        </w:trPr>
        <w:tc>
          <w:tcPr>
            <w:tcW w:w="332" w:type="dxa"/>
          </w:tcPr>
          <w:p>
            <w:pPr>
              <w:pStyle w:val="TableParagraph"/>
              <w:spacing w:before="46"/>
              <w:ind w:right="85"/>
              <w:jc w:val="right"/>
              <w:rPr>
                <w:rFonts w:ascii="Liberation Sans Narrow"/>
                <w:sz w:val="16"/>
              </w:rPr>
            </w:pPr>
            <w:r>
              <w:rPr>
                <w:rFonts w:ascii="Liberation Sans Narrow"/>
                <w:sz w:val="16"/>
              </w:rPr>
              <w:t>e)</w:t>
            </w:r>
          </w:p>
        </w:tc>
        <w:tc>
          <w:tcPr>
            <w:tcW w:w="3498" w:type="dxa"/>
          </w:tcPr>
          <w:p>
            <w:pPr>
              <w:pStyle w:val="TableParagraph"/>
              <w:rPr>
                <w:sz w:val="20"/>
              </w:rPr>
            </w:pPr>
          </w:p>
        </w:tc>
        <w:tc>
          <w:tcPr>
            <w:tcW w:w="1701" w:type="dxa"/>
          </w:tcPr>
          <w:p>
            <w:pPr>
              <w:pStyle w:val="TableParagraph"/>
              <w:spacing w:before="24"/>
              <w:ind w:right="86"/>
              <w:jc w:val="right"/>
              <w:rPr>
                <w:rFonts w:ascii="Liberation Sans Narrow"/>
                <w:sz w:val="20"/>
              </w:rPr>
            </w:pPr>
            <w:r>
              <w:rPr>
                <w:rFonts w:ascii="Liberation Sans Narrow"/>
                <w:sz w:val="20"/>
              </w:rPr>
              <w:t>0,00</w:t>
            </w:r>
          </w:p>
        </w:tc>
        <w:tc>
          <w:tcPr>
            <w:tcW w:w="1561" w:type="dxa"/>
          </w:tcPr>
          <w:p>
            <w:pPr>
              <w:pStyle w:val="TableParagraph"/>
              <w:spacing w:before="24"/>
              <w:ind w:right="87"/>
              <w:jc w:val="right"/>
              <w:rPr>
                <w:rFonts w:ascii="Liberation Sans Narrow"/>
                <w:sz w:val="20"/>
              </w:rPr>
            </w:pPr>
            <w:r>
              <w:rPr>
                <w:rFonts w:ascii="Liberation Sans Narrow"/>
                <w:sz w:val="20"/>
              </w:rPr>
              <w:t>0,00</w:t>
            </w:r>
          </w:p>
        </w:tc>
      </w:tr>
      <w:tr>
        <w:trPr>
          <w:trHeight w:val="284" w:hRule="atLeast"/>
        </w:trPr>
        <w:tc>
          <w:tcPr>
            <w:tcW w:w="3830" w:type="dxa"/>
            <w:gridSpan w:val="2"/>
            <w:shd w:val="clear" w:color="auto" w:fill="D9D9D9"/>
          </w:tcPr>
          <w:p>
            <w:pPr>
              <w:pStyle w:val="TableParagraph"/>
              <w:spacing w:before="46"/>
              <w:ind w:left="1593" w:right="1246"/>
              <w:jc w:val="center"/>
              <w:rPr>
                <w:rFonts w:ascii="Liberation Sans Narrow"/>
                <w:b/>
                <w:sz w:val="16"/>
              </w:rPr>
            </w:pPr>
            <w:r>
              <w:rPr>
                <w:rFonts w:ascii="Liberation Sans Narrow"/>
                <w:b/>
                <w:sz w:val="16"/>
              </w:rPr>
              <w:t>Jumlah</w:t>
            </w:r>
          </w:p>
        </w:tc>
        <w:tc>
          <w:tcPr>
            <w:tcW w:w="1701" w:type="dxa"/>
            <w:shd w:val="clear" w:color="auto" w:fill="D9D9D9"/>
          </w:tcPr>
          <w:p>
            <w:pPr>
              <w:pStyle w:val="TableParagraph"/>
              <w:spacing w:before="46"/>
              <w:ind w:right="88"/>
              <w:jc w:val="right"/>
              <w:rPr>
                <w:rFonts w:ascii="Liberation Sans Narrow"/>
                <w:b/>
                <w:sz w:val="16"/>
              </w:rPr>
            </w:pPr>
            <w:r>
              <w:rPr>
                <w:rFonts w:ascii="Liberation Sans Narrow"/>
                <w:b/>
                <w:sz w:val="16"/>
              </w:rPr>
              <w:t>0,00</w:t>
            </w:r>
          </w:p>
        </w:tc>
        <w:tc>
          <w:tcPr>
            <w:tcW w:w="1561" w:type="dxa"/>
            <w:shd w:val="clear" w:color="auto" w:fill="D9D9D9"/>
          </w:tcPr>
          <w:p>
            <w:pPr>
              <w:pStyle w:val="TableParagraph"/>
              <w:spacing w:before="46"/>
              <w:ind w:right="89"/>
              <w:jc w:val="right"/>
              <w:rPr>
                <w:rFonts w:ascii="Liberation Sans Narrow"/>
                <w:b/>
                <w:sz w:val="16"/>
              </w:rPr>
            </w:pPr>
            <w:r>
              <w:rPr>
                <w:rFonts w:ascii="Liberation Sans Narrow"/>
                <w:b/>
                <w:sz w:val="16"/>
              </w:rPr>
              <w:t>0,00</w:t>
            </w:r>
          </w:p>
        </w:tc>
      </w:tr>
    </w:tbl>
    <w:p>
      <w:pPr>
        <w:pStyle w:val="BodyText"/>
        <w:spacing w:before="8"/>
        <w:rPr>
          <w:sz w:val="21"/>
        </w:rPr>
      </w:pPr>
    </w:p>
    <w:p>
      <w:pPr>
        <w:pStyle w:val="Heading2"/>
        <w:numPr>
          <w:ilvl w:val="3"/>
          <w:numId w:val="22"/>
        </w:numPr>
        <w:tabs>
          <w:tab w:pos="3263" w:val="left" w:leader="none"/>
        </w:tabs>
        <w:spacing w:line="240" w:lineRule="auto" w:before="1" w:after="0"/>
        <w:ind w:left="3262" w:right="0" w:hanging="730"/>
        <w:jc w:val="both"/>
      </w:pPr>
      <w:r>
        <w:rPr/>
        <w:t>a) Rincian</w:t>
      </w:r>
      <w:r>
        <w:rPr>
          <w:spacing w:val="-32"/>
        </w:rPr>
        <w:t> </w:t>
      </w:r>
      <w:r>
        <w:rPr/>
        <w:t>Piutang</w:t>
      </w:r>
    </w:p>
    <w:p>
      <w:pPr>
        <w:pStyle w:val="BodyText"/>
        <w:spacing w:before="119"/>
        <w:ind w:left="2961" w:right="1497"/>
        <w:jc w:val="both"/>
      </w:pPr>
      <w:r>
        <w:rPr/>
        <w:t>Rekening ini menggambarkan hak pemerintah daerah atas penerimaan pendapatan ... sesuai dengan ...., yang sampai dengan tanggal 31 Desember 2021 sebesar Rp0,00, dengan rincian sebagai berikut:</w:t>
      </w:r>
    </w:p>
    <w:p>
      <w:pPr>
        <w:pStyle w:val="BodyText"/>
        <w:spacing w:before="7"/>
        <w:rPr>
          <w:sz w:val="10"/>
        </w:rPr>
      </w:pPr>
    </w:p>
    <w:tbl>
      <w:tblPr>
        <w:tblW w:w="0" w:type="auto"/>
        <w:jc w:val="left"/>
        <w:tblInd w:w="2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4"/>
        <w:gridCol w:w="3181"/>
        <w:gridCol w:w="1560"/>
        <w:gridCol w:w="1560"/>
      </w:tblGrid>
      <w:tr>
        <w:trPr>
          <w:trHeight w:val="416" w:hRule="atLeast"/>
        </w:trPr>
        <w:tc>
          <w:tcPr>
            <w:tcW w:w="3545" w:type="dxa"/>
            <w:gridSpan w:val="2"/>
            <w:shd w:val="clear" w:color="auto" w:fill="D9D9D9"/>
          </w:tcPr>
          <w:p>
            <w:pPr>
              <w:pStyle w:val="TableParagraph"/>
              <w:spacing w:before="99"/>
              <w:ind w:left="1194" w:right="1175"/>
              <w:jc w:val="center"/>
              <w:rPr>
                <w:rFonts w:ascii="Liberation Sans Narrow"/>
                <w:b/>
                <w:sz w:val="18"/>
              </w:rPr>
            </w:pPr>
            <w:r>
              <w:rPr>
                <w:rFonts w:ascii="Liberation Sans Narrow"/>
                <w:b/>
                <w:sz w:val="18"/>
              </w:rPr>
              <w:t>Rincian Piutang</w:t>
            </w:r>
          </w:p>
        </w:tc>
        <w:tc>
          <w:tcPr>
            <w:tcW w:w="1560" w:type="dxa"/>
            <w:shd w:val="clear" w:color="auto" w:fill="D9D9D9"/>
          </w:tcPr>
          <w:p>
            <w:pPr>
              <w:pStyle w:val="TableParagraph"/>
              <w:spacing w:line="202" w:lineRule="exact"/>
              <w:ind w:left="177" w:right="155"/>
              <w:jc w:val="center"/>
              <w:rPr>
                <w:rFonts w:ascii="Liberation Sans Narrow"/>
                <w:b/>
                <w:sz w:val="18"/>
              </w:rPr>
            </w:pPr>
            <w:r>
              <w:rPr>
                <w:rFonts w:ascii="Liberation Sans Narrow"/>
                <w:b/>
                <w:sz w:val="18"/>
              </w:rPr>
              <w:t>Per 31 Des. 2021</w:t>
            </w:r>
          </w:p>
          <w:p>
            <w:pPr>
              <w:pStyle w:val="TableParagraph"/>
              <w:spacing w:line="193" w:lineRule="exact" w:before="1"/>
              <w:ind w:left="177" w:right="153"/>
              <w:jc w:val="center"/>
              <w:rPr>
                <w:rFonts w:ascii="Liberation Sans Narrow"/>
                <w:b/>
                <w:sz w:val="18"/>
              </w:rPr>
            </w:pPr>
            <w:r>
              <w:rPr>
                <w:rFonts w:ascii="Liberation Sans Narrow"/>
                <w:b/>
                <w:sz w:val="18"/>
              </w:rPr>
              <w:t>(Rp)</w:t>
            </w:r>
          </w:p>
        </w:tc>
        <w:tc>
          <w:tcPr>
            <w:tcW w:w="1560" w:type="dxa"/>
            <w:shd w:val="clear" w:color="auto" w:fill="D9D9D9"/>
          </w:tcPr>
          <w:p>
            <w:pPr>
              <w:pStyle w:val="TableParagraph"/>
              <w:spacing w:line="202" w:lineRule="exact"/>
              <w:ind w:left="176" w:right="156"/>
              <w:jc w:val="center"/>
              <w:rPr>
                <w:rFonts w:ascii="Liberation Sans Narrow"/>
                <w:b/>
                <w:sz w:val="18"/>
              </w:rPr>
            </w:pPr>
            <w:r>
              <w:rPr>
                <w:rFonts w:ascii="Liberation Sans Narrow"/>
                <w:b/>
                <w:sz w:val="18"/>
              </w:rPr>
              <w:t>Per 31 Des. 2020</w:t>
            </w:r>
          </w:p>
          <w:p>
            <w:pPr>
              <w:pStyle w:val="TableParagraph"/>
              <w:spacing w:line="193" w:lineRule="exact" w:before="1"/>
              <w:ind w:left="177" w:right="152"/>
              <w:jc w:val="center"/>
              <w:rPr>
                <w:rFonts w:ascii="Liberation Sans Narrow"/>
                <w:b/>
                <w:sz w:val="18"/>
              </w:rPr>
            </w:pPr>
            <w:r>
              <w:rPr>
                <w:rFonts w:ascii="Liberation Sans Narrow"/>
                <w:b/>
                <w:sz w:val="18"/>
              </w:rPr>
              <w:t>(Rp)</w:t>
            </w:r>
          </w:p>
        </w:tc>
      </w:tr>
      <w:tr>
        <w:trPr>
          <w:trHeight w:val="223" w:hRule="atLeast"/>
        </w:trPr>
        <w:tc>
          <w:tcPr>
            <w:tcW w:w="364" w:type="dxa"/>
          </w:tcPr>
          <w:p>
            <w:pPr>
              <w:pStyle w:val="TableParagraph"/>
              <w:spacing w:before="14"/>
              <w:ind w:left="130"/>
              <w:rPr>
                <w:rFonts w:ascii="Liberation Sans Narrow"/>
                <w:sz w:val="16"/>
              </w:rPr>
            </w:pPr>
            <w:r>
              <w:rPr>
                <w:rFonts w:ascii="Liberation Sans Narrow"/>
                <w:sz w:val="16"/>
              </w:rPr>
              <w:t>a.</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7" w:hRule="atLeast"/>
        </w:trPr>
        <w:tc>
          <w:tcPr>
            <w:tcW w:w="364" w:type="dxa"/>
          </w:tcPr>
          <w:p>
            <w:pPr>
              <w:pStyle w:val="TableParagraph"/>
              <w:spacing w:before="18"/>
              <w:ind w:left="130"/>
              <w:rPr>
                <w:rFonts w:ascii="Liberation Sans Narrow"/>
                <w:sz w:val="16"/>
              </w:rPr>
            </w:pPr>
            <w:r>
              <w:rPr>
                <w:rFonts w:ascii="Liberation Sans Narrow"/>
                <w:sz w:val="16"/>
              </w:rPr>
              <w:t>b.</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8"/>
              <w:ind w:left="130"/>
              <w:rPr>
                <w:rFonts w:ascii="Liberation Sans Narrow"/>
                <w:sz w:val="16"/>
              </w:rPr>
            </w:pPr>
            <w:r>
              <w:rPr>
                <w:rFonts w:ascii="Liberation Sans Narrow"/>
                <w:sz w:val="16"/>
              </w:rPr>
              <w:t>c.</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4"/>
              <w:ind w:left="130"/>
              <w:rPr>
                <w:rFonts w:ascii="Liberation Sans Narrow"/>
                <w:sz w:val="16"/>
              </w:rPr>
            </w:pPr>
            <w:r>
              <w:rPr>
                <w:rFonts w:ascii="Liberation Sans Narrow"/>
                <w:sz w:val="16"/>
              </w:rPr>
              <w:t>d.</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3" w:hRule="atLeast"/>
        </w:trPr>
        <w:tc>
          <w:tcPr>
            <w:tcW w:w="364" w:type="dxa"/>
          </w:tcPr>
          <w:p>
            <w:pPr>
              <w:pStyle w:val="TableParagraph"/>
              <w:spacing w:before="14"/>
              <w:ind w:left="130"/>
              <w:rPr>
                <w:rFonts w:ascii="Liberation Sans Narrow"/>
                <w:sz w:val="16"/>
              </w:rPr>
            </w:pPr>
            <w:r>
              <w:rPr>
                <w:rFonts w:ascii="Liberation Sans Narrow"/>
                <w:sz w:val="16"/>
              </w:rPr>
              <w:t>e.</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8"/>
              <w:ind w:left="145"/>
              <w:rPr>
                <w:rFonts w:ascii="Liberation Sans Narrow"/>
                <w:sz w:val="16"/>
              </w:rPr>
            </w:pPr>
            <w:r>
              <w:rPr>
                <w:rFonts w:ascii="Liberation Sans Narrow"/>
                <w:sz w:val="16"/>
              </w:rPr>
              <w:t>f.</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8"/>
              <w:ind w:left="130"/>
              <w:rPr>
                <w:rFonts w:ascii="Liberation Sans Narrow"/>
                <w:sz w:val="16"/>
              </w:rPr>
            </w:pPr>
            <w:r>
              <w:rPr>
                <w:rFonts w:ascii="Liberation Sans Narrow"/>
                <w:sz w:val="16"/>
              </w:rPr>
              <w:t>g.</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4"/>
              <w:ind w:left="130"/>
              <w:rPr>
                <w:rFonts w:ascii="Liberation Sans Narrow"/>
                <w:sz w:val="16"/>
              </w:rPr>
            </w:pPr>
            <w:r>
              <w:rPr>
                <w:rFonts w:ascii="Liberation Sans Narrow"/>
                <w:sz w:val="16"/>
              </w:rPr>
              <w:t>h.</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4" w:hRule="atLeast"/>
        </w:trPr>
        <w:tc>
          <w:tcPr>
            <w:tcW w:w="364" w:type="dxa"/>
          </w:tcPr>
          <w:p>
            <w:pPr>
              <w:pStyle w:val="TableParagraph"/>
              <w:spacing w:before="14"/>
              <w:ind w:left="150"/>
              <w:rPr>
                <w:rFonts w:ascii="Liberation Sans Narrow"/>
                <w:sz w:val="16"/>
              </w:rPr>
            </w:pPr>
            <w:r>
              <w:rPr>
                <w:rFonts w:ascii="Liberation Sans Narrow"/>
                <w:sz w:val="16"/>
              </w:rPr>
              <w:t>i.</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28" w:hRule="atLeast"/>
        </w:trPr>
        <w:tc>
          <w:tcPr>
            <w:tcW w:w="364" w:type="dxa"/>
          </w:tcPr>
          <w:p>
            <w:pPr>
              <w:pStyle w:val="TableParagraph"/>
              <w:spacing w:before="18"/>
              <w:ind w:left="150"/>
              <w:rPr>
                <w:rFonts w:ascii="Liberation Sans Narrow"/>
                <w:sz w:val="16"/>
              </w:rPr>
            </w:pPr>
            <w:r>
              <w:rPr>
                <w:rFonts w:ascii="Liberation Sans Narrow"/>
                <w:sz w:val="16"/>
              </w:rPr>
              <w:t>j.</w:t>
            </w:r>
          </w:p>
        </w:tc>
        <w:tc>
          <w:tcPr>
            <w:tcW w:w="3181" w:type="dxa"/>
          </w:tcPr>
          <w:p>
            <w:pPr>
              <w:pStyle w:val="TableParagraph"/>
              <w:rPr>
                <w:sz w:val="16"/>
              </w:rPr>
            </w:pPr>
          </w:p>
        </w:tc>
        <w:tc>
          <w:tcPr>
            <w:tcW w:w="1560" w:type="dxa"/>
          </w:tcPr>
          <w:p>
            <w:pPr>
              <w:pStyle w:val="TableParagraph"/>
              <w:rPr>
                <w:sz w:val="16"/>
              </w:rPr>
            </w:pPr>
          </w:p>
        </w:tc>
        <w:tc>
          <w:tcPr>
            <w:tcW w:w="1560" w:type="dxa"/>
          </w:tcPr>
          <w:p>
            <w:pPr>
              <w:pStyle w:val="TableParagraph"/>
              <w:rPr>
                <w:sz w:val="16"/>
              </w:rPr>
            </w:pPr>
          </w:p>
        </w:tc>
      </w:tr>
      <w:tr>
        <w:trPr>
          <w:trHeight w:val="231" w:hRule="atLeast"/>
        </w:trPr>
        <w:tc>
          <w:tcPr>
            <w:tcW w:w="3545" w:type="dxa"/>
            <w:gridSpan w:val="2"/>
            <w:tcBorders>
              <w:bottom w:val="double" w:sz="2" w:space="0" w:color="000000"/>
            </w:tcBorders>
            <w:shd w:val="clear" w:color="auto" w:fill="D9D9D9"/>
          </w:tcPr>
          <w:p>
            <w:pPr>
              <w:pStyle w:val="TableParagraph"/>
              <w:spacing w:line="204" w:lineRule="exact" w:before="7"/>
              <w:ind w:left="1194" w:right="1174"/>
              <w:jc w:val="center"/>
              <w:rPr>
                <w:rFonts w:ascii="Liberation Sans Narrow"/>
                <w:b/>
                <w:sz w:val="18"/>
              </w:rPr>
            </w:pPr>
            <w:r>
              <w:rPr>
                <w:rFonts w:ascii="Liberation Sans Narrow"/>
                <w:b/>
                <w:sz w:val="18"/>
              </w:rPr>
              <w:t>Jumlah</w:t>
            </w:r>
          </w:p>
        </w:tc>
        <w:tc>
          <w:tcPr>
            <w:tcW w:w="1560" w:type="dxa"/>
            <w:tcBorders>
              <w:bottom w:val="double" w:sz="2" w:space="0" w:color="000000"/>
            </w:tcBorders>
            <w:shd w:val="clear" w:color="auto" w:fill="D9D9D9"/>
          </w:tcPr>
          <w:p>
            <w:pPr>
              <w:pStyle w:val="TableParagraph"/>
              <w:spacing w:line="204" w:lineRule="exact" w:before="7"/>
              <w:ind w:right="82"/>
              <w:jc w:val="right"/>
              <w:rPr>
                <w:rFonts w:ascii="Liberation Sans Narrow"/>
                <w:b/>
                <w:sz w:val="18"/>
              </w:rPr>
            </w:pPr>
            <w:r>
              <w:rPr>
                <w:rFonts w:ascii="Liberation Sans Narrow"/>
                <w:b/>
                <w:sz w:val="18"/>
              </w:rPr>
              <w:t>0,00</w:t>
            </w:r>
          </w:p>
        </w:tc>
        <w:tc>
          <w:tcPr>
            <w:tcW w:w="1560" w:type="dxa"/>
            <w:tcBorders>
              <w:bottom w:val="double" w:sz="2" w:space="0" w:color="000000"/>
            </w:tcBorders>
            <w:shd w:val="clear" w:color="auto" w:fill="D9D9D9"/>
          </w:tcPr>
          <w:p>
            <w:pPr>
              <w:pStyle w:val="TableParagraph"/>
              <w:spacing w:line="204" w:lineRule="exact" w:before="7"/>
              <w:ind w:right="81"/>
              <w:jc w:val="right"/>
              <w:rPr>
                <w:rFonts w:ascii="Liberation Sans Narrow"/>
                <w:b/>
                <w:sz w:val="18"/>
              </w:rPr>
            </w:pPr>
            <w:r>
              <w:rPr>
                <w:rFonts w:ascii="Liberation Sans Narrow"/>
                <w:b/>
                <w:sz w:val="18"/>
              </w:rPr>
              <w:t>0,00</w:t>
            </w:r>
          </w:p>
        </w:tc>
      </w:tr>
    </w:tbl>
    <w:p>
      <w:pPr>
        <w:spacing w:after="0" w:line="204" w:lineRule="exact"/>
        <w:jc w:val="right"/>
        <w:rPr>
          <w:rFonts w:ascii="Liberation Sans Narrow"/>
          <w:sz w:val="18"/>
        </w:rPr>
        <w:sectPr>
          <w:pgSz w:w="12240" w:h="18720"/>
          <w:pgMar w:header="1024" w:footer="2406" w:top="2240" w:bottom="2600" w:left="1440" w:right="60"/>
        </w:sectPr>
      </w:pPr>
    </w:p>
    <w:p>
      <w:pPr>
        <w:pStyle w:val="BodyText"/>
        <w:spacing w:before="11"/>
        <w:rPr>
          <w:sz w:val="15"/>
        </w:rPr>
      </w:pPr>
    </w:p>
    <w:p>
      <w:pPr>
        <w:pStyle w:val="ListParagraph"/>
        <w:numPr>
          <w:ilvl w:val="4"/>
          <w:numId w:val="22"/>
        </w:numPr>
        <w:tabs>
          <w:tab w:pos="3386" w:val="left" w:leader="none"/>
        </w:tabs>
        <w:spacing w:line="240" w:lineRule="auto" w:before="91" w:after="0"/>
        <w:ind w:left="3385" w:right="0" w:hanging="425"/>
        <w:jc w:val="left"/>
        <w:rPr>
          <w:sz w:val="22"/>
        </w:rPr>
      </w:pPr>
      <w:r>
        <w:rPr>
          <w:sz w:val="22"/>
        </w:rPr>
        <w:t>Piutang</w:t>
      </w:r>
      <w:r>
        <w:rPr>
          <w:spacing w:val="-2"/>
          <w:sz w:val="22"/>
        </w:rPr>
        <w:t> </w:t>
      </w:r>
      <w:r>
        <w:rPr>
          <w:sz w:val="22"/>
        </w:rPr>
        <w:t>BLUD</w:t>
      </w:r>
    </w:p>
    <w:p>
      <w:pPr>
        <w:pStyle w:val="BodyText"/>
        <w:spacing w:before="9"/>
        <w:rPr>
          <w:sz w:val="10"/>
        </w:rPr>
      </w:pPr>
    </w:p>
    <w:tbl>
      <w:tblPr>
        <w:tblW w:w="0" w:type="auto"/>
        <w:jc w:val="left"/>
        <w:tblInd w:w="2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3013"/>
        <w:gridCol w:w="1561"/>
        <w:gridCol w:w="1557"/>
      </w:tblGrid>
      <w:tr>
        <w:trPr>
          <w:trHeight w:val="412" w:hRule="atLeast"/>
        </w:trPr>
        <w:tc>
          <w:tcPr>
            <w:tcW w:w="412" w:type="dxa"/>
            <w:shd w:val="clear" w:color="auto" w:fill="D9D9D9"/>
          </w:tcPr>
          <w:p>
            <w:pPr>
              <w:pStyle w:val="TableParagraph"/>
              <w:spacing w:before="99"/>
              <w:ind w:left="91" w:right="64"/>
              <w:jc w:val="center"/>
              <w:rPr>
                <w:rFonts w:ascii="Liberation Sans Narrow"/>
                <w:b/>
                <w:sz w:val="18"/>
              </w:rPr>
            </w:pPr>
            <w:r>
              <w:rPr>
                <w:rFonts w:ascii="Liberation Sans Narrow"/>
                <w:b/>
                <w:sz w:val="18"/>
              </w:rPr>
              <w:t>No</w:t>
            </w:r>
          </w:p>
        </w:tc>
        <w:tc>
          <w:tcPr>
            <w:tcW w:w="3013" w:type="dxa"/>
            <w:shd w:val="clear" w:color="auto" w:fill="D9D9D9"/>
          </w:tcPr>
          <w:p>
            <w:pPr>
              <w:pStyle w:val="TableParagraph"/>
              <w:spacing w:before="99"/>
              <w:ind w:left="1006" w:right="987"/>
              <w:jc w:val="center"/>
              <w:rPr>
                <w:rFonts w:ascii="Liberation Sans Narrow"/>
                <w:b/>
                <w:sz w:val="18"/>
              </w:rPr>
            </w:pPr>
            <w:r>
              <w:rPr>
                <w:rFonts w:ascii="Liberation Sans Narrow"/>
                <w:b/>
                <w:sz w:val="18"/>
              </w:rPr>
              <w:t>Jenis Piutang</w:t>
            </w:r>
          </w:p>
        </w:tc>
        <w:tc>
          <w:tcPr>
            <w:tcW w:w="1561" w:type="dxa"/>
            <w:shd w:val="clear" w:color="auto" w:fill="D9D9D9"/>
          </w:tcPr>
          <w:p>
            <w:pPr>
              <w:pStyle w:val="TableParagraph"/>
              <w:spacing w:line="202" w:lineRule="exact"/>
              <w:ind w:left="113" w:right="92"/>
              <w:jc w:val="center"/>
              <w:rPr>
                <w:rFonts w:ascii="Liberation Sans Narrow"/>
                <w:b/>
                <w:sz w:val="18"/>
              </w:rPr>
            </w:pPr>
            <w:r>
              <w:rPr>
                <w:rFonts w:ascii="Liberation Sans Narrow"/>
                <w:b/>
                <w:sz w:val="18"/>
              </w:rPr>
              <w:t>Per 31 Des. 2021</w:t>
            </w:r>
          </w:p>
          <w:p>
            <w:pPr>
              <w:pStyle w:val="TableParagraph"/>
              <w:spacing w:line="189" w:lineRule="exact" w:before="1"/>
              <w:ind w:left="113" w:right="90"/>
              <w:jc w:val="center"/>
              <w:rPr>
                <w:rFonts w:ascii="Liberation Sans Narrow"/>
                <w:b/>
                <w:sz w:val="18"/>
              </w:rPr>
            </w:pPr>
            <w:r>
              <w:rPr>
                <w:rFonts w:ascii="Liberation Sans Narrow"/>
                <w:b/>
                <w:sz w:val="18"/>
              </w:rPr>
              <w:t>(Rp)</w:t>
            </w:r>
          </w:p>
        </w:tc>
        <w:tc>
          <w:tcPr>
            <w:tcW w:w="1557" w:type="dxa"/>
            <w:shd w:val="clear" w:color="auto" w:fill="D9D9D9"/>
          </w:tcPr>
          <w:p>
            <w:pPr>
              <w:pStyle w:val="TableParagraph"/>
              <w:spacing w:line="202" w:lineRule="exact"/>
              <w:ind w:left="172" w:right="159"/>
              <w:jc w:val="center"/>
              <w:rPr>
                <w:rFonts w:ascii="Liberation Sans Narrow"/>
                <w:b/>
                <w:sz w:val="18"/>
              </w:rPr>
            </w:pPr>
            <w:r>
              <w:rPr>
                <w:rFonts w:ascii="Liberation Sans Narrow"/>
                <w:b/>
                <w:sz w:val="18"/>
              </w:rPr>
              <w:t>Per 31 Des. 2020</w:t>
            </w:r>
          </w:p>
          <w:p>
            <w:pPr>
              <w:pStyle w:val="TableParagraph"/>
              <w:spacing w:line="189" w:lineRule="exact" w:before="1"/>
              <w:ind w:left="172" w:right="154"/>
              <w:jc w:val="center"/>
              <w:rPr>
                <w:rFonts w:ascii="Liberation Sans Narrow"/>
                <w:b/>
                <w:sz w:val="18"/>
              </w:rPr>
            </w:pPr>
            <w:r>
              <w:rPr>
                <w:rFonts w:ascii="Liberation Sans Narrow"/>
                <w:b/>
                <w:sz w:val="18"/>
              </w:rPr>
              <w:t>(Rp)</w:t>
            </w:r>
          </w:p>
        </w:tc>
      </w:tr>
      <w:tr>
        <w:trPr>
          <w:trHeight w:val="228" w:hRule="atLeast"/>
        </w:trPr>
        <w:tc>
          <w:tcPr>
            <w:tcW w:w="412" w:type="dxa"/>
          </w:tcPr>
          <w:p>
            <w:pPr>
              <w:pStyle w:val="TableParagraph"/>
              <w:spacing w:line="201" w:lineRule="exact" w:before="7"/>
              <w:ind w:left="91" w:right="64"/>
              <w:jc w:val="center"/>
              <w:rPr>
                <w:rFonts w:ascii="Liberation Sans Narrow"/>
                <w:sz w:val="18"/>
              </w:rPr>
            </w:pPr>
            <w:r>
              <w:rPr>
                <w:rFonts w:ascii="Liberation Sans Narrow"/>
                <w:sz w:val="18"/>
              </w:rPr>
              <w:t>a)</w:t>
            </w:r>
          </w:p>
        </w:tc>
        <w:tc>
          <w:tcPr>
            <w:tcW w:w="3013" w:type="dxa"/>
          </w:tcPr>
          <w:p>
            <w:pPr>
              <w:pStyle w:val="TableParagraph"/>
              <w:spacing w:line="201" w:lineRule="exact" w:before="7"/>
              <w:ind w:left="110"/>
              <w:rPr>
                <w:rFonts w:ascii="Liberation Sans Narrow"/>
                <w:sz w:val="18"/>
              </w:rPr>
            </w:pPr>
            <w:r>
              <w:rPr>
                <w:rFonts w:ascii="Liberation Sans Narrow"/>
                <w:sz w:val="18"/>
              </w:rPr>
              <w:t>Piutang Pasien Umum</w:t>
            </w:r>
          </w:p>
        </w:tc>
        <w:tc>
          <w:tcPr>
            <w:tcW w:w="1561" w:type="dxa"/>
          </w:tcPr>
          <w:p>
            <w:pPr>
              <w:pStyle w:val="TableParagraph"/>
              <w:rPr>
                <w:sz w:val="16"/>
              </w:rPr>
            </w:pPr>
          </w:p>
        </w:tc>
        <w:tc>
          <w:tcPr>
            <w:tcW w:w="1557" w:type="dxa"/>
          </w:tcPr>
          <w:p>
            <w:pPr>
              <w:pStyle w:val="TableParagraph"/>
              <w:rPr>
                <w:sz w:val="16"/>
              </w:rPr>
            </w:pPr>
          </w:p>
        </w:tc>
      </w:tr>
      <w:tr>
        <w:trPr>
          <w:trHeight w:val="227" w:hRule="atLeast"/>
        </w:trPr>
        <w:tc>
          <w:tcPr>
            <w:tcW w:w="412" w:type="dxa"/>
          </w:tcPr>
          <w:p>
            <w:pPr>
              <w:pStyle w:val="TableParagraph"/>
              <w:spacing w:line="205" w:lineRule="exact" w:before="3"/>
              <w:ind w:left="91" w:right="64"/>
              <w:jc w:val="center"/>
              <w:rPr>
                <w:rFonts w:ascii="Liberation Sans Narrow"/>
                <w:sz w:val="18"/>
              </w:rPr>
            </w:pPr>
            <w:r>
              <w:rPr>
                <w:rFonts w:ascii="Liberation Sans Narrow"/>
                <w:sz w:val="18"/>
              </w:rPr>
              <w:t>b)</w:t>
            </w:r>
          </w:p>
        </w:tc>
        <w:tc>
          <w:tcPr>
            <w:tcW w:w="3013" w:type="dxa"/>
          </w:tcPr>
          <w:p>
            <w:pPr>
              <w:pStyle w:val="TableParagraph"/>
              <w:spacing w:line="205" w:lineRule="exact" w:before="3"/>
              <w:ind w:left="110"/>
              <w:rPr>
                <w:rFonts w:ascii="Liberation Sans Narrow"/>
                <w:sz w:val="18"/>
              </w:rPr>
            </w:pPr>
            <w:r>
              <w:rPr>
                <w:rFonts w:ascii="Liberation Sans Narrow"/>
                <w:sz w:val="18"/>
              </w:rPr>
              <w:t>Piutang Pasien Perusahaan</w:t>
            </w:r>
          </w:p>
        </w:tc>
        <w:tc>
          <w:tcPr>
            <w:tcW w:w="1561" w:type="dxa"/>
          </w:tcPr>
          <w:p>
            <w:pPr>
              <w:pStyle w:val="TableParagraph"/>
              <w:rPr>
                <w:sz w:val="16"/>
              </w:rPr>
            </w:pPr>
          </w:p>
        </w:tc>
        <w:tc>
          <w:tcPr>
            <w:tcW w:w="1557" w:type="dxa"/>
          </w:tcPr>
          <w:p>
            <w:pPr>
              <w:pStyle w:val="TableParagraph"/>
              <w:rPr>
                <w:sz w:val="16"/>
              </w:rPr>
            </w:pPr>
          </w:p>
        </w:tc>
      </w:tr>
      <w:tr>
        <w:trPr>
          <w:trHeight w:val="223" w:hRule="atLeast"/>
        </w:trPr>
        <w:tc>
          <w:tcPr>
            <w:tcW w:w="412" w:type="dxa"/>
          </w:tcPr>
          <w:p>
            <w:pPr>
              <w:pStyle w:val="TableParagraph"/>
              <w:spacing w:line="201" w:lineRule="exact" w:before="3"/>
              <w:ind w:left="83" w:right="64"/>
              <w:jc w:val="center"/>
              <w:rPr>
                <w:rFonts w:ascii="Liberation Sans Narrow"/>
                <w:sz w:val="18"/>
              </w:rPr>
            </w:pPr>
            <w:r>
              <w:rPr>
                <w:rFonts w:ascii="Liberation Sans Narrow"/>
                <w:sz w:val="18"/>
              </w:rPr>
              <w:t>c)</w:t>
            </w:r>
          </w:p>
        </w:tc>
        <w:tc>
          <w:tcPr>
            <w:tcW w:w="3013" w:type="dxa"/>
          </w:tcPr>
          <w:p>
            <w:pPr>
              <w:pStyle w:val="TableParagraph"/>
              <w:spacing w:line="201" w:lineRule="exact" w:before="3"/>
              <w:ind w:left="110"/>
              <w:rPr>
                <w:rFonts w:ascii="Liberation Sans Narrow"/>
                <w:sz w:val="18"/>
              </w:rPr>
            </w:pPr>
            <w:r>
              <w:rPr>
                <w:rFonts w:ascii="Liberation Sans Narrow"/>
                <w:sz w:val="18"/>
              </w:rPr>
              <w:t>Piutang JKN/BPJS</w:t>
            </w:r>
          </w:p>
        </w:tc>
        <w:tc>
          <w:tcPr>
            <w:tcW w:w="1561" w:type="dxa"/>
          </w:tcPr>
          <w:p>
            <w:pPr>
              <w:pStyle w:val="TableParagraph"/>
              <w:rPr>
                <w:sz w:val="16"/>
              </w:rPr>
            </w:pPr>
          </w:p>
        </w:tc>
        <w:tc>
          <w:tcPr>
            <w:tcW w:w="1557" w:type="dxa"/>
          </w:tcPr>
          <w:p>
            <w:pPr>
              <w:pStyle w:val="TableParagraph"/>
              <w:rPr>
                <w:sz w:val="16"/>
              </w:rPr>
            </w:pPr>
          </w:p>
        </w:tc>
      </w:tr>
      <w:tr>
        <w:trPr>
          <w:trHeight w:val="228" w:hRule="atLeast"/>
        </w:trPr>
        <w:tc>
          <w:tcPr>
            <w:tcW w:w="412" w:type="dxa"/>
          </w:tcPr>
          <w:p>
            <w:pPr>
              <w:pStyle w:val="TableParagraph"/>
              <w:spacing w:line="201" w:lineRule="exact" w:before="7"/>
              <w:ind w:left="91" w:right="64"/>
              <w:jc w:val="center"/>
              <w:rPr>
                <w:rFonts w:ascii="Liberation Sans Narrow"/>
                <w:sz w:val="18"/>
              </w:rPr>
            </w:pPr>
            <w:r>
              <w:rPr>
                <w:rFonts w:ascii="Liberation Sans Narrow"/>
                <w:sz w:val="18"/>
              </w:rPr>
              <w:t>d)</w:t>
            </w:r>
          </w:p>
        </w:tc>
        <w:tc>
          <w:tcPr>
            <w:tcW w:w="3013" w:type="dxa"/>
          </w:tcPr>
          <w:p>
            <w:pPr>
              <w:pStyle w:val="TableParagraph"/>
              <w:spacing w:line="201" w:lineRule="exact" w:before="7"/>
              <w:ind w:left="110"/>
              <w:rPr>
                <w:rFonts w:ascii="Liberation Sans Narrow"/>
                <w:sz w:val="18"/>
              </w:rPr>
            </w:pPr>
            <w:r>
              <w:rPr>
                <w:rFonts w:ascii="Liberation Sans Narrow"/>
                <w:sz w:val="18"/>
              </w:rPr>
              <w:t>Piutang Askes</w:t>
            </w:r>
          </w:p>
        </w:tc>
        <w:tc>
          <w:tcPr>
            <w:tcW w:w="1561" w:type="dxa"/>
          </w:tcPr>
          <w:p>
            <w:pPr>
              <w:pStyle w:val="TableParagraph"/>
              <w:rPr>
                <w:sz w:val="16"/>
              </w:rPr>
            </w:pPr>
          </w:p>
        </w:tc>
        <w:tc>
          <w:tcPr>
            <w:tcW w:w="1557" w:type="dxa"/>
          </w:tcPr>
          <w:p>
            <w:pPr>
              <w:pStyle w:val="TableParagraph"/>
              <w:rPr>
                <w:sz w:val="16"/>
              </w:rPr>
            </w:pPr>
          </w:p>
        </w:tc>
      </w:tr>
      <w:tr>
        <w:trPr>
          <w:trHeight w:val="227" w:hRule="atLeast"/>
        </w:trPr>
        <w:tc>
          <w:tcPr>
            <w:tcW w:w="412" w:type="dxa"/>
          </w:tcPr>
          <w:p>
            <w:pPr>
              <w:pStyle w:val="TableParagraph"/>
              <w:spacing w:line="201" w:lineRule="exact" w:before="7"/>
              <w:ind w:left="91" w:right="64"/>
              <w:jc w:val="center"/>
              <w:rPr>
                <w:rFonts w:ascii="Liberation Sans Narrow"/>
                <w:sz w:val="18"/>
              </w:rPr>
            </w:pPr>
            <w:r>
              <w:rPr>
                <w:rFonts w:ascii="Liberation Sans Narrow"/>
                <w:sz w:val="18"/>
              </w:rPr>
              <w:t>e)</w:t>
            </w:r>
          </w:p>
        </w:tc>
        <w:tc>
          <w:tcPr>
            <w:tcW w:w="3013" w:type="dxa"/>
          </w:tcPr>
          <w:p>
            <w:pPr>
              <w:pStyle w:val="TableParagraph"/>
              <w:spacing w:line="201" w:lineRule="exact" w:before="7"/>
              <w:ind w:left="110"/>
              <w:rPr>
                <w:rFonts w:ascii="Liberation Sans Narrow"/>
                <w:sz w:val="18"/>
              </w:rPr>
            </w:pPr>
            <w:r>
              <w:rPr>
                <w:rFonts w:ascii="Liberation Sans Narrow"/>
                <w:sz w:val="18"/>
              </w:rPr>
              <w:t>Piutang Askes Inhealth</w:t>
            </w:r>
          </w:p>
        </w:tc>
        <w:tc>
          <w:tcPr>
            <w:tcW w:w="1561" w:type="dxa"/>
          </w:tcPr>
          <w:p>
            <w:pPr>
              <w:pStyle w:val="TableParagraph"/>
              <w:rPr>
                <w:sz w:val="16"/>
              </w:rPr>
            </w:pPr>
          </w:p>
        </w:tc>
        <w:tc>
          <w:tcPr>
            <w:tcW w:w="1557" w:type="dxa"/>
          </w:tcPr>
          <w:p>
            <w:pPr>
              <w:pStyle w:val="TableParagraph"/>
              <w:rPr>
                <w:sz w:val="16"/>
              </w:rPr>
            </w:pPr>
          </w:p>
        </w:tc>
      </w:tr>
      <w:tr>
        <w:trPr>
          <w:trHeight w:val="227" w:hRule="atLeast"/>
        </w:trPr>
        <w:tc>
          <w:tcPr>
            <w:tcW w:w="412" w:type="dxa"/>
          </w:tcPr>
          <w:p>
            <w:pPr>
              <w:pStyle w:val="TableParagraph"/>
              <w:spacing w:line="205" w:lineRule="exact" w:before="3"/>
              <w:ind w:left="84" w:right="64"/>
              <w:jc w:val="center"/>
              <w:rPr>
                <w:rFonts w:ascii="Liberation Sans Narrow"/>
                <w:sz w:val="18"/>
              </w:rPr>
            </w:pPr>
            <w:r>
              <w:rPr>
                <w:rFonts w:ascii="Liberation Sans Narrow"/>
                <w:sz w:val="18"/>
              </w:rPr>
              <w:t>f)</w:t>
            </w:r>
          </w:p>
        </w:tc>
        <w:tc>
          <w:tcPr>
            <w:tcW w:w="3013" w:type="dxa"/>
          </w:tcPr>
          <w:p>
            <w:pPr>
              <w:pStyle w:val="TableParagraph"/>
              <w:spacing w:line="205" w:lineRule="exact" w:before="3"/>
              <w:ind w:left="110"/>
              <w:rPr>
                <w:rFonts w:ascii="Liberation Sans Narrow"/>
                <w:sz w:val="18"/>
              </w:rPr>
            </w:pPr>
            <w:r>
              <w:rPr>
                <w:rFonts w:ascii="Liberation Sans Narrow"/>
                <w:sz w:val="18"/>
              </w:rPr>
              <w:t>Piutang Jamsostek</w:t>
            </w:r>
          </w:p>
        </w:tc>
        <w:tc>
          <w:tcPr>
            <w:tcW w:w="1561" w:type="dxa"/>
          </w:tcPr>
          <w:p>
            <w:pPr>
              <w:pStyle w:val="TableParagraph"/>
              <w:rPr>
                <w:sz w:val="16"/>
              </w:rPr>
            </w:pPr>
          </w:p>
        </w:tc>
        <w:tc>
          <w:tcPr>
            <w:tcW w:w="1557" w:type="dxa"/>
          </w:tcPr>
          <w:p>
            <w:pPr>
              <w:pStyle w:val="TableParagraph"/>
              <w:rPr>
                <w:sz w:val="16"/>
              </w:rPr>
            </w:pPr>
          </w:p>
        </w:tc>
      </w:tr>
      <w:tr>
        <w:trPr>
          <w:trHeight w:val="224" w:hRule="atLeast"/>
        </w:trPr>
        <w:tc>
          <w:tcPr>
            <w:tcW w:w="3425" w:type="dxa"/>
            <w:gridSpan w:val="2"/>
            <w:shd w:val="clear" w:color="auto" w:fill="D9D9D9"/>
          </w:tcPr>
          <w:p>
            <w:pPr>
              <w:pStyle w:val="TableParagraph"/>
              <w:spacing w:line="201" w:lineRule="exact" w:before="3"/>
              <w:ind w:left="1642" w:right="1205"/>
              <w:jc w:val="center"/>
              <w:rPr>
                <w:rFonts w:ascii="Liberation Sans Narrow"/>
                <w:b/>
                <w:sz w:val="18"/>
              </w:rPr>
            </w:pPr>
            <w:r>
              <w:rPr>
                <w:rFonts w:ascii="Liberation Sans Narrow"/>
                <w:b/>
                <w:sz w:val="18"/>
              </w:rPr>
              <w:t>Jumlah</w:t>
            </w:r>
          </w:p>
        </w:tc>
        <w:tc>
          <w:tcPr>
            <w:tcW w:w="1561" w:type="dxa"/>
            <w:shd w:val="clear" w:color="auto" w:fill="D9D9D9"/>
          </w:tcPr>
          <w:p>
            <w:pPr>
              <w:pStyle w:val="TableParagraph"/>
              <w:spacing w:line="201" w:lineRule="exact" w:before="3"/>
              <w:ind w:right="83"/>
              <w:jc w:val="right"/>
              <w:rPr>
                <w:rFonts w:ascii="Liberation Sans Narrow"/>
                <w:b/>
                <w:sz w:val="18"/>
              </w:rPr>
            </w:pPr>
            <w:r>
              <w:rPr>
                <w:rFonts w:ascii="Liberation Sans Narrow"/>
                <w:b/>
                <w:sz w:val="18"/>
              </w:rPr>
              <w:t>0,00</w:t>
            </w:r>
          </w:p>
        </w:tc>
        <w:tc>
          <w:tcPr>
            <w:tcW w:w="1557" w:type="dxa"/>
            <w:shd w:val="clear" w:color="auto" w:fill="D9D9D9"/>
          </w:tcPr>
          <w:p>
            <w:pPr>
              <w:pStyle w:val="TableParagraph"/>
              <w:spacing w:line="201" w:lineRule="exact" w:before="3"/>
              <w:ind w:right="83"/>
              <w:jc w:val="right"/>
              <w:rPr>
                <w:rFonts w:ascii="Liberation Sans Narrow"/>
                <w:b/>
                <w:sz w:val="18"/>
              </w:rPr>
            </w:pPr>
            <w:r>
              <w:rPr>
                <w:rFonts w:ascii="Liberation Sans Narrow"/>
                <w:b/>
                <w:sz w:val="18"/>
              </w:rPr>
              <w:t>0,00</w:t>
            </w:r>
          </w:p>
        </w:tc>
      </w:tr>
    </w:tbl>
    <w:p>
      <w:pPr>
        <w:pStyle w:val="BodyText"/>
        <w:spacing w:before="8"/>
        <w:rPr>
          <w:sz w:val="20"/>
        </w:rPr>
      </w:pPr>
    </w:p>
    <w:p>
      <w:pPr>
        <w:pStyle w:val="Heading2"/>
        <w:numPr>
          <w:ilvl w:val="3"/>
          <w:numId w:val="22"/>
        </w:numPr>
        <w:tabs>
          <w:tab w:pos="2534" w:val="left" w:leader="none"/>
        </w:tabs>
        <w:spacing w:line="240" w:lineRule="auto" w:before="0" w:after="0"/>
        <w:ind w:left="2533" w:right="0" w:hanging="853"/>
        <w:jc w:val="left"/>
      </w:pPr>
      <w:r>
        <w:rPr/>
        <w:t>Penyisihan</w:t>
      </w:r>
      <w:r>
        <w:rPr>
          <w:spacing w:val="-6"/>
        </w:rPr>
        <w:t> </w:t>
      </w:r>
      <w:r>
        <w:rPr/>
        <w:t>Piutang</w:t>
      </w:r>
    </w:p>
    <w:p>
      <w:pPr>
        <w:pStyle w:val="BodyText"/>
        <w:spacing w:before="120"/>
        <w:ind w:left="2108" w:right="1489"/>
      </w:pPr>
      <w:r>
        <w:rPr/>
        <w:t>Penyisihan piutang per 31 Desember 2021 dan 31 Desember 2020 masing- masing sebesar (Rp0,00) dan (Rp0,00). Adapun rinciannya sebagai berikut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tbl>
      <w:tblPr>
        <w:tblW w:w="0" w:type="auto"/>
        <w:jc w:val="left"/>
        <w:tblInd w:w="1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3842"/>
        <w:gridCol w:w="1561"/>
        <w:gridCol w:w="1557"/>
      </w:tblGrid>
      <w:tr>
        <w:trPr>
          <w:trHeight w:val="412" w:hRule="atLeast"/>
        </w:trPr>
        <w:tc>
          <w:tcPr>
            <w:tcW w:w="412" w:type="dxa"/>
            <w:shd w:val="clear" w:color="auto" w:fill="D9D9D9"/>
          </w:tcPr>
          <w:p>
            <w:pPr>
              <w:pStyle w:val="TableParagraph"/>
              <w:spacing w:before="99"/>
              <w:ind w:right="84"/>
              <w:jc w:val="right"/>
              <w:rPr>
                <w:rFonts w:ascii="Liberation Sans Narrow"/>
                <w:b/>
                <w:sz w:val="18"/>
              </w:rPr>
            </w:pPr>
            <w:r>
              <w:rPr>
                <w:rFonts w:ascii="Liberation Sans Narrow"/>
                <w:b/>
                <w:sz w:val="18"/>
              </w:rPr>
              <w:t>No</w:t>
            </w:r>
          </w:p>
        </w:tc>
        <w:tc>
          <w:tcPr>
            <w:tcW w:w="3842" w:type="dxa"/>
            <w:shd w:val="clear" w:color="auto" w:fill="D9D9D9"/>
          </w:tcPr>
          <w:p>
            <w:pPr>
              <w:pStyle w:val="TableParagraph"/>
              <w:spacing w:before="99"/>
              <w:ind w:left="1671" w:right="1651"/>
              <w:jc w:val="center"/>
              <w:rPr>
                <w:rFonts w:ascii="Liberation Sans Narrow"/>
                <w:b/>
                <w:sz w:val="18"/>
              </w:rPr>
            </w:pPr>
            <w:r>
              <w:rPr>
                <w:rFonts w:ascii="Liberation Sans Narrow"/>
                <w:b/>
                <w:sz w:val="18"/>
              </w:rPr>
              <w:t>Uraian</w:t>
            </w:r>
          </w:p>
        </w:tc>
        <w:tc>
          <w:tcPr>
            <w:tcW w:w="1561" w:type="dxa"/>
            <w:shd w:val="clear" w:color="auto" w:fill="D9D9D9"/>
          </w:tcPr>
          <w:p>
            <w:pPr>
              <w:pStyle w:val="TableParagraph"/>
              <w:spacing w:line="202" w:lineRule="exact"/>
              <w:ind w:left="112" w:right="92"/>
              <w:jc w:val="center"/>
              <w:rPr>
                <w:rFonts w:ascii="Liberation Sans Narrow"/>
                <w:b/>
                <w:sz w:val="18"/>
              </w:rPr>
            </w:pPr>
            <w:r>
              <w:rPr>
                <w:rFonts w:ascii="Liberation Sans Narrow"/>
                <w:b/>
                <w:sz w:val="18"/>
              </w:rPr>
              <w:t>Per 31 Des. 2021</w:t>
            </w:r>
          </w:p>
          <w:p>
            <w:pPr>
              <w:pStyle w:val="TableParagraph"/>
              <w:spacing w:line="189" w:lineRule="exact" w:before="1"/>
              <w:ind w:left="113" w:right="91"/>
              <w:jc w:val="center"/>
              <w:rPr>
                <w:rFonts w:ascii="Liberation Sans Narrow"/>
                <w:b/>
                <w:sz w:val="18"/>
              </w:rPr>
            </w:pPr>
            <w:r>
              <w:rPr>
                <w:rFonts w:ascii="Liberation Sans Narrow"/>
                <w:b/>
                <w:sz w:val="18"/>
              </w:rPr>
              <w:t>(Rp)</w:t>
            </w:r>
          </w:p>
        </w:tc>
        <w:tc>
          <w:tcPr>
            <w:tcW w:w="1557" w:type="dxa"/>
            <w:shd w:val="clear" w:color="auto" w:fill="D9D9D9"/>
          </w:tcPr>
          <w:p>
            <w:pPr>
              <w:pStyle w:val="TableParagraph"/>
              <w:spacing w:line="202" w:lineRule="exact"/>
              <w:ind w:left="172" w:right="159"/>
              <w:jc w:val="center"/>
              <w:rPr>
                <w:rFonts w:ascii="Liberation Sans Narrow"/>
                <w:b/>
                <w:sz w:val="18"/>
              </w:rPr>
            </w:pPr>
            <w:r>
              <w:rPr>
                <w:rFonts w:ascii="Liberation Sans Narrow"/>
                <w:b/>
                <w:sz w:val="18"/>
              </w:rPr>
              <w:t>Per 31 Des. 2020</w:t>
            </w:r>
          </w:p>
          <w:p>
            <w:pPr>
              <w:pStyle w:val="TableParagraph"/>
              <w:spacing w:line="189" w:lineRule="exact" w:before="1"/>
              <w:ind w:left="172" w:right="155"/>
              <w:jc w:val="center"/>
              <w:rPr>
                <w:rFonts w:ascii="Liberation Sans Narrow"/>
                <w:b/>
                <w:sz w:val="18"/>
              </w:rPr>
            </w:pPr>
            <w:r>
              <w:rPr>
                <w:rFonts w:ascii="Liberation Sans Narrow"/>
                <w:b/>
                <w:sz w:val="18"/>
              </w:rPr>
              <w:t>(Rp)</w:t>
            </w:r>
          </w:p>
        </w:tc>
      </w:tr>
      <w:tr>
        <w:trPr>
          <w:trHeight w:val="228" w:hRule="atLeast"/>
        </w:trPr>
        <w:tc>
          <w:tcPr>
            <w:tcW w:w="412" w:type="dxa"/>
          </w:tcPr>
          <w:p>
            <w:pPr>
              <w:pStyle w:val="TableParagraph"/>
              <w:spacing w:line="201" w:lineRule="exact" w:before="7"/>
              <w:ind w:right="145"/>
              <w:jc w:val="right"/>
              <w:rPr>
                <w:rFonts w:ascii="Liberation Sans Narrow"/>
                <w:b/>
                <w:sz w:val="18"/>
              </w:rPr>
            </w:pPr>
            <w:r>
              <w:rPr>
                <w:rFonts w:ascii="Liberation Sans Narrow"/>
                <w:b/>
                <w:sz w:val="18"/>
              </w:rPr>
              <w:t>1</w:t>
            </w:r>
          </w:p>
        </w:tc>
        <w:tc>
          <w:tcPr>
            <w:tcW w:w="3842" w:type="dxa"/>
          </w:tcPr>
          <w:p>
            <w:pPr>
              <w:pStyle w:val="TableParagraph"/>
              <w:spacing w:line="201" w:lineRule="exact" w:before="7"/>
              <w:ind w:left="110"/>
              <w:rPr>
                <w:rFonts w:ascii="Liberation Sans Narrow"/>
                <w:b/>
                <w:sz w:val="18"/>
              </w:rPr>
            </w:pPr>
            <w:r>
              <w:rPr>
                <w:rFonts w:ascii="Liberation Sans Narrow"/>
                <w:b/>
                <w:sz w:val="18"/>
              </w:rPr>
              <w:t>Penyisihan Piutang Tak Tertagih Pajak</w:t>
            </w:r>
          </w:p>
        </w:tc>
        <w:tc>
          <w:tcPr>
            <w:tcW w:w="1561" w:type="dxa"/>
          </w:tcPr>
          <w:p>
            <w:pPr>
              <w:pStyle w:val="TableParagraph"/>
              <w:spacing w:line="201" w:lineRule="exact" w:before="7"/>
              <w:ind w:right="80"/>
              <w:jc w:val="right"/>
              <w:rPr>
                <w:rFonts w:ascii="Liberation Sans Narrow"/>
                <w:b/>
                <w:sz w:val="18"/>
              </w:rPr>
            </w:pPr>
            <w:r>
              <w:rPr>
                <w:rFonts w:ascii="Liberation Sans Narrow"/>
                <w:b/>
                <w:sz w:val="18"/>
              </w:rPr>
              <w:t>(0,00)</w:t>
            </w:r>
          </w:p>
        </w:tc>
        <w:tc>
          <w:tcPr>
            <w:tcW w:w="1557" w:type="dxa"/>
          </w:tcPr>
          <w:p>
            <w:pPr>
              <w:pStyle w:val="TableParagraph"/>
              <w:spacing w:line="201" w:lineRule="exact" w:before="7"/>
              <w:ind w:right="81"/>
              <w:jc w:val="right"/>
              <w:rPr>
                <w:rFonts w:ascii="Liberation Sans Narrow"/>
                <w:b/>
                <w:sz w:val="18"/>
              </w:rPr>
            </w:pPr>
            <w:r>
              <w:rPr>
                <w:rFonts w:ascii="Liberation Sans Narrow"/>
                <w:b/>
                <w:sz w:val="18"/>
              </w:rPr>
              <w:t>(0,00)</w:t>
            </w:r>
          </w:p>
        </w:tc>
      </w:tr>
      <w:tr>
        <w:trPr>
          <w:trHeight w:val="227" w:hRule="atLeast"/>
        </w:trPr>
        <w:tc>
          <w:tcPr>
            <w:tcW w:w="412" w:type="dxa"/>
          </w:tcPr>
          <w:p>
            <w:pPr>
              <w:pStyle w:val="TableParagraph"/>
              <w:rPr>
                <w:sz w:val="16"/>
              </w:rPr>
            </w:pPr>
          </w:p>
        </w:tc>
        <w:tc>
          <w:tcPr>
            <w:tcW w:w="3842" w:type="dxa"/>
          </w:tcPr>
          <w:p>
            <w:pPr>
              <w:pStyle w:val="TableParagraph"/>
              <w:spacing w:line="205" w:lineRule="exact" w:before="3"/>
              <w:ind w:left="110"/>
              <w:rPr>
                <w:rFonts w:ascii="Liberation Sans Narrow"/>
                <w:sz w:val="18"/>
              </w:rPr>
            </w:pPr>
            <w:r>
              <w:rPr>
                <w:rFonts w:ascii="Liberation Sans Narrow"/>
                <w:sz w:val="18"/>
              </w:rPr>
              <w:t>Penyisihan Piutang Tak Tertagih Pajak Reklame</w:t>
            </w:r>
          </w:p>
        </w:tc>
        <w:tc>
          <w:tcPr>
            <w:tcW w:w="1561" w:type="dxa"/>
          </w:tcPr>
          <w:p>
            <w:pPr>
              <w:pStyle w:val="TableParagraph"/>
              <w:spacing w:line="205"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5" w:lineRule="exact" w:before="3"/>
              <w:ind w:right="81"/>
              <w:jc w:val="right"/>
              <w:rPr>
                <w:rFonts w:ascii="Liberation Sans Narrow"/>
                <w:sz w:val="18"/>
              </w:rPr>
            </w:pPr>
            <w:r>
              <w:rPr>
                <w:rFonts w:ascii="Liberation Sans Narrow"/>
                <w:sz w:val="18"/>
              </w:rPr>
              <w:t>(0,00)</w:t>
            </w:r>
          </w:p>
        </w:tc>
      </w:tr>
      <w:tr>
        <w:trPr>
          <w:trHeight w:val="224" w:hRule="atLeast"/>
        </w:trPr>
        <w:tc>
          <w:tcPr>
            <w:tcW w:w="412" w:type="dxa"/>
          </w:tcPr>
          <w:p>
            <w:pPr>
              <w:pStyle w:val="TableParagraph"/>
              <w:rPr>
                <w:sz w:val="16"/>
              </w:rPr>
            </w:pPr>
          </w:p>
        </w:tc>
        <w:tc>
          <w:tcPr>
            <w:tcW w:w="3842" w:type="dxa"/>
          </w:tcPr>
          <w:p>
            <w:pPr>
              <w:pStyle w:val="TableParagraph"/>
              <w:spacing w:line="201" w:lineRule="exact" w:before="3"/>
              <w:ind w:left="110"/>
              <w:rPr>
                <w:rFonts w:ascii="Liberation Sans Narrow"/>
                <w:sz w:val="18"/>
              </w:rPr>
            </w:pPr>
            <w:r>
              <w:rPr>
                <w:rFonts w:ascii="Liberation Sans Narrow"/>
                <w:sz w:val="18"/>
              </w:rPr>
              <w:t>Penyisihan Piutang Tak Tertagih Pajak Air Tanah</w:t>
            </w:r>
          </w:p>
        </w:tc>
        <w:tc>
          <w:tcPr>
            <w:tcW w:w="1561" w:type="dxa"/>
          </w:tcPr>
          <w:p>
            <w:pPr>
              <w:pStyle w:val="TableParagraph"/>
              <w:spacing w:line="201"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3"/>
              <w:ind w:right="81"/>
              <w:jc w:val="right"/>
              <w:rPr>
                <w:rFonts w:ascii="Liberation Sans Narrow"/>
                <w:sz w:val="18"/>
              </w:rPr>
            </w:pPr>
            <w:r>
              <w:rPr>
                <w:rFonts w:ascii="Liberation Sans Narrow"/>
                <w:sz w:val="18"/>
              </w:rPr>
              <w:t>(0,00)</w:t>
            </w:r>
          </w:p>
        </w:tc>
      </w:tr>
      <w:tr>
        <w:trPr>
          <w:trHeight w:val="227"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Pajak Hotel</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7"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Pajak Hiburan</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5" w:lineRule="exact" w:before="3"/>
              <w:ind w:left="110"/>
              <w:rPr>
                <w:rFonts w:ascii="Liberation Sans Narrow"/>
                <w:sz w:val="18"/>
              </w:rPr>
            </w:pPr>
            <w:r>
              <w:rPr>
                <w:rFonts w:ascii="Liberation Sans Narrow"/>
                <w:sz w:val="18"/>
              </w:rPr>
              <w:t>Penyisihan Piutang Tak Tertagih Pajak Restoran</w:t>
            </w:r>
          </w:p>
        </w:tc>
        <w:tc>
          <w:tcPr>
            <w:tcW w:w="1561" w:type="dxa"/>
          </w:tcPr>
          <w:p>
            <w:pPr>
              <w:pStyle w:val="TableParagraph"/>
              <w:spacing w:line="205"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5" w:lineRule="exact" w:before="3"/>
              <w:ind w:right="81"/>
              <w:jc w:val="right"/>
              <w:rPr>
                <w:rFonts w:ascii="Liberation Sans Narrow"/>
                <w:sz w:val="18"/>
              </w:rPr>
            </w:pPr>
            <w:r>
              <w:rPr>
                <w:rFonts w:ascii="Liberation Sans Narrow"/>
                <w:sz w:val="18"/>
              </w:rPr>
              <w:t>(0,00)</w:t>
            </w:r>
          </w:p>
        </w:tc>
      </w:tr>
      <w:tr>
        <w:trPr>
          <w:trHeight w:val="223" w:hRule="atLeast"/>
        </w:trPr>
        <w:tc>
          <w:tcPr>
            <w:tcW w:w="412" w:type="dxa"/>
          </w:tcPr>
          <w:p>
            <w:pPr>
              <w:pStyle w:val="TableParagraph"/>
              <w:rPr>
                <w:sz w:val="16"/>
              </w:rPr>
            </w:pPr>
          </w:p>
        </w:tc>
        <w:tc>
          <w:tcPr>
            <w:tcW w:w="3842" w:type="dxa"/>
          </w:tcPr>
          <w:p>
            <w:pPr>
              <w:pStyle w:val="TableParagraph"/>
              <w:spacing w:line="201" w:lineRule="exact" w:before="3"/>
              <w:ind w:left="110"/>
              <w:rPr>
                <w:rFonts w:ascii="Liberation Sans Narrow"/>
                <w:sz w:val="18"/>
              </w:rPr>
            </w:pPr>
            <w:r>
              <w:rPr>
                <w:rFonts w:ascii="Liberation Sans Narrow"/>
                <w:sz w:val="18"/>
              </w:rPr>
              <w:t>Penyisihan Piutang Tak Tertagih Pajak Parkir</w:t>
            </w:r>
          </w:p>
        </w:tc>
        <w:tc>
          <w:tcPr>
            <w:tcW w:w="1561" w:type="dxa"/>
          </w:tcPr>
          <w:p>
            <w:pPr>
              <w:pStyle w:val="TableParagraph"/>
              <w:spacing w:line="201"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3"/>
              <w:ind w:right="81"/>
              <w:jc w:val="right"/>
              <w:rPr>
                <w:rFonts w:ascii="Liberation Sans Narrow"/>
                <w:sz w:val="18"/>
              </w:rPr>
            </w:pPr>
            <w:r>
              <w:rPr>
                <w:rFonts w:ascii="Liberation Sans Narrow"/>
                <w:sz w:val="18"/>
              </w:rPr>
              <w:t>(0,00)</w:t>
            </w:r>
          </w:p>
        </w:tc>
      </w:tr>
      <w:tr>
        <w:trPr>
          <w:trHeight w:val="227"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BPHTB</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PBB-P2</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412" w:hRule="atLeast"/>
        </w:trPr>
        <w:tc>
          <w:tcPr>
            <w:tcW w:w="412" w:type="dxa"/>
          </w:tcPr>
          <w:p>
            <w:pPr>
              <w:pStyle w:val="TableParagraph"/>
              <w:rPr>
                <w:sz w:val="18"/>
              </w:rPr>
            </w:pPr>
          </w:p>
        </w:tc>
        <w:tc>
          <w:tcPr>
            <w:tcW w:w="3842" w:type="dxa"/>
          </w:tcPr>
          <w:p>
            <w:pPr>
              <w:pStyle w:val="TableParagraph"/>
              <w:spacing w:line="202" w:lineRule="exact"/>
              <w:ind w:left="110"/>
              <w:rPr>
                <w:rFonts w:ascii="Liberation Sans Narrow"/>
                <w:sz w:val="18"/>
              </w:rPr>
            </w:pPr>
            <w:r>
              <w:rPr>
                <w:rFonts w:ascii="Liberation Sans Narrow"/>
                <w:sz w:val="18"/>
              </w:rPr>
              <w:t>Penyisihan Piutang Pajak Mineral Bukan Logam dan</w:t>
            </w:r>
          </w:p>
          <w:p>
            <w:pPr>
              <w:pStyle w:val="TableParagraph"/>
              <w:spacing w:line="189" w:lineRule="exact" w:before="1"/>
              <w:ind w:left="110"/>
              <w:rPr>
                <w:rFonts w:ascii="Liberation Sans Narrow"/>
                <w:sz w:val="18"/>
              </w:rPr>
            </w:pPr>
            <w:r>
              <w:rPr>
                <w:rFonts w:ascii="Liberation Sans Narrow"/>
                <w:sz w:val="18"/>
              </w:rPr>
              <w:t>Batuan</w:t>
            </w:r>
          </w:p>
        </w:tc>
        <w:tc>
          <w:tcPr>
            <w:tcW w:w="1561" w:type="dxa"/>
          </w:tcPr>
          <w:p>
            <w:pPr>
              <w:pStyle w:val="TableParagraph"/>
              <w:spacing w:before="99"/>
              <w:ind w:right="80"/>
              <w:jc w:val="right"/>
              <w:rPr>
                <w:rFonts w:ascii="Liberation Sans Narrow"/>
                <w:sz w:val="18"/>
              </w:rPr>
            </w:pPr>
            <w:r>
              <w:rPr>
                <w:rFonts w:ascii="Liberation Sans Narrow"/>
                <w:sz w:val="18"/>
              </w:rPr>
              <w:t>(0,00)</w:t>
            </w:r>
          </w:p>
        </w:tc>
        <w:tc>
          <w:tcPr>
            <w:tcW w:w="1557" w:type="dxa"/>
          </w:tcPr>
          <w:p>
            <w:pPr>
              <w:pStyle w:val="TableParagraph"/>
              <w:spacing w:before="99"/>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Penerangan Jalan</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spacing w:line="201" w:lineRule="exact" w:before="7"/>
              <w:ind w:right="145"/>
              <w:jc w:val="right"/>
              <w:rPr>
                <w:rFonts w:ascii="Liberation Sans Narrow"/>
                <w:b/>
                <w:sz w:val="18"/>
              </w:rPr>
            </w:pPr>
            <w:r>
              <w:rPr>
                <w:rFonts w:ascii="Liberation Sans Narrow"/>
                <w:b/>
                <w:sz w:val="18"/>
              </w:rPr>
              <w:t>2</w:t>
            </w:r>
          </w:p>
        </w:tc>
        <w:tc>
          <w:tcPr>
            <w:tcW w:w="3842" w:type="dxa"/>
          </w:tcPr>
          <w:p>
            <w:pPr>
              <w:pStyle w:val="TableParagraph"/>
              <w:spacing w:line="201" w:lineRule="exact" w:before="7"/>
              <w:ind w:left="110"/>
              <w:rPr>
                <w:rFonts w:ascii="Liberation Sans Narrow"/>
                <w:b/>
                <w:sz w:val="18"/>
              </w:rPr>
            </w:pPr>
            <w:r>
              <w:rPr>
                <w:rFonts w:ascii="Liberation Sans Narrow"/>
                <w:b/>
                <w:sz w:val="18"/>
              </w:rPr>
              <w:t>Penyisihan Piutang Tak Tertagih Retribusi</w:t>
            </w:r>
          </w:p>
        </w:tc>
        <w:tc>
          <w:tcPr>
            <w:tcW w:w="1561" w:type="dxa"/>
          </w:tcPr>
          <w:p>
            <w:pPr>
              <w:pStyle w:val="TableParagraph"/>
              <w:spacing w:line="201" w:lineRule="exact" w:before="7"/>
              <w:ind w:right="80"/>
              <w:jc w:val="right"/>
              <w:rPr>
                <w:rFonts w:ascii="Liberation Sans Narrow"/>
                <w:b/>
                <w:sz w:val="18"/>
              </w:rPr>
            </w:pPr>
            <w:r>
              <w:rPr>
                <w:rFonts w:ascii="Liberation Sans Narrow"/>
                <w:b/>
                <w:sz w:val="18"/>
              </w:rPr>
              <w:t>(0,00)</w:t>
            </w:r>
          </w:p>
        </w:tc>
        <w:tc>
          <w:tcPr>
            <w:tcW w:w="1557" w:type="dxa"/>
          </w:tcPr>
          <w:p>
            <w:pPr>
              <w:pStyle w:val="TableParagraph"/>
              <w:spacing w:line="201" w:lineRule="exact" w:before="7"/>
              <w:ind w:right="81"/>
              <w:jc w:val="right"/>
              <w:rPr>
                <w:rFonts w:ascii="Liberation Sans Narrow"/>
                <w:b/>
                <w:sz w:val="18"/>
              </w:rPr>
            </w:pPr>
            <w:r>
              <w:rPr>
                <w:rFonts w:ascii="Liberation Sans Narrow"/>
                <w:b/>
                <w:sz w:val="18"/>
              </w:rPr>
              <w:t>(0,00)</w:t>
            </w:r>
          </w:p>
        </w:tc>
      </w:tr>
      <w:tr>
        <w:trPr>
          <w:trHeight w:val="223" w:hRule="atLeast"/>
        </w:trPr>
        <w:tc>
          <w:tcPr>
            <w:tcW w:w="412" w:type="dxa"/>
          </w:tcPr>
          <w:p>
            <w:pPr>
              <w:pStyle w:val="TableParagraph"/>
              <w:rPr>
                <w:sz w:val="14"/>
              </w:rPr>
            </w:pPr>
          </w:p>
        </w:tc>
        <w:tc>
          <w:tcPr>
            <w:tcW w:w="3842" w:type="dxa"/>
          </w:tcPr>
          <w:p>
            <w:pPr>
              <w:pStyle w:val="TableParagraph"/>
              <w:spacing w:line="200" w:lineRule="exact" w:before="3"/>
              <w:ind w:left="110"/>
              <w:rPr>
                <w:rFonts w:ascii="Liberation Sans Narrow"/>
                <w:sz w:val="18"/>
              </w:rPr>
            </w:pPr>
            <w:r>
              <w:rPr>
                <w:rFonts w:ascii="Liberation Sans Narrow"/>
                <w:sz w:val="18"/>
              </w:rPr>
              <w:t>Penyisihan Piutang Tak Tertagih Sewa Tanah</w:t>
            </w:r>
          </w:p>
        </w:tc>
        <w:tc>
          <w:tcPr>
            <w:tcW w:w="1561" w:type="dxa"/>
          </w:tcPr>
          <w:p>
            <w:pPr>
              <w:pStyle w:val="TableParagraph"/>
              <w:spacing w:line="200"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0" w:lineRule="exact" w:before="3"/>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Pasien Umum</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Pasien Perusahaan</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7" w:hRule="atLeast"/>
        </w:trPr>
        <w:tc>
          <w:tcPr>
            <w:tcW w:w="412" w:type="dxa"/>
          </w:tcPr>
          <w:p>
            <w:pPr>
              <w:pStyle w:val="TableParagraph"/>
              <w:rPr>
                <w:sz w:val="16"/>
              </w:rPr>
            </w:pPr>
          </w:p>
        </w:tc>
        <w:tc>
          <w:tcPr>
            <w:tcW w:w="3842" w:type="dxa"/>
          </w:tcPr>
          <w:p>
            <w:pPr>
              <w:pStyle w:val="TableParagraph"/>
              <w:spacing w:line="200" w:lineRule="exact" w:before="7"/>
              <w:ind w:left="110"/>
              <w:rPr>
                <w:rFonts w:ascii="Liberation Sans Narrow"/>
                <w:sz w:val="18"/>
              </w:rPr>
            </w:pPr>
            <w:r>
              <w:rPr>
                <w:rFonts w:ascii="Liberation Sans Narrow"/>
                <w:sz w:val="18"/>
              </w:rPr>
              <w:t>Penyisihan Piutang Tak Tertagih JKN/BPJS</w:t>
            </w:r>
          </w:p>
        </w:tc>
        <w:tc>
          <w:tcPr>
            <w:tcW w:w="1561" w:type="dxa"/>
          </w:tcPr>
          <w:p>
            <w:pPr>
              <w:pStyle w:val="TableParagraph"/>
              <w:spacing w:line="200"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0" w:lineRule="exact" w:before="7"/>
              <w:ind w:right="81"/>
              <w:jc w:val="right"/>
              <w:rPr>
                <w:rFonts w:ascii="Liberation Sans Narrow"/>
                <w:sz w:val="18"/>
              </w:rPr>
            </w:pPr>
            <w:r>
              <w:rPr>
                <w:rFonts w:ascii="Liberation Sans Narrow"/>
                <w:sz w:val="18"/>
              </w:rPr>
              <w:t>(0,00)</w:t>
            </w:r>
          </w:p>
        </w:tc>
      </w:tr>
      <w:tr>
        <w:trPr>
          <w:trHeight w:val="224" w:hRule="atLeast"/>
        </w:trPr>
        <w:tc>
          <w:tcPr>
            <w:tcW w:w="412" w:type="dxa"/>
          </w:tcPr>
          <w:p>
            <w:pPr>
              <w:pStyle w:val="TableParagraph"/>
              <w:rPr>
                <w:sz w:val="16"/>
              </w:rPr>
            </w:pPr>
          </w:p>
        </w:tc>
        <w:tc>
          <w:tcPr>
            <w:tcW w:w="3842" w:type="dxa"/>
          </w:tcPr>
          <w:p>
            <w:pPr>
              <w:pStyle w:val="TableParagraph"/>
              <w:spacing w:line="201" w:lineRule="exact" w:before="3"/>
              <w:ind w:left="110"/>
              <w:rPr>
                <w:rFonts w:ascii="Liberation Sans Narrow"/>
                <w:sz w:val="18"/>
              </w:rPr>
            </w:pPr>
            <w:r>
              <w:rPr>
                <w:rFonts w:ascii="Liberation Sans Narrow"/>
                <w:sz w:val="18"/>
              </w:rPr>
              <w:t>Penyisihan Piutang Tak Tertagih Askes</w:t>
            </w:r>
          </w:p>
        </w:tc>
        <w:tc>
          <w:tcPr>
            <w:tcW w:w="1561" w:type="dxa"/>
          </w:tcPr>
          <w:p>
            <w:pPr>
              <w:pStyle w:val="TableParagraph"/>
              <w:spacing w:line="201" w:lineRule="exact" w:before="3"/>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3"/>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Askes Inhealth</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12" w:type="dxa"/>
          </w:tcPr>
          <w:p>
            <w:pPr>
              <w:pStyle w:val="TableParagraph"/>
              <w:rPr>
                <w:sz w:val="16"/>
              </w:rPr>
            </w:pPr>
          </w:p>
        </w:tc>
        <w:tc>
          <w:tcPr>
            <w:tcW w:w="3842" w:type="dxa"/>
          </w:tcPr>
          <w:p>
            <w:pPr>
              <w:pStyle w:val="TableParagraph"/>
              <w:spacing w:line="201" w:lineRule="exact" w:before="7"/>
              <w:ind w:left="110"/>
              <w:rPr>
                <w:rFonts w:ascii="Liberation Sans Narrow"/>
                <w:sz w:val="18"/>
              </w:rPr>
            </w:pPr>
            <w:r>
              <w:rPr>
                <w:rFonts w:ascii="Liberation Sans Narrow"/>
                <w:sz w:val="18"/>
              </w:rPr>
              <w:t>Penyisihan Piutang Tak Tertagih Jamsostek</w:t>
            </w:r>
          </w:p>
        </w:tc>
        <w:tc>
          <w:tcPr>
            <w:tcW w:w="1561" w:type="dxa"/>
          </w:tcPr>
          <w:p>
            <w:pPr>
              <w:pStyle w:val="TableParagraph"/>
              <w:spacing w:line="201" w:lineRule="exact" w:before="7"/>
              <w:ind w:right="80"/>
              <w:jc w:val="right"/>
              <w:rPr>
                <w:rFonts w:ascii="Liberation Sans Narrow"/>
                <w:sz w:val="18"/>
              </w:rPr>
            </w:pPr>
            <w:r>
              <w:rPr>
                <w:rFonts w:ascii="Liberation Sans Narrow"/>
                <w:sz w:val="18"/>
              </w:rPr>
              <w:t>(0,00)</w:t>
            </w:r>
          </w:p>
        </w:tc>
        <w:tc>
          <w:tcPr>
            <w:tcW w:w="1557" w:type="dxa"/>
          </w:tcPr>
          <w:p>
            <w:pPr>
              <w:pStyle w:val="TableParagraph"/>
              <w:spacing w:line="201" w:lineRule="exact" w:before="7"/>
              <w:ind w:right="81"/>
              <w:jc w:val="right"/>
              <w:rPr>
                <w:rFonts w:ascii="Liberation Sans Narrow"/>
                <w:sz w:val="18"/>
              </w:rPr>
            </w:pPr>
            <w:r>
              <w:rPr>
                <w:rFonts w:ascii="Liberation Sans Narrow"/>
                <w:sz w:val="18"/>
              </w:rPr>
              <w:t>(0,00)</w:t>
            </w:r>
          </w:p>
        </w:tc>
      </w:tr>
      <w:tr>
        <w:trPr>
          <w:trHeight w:val="228" w:hRule="atLeast"/>
        </w:trPr>
        <w:tc>
          <w:tcPr>
            <w:tcW w:w="4254" w:type="dxa"/>
            <w:gridSpan w:val="2"/>
            <w:shd w:val="clear" w:color="auto" w:fill="BEBEBE"/>
          </w:tcPr>
          <w:p>
            <w:pPr>
              <w:pStyle w:val="TableParagraph"/>
              <w:spacing w:line="201" w:lineRule="exact" w:before="7"/>
              <w:ind w:left="2008" w:right="1571"/>
              <w:jc w:val="center"/>
              <w:rPr>
                <w:rFonts w:ascii="Liberation Sans Narrow"/>
                <w:b/>
                <w:sz w:val="18"/>
              </w:rPr>
            </w:pPr>
            <w:r>
              <w:rPr>
                <w:rFonts w:ascii="Liberation Sans Narrow"/>
                <w:b/>
                <w:sz w:val="18"/>
              </w:rPr>
              <w:t>JUMLAH</w:t>
            </w:r>
          </w:p>
        </w:tc>
        <w:tc>
          <w:tcPr>
            <w:tcW w:w="1561" w:type="dxa"/>
            <w:shd w:val="clear" w:color="auto" w:fill="BEBEBE"/>
          </w:tcPr>
          <w:p>
            <w:pPr>
              <w:pStyle w:val="TableParagraph"/>
              <w:spacing w:line="201" w:lineRule="exact" w:before="7"/>
              <w:ind w:right="80"/>
              <w:jc w:val="right"/>
              <w:rPr>
                <w:rFonts w:ascii="Liberation Sans Narrow"/>
                <w:b/>
                <w:sz w:val="18"/>
              </w:rPr>
            </w:pPr>
            <w:r>
              <w:rPr>
                <w:rFonts w:ascii="Liberation Sans Narrow"/>
                <w:b/>
                <w:sz w:val="18"/>
              </w:rPr>
              <w:t>(0,00)</w:t>
            </w:r>
          </w:p>
        </w:tc>
        <w:tc>
          <w:tcPr>
            <w:tcW w:w="1557" w:type="dxa"/>
            <w:shd w:val="clear" w:color="auto" w:fill="BEBEBE"/>
          </w:tcPr>
          <w:p>
            <w:pPr>
              <w:pStyle w:val="TableParagraph"/>
              <w:spacing w:line="201" w:lineRule="exact" w:before="7"/>
              <w:ind w:right="81"/>
              <w:jc w:val="right"/>
              <w:rPr>
                <w:rFonts w:ascii="Liberation Sans Narrow"/>
                <w:b/>
                <w:sz w:val="18"/>
              </w:rPr>
            </w:pPr>
            <w:r>
              <w:rPr>
                <w:rFonts w:ascii="Liberation Sans Narrow"/>
                <w:b/>
                <w:sz w:val="18"/>
              </w:rPr>
              <w:t>(0,00)</w:t>
            </w:r>
          </w:p>
        </w:tc>
      </w:tr>
    </w:tbl>
    <w:p>
      <w:pPr>
        <w:pStyle w:val="Heading2"/>
        <w:numPr>
          <w:ilvl w:val="3"/>
          <w:numId w:val="22"/>
        </w:numPr>
        <w:tabs>
          <w:tab w:pos="2534" w:val="left" w:leader="none"/>
        </w:tabs>
        <w:spacing w:line="240" w:lineRule="auto" w:before="118" w:after="0"/>
        <w:ind w:left="2533" w:right="0" w:hanging="853"/>
        <w:jc w:val="both"/>
      </w:pPr>
      <w:r>
        <w:rPr/>
        <w:t>Beban Dibayar</w:t>
      </w:r>
      <w:r>
        <w:rPr>
          <w:spacing w:val="-8"/>
        </w:rPr>
        <w:t> </w:t>
      </w:r>
      <w:r>
        <w:rPr/>
        <w:t>Dimuka</w:t>
      </w:r>
    </w:p>
    <w:p>
      <w:pPr>
        <w:pStyle w:val="BodyText"/>
        <w:spacing w:before="115"/>
        <w:ind w:left="2108" w:right="1489"/>
        <w:jc w:val="both"/>
      </w:pPr>
      <w:r>
        <w:rPr/>
        <w:t>Beban Dibayar Dimuka per 31 Desember 2021 dan 31 Desember 2020 masing- masing sebesar Rp0,00 dan Rp0,00 merupakan beban dibayar dimuka atas pembayaran premi asuransi yang dimiliki Dinas Lingkungan Hidup Kabupaten Cilacap yang masih memiliki masa manfaat kedepan (setelah tanggal neraca). Rincian Beban Dibayar Dimuka per 31 Desember 2021 adalah sebagai berikut:</w:t>
      </w:r>
    </w:p>
    <w:p>
      <w:pPr>
        <w:pStyle w:val="BodyText"/>
        <w:spacing w:before="10"/>
        <w:rPr>
          <w:sz w:val="10"/>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
        <w:gridCol w:w="1997"/>
        <w:gridCol w:w="1137"/>
        <w:gridCol w:w="1138"/>
        <w:gridCol w:w="1162"/>
        <w:gridCol w:w="1138"/>
      </w:tblGrid>
      <w:tr>
        <w:trPr>
          <w:trHeight w:val="226" w:hRule="atLeast"/>
        </w:trPr>
        <w:tc>
          <w:tcPr>
            <w:tcW w:w="413" w:type="dxa"/>
            <w:shd w:val="clear" w:color="auto" w:fill="BEBEBE"/>
          </w:tcPr>
          <w:p>
            <w:pPr>
              <w:pStyle w:val="TableParagraph"/>
              <w:spacing w:line="200" w:lineRule="exact" w:before="6"/>
              <w:ind w:left="88" w:right="78"/>
              <w:jc w:val="center"/>
              <w:rPr>
                <w:rFonts w:ascii="Liberation Sans Narrow"/>
                <w:b/>
                <w:sz w:val="18"/>
              </w:rPr>
            </w:pPr>
            <w:r>
              <w:rPr>
                <w:rFonts w:ascii="Liberation Sans Narrow"/>
                <w:b/>
                <w:sz w:val="18"/>
              </w:rPr>
              <w:t>No</w:t>
            </w:r>
          </w:p>
        </w:tc>
        <w:tc>
          <w:tcPr>
            <w:tcW w:w="1997" w:type="dxa"/>
            <w:shd w:val="clear" w:color="auto" w:fill="BEBEBE"/>
          </w:tcPr>
          <w:p>
            <w:pPr>
              <w:pStyle w:val="TableParagraph"/>
              <w:spacing w:line="200" w:lineRule="exact" w:before="6"/>
              <w:ind w:left="747" w:right="740"/>
              <w:jc w:val="center"/>
              <w:rPr>
                <w:rFonts w:ascii="Liberation Sans Narrow"/>
                <w:b/>
                <w:sz w:val="18"/>
              </w:rPr>
            </w:pPr>
            <w:r>
              <w:rPr>
                <w:rFonts w:ascii="Liberation Sans Narrow"/>
                <w:b/>
                <w:sz w:val="18"/>
              </w:rPr>
              <w:t>Uraian</w:t>
            </w:r>
          </w:p>
        </w:tc>
        <w:tc>
          <w:tcPr>
            <w:tcW w:w="1137" w:type="dxa"/>
            <w:shd w:val="clear" w:color="auto" w:fill="BEBEBE"/>
          </w:tcPr>
          <w:p>
            <w:pPr>
              <w:pStyle w:val="TableParagraph"/>
              <w:spacing w:line="200" w:lineRule="exact" w:before="6"/>
              <w:ind w:right="164"/>
              <w:jc w:val="right"/>
              <w:rPr>
                <w:rFonts w:ascii="Liberation Sans Narrow"/>
                <w:b/>
                <w:sz w:val="18"/>
              </w:rPr>
            </w:pPr>
            <w:r>
              <w:rPr>
                <w:rFonts w:ascii="Liberation Sans Narrow"/>
                <w:b/>
                <w:sz w:val="18"/>
              </w:rPr>
              <w:t>Saldo Awal</w:t>
            </w:r>
          </w:p>
        </w:tc>
        <w:tc>
          <w:tcPr>
            <w:tcW w:w="1138" w:type="dxa"/>
            <w:shd w:val="clear" w:color="auto" w:fill="BEBEBE"/>
          </w:tcPr>
          <w:p>
            <w:pPr>
              <w:pStyle w:val="TableParagraph"/>
              <w:spacing w:line="200" w:lineRule="exact" w:before="6"/>
              <w:ind w:right="103"/>
              <w:jc w:val="right"/>
              <w:rPr>
                <w:rFonts w:ascii="Liberation Sans Narrow"/>
                <w:b/>
                <w:sz w:val="18"/>
              </w:rPr>
            </w:pPr>
            <w:r>
              <w:rPr>
                <w:rFonts w:ascii="Liberation Sans Narrow"/>
                <w:b/>
                <w:sz w:val="18"/>
              </w:rPr>
              <w:t>Penambahan</w:t>
            </w:r>
          </w:p>
        </w:tc>
        <w:tc>
          <w:tcPr>
            <w:tcW w:w="1162" w:type="dxa"/>
            <w:shd w:val="clear" w:color="auto" w:fill="BEBEBE"/>
          </w:tcPr>
          <w:p>
            <w:pPr>
              <w:pStyle w:val="TableParagraph"/>
              <w:spacing w:line="200" w:lineRule="exact" w:before="6"/>
              <w:ind w:right="105"/>
              <w:jc w:val="right"/>
              <w:rPr>
                <w:rFonts w:ascii="Liberation Sans Narrow"/>
                <w:b/>
                <w:sz w:val="18"/>
              </w:rPr>
            </w:pPr>
            <w:r>
              <w:rPr>
                <w:rFonts w:ascii="Liberation Sans Narrow"/>
                <w:b/>
                <w:sz w:val="18"/>
              </w:rPr>
              <w:t>Pengurangan</w:t>
            </w:r>
          </w:p>
        </w:tc>
        <w:tc>
          <w:tcPr>
            <w:tcW w:w="1138" w:type="dxa"/>
            <w:shd w:val="clear" w:color="auto" w:fill="BEBEBE"/>
          </w:tcPr>
          <w:p>
            <w:pPr>
              <w:pStyle w:val="TableParagraph"/>
              <w:spacing w:line="200" w:lineRule="exact" w:before="6"/>
              <w:ind w:right="155"/>
              <w:jc w:val="right"/>
              <w:rPr>
                <w:rFonts w:ascii="Liberation Sans Narrow"/>
                <w:b/>
                <w:sz w:val="18"/>
              </w:rPr>
            </w:pPr>
            <w:r>
              <w:rPr>
                <w:rFonts w:ascii="Liberation Sans Narrow"/>
                <w:b/>
                <w:sz w:val="18"/>
              </w:rPr>
              <w:t>Saldo Akhir</w:t>
            </w:r>
          </w:p>
        </w:tc>
      </w:tr>
      <w:tr>
        <w:trPr>
          <w:trHeight w:val="413" w:hRule="atLeast"/>
        </w:trPr>
        <w:tc>
          <w:tcPr>
            <w:tcW w:w="413" w:type="dxa"/>
          </w:tcPr>
          <w:p>
            <w:pPr>
              <w:pStyle w:val="TableParagraph"/>
              <w:spacing w:before="102"/>
              <w:ind w:left="5"/>
              <w:jc w:val="center"/>
              <w:rPr>
                <w:rFonts w:ascii="Liberation Sans Narrow"/>
                <w:sz w:val="18"/>
              </w:rPr>
            </w:pPr>
            <w:r>
              <w:rPr>
                <w:rFonts w:ascii="Liberation Sans Narrow"/>
                <w:sz w:val="18"/>
              </w:rPr>
              <w:t>1</w:t>
            </w:r>
          </w:p>
        </w:tc>
        <w:tc>
          <w:tcPr>
            <w:tcW w:w="1997" w:type="dxa"/>
          </w:tcPr>
          <w:p>
            <w:pPr>
              <w:pStyle w:val="TableParagraph"/>
              <w:spacing w:line="208" w:lineRule="exact"/>
              <w:ind w:left="106" w:right="97"/>
              <w:rPr>
                <w:rFonts w:ascii="Liberation Sans Narrow"/>
                <w:sz w:val="18"/>
              </w:rPr>
            </w:pPr>
            <w:r>
              <w:rPr>
                <w:rFonts w:ascii="Liberation Sans Narrow"/>
                <w:sz w:val="18"/>
              </w:rPr>
              <w:t>Premi Asuransi Kendaraan Dinas Pemda</w:t>
            </w:r>
          </w:p>
        </w:tc>
        <w:tc>
          <w:tcPr>
            <w:tcW w:w="1137" w:type="dxa"/>
          </w:tcPr>
          <w:p>
            <w:pPr>
              <w:pStyle w:val="TableParagraph"/>
              <w:spacing w:before="102"/>
              <w:ind w:right="101"/>
              <w:jc w:val="right"/>
              <w:rPr>
                <w:rFonts w:ascii="Liberation Sans Narrow"/>
                <w:sz w:val="18"/>
              </w:rPr>
            </w:pPr>
            <w:r>
              <w:rPr>
                <w:rFonts w:ascii="Liberation Sans Narrow"/>
                <w:sz w:val="18"/>
              </w:rPr>
              <w:t>0,00</w:t>
            </w:r>
          </w:p>
        </w:tc>
        <w:tc>
          <w:tcPr>
            <w:tcW w:w="1138" w:type="dxa"/>
          </w:tcPr>
          <w:p>
            <w:pPr>
              <w:pStyle w:val="TableParagraph"/>
              <w:spacing w:before="102"/>
              <w:ind w:right="102"/>
              <w:jc w:val="right"/>
              <w:rPr>
                <w:rFonts w:ascii="Liberation Sans Narrow"/>
                <w:sz w:val="18"/>
              </w:rPr>
            </w:pPr>
            <w:r>
              <w:rPr>
                <w:rFonts w:ascii="Liberation Sans Narrow"/>
                <w:sz w:val="18"/>
              </w:rPr>
              <w:t>0,00</w:t>
            </w:r>
          </w:p>
        </w:tc>
        <w:tc>
          <w:tcPr>
            <w:tcW w:w="1162" w:type="dxa"/>
          </w:tcPr>
          <w:p>
            <w:pPr>
              <w:pStyle w:val="TableParagraph"/>
              <w:spacing w:before="102"/>
              <w:ind w:right="104"/>
              <w:jc w:val="right"/>
              <w:rPr>
                <w:rFonts w:ascii="Liberation Sans Narrow"/>
                <w:sz w:val="18"/>
              </w:rPr>
            </w:pPr>
            <w:r>
              <w:rPr>
                <w:rFonts w:ascii="Liberation Sans Narrow"/>
                <w:sz w:val="18"/>
              </w:rPr>
              <w:t>0,00</w:t>
            </w:r>
          </w:p>
        </w:tc>
        <w:tc>
          <w:tcPr>
            <w:tcW w:w="1138" w:type="dxa"/>
          </w:tcPr>
          <w:p>
            <w:pPr>
              <w:pStyle w:val="TableParagraph"/>
              <w:spacing w:before="102"/>
              <w:ind w:right="102"/>
              <w:jc w:val="right"/>
              <w:rPr>
                <w:rFonts w:ascii="Liberation Sans Narrow"/>
                <w:sz w:val="18"/>
              </w:rPr>
            </w:pPr>
            <w:r>
              <w:rPr>
                <w:rFonts w:ascii="Liberation Sans Narrow"/>
                <w:sz w:val="18"/>
              </w:rPr>
              <w:t>0,00</w:t>
            </w:r>
          </w:p>
        </w:tc>
      </w:tr>
      <w:tr>
        <w:trPr>
          <w:trHeight w:val="224" w:hRule="atLeast"/>
        </w:trPr>
        <w:tc>
          <w:tcPr>
            <w:tcW w:w="413" w:type="dxa"/>
          </w:tcPr>
          <w:p>
            <w:pPr>
              <w:pStyle w:val="TableParagraph"/>
              <w:rPr>
                <w:sz w:val="16"/>
              </w:rPr>
            </w:pPr>
          </w:p>
        </w:tc>
        <w:tc>
          <w:tcPr>
            <w:tcW w:w="1997" w:type="dxa"/>
          </w:tcPr>
          <w:p>
            <w:pPr>
              <w:pStyle w:val="TableParagraph"/>
              <w:rPr>
                <w:sz w:val="16"/>
              </w:rPr>
            </w:pPr>
          </w:p>
        </w:tc>
        <w:tc>
          <w:tcPr>
            <w:tcW w:w="1137" w:type="dxa"/>
          </w:tcPr>
          <w:p>
            <w:pPr>
              <w:pStyle w:val="TableParagraph"/>
              <w:spacing w:line="200" w:lineRule="exact" w:before="4"/>
              <w:ind w:right="101"/>
              <w:jc w:val="right"/>
              <w:rPr>
                <w:rFonts w:ascii="Liberation Sans Narrow"/>
                <w:sz w:val="18"/>
              </w:rPr>
            </w:pPr>
            <w:r>
              <w:rPr>
                <w:rFonts w:ascii="Liberation Sans Narrow"/>
                <w:sz w:val="18"/>
              </w:rPr>
              <w:t>0,00</w:t>
            </w:r>
          </w:p>
        </w:tc>
        <w:tc>
          <w:tcPr>
            <w:tcW w:w="1138" w:type="dxa"/>
          </w:tcPr>
          <w:p>
            <w:pPr>
              <w:pStyle w:val="TableParagraph"/>
              <w:spacing w:line="200" w:lineRule="exact" w:before="4"/>
              <w:ind w:right="102"/>
              <w:jc w:val="right"/>
              <w:rPr>
                <w:rFonts w:ascii="Liberation Sans Narrow"/>
                <w:sz w:val="18"/>
              </w:rPr>
            </w:pPr>
            <w:r>
              <w:rPr>
                <w:rFonts w:ascii="Liberation Sans Narrow"/>
                <w:sz w:val="18"/>
              </w:rPr>
              <w:t>0,00</w:t>
            </w:r>
          </w:p>
        </w:tc>
        <w:tc>
          <w:tcPr>
            <w:tcW w:w="1162" w:type="dxa"/>
          </w:tcPr>
          <w:p>
            <w:pPr>
              <w:pStyle w:val="TableParagraph"/>
              <w:spacing w:line="200" w:lineRule="exact" w:before="4"/>
              <w:ind w:right="104"/>
              <w:jc w:val="right"/>
              <w:rPr>
                <w:rFonts w:ascii="Liberation Sans Narrow"/>
                <w:sz w:val="18"/>
              </w:rPr>
            </w:pPr>
            <w:r>
              <w:rPr>
                <w:rFonts w:ascii="Liberation Sans Narrow"/>
                <w:sz w:val="18"/>
              </w:rPr>
              <w:t>0,00</w:t>
            </w:r>
          </w:p>
        </w:tc>
        <w:tc>
          <w:tcPr>
            <w:tcW w:w="1138" w:type="dxa"/>
          </w:tcPr>
          <w:p>
            <w:pPr>
              <w:pStyle w:val="TableParagraph"/>
              <w:spacing w:line="200" w:lineRule="exact" w:before="4"/>
              <w:ind w:right="102"/>
              <w:jc w:val="right"/>
              <w:rPr>
                <w:rFonts w:ascii="Liberation Sans Narrow"/>
                <w:sz w:val="18"/>
              </w:rPr>
            </w:pPr>
            <w:r>
              <w:rPr>
                <w:rFonts w:ascii="Liberation Sans Narrow"/>
                <w:sz w:val="18"/>
              </w:rPr>
              <w:t>0,00</w:t>
            </w:r>
          </w:p>
        </w:tc>
      </w:tr>
    </w:tbl>
    <w:p>
      <w:pPr>
        <w:spacing w:after="0" w:line="200" w:lineRule="exact"/>
        <w:jc w:val="right"/>
        <w:rPr>
          <w:rFonts w:ascii="Liberation Sans Narrow"/>
          <w:sz w:val="18"/>
        </w:rPr>
        <w:sectPr>
          <w:pgSz w:w="12240" w:h="18720"/>
          <w:pgMar w:header="1024" w:footer="2406" w:top="2240" w:bottom="2600" w:left="1440" w:right="60"/>
        </w:sectPr>
      </w:pPr>
    </w:p>
    <w:p>
      <w:pPr>
        <w:pStyle w:val="BodyText"/>
        <w:spacing w:before="3" w:after="1"/>
        <w:rPr>
          <w:sz w:val="24"/>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
        <w:gridCol w:w="1997"/>
        <w:gridCol w:w="1137"/>
        <w:gridCol w:w="1138"/>
        <w:gridCol w:w="1162"/>
        <w:gridCol w:w="1138"/>
      </w:tblGrid>
      <w:tr>
        <w:trPr>
          <w:trHeight w:val="226" w:hRule="atLeast"/>
        </w:trPr>
        <w:tc>
          <w:tcPr>
            <w:tcW w:w="413" w:type="dxa"/>
            <w:shd w:val="clear" w:color="auto" w:fill="BEBEBE"/>
          </w:tcPr>
          <w:p>
            <w:pPr>
              <w:pStyle w:val="TableParagraph"/>
              <w:spacing w:line="200" w:lineRule="exact" w:before="6"/>
              <w:ind w:left="88" w:right="78"/>
              <w:jc w:val="center"/>
              <w:rPr>
                <w:rFonts w:ascii="Liberation Sans Narrow"/>
                <w:b/>
                <w:sz w:val="18"/>
              </w:rPr>
            </w:pPr>
            <w:r>
              <w:rPr>
                <w:rFonts w:ascii="Liberation Sans Narrow"/>
                <w:b/>
                <w:sz w:val="18"/>
              </w:rPr>
              <w:t>No</w:t>
            </w:r>
          </w:p>
        </w:tc>
        <w:tc>
          <w:tcPr>
            <w:tcW w:w="1997" w:type="dxa"/>
            <w:shd w:val="clear" w:color="auto" w:fill="BEBEBE"/>
          </w:tcPr>
          <w:p>
            <w:pPr>
              <w:pStyle w:val="TableParagraph"/>
              <w:spacing w:line="200" w:lineRule="exact" w:before="6"/>
              <w:ind w:left="747" w:right="740"/>
              <w:jc w:val="center"/>
              <w:rPr>
                <w:rFonts w:ascii="Liberation Sans Narrow"/>
                <w:b/>
                <w:sz w:val="18"/>
              </w:rPr>
            </w:pPr>
            <w:r>
              <w:rPr>
                <w:rFonts w:ascii="Liberation Sans Narrow"/>
                <w:b/>
                <w:sz w:val="18"/>
              </w:rPr>
              <w:t>Uraian</w:t>
            </w:r>
          </w:p>
        </w:tc>
        <w:tc>
          <w:tcPr>
            <w:tcW w:w="1137" w:type="dxa"/>
            <w:shd w:val="clear" w:color="auto" w:fill="BEBEBE"/>
          </w:tcPr>
          <w:p>
            <w:pPr>
              <w:pStyle w:val="TableParagraph"/>
              <w:spacing w:line="200" w:lineRule="exact" w:before="6"/>
              <w:ind w:right="164"/>
              <w:jc w:val="right"/>
              <w:rPr>
                <w:rFonts w:ascii="Liberation Sans Narrow"/>
                <w:b/>
                <w:sz w:val="18"/>
              </w:rPr>
            </w:pPr>
            <w:r>
              <w:rPr>
                <w:rFonts w:ascii="Liberation Sans Narrow"/>
                <w:b/>
                <w:sz w:val="18"/>
              </w:rPr>
              <w:t>Saldo Awal</w:t>
            </w:r>
          </w:p>
        </w:tc>
        <w:tc>
          <w:tcPr>
            <w:tcW w:w="1138" w:type="dxa"/>
            <w:shd w:val="clear" w:color="auto" w:fill="BEBEBE"/>
          </w:tcPr>
          <w:p>
            <w:pPr>
              <w:pStyle w:val="TableParagraph"/>
              <w:spacing w:line="200" w:lineRule="exact" w:before="6"/>
              <w:ind w:right="103"/>
              <w:jc w:val="right"/>
              <w:rPr>
                <w:rFonts w:ascii="Liberation Sans Narrow"/>
                <w:b/>
                <w:sz w:val="18"/>
              </w:rPr>
            </w:pPr>
            <w:r>
              <w:rPr>
                <w:rFonts w:ascii="Liberation Sans Narrow"/>
                <w:b/>
                <w:sz w:val="18"/>
              </w:rPr>
              <w:t>Penambahan</w:t>
            </w:r>
          </w:p>
        </w:tc>
        <w:tc>
          <w:tcPr>
            <w:tcW w:w="1162" w:type="dxa"/>
            <w:shd w:val="clear" w:color="auto" w:fill="BEBEBE"/>
          </w:tcPr>
          <w:p>
            <w:pPr>
              <w:pStyle w:val="TableParagraph"/>
              <w:spacing w:line="200" w:lineRule="exact" w:before="6"/>
              <w:ind w:right="105"/>
              <w:jc w:val="right"/>
              <w:rPr>
                <w:rFonts w:ascii="Liberation Sans Narrow"/>
                <w:b/>
                <w:sz w:val="18"/>
              </w:rPr>
            </w:pPr>
            <w:r>
              <w:rPr>
                <w:rFonts w:ascii="Liberation Sans Narrow"/>
                <w:b/>
                <w:sz w:val="18"/>
              </w:rPr>
              <w:t>Pengurangan</w:t>
            </w:r>
          </w:p>
        </w:tc>
        <w:tc>
          <w:tcPr>
            <w:tcW w:w="1138" w:type="dxa"/>
            <w:shd w:val="clear" w:color="auto" w:fill="BEBEBE"/>
          </w:tcPr>
          <w:p>
            <w:pPr>
              <w:pStyle w:val="TableParagraph"/>
              <w:spacing w:line="200" w:lineRule="exact" w:before="6"/>
              <w:ind w:right="155"/>
              <w:jc w:val="right"/>
              <w:rPr>
                <w:rFonts w:ascii="Liberation Sans Narrow"/>
                <w:b/>
                <w:sz w:val="18"/>
              </w:rPr>
            </w:pPr>
            <w:r>
              <w:rPr>
                <w:rFonts w:ascii="Liberation Sans Narrow"/>
                <w:b/>
                <w:sz w:val="18"/>
              </w:rPr>
              <w:t>Saldo Akhir</w:t>
            </w:r>
          </w:p>
        </w:tc>
      </w:tr>
      <w:tr>
        <w:trPr>
          <w:trHeight w:val="225" w:hRule="atLeast"/>
        </w:trPr>
        <w:tc>
          <w:tcPr>
            <w:tcW w:w="413" w:type="dxa"/>
          </w:tcPr>
          <w:p>
            <w:pPr>
              <w:pStyle w:val="TableParagraph"/>
              <w:rPr>
                <w:sz w:val="16"/>
              </w:rPr>
            </w:pPr>
          </w:p>
        </w:tc>
        <w:tc>
          <w:tcPr>
            <w:tcW w:w="1997" w:type="dxa"/>
          </w:tcPr>
          <w:p>
            <w:pPr>
              <w:pStyle w:val="TableParagraph"/>
              <w:rPr>
                <w:sz w:val="16"/>
              </w:rPr>
            </w:pPr>
          </w:p>
        </w:tc>
        <w:tc>
          <w:tcPr>
            <w:tcW w:w="1137" w:type="dxa"/>
          </w:tcPr>
          <w:p>
            <w:pPr>
              <w:pStyle w:val="TableParagraph"/>
              <w:spacing w:line="199" w:lineRule="exact" w:before="6"/>
              <w:ind w:right="101"/>
              <w:jc w:val="right"/>
              <w:rPr>
                <w:rFonts w:ascii="Liberation Sans Narrow"/>
                <w:sz w:val="18"/>
              </w:rPr>
            </w:pPr>
            <w:r>
              <w:rPr>
                <w:rFonts w:ascii="Liberation Sans Narrow"/>
                <w:sz w:val="18"/>
              </w:rPr>
              <w:t>0,00</w:t>
            </w:r>
          </w:p>
        </w:tc>
        <w:tc>
          <w:tcPr>
            <w:tcW w:w="1138" w:type="dxa"/>
          </w:tcPr>
          <w:p>
            <w:pPr>
              <w:pStyle w:val="TableParagraph"/>
              <w:spacing w:line="199" w:lineRule="exact" w:before="6"/>
              <w:ind w:right="102"/>
              <w:jc w:val="right"/>
              <w:rPr>
                <w:rFonts w:ascii="Liberation Sans Narrow"/>
                <w:sz w:val="18"/>
              </w:rPr>
            </w:pPr>
            <w:r>
              <w:rPr>
                <w:rFonts w:ascii="Liberation Sans Narrow"/>
                <w:sz w:val="18"/>
              </w:rPr>
              <w:t>0,00</w:t>
            </w:r>
          </w:p>
        </w:tc>
        <w:tc>
          <w:tcPr>
            <w:tcW w:w="1162" w:type="dxa"/>
          </w:tcPr>
          <w:p>
            <w:pPr>
              <w:pStyle w:val="TableParagraph"/>
              <w:spacing w:line="199" w:lineRule="exact" w:before="6"/>
              <w:ind w:right="104"/>
              <w:jc w:val="right"/>
              <w:rPr>
                <w:rFonts w:ascii="Liberation Sans Narrow"/>
                <w:sz w:val="18"/>
              </w:rPr>
            </w:pPr>
            <w:r>
              <w:rPr>
                <w:rFonts w:ascii="Liberation Sans Narrow"/>
                <w:sz w:val="18"/>
              </w:rPr>
              <w:t>0,00</w:t>
            </w:r>
          </w:p>
        </w:tc>
        <w:tc>
          <w:tcPr>
            <w:tcW w:w="1138" w:type="dxa"/>
          </w:tcPr>
          <w:p>
            <w:pPr>
              <w:pStyle w:val="TableParagraph"/>
              <w:spacing w:line="199" w:lineRule="exact" w:before="6"/>
              <w:ind w:right="102"/>
              <w:jc w:val="right"/>
              <w:rPr>
                <w:rFonts w:ascii="Liberation Sans Narrow"/>
                <w:sz w:val="18"/>
              </w:rPr>
            </w:pPr>
            <w:r>
              <w:rPr>
                <w:rFonts w:ascii="Liberation Sans Narrow"/>
                <w:sz w:val="18"/>
              </w:rPr>
              <w:t>0,00</w:t>
            </w:r>
          </w:p>
        </w:tc>
      </w:tr>
      <w:tr>
        <w:trPr>
          <w:trHeight w:val="474" w:hRule="atLeast"/>
        </w:trPr>
        <w:tc>
          <w:tcPr>
            <w:tcW w:w="413" w:type="dxa"/>
          </w:tcPr>
          <w:p>
            <w:pPr>
              <w:pStyle w:val="TableParagraph"/>
              <w:spacing w:before="130"/>
              <w:ind w:left="5"/>
              <w:jc w:val="center"/>
              <w:rPr>
                <w:rFonts w:ascii="Liberation Sans Narrow"/>
                <w:sz w:val="18"/>
              </w:rPr>
            </w:pPr>
            <w:r>
              <w:rPr>
                <w:rFonts w:ascii="Liberation Sans Narrow"/>
                <w:sz w:val="18"/>
              </w:rPr>
              <w:t>2</w:t>
            </w:r>
          </w:p>
        </w:tc>
        <w:tc>
          <w:tcPr>
            <w:tcW w:w="1997" w:type="dxa"/>
          </w:tcPr>
          <w:p>
            <w:pPr>
              <w:pStyle w:val="TableParagraph"/>
              <w:spacing w:line="242" w:lineRule="auto" w:before="26"/>
              <w:ind w:left="106" w:right="293"/>
              <w:rPr>
                <w:rFonts w:ascii="Liberation Sans Narrow"/>
                <w:sz w:val="18"/>
              </w:rPr>
            </w:pPr>
            <w:r>
              <w:rPr>
                <w:rFonts w:ascii="Liberation Sans Narrow"/>
                <w:sz w:val="18"/>
              </w:rPr>
              <w:t>Premi Asuransi Gedung Kantor</w:t>
            </w:r>
          </w:p>
        </w:tc>
        <w:tc>
          <w:tcPr>
            <w:tcW w:w="1137" w:type="dxa"/>
          </w:tcPr>
          <w:p>
            <w:pPr>
              <w:pStyle w:val="TableParagraph"/>
              <w:spacing w:before="130"/>
              <w:ind w:right="101"/>
              <w:jc w:val="right"/>
              <w:rPr>
                <w:rFonts w:ascii="Liberation Sans Narrow"/>
                <w:sz w:val="18"/>
              </w:rPr>
            </w:pPr>
            <w:r>
              <w:rPr>
                <w:rFonts w:ascii="Liberation Sans Narrow"/>
                <w:sz w:val="18"/>
              </w:rPr>
              <w:t>0,00</w:t>
            </w:r>
          </w:p>
        </w:tc>
        <w:tc>
          <w:tcPr>
            <w:tcW w:w="1138" w:type="dxa"/>
          </w:tcPr>
          <w:p>
            <w:pPr>
              <w:pStyle w:val="TableParagraph"/>
              <w:spacing w:before="130"/>
              <w:ind w:right="102"/>
              <w:jc w:val="right"/>
              <w:rPr>
                <w:rFonts w:ascii="Liberation Sans Narrow"/>
                <w:sz w:val="18"/>
              </w:rPr>
            </w:pPr>
            <w:r>
              <w:rPr>
                <w:rFonts w:ascii="Liberation Sans Narrow"/>
                <w:sz w:val="18"/>
              </w:rPr>
              <w:t>0,00</w:t>
            </w:r>
          </w:p>
        </w:tc>
        <w:tc>
          <w:tcPr>
            <w:tcW w:w="1162" w:type="dxa"/>
          </w:tcPr>
          <w:p>
            <w:pPr>
              <w:pStyle w:val="TableParagraph"/>
              <w:spacing w:before="130"/>
              <w:ind w:right="104"/>
              <w:jc w:val="right"/>
              <w:rPr>
                <w:rFonts w:ascii="Liberation Sans Narrow"/>
                <w:sz w:val="18"/>
              </w:rPr>
            </w:pPr>
            <w:r>
              <w:rPr>
                <w:rFonts w:ascii="Liberation Sans Narrow"/>
                <w:sz w:val="18"/>
              </w:rPr>
              <w:t>0,00</w:t>
            </w:r>
          </w:p>
        </w:tc>
        <w:tc>
          <w:tcPr>
            <w:tcW w:w="1138" w:type="dxa"/>
          </w:tcPr>
          <w:p>
            <w:pPr>
              <w:pStyle w:val="TableParagraph"/>
              <w:spacing w:before="130"/>
              <w:ind w:right="101"/>
              <w:jc w:val="right"/>
              <w:rPr>
                <w:rFonts w:ascii="Liberation Sans Narrow"/>
                <w:sz w:val="18"/>
              </w:rPr>
            </w:pPr>
            <w:r>
              <w:rPr>
                <w:rFonts w:ascii="Liberation Sans Narrow"/>
                <w:sz w:val="18"/>
              </w:rPr>
              <w:t>0,00</w:t>
            </w:r>
          </w:p>
        </w:tc>
      </w:tr>
      <w:tr>
        <w:trPr>
          <w:trHeight w:val="225" w:hRule="atLeast"/>
        </w:trPr>
        <w:tc>
          <w:tcPr>
            <w:tcW w:w="413" w:type="dxa"/>
          </w:tcPr>
          <w:p>
            <w:pPr>
              <w:pStyle w:val="TableParagraph"/>
              <w:rPr>
                <w:sz w:val="16"/>
              </w:rPr>
            </w:pPr>
          </w:p>
        </w:tc>
        <w:tc>
          <w:tcPr>
            <w:tcW w:w="1997" w:type="dxa"/>
          </w:tcPr>
          <w:p>
            <w:pPr>
              <w:pStyle w:val="TableParagraph"/>
              <w:rPr>
                <w:sz w:val="16"/>
              </w:rPr>
            </w:pPr>
          </w:p>
        </w:tc>
        <w:tc>
          <w:tcPr>
            <w:tcW w:w="1137" w:type="dxa"/>
          </w:tcPr>
          <w:p>
            <w:pPr>
              <w:pStyle w:val="TableParagraph"/>
              <w:spacing w:line="200" w:lineRule="exact" w:before="6"/>
              <w:ind w:right="101"/>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c>
          <w:tcPr>
            <w:tcW w:w="1162" w:type="dxa"/>
          </w:tcPr>
          <w:p>
            <w:pPr>
              <w:pStyle w:val="TableParagraph"/>
              <w:spacing w:line="200" w:lineRule="exact" w:before="6"/>
              <w:ind w:right="104"/>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r>
      <w:tr>
        <w:trPr>
          <w:trHeight w:val="422" w:hRule="atLeast"/>
        </w:trPr>
        <w:tc>
          <w:tcPr>
            <w:tcW w:w="413" w:type="dxa"/>
          </w:tcPr>
          <w:p>
            <w:pPr>
              <w:pStyle w:val="TableParagraph"/>
              <w:spacing w:before="102"/>
              <w:ind w:left="5"/>
              <w:jc w:val="center"/>
              <w:rPr>
                <w:rFonts w:ascii="Liberation Sans Narrow"/>
                <w:sz w:val="18"/>
              </w:rPr>
            </w:pPr>
            <w:r>
              <w:rPr>
                <w:rFonts w:ascii="Liberation Sans Narrow"/>
                <w:sz w:val="18"/>
              </w:rPr>
              <w:t>3</w:t>
            </w:r>
          </w:p>
        </w:tc>
        <w:tc>
          <w:tcPr>
            <w:tcW w:w="1997" w:type="dxa"/>
          </w:tcPr>
          <w:p>
            <w:pPr>
              <w:pStyle w:val="TableParagraph"/>
              <w:spacing w:line="204" w:lineRule="exact" w:before="8"/>
              <w:ind w:left="106" w:right="293"/>
              <w:rPr>
                <w:rFonts w:ascii="Liberation Sans Narrow"/>
                <w:sz w:val="18"/>
              </w:rPr>
            </w:pPr>
            <w:r>
              <w:rPr>
                <w:rFonts w:ascii="Liberation Sans Narrow"/>
                <w:sz w:val="18"/>
              </w:rPr>
              <w:t>Premi Asuransi Gedung Olahraga</w:t>
            </w:r>
          </w:p>
        </w:tc>
        <w:tc>
          <w:tcPr>
            <w:tcW w:w="1137" w:type="dxa"/>
          </w:tcPr>
          <w:p>
            <w:pPr>
              <w:pStyle w:val="TableParagraph"/>
              <w:spacing w:before="102"/>
              <w:ind w:right="101"/>
              <w:jc w:val="right"/>
              <w:rPr>
                <w:rFonts w:ascii="Liberation Sans Narrow"/>
                <w:sz w:val="18"/>
              </w:rPr>
            </w:pPr>
            <w:r>
              <w:rPr>
                <w:rFonts w:ascii="Liberation Sans Narrow"/>
                <w:sz w:val="18"/>
              </w:rPr>
              <w:t>0,00</w:t>
            </w:r>
          </w:p>
        </w:tc>
        <w:tc>
          <w:tcPr>
            <w:tcW w:w="1138" w:type="dxa"/>
          </w:tcPr>
          <w:p>
            <w:pPr>
              <w:pStyle w:val="TableParagraph"/>
              <w:spacing w:before="102"/>
              <w:ind w:right="102"/>
              <w:jc w:val="right"/>
              <w:rPr>
                <w:rFonts w:ascii="Liberation Sans Narrow"/>
                <w:sz w:val="18"/>
              </w:rPr>
            </w:pPr>
            <w:r>
              <w:rPr>
                <w:rFonts w:ascii="Liberation Sans Narrow"/>
                <w:sz w:val="18"/>
              </w:rPr>
              <w:t>0,00</w:t>
            </w:r>
          </w:p>
        </w:tc>
        <w:tc>
          <w:tcPr>
            <w:tcW w:w="1162" w:type="dxa"/>
          </w:tcPr>
          <w:p>
            <w:pPr>
              <w:pStyle w:val="TableParagraph"/>
              <w:spacing w:before="102"/>
              <w:ind w:right="104"/>
              <w:jc w:val="right"/>
              <w:rPr>
                <w:rFonts w:ascii="Liberation Sans Narrow"/>
                <w:sz w:val="18"/>
              </w:rPr>
            </w:pPr>
            <w:r>
              <w:rPr>
                <w:rFonts w:ascii="Liberation Sans Narrow"/>
                <w:sz w:val="18"/>
              </w:rPr>
              <w:t>0,00</w:t>
            </w:r>
          </w:p>
        </w:tc>
        <w:tc>
          <w:tcPr>
            <w:tcW w:w="1138" w:type="dxa"/>
          </w:tcPr>
          <w:p>
            <w:pPr>
              <w:pStyle w:val="TableParagraph"/>
              <w:spacing w:before="102"/>
              <w:ind w:right="102"/>
              <w:jc w:val="right"/>
              <w:rPr>
                <w:rFonts w:ascii="Liberation Sans Narrow"/>
                <w:sz w:val="18"/>
              </w:rPr>
            </w:pPr>
            <w:r>
              <w:rPr>
                <w:rFonts w:ascii="Liberation Sans Narrow"/>
                <w:sz w:val="18"/>
              </w:rPr>
              <w:t>0,00</w:t>
            </w:r>
          </w:p>
        </w:tc>
      </w:tr>
      <w:tr>
        <w:trPr>
          <w:trHeight w:val="225" w:hRule="atLeast"/>
        </w:trPr>
        <w:tc>
          <w:tcPr>
            <w:tcW w:w="413" w:type="dxa"/>
          </w:tcPr>
          <w:p>
            <w:pPr>
              <w:pStyle w:val="TableParagraph"/>
              <w:rPr>
                <w:sz w:val="16"/>
              </w:rPr>
            </w:pPr>
          </w:p>
        </w:tc>
        <w:tc>
          <w:tcPr>
            <w:tcW w:w="1997" w:type="dxa"/>
          </w:tcPr>
          <w:p>
            <w:pPr>
              <w:pStyle w:val="TableParagraph"/>
              <w:rPr>
                <w:sz w:val="16"/>
              </w:rPr>
            </w:pPr>
          </w:p>
        </w:tc>
        <w:tc>
          <w:tcPr>
            <w:tcW w:w="1137" w:type="dxa"/>
          </w:tcPr>
          <w:p>
            <w:pPr>
              <w:pStyle w:val="TableParagraph"/>
              <w:spacing w:line="200" w:lineRule="exact" w:before="6"/>
              <w:ind w:right="101"/>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c>
          <w:tcPr>
            <w:tcW w:w="1162" w:type="dxa"/>
          </w:tcPr>
          <w:p>
            <w:pPr>
              <w:pStyle w:val="TableParagraph"/>
              <w:spacing w:line="200" w:lineRule="exact" w:before="6"/>
              <w:ind w:right="104"/>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r>
      <w:tr>
        <w:trPr>
          <w:trHeight w:val="650" w:hRule="atLeast"/>
        </w:trPr>
        <w:tc>
          <w:tcPr>
            <w:tcW w:w="413" w:type="dxa"/>
          </w:tcPr>
          <w:p>
            <w:pPr>
              <w:pStyle w:val="TableParagraph"/>
              <w:spacing w:before="11"/>
              <w:rPr>
                <w:sz w:val="18"/>
              </w:rPr>
            </w:pPr>
          </w:p>
          <w:p>
            <w:pPr>
              <w:pStyle w:val="TableParagraph"/>
              <w:ind w:left="5"/>
              <w:jc w:val="center"/>
              <w:rPr>
                <w:rFonts w:ascii="Liberation Sans Narrow"/>
                <w:sz w:val="18"/>
              </w:rPr>
            </w:pPr>
            <w:r>
              <w:rPr>
                <w:rFonts w:ascii="Liberation Sans Narrow"/>
                <w:sz w:val="18"/>
              </w:rPr>
              <w:t>4</w:t>
            </w:r>
          </w:p>
        </w:tc>
        <w:tc>
          <w:tcPr>
            <w:tcW w:w="1997" w:type="dxa"/>
          </w:tcPr>
          <w:p>
            <w:pPr>
              <w:pStyle w:val="TableParagraph"/>
              <w:spacing w:before="114"/>
              <w:ind w:left="106" w:right="237"/>
              <w:rPr>
                <w:rFonts w:ascii="Liberation Sans Narrow"/>
                <w:sz w:val="18"/>
              </w:rPr>
            </w:pPr>
            <w:r>
              <w:rPr>
                <w:rFonts w:ascii="Liberation Sans Narrow"/>
                <w:sz w:val="18"/>
              </w:rPr>
              <w:t>Beban Pemeliharaan Dibayar Dimuka (Oracle)</w:t>
            </w:r>
          </w:p>
        </w:tc>
        <w:tc>
          <w:tcPr>
            <w:tcW w:w="1137" w:type="dxa"/>
          </w:tcPr>
          <w:p>
            <w:pPr>
              <w:pStyle w:val="TableParagraph"/>
              <w:spacing w:before="11"/>
              <w:rPr>
                <w:sz w:val="18"/>
              </w:rPr>
            </w:pPr>
          </w:p>
          <w:p>
            <w:pPr>
              <w:pStyle w:val="TableParagraph"/>
              <w:ind w:right="101"/>
              <w:jc w:val="right"/>
              <w:rPr>
                <w:rFonts w:ascii="Liberation Sans Narrow"/>
                <w:sz w:val="18"/>
              </w:rPr>
            </w:pPr>
            <w:r>
              <w:rPr>
                <w:rFonts w:ascii="Liberation Sans Narrow"/>
                <w:sz w:val="18"/>
              </w:rPr>
              <w:t>0,00</w:t>
            </w:r>
          </w:p>
        </w:tc>
        <w:tc>
          <w:tcPr>
            <w:tcW w:w="1138" w:type="dxa"/>
          </w:tcPr>
          <w:p>
            <w:pPr>
              <w:pStyle w:val="TableParagraph"/>
              <w:spacing w:before="11"/>
              <w:rPr>
                <w:sz w:val="18"/>
              </w:rPr>
            </w:pPr>
          </w:p>
          <w:p>
            <w:pPr>
              <w:pStyle w:val="TableParagraph"/>
              <w:ind w:right="102"/>
              <w:jc w:val="right"/>
              <w:rPr>
                <w:rFonts w:ascii="Liberation Sans Narrow"/>
                <w:sz w:val="18"/>
              </w:rPr>
            </w:pPr>
            <w:r>
              <w:rPr>
                <w:rFonts w:ascii="Liberation Sans Narrow"/>
                <w:sz w:val="18"/>
              </w:rPr>
              <w:t>0,00</w:t>
            </w:r>
          </w:p>
        </w:tc>
        <w:tc>
          <w:tcPr>
            <w:tcW w:w="1162" w:type="dxa"/>
          </w:tcPr>
          <w:p>
            <w:pPr>
              <w:pStyle w:val="TableParagraph"/>
              <w:spacing w:before="11"/>
              <w:rPr>
                <w:sz w:val="18"/>
              </w:rPr>
            </w:pPr>
          </w:p>
          <w:p>
            <w:pPr>
              <w:pStyle w:val="TableParagraph"/>
              <w:ind w:right="104"/>
              <w:jc w:val="right"/>
              <w:rPr>
                <w:rFonts w:ascii="Liberation Sans Narrow"/>
                <w:sz w:val="18"/>
              </w:rPr>
            </w:pPr>
            <w:r>
              <w:rPr>
                <w:rFonts w:ascii="Liberation Sans Narrow"/>
                <w:sz w:val="18"/>
              </w:rPr>
              <w:t>0,00</w:t>
            </w:r>
          </w:p>
        </w:tc>
        <w:tc>
          <w:tcPr>
            <w:tcW w:w="1138" w:type="dxa"/>
          </w:tcPr>
          <w:p>
            <w:pPr>
              <w:pStyle w:val="TableParagraph"/>
              <w:spacing w:before="11"/>
              <w:rPr>
                <w:sz w:val="18"/>
              </w:rPr>
            </w:pPr>
          </w:p>
          <w:p>
            <w:pPr>
              <w:pStyle w:val="TableParagraph"/>
              <w:ind w:right="102"/>
              <w:jc w:val="right"/>
              <w:rPr>
                <w:rFonts w:ascii="Liberation Sans Narrow"/>
                <w:sz w:val="18"/>
              </w:rPr>
            </w:pPr>
            <w:r>
              <w:rPr>
                <w:rFonts w:ascii="Liberation Sans Narrow"/>
                <w:sz w:val="18"/>
              </w:rPr>
              <w:t>0,00</w:t>
            </w:r>
          </w:p>
        </w:tc>
      </w:tr>
      <w:tr>
        <w:trPr>
          <w:trHeight w:val="225" w:hRule="atLeast"/>
        </w:trPr>
        <w:tc>
          <w:tcPr>
            <w:tcW w:w="413" w:type="dxa"/>
          </w:tcPr>
          <w:p>
            <w:pPr>
              <w:pStyle w:val="TableParagraph"/>
              <w:rPr>
                <w:sz w:val="16"/>
              </w:rPr>
            </w:pPr>
          </w:p>
        </w:tc>
        <w:tc>
          <w:tcPr>
            <w:tcW w:w="1997" w:type="dxa"/>
          </w:tcPr>
          <w:p>
            <w:pPr>
              <w:pStyle w:val="TableParagraph"/>
              <w:rPr>
                <w:sz w:val="16"/>
              </w:rPr>
            </w:pPr>
          </w:p>
        </w:tc>
        <w:tc>
          <w:tcPr>
            <w:tcW w:w="1137" w:type="dxa"/>
          </w:tcPr>
          <w:p>
            <w:pPr>
              <w:pStyle w:val="TableParagraph"/>
              <w:spacing w:line="200" w:lineRule="exact" w:before="6"/>
              <w:ind w:right="101"/>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c>
          <w:tcPr>
            <w:tcW w:w="1162" w:type="dxa"/>
          </w:tcPr>
          <w:p>
            <w:pPr>
              <w:pStyle w:val="TableParagraph"/>
              <w:spacing w:line="200" w:lineRule="exact" w:before="6"/>
              <w:ind w:right="104"/>
              <w:jc w:val="right"/>
              <w:rPr>
                <w:rFonts w:ascii="Liberation Sans Narrow"/>
                <w:sz w:val="18"/>
              </w:rPr>
            </w:pPr>
            <w:r>
              <w:rPr>
                <w:rFonts w:ascii="Liberation Sans Narrow"/>
                <w:sz w:val="18"/>
              </w:rPr>
              <w:t>0,00</w:t>
            </w:r>
          </w:p>
        </w:tc>
        <w:tc>
          <w:tcPr>
            <w:tcW w:w="1138" w:type="dxa"/>
          </w:tcPr>
          <w:p>
            <w:pPr>
              <w:pStyle w:val="TableParagraph"/>
              <w:spacing w:line="200" w:lineRule="exact" w:before="6"/>
              <w:ind w:right="102"/>
              <w:jc w:val="right"/>
              <w:rPr>
                <w:rFonts w:ascii="Liberation Sans Narrow"/>
                <w:sz w:val="18"/>
              </w:rPr>
            </w:pPr>
            <w:r>
              <w:rPr>
                <w:rFonts w:ascii="Liberation Sans Narrow"/>
                <w:sz w:val="18"/>
              </w:rPr>
              <w:t>0,00</w:t>
            </w:r>
          </w:p>
        </w:tc>
      </w:tr>
      <w:tr>
        <w:trPr>
          <w:trHeight w:val="230" w:hRule="atLeast"/>
        </w:trPr>
        <w:tc>
          <w:tcPr>
            <w:tcW w:w="2410" w:type="dxa"/>
            <w:gridSpan w:val="2"/>
            <w:shd w:val="clear" w:color="auto" w:fill="BEBEBE"/>
          </w:tcPr>
          <w:p>
            <w:pPr>
              <w:pStyle w:val="TableParagraph"/>
              <w:spacing w:line="204" w:lineRule="exact" w:before="6"/>
              <w:ind w:left="923" w:right="919"/>
              <w:jc w:val="center"/>
              <w:rPr>
                <w:rFonts w:ascii="Liberation Sans Narrow"/>
                <w:b/>
                <w:sz w:val="18"/>
              </w:rPr>
            </w:pPr>
            <w:r>
              <w:rPr>
                <w:rFonts w:ascii="Liberation Sans Narrow"/>
                <w:b/>
                <w:sz w:val="18"/>
              </w:rPr>
              <w:t>Jumlah</w:t>
            </w:r>
          </w:p>
        </w:tc>
        <w:tc>
          <w:tcPr>
            <w:tcW w:w="1137" w:type="dxa"/>
            <w:shd w:val="clear" w:color="auto" w:fill="BEBEBE"/>
          </w:tcPr>
          <w:p>
            <w:pPr>
              <w:pStyle w:val="TableParagraph"/>
              <w:rPr>
                <w:sz w:val="16"/>
              </w:rPr>
            </w:pPr>
          </w:p>
        </w:tc>
        <w:tc>
          <w:tcPr>
            <w:tcW w:w="1138" w:type="dxa"/>
            <w:shd w:val="clear" w:color="auto" w:fill="BEBEBE"/>
          </w:tcPr>
          <w:p>
            <w:pPr>
              <w:pStyle w:val="TableParagraph"/>
              <w:rPr>
                <w:sz w:val="16"/>
              </w:rPr>
            </w:pPr>
          </w:p>
        </w:tc>
        <w:tc>
          <w:tcPr>
            <w:tcW w:w="1162" w:type="dxa"/>
            <w:shd w:val="clear" w:color="auto" w:fill="BEBEBE"/>
          </w:tcPr>
          <w:p>
            <w:pPr>
              <w:pStyle w:val="TableParagraph"/>
              <w:rPr>
                <w:sz w:val="16"/>
              </w:rPr>
            </w:pPr>
          </w:p>
        </w:tc>
        <w:tc>
          <w:tcPr>
            <w:tcW w:w="1138" w:type="dxa"/>
            <w:shd w:val="clear" w:color="auto" w:fill="BEBEBE"/>
          </w:tcPr>
          <w:p>
            <w:pPr>
              <w:pStyle w:val="TableParagraph"/>
              <w:rPr>
                <w:sz w:val="16"/>
              </w:rPr>
            </w:pPr>
          </w:p>
        </w:tc>
      </w:tr>
    </w:tbl>
    <w:p>
      <w:pPr>
        <w:pStyle w:val="Heading2"/>
        <w:numPr>
          <w:ilvl w:val="3"/>
          <w:numId w:val="22"/>
        </w:numPr>
        <w:tabs>
          <w:tab w:pos="2534" w:val="left" w:leader="none"/>
        </w:tabs>
        <w:spacing w:line="252" w:lineRule="exact" w:before="0" w:after="0"/>
        <w:ind w:left="2533" w:right="0" w:hanging="853"/>
        <w:jc w:val="both"/>
      </w:pPr>
      <w:r>
        <w:rPr/>
        <w:t>Persediaan</w:t>
      </w:r>
    </w:p>
    <w:p>
      <w:pPr>
        <w:pStyle w:val="BodyText"/>
        <w:spacing w:before="115"/>
        <w:ind w:left="2108" w:right="1488"/>
        <w:jc w:val="both"/>
      </w:pPr>
      <w:r>
        <w:rPr/>
        <w:t>Saldo rekening ini menggambarkan harga perolehan persediaan barang yang mempunyai sifat habis pakai dan diperoleh dengan maksud untuk mendukung kegiatan operasional, serta barang-barang yang dimaksudkan untuk dijual/diserahkan dalam rangka pelayanan masyarakat per 31 Desember </w:t>
      </w:r>
      <w:r>
        <w:rPr>
          <w:spacing w:val="2"/>
        </w:rPr>
        <w:t>2021 </w:t>
      </w:r>
      <w:r>
        <w:rPr/>
        <w:t>dan 31 Desember 2020 sebagai</w:t>
      </w:r>
      <w:r>
        <w:rPr>
          <w:spacing w:val="-5"/>
        </w:rPr>
        <w:t> </w:t>
      </w:r>
      <w:r>
        <w:rPr/>
        <w:t>berikut:</w:t>
      </w:r>
    </w:p>
    <w:p>
      <w:pPr>
        <w:pStyle w:val="BodyText"/>
        <w:rPr>
          <w:sz w:val="20"/>
        </w:rPr>
      </w:pPr>
    </w:p>
    <w:p>
      <w:pPr>
        <w:pStyle w:val="BodyText"/>
        <w:spacing w:before="1" w:after="1"/>
        <w:rPr>
          <w:sz w:val="23"/>
        </w:rPr>
      </w:pPr>
    </w:p>
    <w:tbl>
      <w:tblPr>
        <w:tblW w:w="0" w:type="auto"/>
        <w:jc w:val="left"/>
        <w:tblInd w:w="1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2"/>
        <w:gridCol w:w="3233"/>
        <w:gridCol w:w="1701"/>
        <w:gridCol w:w="1700"/>
      </w:tblGrid>
      <w:tr>
        <w:trPr>
          <w:trHeight w:val="416" w:hRule="atLeast"/>
        </w:trPr>
        <w:tc>
          <w:tcPr>
            <w:tcW w:w="452" w:type="dxa"/>
            <w:shd w:val="clear" w:color="auto" w:fill="A4A4A4"/>
          </w:tcPr>
          <w:p>
            <w:pPr>
              <w:pStyle w:val="TableParagraph"/>
              <w:spacing w:before="99"/>
              <w:ind w:left="106"/>
              <w:rPr>
                <w:rFonts w:ascii="Liberation Sans Narrow"/>
                <w:b/>
                <w:sz w:val="18"/>
              </w:rPr>
            </w:pPr>
            <w:r>
              <w:rPr>
                <w:rFonts w:ascii="Liberation Sans Narrow"/>
                <w:b/>
                <w:sz w:val="18"/>
              </w:rPr>
              <w:t>No.</w:t>
            </w:r>
          </w:p>
        </w:tc>
        <w:tc>
          <w:tcPr>
            <w:tcW w:w="3233" w:type="dxa"/>
            <w:shd w:val="clear" w:color="auto" w:fill="A4A4A4"/>
          </w:tcPr>
          <w:p>
            <w:pPr>
              <w:pStyle w:val="TableParagraph"/>
              <w:spacing w:before="99"/>
              <w:ind w:left="1367" w:right="1346"/>
              <w:jc w:val="center"/>
              <w:rPr>
                <w:rFonts w:ascii="Liberation Sans Narrow"/>
                <w:b/>
                <w:sz w:val="18"/>
              </w:rPr>
            </w:pPr>
            <w:r>
              <w:rPr>
                <w:rFonts w:ascii="Liberation Sans Narrow"/>
                <w:b/>
                <w:sz w:val="18"/>
              </w:rPr>
              <w:t>Uraian</w:t>
            </w:r>
          </w:p>
        </w:tc>
        <w:tc>
          <w:tcPr>
            <w:tcW w:w="1701" w:type="dxa"/>
            <w:shd w:val="clear" w:color="auto" w:fill="A4A4A4"/>
          </w:tcPr>
          <w:p>
            <w:pPr>
              <w:pStyle w:val="TableParagraph"/>
              <w:spacing w:line="202" w:lineRule="exact"/>
              <w:ind w:left="176" w:right="164"/>
              <w:jc w:val="center"/>
              <w:rPr>
                <w:rFonts w:ascii="Liberation Sans Narrow"/>
                <w:b/>
                <w:sz w:val="18"/>
              </w:rPr>
            </w:pPr>
            <w:r>
              <w:rPr>
                <w:rFonts w:ascii="Liberation Sans Narrow"/>
                <w:b/>
                <w:sz w:val="18"/>
              </w:rPr>
              <w:t>Per 31 Desember</w:t>
            </w:r>
          </w:p>
          <w:p>
            <w:pPr>
              <w:pStyle w:val="TableParagraph"/>
              <w:spacing w:line="193" w:lineRule="exact" w:before="2"/>
              <w:ind w:left="181" w:right="164"/>
              <w:jc w:val="center"/>
              <w:rPr>
                <w:rFonts w:ascii="Liberation Sans Narrow"/>
                <w:b/>
                <w:sz w:val="18"/>
              </w:rPr>
            </w:pPr>
            <w:r>
              <w:rPr>
                <w:rFonts w:ascii="Liberation Sans Narrow"/>
                <w:b/>
                <w:sz w:val="18"/>
              </w:rPr>
              <w:t>2021 (Rp)</w:t>
            </w:r>
          </w:p>
        </w:tc>
        <w:tc>
          <w:tcPr>
            <w:tcW w:w="1700" w:type="dxa"/>
            <w:shd w:val="clear" w:color="auto" w:fill="A4A4A4"/>
          </w:tcPr>
          <w:p>
            <w:pPr>
              <w:pStyle w:val="TableParagraph"/>
              <w:spacing w:line="202" w:lineRule="exact"/>
              <w:ind w:left="231" w:right="211"/>
              <w:jc w:val="center"/>
              <w:rPr>
                <w:rFonts w:ascii="Liberation Sans Narrow"/>
                <w:b/>
                <w:sz w:val="18"/>
              </w:rPr>
            </w:pPr>
            <w:r>
              <w:rPr>
                <w:rFonts w:ascii="Liberation Sans Narrow"/>
                <w:b/>
                <w:sz w:val="18"/>
              </w:rPr>
              <w:t>Per 31 Desember</w:t>
            </w:r>
          </w:p>
          <w:p>
            <w:pPr>
              <w:pStyle w:val="TableParagraph"/>
              <w:spacing w:line="193" w:lineRule="exact" w:before="2"/>
              <w:ind w:left="231" w:right="207"/>
              <w:jc w:val="center"/>
              <w:rPr>
                <w:rFonts w:ascii="Liberation Sans Narrow"/>
                <w:b/>
                <w:sz w:val="18"/>
              </w:rPr>
            </w:pPr>
            <w:r>
              <w:rPr>
                <w:rFonts w:ascii="Liberation Sans Narrow"/>
                <w:b/>
                <w:sz w:val="18"/>
              </w:rPr>
              <w:t>2020 (Rp)</w:t>
            </w:r>
          </w:p>
        </w:tc>
      </w:tr>
      <w:tr>
        <w:trPr>
          <w:trHeight w:val="224" w:hRule="atLeast"/>
        </w:trPr>
        <w:tc>
          <w:tcPr>
            <w:tcW w:w="452" w:type="dxa"/>
          </w:tcPr>
          <w:p>
            <w:pPr>
              <w:pStyle w:val="TableParagraph"/>
              <w:spacing w:line="201" w:lineRule="exact" w:before="3"/>
              <w:ind w:left="181"/>
              <w:rPr>
                <w:rFonts w:ascii="Liberation Sans Narrow"/>
                <w:sz w:val="18"/>
              </w:rPr>
            </w:pPr>
            <w:r>
              <w:rPr>
                <w:rFonts w:ascii="Liberation Sans Narrow"/>
                <w:sz w:val="18"/>
              </w:rPr>
              <w:t>1</w:t>
            </w:r>
          </w:p>
        </w:tc>
        <w:tc>
          <w:tcPr>
            <w:tcW w:w="3233" w:type="dxa"/>
          </w:tcPr>
          <w:p>
            <w:pPr>
              <w:pStyle w:val="TableParagraph"/>
              <w:spacing w:line="201" w:lineRule="exact" w:before="3"/>
              <w:ind w:left="110"/>
              <w:rPr>
                <w:rFonts w:ascii="Liberation Sans Narrow"/>
                <w:sz w:val="18"/>
              </w:rPr>
            </w:pPr>
            <w:r>
              <w:rPr>
                <w:rFonts w:ascii="Liberation Sans Narrow"/>
                <w:sz w:val="18"/>
              </w:rPr>
              <w:t>Persediaan Alat Tulis Kantor</w:t>
            </w:r>
          </w:p>
        </w:tc>
        <w:tc>
          <w:tcPr>
            <w:tcW w:w="1701" w:type="dxa"/>
            <w:tcBorders>
              <w:bottom w:val="single" w:sz="4" w:space="0" w:color="000000"/>
            </w:tcBorders>
          </w:tcPr>
          <w:p>
            <w:pPr>
              <w:pStyle w:val="TableParagraph"/>
              <w:spacing w:line="201" w:lineRule="exact" w:before="3"/>
              <w:ind w:right="87"/>
              <w:jc w:val="right"/>
              <w:rPr>
                <w:rFonts w:ascii="Liberation Sans Narrow"/>
                <w:sz w:val="18"/>
              </w:rPr>
            </w:pPr>
            <w:r>
              <w:rPr>
                <w:rFonts w:ascii="Liberation Sans Narrow"/>
                <w:sz w:val="18"/>
              </w:rPr>
              <w:t>6.822.400</w:t>
            </w:r>
          </w:p>
        </w:tc>
        <w:tc>
          <w:tcPr>
            <w:tcW w:w="1700" w:type="dxa"/>
          </w:tcPr>
          <w:p>
            <w:pPr>
              <w:pStyle w:val="TableParagraph"/>
              <w:spacing w:line="201" w:lineRule="exact" w:before="3"/>
              <w:ind w:right="82"/>
              <w:jc w:val="right"/>
              <w:rPr>
                <w:rFonts w:ascii="Liberation Sans Narrow"/>
                <w:sz w:val="18"/>
              </w:rPr>
            </w:pPr>
            <w:r>
              <w:rPr>
                <w:rFonts w:ascii="Liberation Sans Narrow"/>
                <w:sz w:val="18"/>
              </w:rPr>
              <w:t>3.599.400</w:t>
            </w:r>
          </w:p>
        </w:tc>
      </w:tr>
      <w:tr>
        <w:trPr>
          <w:trHeight w:val="227" w:hRule="atLeast"/>
        </w:trPr>
        <w:tc>
          <w:tcPr>
            <w:tcW w:w="452" w:type="dxa"/>
          </w:tcPr>
          <w:p>
            <w:pPr>
              <w:pStyle w:val="TableParagraph"/>
              <w:spacing w:line="201" w:lineRule="exact" w:before="7"/>
              <w:ind w:left="181"/>
              <w:rPr>
                <w:rFonts w:ascii="Liberation Sans Narrow"/>
                <w:sz w:val="18"/>
              </w:rPr>
            </w:pPr>
            <w:r>
              <w:rPr>
                <w:rFonts w:ascii="Liberation Sans Narrow"/>
                <w:sz w:val="18"/>
              </w:rPr>
              <w:t>2</w:t>
            </w:r>
          </w:p>
        </w:tc>
        <w:tc>
          <w:tcPr>
            <w:tcW w:w="3233" w:type="dxa"/>
          </w:tcPr>
          <w:p>
            <w:pPr>
              <w:pStyle w:val="TableParagraph"/>
              <w:spacing w:line="201" w:lineRule="exact" w:before="7"/>
              <w:ind w:left="110"/>
              <w:rPr>
                <w:rFonts w:ascii="Liberation Sans Narrow"/>
                <w:sz w:val="18"/>
              </w:rPr>
            </w:pPr>
            <w:r>
              <w:rPr>
                <w:rFonts w:ascii="Liberation Sans Narrow"/>
                <w:sz w:val="18"/>
              </w:rPr>
              <w:t>Persediaan Alat Listrik dan Elektronik</w:t>
            </w:r>
          </w:p>
        </w:tc>
        <w:tc>
          <w:tcPr>
            <w:tcW w:w="1701" w:type="dxa"/>
            <w:tcBorders>
              <w:top w:val="single" w:sz="4" w:space="0" w:color="000000"/>
              <w:bottom w:val="single" w:sz="4" w:space="0" w:color="000000"/>
            </w:tcBorders>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228" w:hRule="atLeast"/>
        </w:trPr>
        <w:tc>
          <w:tcPr>
            <w:tcW w:w="452" w:type="dxa"/>
          </w:tcPr>
          <w:p>
            <w:pPr>
              <w:pStyle w:val="TableParagraph"/>
              <w:spacing w:line="201" w:lineRule="exact" w:before="7"/>
              <w:ind w:left="181"/>
              <w:rPr>
                <w:rFonts w:ascii="Liberation Sans Narrow"/>
                <w:sz w:val="18"/>
              </w:rPr>
            </w:pPr>
            <w:r>
              <w:rPr>
                <w:rFonts w:ascii="Liberation Sans Narrow"/>
                <w:sz w:val="18"/>
              </w:rPr>
              <w:t>3</w:t>
            </w:r>
          </w:p>
        </w:tc>
        <w:tc>
          <w:tcPr>
            <w:tcW w:w="3233" w:type="dxa"/>
          </w:tcPr>
          <w:p>
            <w:pPr>
              <w:pStyle w:val="TableParagraph"/>
              <w:spacing w:line="201" w:lineRule="exact" w:before="7"/>
              <w:ind w:left="110"/>
              <w:rPr>
                <w:rFonts w:ascii="Liberation Sans Narrow"/>
                <w:sz w:val="18"/>
              </w:rPr>
            </w:pPr>
            <w:r>
              <w:rPr>
                <w:rFonts w:ascii="Liberation Sans Narrow"/>
                <w:sz w:val="18"/>
              </w:rPr>
              <w:t>Persediaan Bahan Makanan Kering</w:t>
            </w:r>
          </w:p>
        </w:tc>
        <w:tc>
          <w:tcPr>
            <w:tcW w:w="1701" w:type="dxa"/>
            <w:tcBorders>
              <w:top w:val="single" w:sz="4" w:space="0" w:color="000000"/>
            </w:tcBorders>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227" w:hRule="atLeast"/>
        </w:trPr>
        <w:tc>
          <w:tcPr>
            <w:tcW w:w="452" w:type="dxa"/>
          </w:tcPr>
          <w:p>
            <w:pPr>
              <w:pStyle w:val="TableParagraph"/>
              <w:spacing w:line="205" w:lineRule="exact" w:before="3"/>
              <w:ind w:left="181"/>
              <w:rPr>
                <w:rFonts w:ascii="Liberation Sans Narrow"/>
                <w:sz w:val="18"/>
              </w:rPr>
            </w:pPr>
            <w:r>
              <w:rPr>
                <w:rFonts w:ascii="Liberation Sans Narrow"/>
                <w:sz w:val="18"/>
              </w:rPr>
              <w:t>4</w:t>
            </w:r>
          </w:p>
        </w:tc>
        <w:tc>
          <w:tcPr>
            <w:tcW w:w="3233" w:type="dxa"/>
          </w:tcPr>
          <w:p>
            <w:pPr>
              <w:pStyle w:val="TableParagraph"/>
              <w:spacing w:line="205" w:lineRule="exact" w:before="3"/>
              <w:ind w:left="110"/>
              <w:rPr>
                <w:rFonts w:ascii="Liberation Sans Narrow"/>
                <w:sz w:val="18"/>
              </w:rPr>
            </w:pPr>
            <w:r>
              <w:rPr>
                <w:rFonts w:ascii="Liberation Sans Narrow"/>
                <w:sz w:val="18"/>
              </w:rPr>
              <w:t>Persediaan Bibit Tanaman/Ternak/Ikan</w:t>
            </w:r>
          </w:p>
        </w:tc>
        <w:tc>
          <w:tcPr>
            <w:tcW w:w="1701" w:type="dxa"/>
          </w:tcPr>
          <w:p>
            <w:pPr>
              <w:pStyle w:val="TableParagraph"/>
              <w:spacing w:line="205" w:lineRule="exact" w:before="3"/>
              <w:ind w:right="86"/>
              <w:jc w:val="right"/>
              <w:rPr>
                <w:rFonts w:ascii="Liberation Sans Narrow"/>
                <w:sz w:val="18"/>
              </w:rPr>
            </w:pPr>
            <w:r>
              <w:rPr>
                <w:rFonts w:ascii="Liberation Sans Narrow"/>
                <w:sz w:val="18"/>
              </w:rPr>
              <w:t>0,00</w:t>
            </w:r>
          </w:p>
        </w:tc>
        <w:tc>
          <w:tcPr>
            <w:tcW w:w="1700" w:type="dxa"/>
          </w:tcPr>
          <w:p>
            <w:pPr>
              <w:pStyle w:val="TableParagraph"/>
              <w:spacing w:line="205" w:lineRule="exact" w:before="3"/>
              <w:ind w:right="82"/>
              <w:jc w:val="right"/>
              <w:rPr>
                <w:rFonts w:ascii="Liberation Sans Narrow"/>
                <w:sz w:val="18"/>
              </w:rPr>
            </w:pPr>
            <w:r>
              <w:rPr>
                <w:rFonts w:ascii="Liberation Sans Narrow"/>
                <w:sz w:val="18"/>
              </w:rPr>
              <w:t>0,00</w:t>
            </w:r>
          </w:p>
        </w:tc>
      </w:tr>
      <w:tr>
        <w:trPr>
          <w:trHeight w:val="223" w:hRule="atLeast"/>
        </w:trPr>
        <w:tc>
          <w:tcPr>
            <w:tcW w:w="452" w:type="dxa"/>
          </w:tcPr>
          <w:p>
            <w:pPr>
              <w:pStyle w:val="TableParagraph"/>
              <w:spacing w:line="201" w:lineRule="exact" w:before="3"/>
              <w:ind w:left="181"/>
              <w:rPr>
                <w:rFonts w:ascii="Liberation Sans Narrow"/>
                <w:sz w:val="18"/>
              </w:rPr>
            </w:pPr>
            <w:r>
              <w:rPr>
                <w:rFonts w:ascii="Liberation Sans Narrow"/>
                <w:sz w:val="18"/>
              </w:rPr>
              <w:t>5</w:t>
            </w:r>
          </w:p>
        </w:tc>
        <w:tc>
          <w:tcPr>
            <w:tcW w:w="3233" w:type="dxa"/>
          </w:tcPr>
          <w:p>
            <w:pPr>
              <w:pStyle w:val="TableParagraph"/>
              <w:spacing w:line="201" w:lineRule="exact" w:before="3"/>
              <w:ind w:left="110"/>
              <w:rPr>
                <w:rFonts w:ascii="Liberation Sans Narrow"/>
                <w:sz w:val="18"/>
              </w:rPr>
            </w:pPr>
            <w:r>
              <w:rPr>
                <w:rFonts w:ascii="Liberation Sans Narrow"/>
                <w:sz w:val="18"/>
              </w:rPr>
              <w:t>Persediaan Bahan Obat-obatan</w:t>
            </w:r>
          </w:p>
        </w:tc>
        <w:tc>
          <w:tcPr>
            <w:tcW w:w="1701" w:type="dxa"/>
          </w:tcPr>
          <w:p>
            <w:pPr>
              <w:pStyle w:val="TableParagraph"/>
              <w:spacing w:line="201" w:lineRule="exact" w:before="3"/>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3"/>
              <w:ind w:right="82"/>
              <w:jc w:val="right"/>
              <w:rPr>
                <w:rFonts w:ascii="Liberation Sans Narrow"/>
                <w:sz w:val="18"/>
              </w:rPr>
            </w:pPr>
            <w:r>
              <w:rPr>
                <w:rFonts w:ascii="Liberation Sans Narrow"/>
                <w:sz w:val="18"/>
              </w:rPr>
              <w:t>0,00</w:t>
            </w:r>
          </w:p>
        </w:tc>
      </w:tr>
      <w:tr>
        <w:trPr>
          <w:trHeight w:val="228" w:hRule="atLeast"/>
        </w:trPr>
        <w:tc>
          <w:tcPr>
            <w:tcW w:w="452" w:type="dxa"/>
          </w:tcPr>
          <w:p>
            <w:pPr>
              <w:pStyle w:val="TableParagraph"/>
              <w:spacing w:line="201" w:lineRule="exact" w:before="7"/>
              <w:ind w:left="181"/>
              <w:rPr>
                <w:rFonts w:ascii="Liberation Sans Narrow"/>
                <w:sz w:val="18"/>
              </w:rPr>
            </w:pPr>
            <w:r>
              <w:rPr>
                <w:rFonts w:ascii="Liberation Sans Narrow"/>
                <w:sz w:val="18"/>
              </w:rPr>
              <w:t>6</w:t>
            </w:r>
          </w:p>
        </w:tc>
        <w:tc>
          <w:tcPr>
            <w:tcW w:w="3233" w:type="dxa"/>
          </w:tcPr>
          <w:p>
            <w:pPr>
              <w:pStyle w:val="TableParagraph"/>
              <w:spacing w:line="201" w:lineRule="exact" w:before="7"/>
              <w:ind w:left="110"/>
              <w:rPr>
                <w:rFonts w:ascii="Liberation Sans Narrow"/>
                <w:sz w:val="18"/>
              </w:rPr>
            </w:pPr>
            <w:r>
              <w:rPr>
                <w:rFonts w:ascii="Liberation Sans Narrow"/>
                <w:sz w:val="18"/>
              </w:rPr>
              <w:t>Persediaan Barang Cetakan</w:t>
            </w:r>
          </w:p>
        </w:tc>
        <w:tc>
          <w:tcPr>
            <w:tcW w:w="1701" w:type="dxa"/>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227" w:hRule="atLeast"/>
        </w:trPr>
        <w:tc>
          <w:tcPr>
            <w:tcW w:w="452" w:type="dxa"/>
          </w:tcPr>
          <w:p>
            <w:pPr>
              <w:pStyle w:val="TableParagraph"/>
              <w:spacing w:line="201" w:lineRule="exact" w:before="7"/>
              <w:ind w:left="181"/>
              <w:rPr>
                <w:rFonts w:ascii="Liberation Sans Narrow"/>
                <w:sz w:val="18"/>
              </w:rPr>
            </w:pPr>
            <w:r>
              <w:rPr>
                <w:rFonts w:ascii="Liberation Sans Narrow"/>
                <w:sz w:val="18"/>
              </w:rPr>
              <w:t>7</w:t>
            </w:r>
          </w:p>
        </w:tc>
        <w:tc>
          <w:tcPr>
            <w:tcW w:w="3233" w:type="dxa"/>
          </w:tcPr>
          <w:p>
            <w:pPr>
              <w:pStyle w:val="TableParagraph"/>
              <w:spacing w:line="201" w:lineRule="exact" w:before="7"/>
              <w:ind w:left="110"/>
              <w:rPr>
                <w:rFonts w:ascii="Liberation Sans Narrow"/>
                <w:sz w:val="18"/>
              </w:rPr>
            </w:pPr>
            <w:r>
              <w:rPr>
                <w:rFonts w:ascii="Liberation Sans Narrow"/>
                <w:sz w:val="18"/>
              </w:rPr>
              <w:t>Persediaan Bahan Makanan Pokok</w:t>
            </w:r>
          </w:p>
        </w:tc>
        <w:tc>
          <w:tcPr>
            <w:tcW w:w="1701" w:type="dxa"/>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412" w:hRule="atLeast"/>
        </w:trPr>
        <w:tc>
          <w:tcPr>
            <w:tcW w:w="452" w:type="dxa"/>
          </w:tcPr>
          <w:p>
            <w:pPr>
              <w:pStyle w:val="TableParagraph"/>
              <w:spacing w:before="99"/>
              <w:ind w:left="181"/>
              <w:rPr>
                <w:rFonts w:ascii="Liberation Sans Narrow"/>
                <w:sz w:val="18"/>
              </w:rPr>
            </w:pPr>
            <w:r>
              <w:rPr>
                <w:rFonts w:ascii="Liberation Sans Narrow"/>
                <w:sz w:val="18"/>
              </w:rPr>
              <w:t>8</w:t>
            </w:r>
          </w:p>
        </w:tc>
        <w:tc>
          <w:tcPr>
            <w:tcW w:w="3233" w:type="dxa"/>
          </w:tcPr>
          <w:p>
            <w:pPr>
              <w:pStyle w:val="TableParagraph"/>
              <w:spacing w:line="202" w:lineRule="exact"/>
              <w:ind w:left="110"/>
              <w:rPr>
                <w:rFonts w:ascii="Liberation Sans Narrow"/>
                <w:sz w:val="18"/>
              </w:rPr>
            </w:pPr>
            <w:r>
              <w:rPr>
                <w:rFonts w:ascii="Liberation Sans Narrow"/>
                <w:sz w:val="18"/>
              </w:rPr>
              <w:t>Persediaan Perangko,Materai dan Benda Pos</w:t>
            </w:r>
          </w:p>
          <w:p>
            <w:pPr>
              <w:pStyle w:val="TableParagraph"/>
              <w:spacing w:line="189" w:lineRule="exact" w:before="1"/>
              <w:ind w:left="110"/>
              <w:rPr>
                <w:rFonts w:ascii="Liberation Sans Narrow"/>
                <w:sz w:val="18"/>
              </w:rPr>
            </w:pPr>
            <w:r>
              <w:rPr>
                <w:rFonts w:ascii="Liberation Sans Narrow"/>
                <w:sz w:val="18"/>
              </w:rPr>
              <w:t>lainnya</w:t>
            </w:r>
          </w:p>
        </w:tc>
        <w:tc>
          <w:tcPr>
            <w:tcW w:w="1701" w:type="dxa"/>
          </w:tcPr>
          <w:p>
            <w:pPr>
              <w:pStyle w:val="TableParagraph"/>
              <w:spacing w:before="99"/>
              <w:ind w:right="86"/>
              <w:jc w:val="right"/>
              <w:rPr>
                <w:rFonts w:ascii="Liberation Sans Narrow"/>
                <w:sz w:val="18"/>
              </w:rPr>
            </w:pPr>
            <w:r>
              <w:rPr>
                <w:rFonts w:ascii="Liberation Sans Narrow"/>
                <w:sz w:val="18"/>
              </w:rPr>
              <w:t>0,00</w:t>
            </w:r>
          </w:p>
        </w:tc>
        <w:tc>
          <w:tcPr>
            <w:tcW w:w="1700" w:type="dxa"/>
          </w:tcPr>
          <w:p>
            <w:pPr>
              <w:pStyle w:val="TableParagraph"/>
              <w:spacing w:before="99"/>
              <w:ind w:right="82"/>
              <w:jc w:val="right"/>
              <w:rPr>
                <w:rFonts w:ascii="Liberation Sans Narrow"/>
                <w:sz w:val="18"/>
              </w:rPr>
            </w:pPr>
            <w:r>
              <w:rPr>
                <w:rFonts w:ascii="Liberation Sans Narrow"/>
                <w:sz w:val="18"/>
              </w:rPr>
              <w:t>0,00</w:t>
            </w:r>
          </w:p>
        </w:tc>
      </w:tr>
      <w:tr>
        <w:trPr>
          <w:trHeight w:val="228" w:hRule="atLeast"/>
        </w:trPr>
        <w:tc>
          <w:tcPr>
            <w:tcW w:w="452" w:type="dxa"/>
          </w:tcPr>
          <w:p>
            <w:pPr>
              <w:pStyle w:val="TableParagraph"/>
              <w:spacing w:line="201" w:lineRule="exact" w:before="7"/>
              <w:ind w:left="181"/>
              <w:rPr>
                <w:rFonts w:ascii="Liberation Sans Narrow"/>
                <w:sz w:val="18"/>
              </w:rPr>
            </w:pPr>
            <w:r>
              <w:rPr>
                <w:rFonts w:ascii="Liberation Sans Narrow"/>
                <w:sz w:val="18"/>
              </w:rPr>
              <w:t>9</w:t>
            </w:r>
          </w:p>
        </w:tc>
        <w:tc>
          <w:tcPr>
            <w:tcW w:w="3233" w:type="dxa"/>
          </w:tcPr>
          <w:p>
            <w:pPr>
              <w:pStyle w:val="TableParagraph"/>
              <w:spacing w:line="201" w:lineRule="exact" w:before="7"/>
              <w:ind w:left="110"/>
              <w:rPr>
                <w:rFonts w:ascii="Liberation Sans Narrow"/>
                <w:sz w:val="18"/>
              </w:rPr>
            </w:pPr>
            <w:r>
              <w:rPr>
                <w:rFonts w:ascii="Liberation Sans Narrow"/>
                <w:sz w:val="18"/>
              </w:rPr>
              <w:t>Persediaan bahan kimia dan pupuk</w:t>
            </w:r>
          </w:p>
        </w:tc>
        <w:tc>
          <w:tcPr>
            <w:tcW w:w="1701" w:type="dxa"/>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13.738.907</w:t>
            </w:r>
          </w:p>
        </w:tc>
      </w:tr>
      <w:tr>
        <w:trPr>
          <w:trHeight w:val="411" w:hRule="atLeast"/>
        </w:trPr>
        <w:tc>
          <w:tcPr>
            <w:tcW w:w="452" w:type="dxa"/>
          </w:tcPr>
          <w:p>
            <w:pPr>
              <w:pStyle w:val="TableParagraph"/>
              <w:spacing w:before="99"/>
              <w:ind w:left="141"/>
              <w:rPr>
                <w:rFonts w:ascii="Liberation Sans Narrow"/>
                <w:sz w:val="18"/>
              </w:rPr>
            </w:pPr>
            <w:r>
              <w:rPr>
                <w:rFonts w:ascii="Liberation Sans Narrow"/>
                <w:sz w:val="18"/>
              </w:rPr>
              <w:t>10</w:t>
            </w:r>
          </w:p>
        </w:tc>
        <w:tc>
          <w:tcPr>
            <w:tcW w:w="3233" w:type="dxa"/>
          </w:tcPr>
          <w:p>
            <w:pPr>
              <w:pStyle w:val="TableParagraph"/>
              <w:spacing w:line="202" w:lineRule="exact"/>
              <w:ind w:left="110"/>
              <w:rPr>
                <w:rFonts w:ascii="Liberation Sans Narrow"/>
                <w:sz w:val="18"/>
              </w:rPr>
            </w:pPr>
            <w:r>
              <w:rPr>
                <w:rFonts w:ascii="Liberation Sans Narrow"/>
                <w:sz w:val="18"/>
              </w:rPr>
              <w:t>Persediaan Barang yang akan diserahkan</w:t>
            </w:r>
          </w:p>
          <w:p>
            <w:pPr>
              <w:pStyle w:val="TableParagraph"/>
              <w:spacing w:line="189" w:lineRule="exact" w:before="1"/>
              <w:ind w:left="110"/>
              <w:rPr>
                <w:rFonts w:ascii="Liberation Sans Narrow"/>
                <w:sz w:val="18"/>
              </w:rPr>
            </w:pPr>
            <w:r>
              <w:rPr>
                <w:rFonts w:ascii="Liberation Sans Narrow"/>
                <w:sz w:val="18"/>
              </w:rPr>
              <w:t>kepada masyarakat</w:t>
            </w:r>
          </w:p>
        </w:tc>
        <w:tc>
          <w:tcPr>
            <w:tcW w:w="1701" w:type="dxa"/>
          </w:tcPr>
          <w:p>
            <w:pPr>
              <w:pStyle w:val="TableParagraph"/>
              <w:spacing w:before="99"/>
              <w:ind w:right="86"/>
              <w:jc w:val="right"/>
              <w:rPr>
                <w:rFonts w:ascii="Liberation Sans Narrow"/>
                <w:sz w:val="18"/>
              </w:rPr>
            </w:pPr>
            <w:r>
              <w:rPr>
                <w:rFonts w:ascii="Liberation Sans Narrow"/>
                <w:sz w:val="18"/>
              </w:rPr>
              <w:t>0,00</w:t>
            </w:r>
          </w:p>
        </w:tc>
        <w:tc>
          <w:tcPr>
            <w:tcW w:w="1700" w:type="dxa"/>
          </w:tcPr>
          <w:p>
            <w:pPr>
              <w:pStyle w:val="TableParagraph"/>
              <w:spacing w:before="99"/>
              <w:ind w:right="82"/>
              <w:jc w:val="right"/>
              <w:rPr>
                <w:rFonts w:ascii="Liberation Sans Narrow"/>
                <w:sz w:val="18"/>
              </w:rPr>
            </w:pPr>
            <w:r>
              <w:rPr>
                <w:rFonts w:ascii="Liberation Sans Narrow"/>
                <w:sz w:val="18"/>
              </w:rPr>
              <w:t>0,00</w:t>
            </w:r>
          </w:p>
        </w:tc>
      </w:tr>
      <w:tr>
        <w:trPr>
          <w:trHeight w:val="228" w:hRule="atLeast"/>
        </w:trPr>
        <w:tc>
          <w:tcPr>
            <w:tcW w:w="452" w:type="dxa"/>
          </w:tcPr>
          <w:p>
            <w:pPr>
              <w:pStyle w:val="TableParagraph"/>
              <w:spacing w:line="201" w:lineRule="exact" w:before="7"/>
              <w:ind w:left="141"/>
              <w:rPr>
                <w:rFonts w:ascii="Liberation Sans Narrow"/>
                <w:sz w:val="18"/>
              </w:rPr>
            </w:pPr>
            <w:r>
              <w:rPr>
                <w:rFonts w:ascii="Liberation Sans Narrow"/>
                <w:sz w:val="18"/>
              </w:rPr>
              <w:t>11</w:t>
            </w:r>
          </w:p>
        </w:tc>
        <w:tc>
          <w:tcPr>
            <w:tcW w:w="3233" w:type="dxa"/>
          </w:tcPr>
          <w:p>
            <w:pPr>
              <w:pStyle w:val="TableParagraph"/>
              <w:spacing w:line="201" w:lineRule="exact" w:before="7"/>
              <w:ind w:left="110"/>
              <w:rPr>
                <w:rFonts w:ascii="Liberation Sans Narrow"/>
                <w:sz w:val="18"/>
              </w:rPr>
            </w:pPr>
            <w:r>
              <w:rPr>
                <w:rFonts w:ascii="Liberation Sans Narrow"/>
                <w:sz w:val="18"/>
              </w:rPr>
              <w:t>Persediaan Bahan/Material Lainnya</w:t>
            </w:r>
          </w:p>
        </w:tc>
        <w:tc>
          <w:tcPr>
            <w:tcW w:w="1701" w:type="dxa"/>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227" w:hRule="atLeast"/>
        </w:trPr>
        <w:tc>
          <w:tcPr>
            <w:tcW w:w="452" w:type="dxa"/>
          </w:tcPr>
          <w:p>
            <w:pPr>
              <w:pStyle w:val="TableParagraph"/>
              <w:spacing w:line="200" w:lineRule="exact" w:before="7"/>
              <w:ind w:left="141"/>
              <w:rPr>
                <w:rFonts w:ascii="Liberation Sans Narrow"/>
                <w:sz w:val="18"/>
              </w:rPr>
            </w:pPr>
            <w:r>
              <w:rPr>
                <w:rFonts w:ascii="Liberation Sans Narrow"/>
                <w:sz w:val="18"/>
              </w:rPr>
              <w:t>12</w:t>
            </w:r>
          </w:p>
        </w:tc>
        <w:tc>
          <w:tcPr>
            <w:tcW w:w="3233" w:type="dxa"/>
          </w:tcPr>
          <w:p>
            <w:pPr>
              <w:pStyle w:val="TableParagraph"/>
              <w:spacing w:line="200" w:lineRule="exact" w:before="7"/>
              <w:ind w:left="110"/>
              <w:rPr>
                <w:rFonts w:ascii="Liberation Sans Narrow"/>
                <w:sz w:val="18"/>
              </w:rPr>
            </w:pPr>
            <w:r>
              <w:rPr>
                <w:rFonts w:ascii="Liberation Sans Narrow"/>
                <w:sz w:val="18"/>
              </w:rPr>
              <w:t>Persediaan Bahan Habis Pakai Lainnya</w:t>
            </w:r>
          </w:p>
        </w:tc>
        <w:tc>
          <w:tcPr>
            <w:tcW w:w="1701" w:type="dxa"/>
          </w:tcPr>
          <w:p>
            <w:pPr>
              <w:pStyle w:val="TableParagraph"/>
              <w:spacing w:line="200"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0" w:lineRule="exact" w:before="7"/>
              <w:ind w:right="82"/>
              <w:jc w:val="right"/>
              <w:rPr>
                <w:rFonts w:ascii="Liberation Sans Narrow"/>
                <w:sz w:val="18"/>
              </w:rPr>
            </w:pPr>
            <w:r>
              <w:rPr>
                <w:rFonts w:ascii="Liberation Sans Narrow"/>
                <w:sz w:val="18"/>
              </w:rPr>
              <w:t>0,00</w:t>
            </w:r>
          </w:p>
        </w:tc>
      </w:tr>
      <w:tr>
        <w:trPr>
          <w:trHeight w:val="224" w:hRule="atLeast"/>
        </w:trPr>
        <w:tc>
          <w:tcPr>
            <w:tcW w:w="452" w:type="dxa"/>
          </w:tcPr>
          <w:p>
            <w:pPr>
              <w:pStyle w:val="TableParagraph"/>
              <w:spacing w:line="201" w:lineRule="exact" w:before="3"/>
              <w:ind w:left="141"/>
              <w:rPr>
                <w:rFonts w:ascii="Liberation Sans Narrow"/>
                <w:sz w:val="18"/>
              </w:rPr>
            </w:pPr>
            <w:r>
              <w:rPr>
                <w:rFonts w:ascii="Liberation Sans Narrow"/>
                <w:sz w:val="18"/>
              </w:rPr>
              <w:t>13</w:t>
            </w:r>
          </w:p>
        </w:tc>
        <w:tc>
          <w:tcPr>
            <w:tcW w:w="3233" w:type="dxa"/>
          </w:tcPr>
          <w:p>
            <w:pPr>
              <w:pStyle w:val="TableParagraph"/>
              <w:spacing w:line="201" w:lineRule="exact" w:before="3"/>
              <w:ind w:left="110"/>
              <w:rPr>
                <w:rFonts w:ascii="Liberation Sans Narrow"/>
                <w:sz w:val="18"/>
              </w:rPr>
            </w:pPr>
            <w:r>
              <w:rPr>
                <w:rFonts w:ascii="Liberation Sans Narrow"/>
                <w:sz w:val="18"/>
              </w:rPr>
              <w:t>Persediaan Bahan Bakar Minyak/Gas</w:t>
            </w:r>
          </w:p>
        </w:tc>
        <w:tc>
          <w:tcPr>
            <w:tcW w:w="1701" w:type="dxa"/>
          </w:tcPr>
          <w:p>
            <w:pPr>
              <w:pStyle w:val="TableParagraph"/>
              <w:spacing w:line="201" w:lineRule="exact" w:before="3"/>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3"/>
              <w:ind w:right="82"/>
              <w:jc w:val="right"/>
              <w:rPr>
                <w:rFonts w:ascii="Liberation Sans Narrow"/>
                <w:sz w:val="18"/>
              </w:rPr>
            </w:pPr>
            <w:r>
              <w:rPr>
                <w:rFonts w:ascii="Liberation Sans Narrow"/>
                <w:sz w:val="18"/>
              </w:rPr>
              <w:t>0,00</w:t>
            </w:r>
          </w:p>
        </w:tc>
      </w:tr>
      <w:tr>
        <w:trPr>
          <w:trHeight w:val="228" w:hRule="atLeast"/>
        </w:trPr>
        <w:tc>
          <w:tcPr>
            <w:tcW w:w="452" w:type="dxa"/>
          </w:tcPr>
          <w:p>
            <w:pPr>
              <w:pStyle w:val="TableParagraph"/>
              <w:spacing w:line="201" w:lineRule="exact" w:before="7"/>
              <w:ind w:left="141"/>
              <w:rPr>
                <w:rFonts w:ascii="Liberation Sans Narrow"/>
                <w:sz w:val="18"/>
              </w:rPr>
            </w:pPr>
            <w:r>
              <w:rPr>
                <w:rFonts w:ascii="Liberation Sans Narrow"/>
                <w:sz w:val="18"/>
              </w:rPr>
              <w:t>14</w:t>
            </w:r>
          </w:p>
        </w:tc>
        <w:tc>
          <w:tcPr>
            <w:tcW w:w="3233" w:type="dxa"/>
          </w:tcPr>
          <w:p>
            <w:pPr>
              <w:pStyle w:val="TableParagraph"/>
              <w:spacing w:line="201" w:lineRule="exact" w:before="7"/>
              <w:ind w:left="110"/>
              <w:rPr>
                <w:rFonts w:ascii="Liberation Sans Narrow"/>
                <w:sz w:val="18"/>
              </w:rPr>
            </w:pPr>
            <w:r>
              <w:rPr>
                <w:rFonts w:ascii="Liberation Sans Narrow"/>
                <w:sz w:val="18"/>
              </w:rPr>
              <w:t>Persediaan Isi Tabung Pemadam Kebakaran</w:t>
            </w:r>
          </w:p>
        </w:tc>
        <w:tc>
          <w:tcPr>
            <w:tcW w:w="1701" w:type="dxa"/>
          </w:tcPr>
          <w:p>
            <w:pPr>
              <w:pStyle w:val="TableParagraph"/>
              <w:spacing w:line="201"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1" w:lineRule="exact" w:before="7"/>
              <w:ind w:right="82"/>
              <w:jc w:val="right"/>
              <w:rPr>
                <w:rFonts w:ascii="Liberation Sans Narrow"/>
                <w:sz w:val="18"/>
              </w:rPr>
            </w:pPr>
            <w:r>
              <w:rPr>
                <w:rFonts w:ascii="Liberation Sans Narrow"/>
                <w:sz w:val="18"/>
              </w:rPr>
              <w:t>0,00</w:t>
            </w:r>
          </w:p>
        </w:tc>
      </w:tr>
      <w:tr>
        <w:trPr>
          <w:trHeight w:val="227" w:hRule="atLeast"/>
        </w:trPr>
        <w:tc>
          <w:tcPr>
            <w:tcW w:w="452" w:type="dxa"/>
          </w:tcPr>
          <w:p>
            <w:pPr>
              <w:pStyle w:val="TableParagraph"/>
              <w:spacing w:line="200" w:lineRule="exact" w:before="7"/>
              <w:ind w:left="141"/>
              <w:rPr>
                <w:rFonts w:ascii="Liberation Sans Narrow"/>
                <w:sz w:val="18"/>
              </w:rPr>
            </w:pPr>
            <w:r>
              <w:rPr>
                <w:rFonts w:ascii="Liberation Sans Narrow"/>
                <w:sz w:val="18"/>
              </w:rPr>
              <w:t>15</w:t>
            </w:r>
          </w:p>
        </w:tc>
        <w:tc>
          <w:tcPr>
            <w:tcW w:w="3233" w:type="dxa"/>
          </w:tcPr>
          <w:p>
            <w:pPr>
              <w:pStyle w:val="TableParagraph"/>
              <w:spacing w:line="200" w:lineRule="exact" w:before="7"/>
              <w:ind w:left="110"/>
              <w:rPr>
                <w:rFonts w:ascii="Liberation Sans Narrow"/>
                <w:sz w:val="18"/>
              </w:rPr>
            </w:pPr>
            <w:r>
              <w:rPr>
                <w:rFonts w:ascii="Liberation Sans Narrow"/>
                <w:sz w:val="18"/>
              </w:rPr>
              <w:t>Persediaan Isi Tabung Gas</w:t>
            </w:r>
          </w:p>
        </w:tc>
        <w:tc>
          <w:tcPr>
            <w:tcW w:w="1701" w:type="dxa"/>
          </w:tcPr>
          <w:p>
            <w:pPr>
              <w:pStyle w:val="TableParagraph"/>
              <w:spacing w:line="200" w:lineRule="exact" w:before="7"/>
              <w:ind w:right="86"/>
              <w:jc w:val="right"/>
              <w:rPr>
                <w:rFonts w:ascii="Liberation Sans Narrow"/>
                <w:sz w:val="18"/>
              </w:rPr>
            </w:pPr>
            <w:r>
              <w:rPr>
                <w:rFonts w:ascii="Liberation Sans Narrow"/>
                <w:sz w:val="18"/>
              </w:rPr>
              <w:t>0,00</w:t>
            </w:r>
          </w:p>
        </w:tc>
        <w:tc>
          <w:tcPr>
            <w:tcW w:w="1700" w:type="dxa"/>
          </w:tcPr>
          <w:p>
            <w:pPr>
              <w:pStyle w:val="TableParagraph"/>
              <w:spacing w:line="200" w:lineRule="exact" w:before="7"/>
              <w:ind w:right="82"/>
              <w:jc w:val="right"/>
              <w:rPr>
                <w:rFonts w:ascii="Liberation Sans Narrow"/>
                <w:sz w:val="18"/>
              </w:rPr>
            </w:pPr>
            <w:r>
              <w:rPr>
                <w:rFonts w:ascii="Liberation Sans Narrow"/>
                <w:sz w:val="18"/>
              </w:rPr>
              <w:t>0,00</w:t>
            </w:r>
          </w:p>
        </w:tc>
      </w:tr>
      <w:tr>
        <w:trPr>
          <w:trHeight w:val="228" w:hRule="atLeast"/>
        </w:trPr>
        <w:tc>
          <w:tcPr>
            <w:tcW w:w="3685" w:type="dxa"/>
            <w:gridSpan w:val="2"/>
            <w:shd w:val="clear" w:color="auto" w:fill="A4A4A4"/>
          </w:tcPr>
          <w:p>
            <w:pPr>
              <w:pStyle w:val="TableParagraph"/>
              <w:spacing w:line="201" w:lineRule="exact" w:before="7"/>
              <w:ind w:left="1512" w:right="1498"/>
              <w:jc w:val="center"/>
              <w:rPr>
                <w:rFonts w:ascii="Liberation Sans Narrow"/>
                <w:b/>
                <w:sz w:val="18"/>
              </w:rPr>
            </w:pPr>
            <w:r>
              <w:rPr>
                <w:rFonts w:ascii="Liberation Sans Narrow"/>
                <w:b/>
                <w:sz w:val="18"/>
              </w:rPr>
              <w:t>JUMLAH</w:t>
            </w:r>
          </w:p>
        </w:tc>
        <w:tc>
          <w:tcPr>
            <w:tcW w:w="1701" w:type="dxa"/>
            <w:shd w:val="clear" w:color="auto" w:fill="A4A4A4"/>
          </w:tcPr>
          <w:p>
            <w:pPr>
              <w:pStyle w:val="TableParagraph"/>
              <w:spacing w:line="201" w:lineRule="exact" w:before="7"/>
              <w:ind w:right="87"/>
              <w:jc w:val="right"/>
              <w:rPr>
                <w:rFonts w:ascii="Liberation Sans Narrow"/>
                <w:b/>
                <w:sz w:val="18"/>
              </w:rPr>
            </w:pPr>
            <w:r>
              <w:rPr>
                <w:rFonts w:ascii="Liberation Sans Narrow"/>
                <w:b/>
                <w:sz w:val="18"/>
              </w:rPr>
              <w:t>6.822.400</w:t>
            </w:r>
          </w:p>
        </w:tc>
        <w:tc>
          <w:tcPr>
            <w:tcW w:w="1700" w:type="dxa"/>
            <w:shd w:val="clear" w:color="auto" w:fill="A4A4A4"/>
          </w:tcPr>
          <w:p>
            <w:pPr>
              <w:pStyle w:val="TableParagraph"/>
              <w:spacing w:line="201" w:lineRule="exact" w:before="7"/>
              <w:ind w:right="82"/>
              <w:jc w:val="right"/>
              <w:rPr>
                <w:rFonts w:ascii="Liberation Sans Narrow"/>
                <w:b/>
                <w:sz w:val="18"/>
              </w:rPr>
            </w:pPr>
            <w:r>
              <w:rPr>
                <w:rFonts w:ascii="Liberation Sans Narrow"/>
                <w:b/>
                <w:sz w:val="18"/>
              </w:rPr>
              <w:t>17.338.307</w:t>
            </w:r>
          </w:p>
        </w:tc>
      </w:tr>
    </w:tbl>
    <w:p>
      <w:pPr>
        <w:pStyle w:val="BodyText"/>
        <w:spacing w:before="115"/>
        <w:ind w:left="2108" w:right="1501"/>
        <w:jc w:val="both"/>
      </w:pPr>
      <w:r>
        <w:rPr/>
        <w:t>Nilai persediaan yang disajikan tersebut belum termasuk persediaan dalam kondisi kadaluarsa, rusak atau usang.</w:t>
      </w:r>
    </w:p>
    <w:p>
      <w:pPr>
        <w:pStyle w:val="BodyText"/>
        <w:spacing w:before="118"/>
        <w:ind w:left="2108" w:right="1497"/>
        <w:jc w:val="both"/>
      </w:pPr>
      <w:r>
        <w:rPr/>
        <w:t>Berdasarkan analisis horizontal Beban Persediaan (LO) harus sama dengan Belanja Barang dan Jasa Persediaan (LRA) ditambah Persediaan Awal Tahun dikurangi Persediaan Akhir Tahun, dengan rincian sebagai berikut:</w:t>
      </w:r>
    </w:p>
    <w:p>
      <w:pPr>
        <w:pStyle w:val="BodyText"/>
        <w:spacing w:before="3"/>
        <w:rPr>
          <w:sz w:val="21"/>
        </w:rPr>
      </w:pPr>
    </w:p>
    <w:p>
      <w:pPr>
        <w:pStyle w:val="Heading2"/>
        <w:numPr>
          <w:ilvl w:val="2"/>
          <w:numId w:val="21"/>
        </w:numPr>
        <w:tabs>
          <w:tab w:pos="1681" w:val="left" w:leader="none"/>
        </w:tabs>
        <w:spacing w:line="240" w:lineRule="auto" w:before="0" w:after="0"/>
        <w:ind w:left="1681" w:right="0" w:hanging="708"/>
        <w:jc w:val="left"/>
      </w:pPr>
      <w:r>
        <w:rPr/>
        <w:t>ASET</w:t>
      </w:r>
      <w:r>
        <w:rPr>
          <w:spacing w:val="-3"/>
        </w:rPr>
        <w:t> </w:t>
      </w:r>
      <w:r>
        <w:rPr/>
        <w:t>TETAP</w:t>
      </w:r>
    </w:p>
    <w:p>
      <w:pPr>
        <w:pStyle w:val="BodyText"/>
        <w:spacing w:line="242" w:lineRule="auto" w:before="115"/>
        <w:ind w:left="1681" w:right="1493"/>
        <w:jc w:val="both"/>
      </w:pPr>
      <w:r>
        <w:rPr/>
        <w:t>Nilai Aset Tetap di Neraca per 31 Desember 2021 diperoleh dari nilai Neraca per 31 Desember 2020 (</w:t>
      </w:r>
      <w:r>
        <w:rPr>
          <w:i/>
        </w:rPr>
        <w:t>audited</w:t>
      </w:r>
      <w:r>
        <w:rPr/>
        <w:t>) ditambah dengan mutasi selama Tahun 2021 berdasarkan hasil rekonsiliasi aset tetap.</w:t>
      </w:r>
    </w:p>
    <w:p>
      <w:pPr>
        <w:spacing w:after="0" w:line="242" w:lineRule="auto"/>
        <w:jc w:val="both"/>
        <w:sectPr>
          <w:pgSz w:w="12240" w:h="18720"/>
          <w:pgMar w:header="1024" w:footer="2406" w:top="2240" w:bottom="2600" w:left="1440" w:right="60"/>
        </w:sectPr>
      </w:pPr>
    </w:p>
    <w:p>
      <w:pPr>
        <w:pStyle w:val="BodyText"/>
        <w:spacing w:before="11"/>
        <w:rPr>
          <w:sz w:val="15"/>
        </w:rPr>
      </w:pPr>
    </w:p>
    <w:p>
      <w:pPr>
        <w:pStyle w:val="BodyText"/>
        <w:spacing w:before="91"/>
        <w:ind w:left="1681" w:right="1490"/>
        <w:jc w:val="both"/>
      </w:pPr>
      <w:r>
        <w:rPr/>
        <w:t>Laporan Keuangan Dinas Lingkungan Hidup Kabupaten Cilacap Tahun Anggaran 2021 sudah mengimplementasikan Permendagri Nomor 108 Tahun 2016 tentang Penggolongan dan Kodefikasi Barang Milik Daerah.</w:t>
      </w:r>
    </w:p>
    <w:p>
      <w:pPr>
        <w:pStyle w:val="BodyText"/>
        <w:spacing w:line="242" w:lineRule="auto" w:before="117"/>
        <w:ind w:left="1681" w:right="1496"/>
        <w:jc w:val="both"/>
      </w:pPr>
      <w:r>
        <w:rPr/>
        <w:t>Komposisi rekening Aset Tetap Tahun </w:t>
      </w:r>
      <w:r>
        <w:rPr>
          <w:spacing w:val="2"/>
        </w:rPr>
        <w:t>2021 </w:t>
      </w:r>
      <w:r>
        <w:rPr/>
        <w:t>dan 2020 dapat disajikan sebagai berikut:</w:t>
      </w:r>
    </w:p>
    <w:p>
      <w:pPr>
        <w:pStyle w:val="BodyText"/>
        <w:rPr>
          <w:sz w:val="20"/>
        </w:rPr>
      </w:pPr>
    </w:p>
    <w:p>
      <w:pPr>
        <w:pStyle w:val="BodyText"/>
        <w:rPr>
          <w:sz w:val="23"/>
        </w:rPr>
      </w:pPr>
    </w:p>
    <w:tbl>
      <w:tblPr>
        <w:tblW w:w="0" w:type="auto"/>
        <w:jc w:val="left"/>
        <w:tblInd w:w="1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8"/>
        <w:gridCol w:w="2693"/>
        <w:gridCol w:w="2153"/>
        <w:gridCol w:w="2093"/>
      </w:tblGrid>
      <w:tr>
        <w:trPr>
          <w:trHeight w:val="256" w:hRule="atLeast"/>
        </w:trPr>
        <w:tc>
          <w:tcPr>
            <w:tcW w:w="568" w:type="dxa"/>
            <w:shd w:val="clear" w:color="auto" w:fill="D9D9D9"/>
          </w:tcPr>
          <w:p>
            <w:pPr>
              <w:pStyle w:val="TableParagraph"/>
              <w:spacing w:line="227" w:lineRule="exact" w:before="8"/>
              <w:ind w:left="130" w:right="113"/>
              <w:jc w:val="center"/>
              <w:rPr>
                <w:rFonts w:ascii="Liberation Sans Narrow"/>
                <w:b/>
                <w:sz w:val="20"/>
              </w:rPr>
            </w:pPr>
            <w:r>
              <w:rPr>
                <w:rFonts w:ascii="Liberation Sans Narrow"/>
                <w:b/>
                <w:sz w:val="20"/>
              </w:rPr>
              <w:t>No.</w:t>
            </w:r>
          </w:p>
        </w:tc>
        <w:tc>
          <w:tcPr>
            <w:tcW w:w="2693" w:type="dxa"/>
            <w:shd w:val="clear" w:color="auto" w:fill="D9D9D9"/>
          </w:tcPr>
          <w:p>
            <w:pPr>
              <w:pStyle w:val="TableParagraph"/>
              <w:spacing w:line="227" w:lineRule="exact" w:before="8"/>
              <w:ind w:left="904" w:right="889"/>
              <w:jc w:val="center"/>
              <w:rPr>
                <w:rFonts w:ascii="Liberation Sans Narrow"/>
                <w:b/>
                <w:sz w:val="20"/>
              </w:rPr>
            </w:pPr>
            <w:r>
              <w:rPr>
                <w:rFonts w:ascii="Liberation Sans Narrow"/>
                <w:b/>
                <w:sz w:val="20"/>
              </w:rPr>
              <w:t>Aset Tetap</w:t>
            </w:r>
          </w:p>
        </w:tc>
        <w:tc>
          <w:tcPr>
            <w:tcW w:w="2153" w:type="dxa"/>
            <w:shd w:val="clear" w:color="auto" w:fill="D9D9D9"/>
          </w:tcPr>
          <w:p>
            <w:pPr>
              <w:pStyle w:val="TableParagraph"/>
              <w:spacing w:line="227" w:lineRule="exact" w:before="8"/>
              <w:ind w:left="241"/>
              <w:rPr>
                <w:rFonts w:ascii="Liberation Sans Narrow"/>
                <w:b/>
                <w:sz w:val="20"/>
              </w:rPr>
            </w:pPr>
            <w:r>
              <w:rPr>
                <w:rFonts w:ascii="Liberation Sans Narrow"/>
                <w:b/>
                <w:sz w:val="20"/>
              </w:rPr>
              <w:t>Per 31 Des. 2021 (Rp)</w:t>
            </w:r>
          </w:p>
        </w:tc>
        <w:tc>
          <w:tcPr>
            <w:tcW w:w="2093" w:type="dxa"/>
            <w:shd w:val="clear" w:color="auto" w:fill="D9D9D9"/>
          </w:tcPr>
          <w:p>
            <w:pPr>
              <w:pStyle w:val="TableParagraph"/>
              <w:spacing w:line="227" w:lineRule="exact" w:before="8"/>
              <w:ind w:left="213"/>
              <w:rPr>
                <w:rFonts w:ascii="Liberation Sans Narrow"/>
                <w:b/>
                <w:sz w:val="20"/>
              </w:rPr>
            </w:pPr>
            <w:r>
              <w:rPr>
                <w:rFonts w:ascii="Liberation Sans Narrow"/>
                <w:b/>
                <w:sz w:val="20"/>
              </w:rPr>
              <w:t>Per 31 Des. 2020 (Rp)</w:t>
            </w:r>
          </w:p>
        </w:tc>
      </w:tr>
      <w:tr>
        <w:trPr>
          <w:trHeight w:val="251" w:hRule="atLeast"/>
        </w:trPr>
        <w:tc>
          <w:tcPr>
            <w:tcW w:w="568" w:type="dxa"/>
          </w:tcPr>
          <w:p>
            <w:pPr>
              <w:pStyle w:val="TableParagraph"/>
              <w:spacing w:line="223" w:lineRule="exact" w:before="8"/>
              <w:ind w:left="11"/>
              <w:jc w:val="center"/>
              <w:rPr>
                <w:rFonts w:ascii="Liberation Sans Narrow"/>
                <w:sz w:val="20"/>
              </w:rPr>
            </w:pPr>
            <w:r>
              <w:rPr>
                <w:rFonts w:ascii="Liberation Sans Narrow"/>
                <w:sz w:val="20"/>
              </w:rPr>
              <w:t>1</w:t>
            </w:r>
          </w:p>
        </w:tc>
        <w:tc>
          <w:tcPr>
            <w:tcW w:w="2693" w:type="dxa"/>
          </w:tcPr>
          <w:p>
            <w:pPr>
              <w:pStyle w:val="TableParagraph"/>
              <w:spacing w:line="223" w:lineRule="exact" w:before="8"/>
              <w:ind w:left="105"/>
              <w:rPr>
                <w:rFonts w:ascii="Liberation Sans Narrow"/>
                <w:sz w:val="20"/>
              </w:rPr>
            </w:pPr>
            <w:r>
              <w:rPr>
                <w:rFonts w:ascii="Liberation Sans Narrow"/>
                <w:sz w:val="20"/>
              </w:rPr>
              <w:t>Tanah</w:t>
            </w:r>
          </w:p>
        </w:tc>
        <w:tc>
          <w:tcPr>
            <w:tcW w:w="2153" w:type="dxa"/>
          </w:tcPr>
          <w:p>
            <w:pPr>
              <w:pStyle w:val="TableParagraph"/>
              <w:ind w:right="86"/>
              <w:jc w:val="right"/>
              <w:rPr>
                <w:rFonts w:ascii="Tahoma"/>
                <w:sz w:val="16"/>
              </w:rPr>
            </w:pPr>
            <w:r>
              <w:rPr>
                <w:rFonts w:ascii="Tahoma"/>
                <w:sz w:val="16"/>
              </w:rPr>
              <w:t>8,297,607,170.00</w:t>
            </w:r>
          </w:p>
        </w:tc>
        <w:tc>
          <w:tcPr>
            <w:tcW w:w="2093" w:type="dxa"/>
          </w:tcPr>
          <w:p>
            <w:pPr>
              <w:pStyle w:val="TableParagraph"/>
              <w:ind w:right="86"/>
              <w:jc w:val="right"/>
              <w:rPr>
                <w:rFonts w:ascii="Tahoma"/>
                <w:sz w:val="16"/>
              </w:rPr>
            </w:pPr>
            <w:r>
              <w:rPr>
                <w:rFonts w:ascii="Tahoma"/>
                <w:sz w:val="16"/>
              </w:rPr>
              <w:t>8,369,007,170.00</w:t>
            </w:r>
          </w:p>
        </w:tc>
      </w:tr>
      <w:tr>
        <w:trPr>
          <w:trHeight w:val="256" w:hRule="atLeast"/>
        </w:trPr>
        <w:tc>
          <w:tcPr>
            <w:tcW w:w="568" w:type="dxa"/>
          </w:tcPr>
          <w:p>
            <w:pPr>
              <w:pStyle w:val="TableParagraph"/>
              <w:spacing w:line="227" w:lineRule="exact" w:before="8"/>
              <w:ind w:left="11"/>
              <w:jc w:val="center"/>
              <w:rPr>
                <w:rFonts w:ascii="Liberation Sans Narrow"/>
                <w:sz w:val="20"/>
              </w:rPr>
            </w:pPr>
            <w:r>
              <w:rPr>
                <w:rFonts w:ascii="Liberation Sans Narrow"/>
                <w:sz w:val="20"/>
              </w:rPr>
              <w:t>2</w:t>
            </w:r>
          </w:p>
        </w:tc>
        <w:tc>
          <w:tcPr>
            <w:tcW w:w="2693" w:type="dxa"/>
          </w:tcPr>
          <w:p>
            <w:pPr>
              <w:pStyle w:val="TableParagraph"/>
              <w:spacing w:line="227" w:lineRule="exact" w:before="8"/>
              <w:ind w:left="105"/>
              <w:rPr>
                <w:rFonts w:ascii="Liberation Sans Narrow"/>
                <w:sz w:val="20"/>
              </w:rPr>
            </w:pPr>
            <w:r>
              <w:rPr>
                <w:rFonts w:ascii="Liberation Sans Narrow"/>
                <w:sz w:val="20"/>
              </w:rPr>
              <w:t>Peralatan dan Mesin</w:t>
            </w:r>
          </w:p>
        </w:tc>
        <w:tc>
          <w:tcPr>
            <w:tcW w:w="2153" w:type="dxa"/>
          </w:tcPr>
          <w:p>
            <w:pPr>
              <w:pStyle w:val="TableParagraph"/>
              <w:ind w:right="86"/>
              <w:jc w:val="right"/>
              <w:rPr>
                <w:rFonts w:ascii="Tahoma"/>
                <w:sz w:val="16"/>
              </w:rPr>
            </w:pPr>
            <w:r>
              <w:rPr>
                <w:rFonts w:ascii="Tahoma"/>
                <w:sz w:val="16"/>
              </w:rPr>
              <w:t>73,171,502,218.00</w:t>
            </w:r>
          </w:p>
        </w:tc>
        <w:tc>
          <w:tcPr>
            <w:tcW w:w="2093" w:type="dxa"/>
          </w:tcPr>
          <w:p>
            <w:pPr>
              <w:pStyle w:val="TableParagraph"/>
              <w:ind w:right="86"/>
              <w:jc w:val="right"/>
              <w:rPr>
                <w:rFonts w:ascii="Tahoma"/>
                <w:sz w:val="16"/>
              </w:rPr>
            </w:pPr>
            <w:r>
              <w:rPr>
                <w:rFonts w:ascii="Tahoma"/>
                <w:sz w:val="16"/>
              </w:rPr>
              <w:t>70,679,891,932.00</w:t>
            </w:r>
          </w:p>
        </w:tc>
      </w:tr>
      <w:tr>
        <w:trPr>
          <w:trHeight w:val="252" w:hRule="atLeast"/>
        </w:trPr>
        <w:tc>
          <w:tcPr>
            <w:tcW w:w="568" w:type="dxa"/>
          </w:tcPr>
          <w:p>
            <w:pPr>
              <w:pStyle w:val="TableParagraph"/>
              <w:spacing w:line="223" w:lineRule="exact" w:before="8"/>
              <w:ind w:left="11"/>
              <w:jc w:val="center"/>
              <w:rPr>
                <w:rFonts w:ascii="Liberation Sans Narrow"/>
                <w:sz w:val="20"/>
              </w:rPr>
            </w:pPr>
            <w:r>
              <w:rPr>
                <w:rFonts w:ascii="Liberation Sans Narrow"/>
                <w:sz w:val="20"/>
              </w:rPr>
              <w:t>3</w:t>
            </w:r>
          </w:p>
        </w:tc>
        <w:tc>
          <w:tcPr>
            <w:tcW w:w="2693" w:type="dxa"/>
          </w:tcPr>
          <w:p>
            <w:pPr>
              <w:pStyle w:val="TableParagraph"/>
              <w:spacing w:line="223" w:lineRule="exact" w:before="8"/>
              <w:ind w:left="105"/>
              <w:rPr>
                <w:rFonts w:ascii="Liberation Sans Narrow"/>
                <w:sz w:val="20"/>
              </w:rPr>
            </w:pPr>
            <w:r>
              <w:rPr>
                <w:rFonts w:ascii="Liberation Sans Narrow"/>
                <w:sz w:val="20"/>
              </w:rPr>
              <w:t>Gedung dan Bangunan</w:t>
            </w:r>
          </w:p>
        </w:tc>
        <w:tc>
          <w:tcPr>
            <w:tcW w:w="2153" w:type="dxa"/>
          </w:tcPr>
          <w:p>
            <w:pPr>
              <w:pStyle w:val="TableParagraph"/>
              <w:ind w:right="86"/>
              <w:jc w:val="right"/>
              <w:rPr>
                <w:rFonts w:ascii="Tahoma"/>
                <w:sz w:val="16"/>
              </w:rPr>
            </w:pPr>
            <w:r>
              <w:rPr>
                <w:rFonts w:ascii="Tahoma"/>
                <w:sz w:val="16"/>
              </w:rPr>
              <w:t>18,532,324,153.00</w:t>
            </w:r>
          </w:p>
        </w:tc>
        <w:tc>
          <w:tcPr>
            <w:tcW w:w="2093" w:type="dxa"/>
          </w:tcPr>
          <w:p>
            <w:pPr>
              <w:pStyle w:val="TableParagraph"/>
              <w:ind w:right="86"/>
              <w:jc w:val="right"/>
              <w:rPr>
                <w:rFonts w:ascii="Tahoma"/>
                <w:sz w:val="16"/>
              </w:rPr>
            </w:pPr>
            <w:r>
              <w:rPr>
                <w:rFonts w:ascii="Tahoma"/>
                <w:sz w:val="16"/>
              </w:rPr>
              <w:t>16,587,557,819.00</w:t>
            </w:r>
          </w:p>
        </w:tc>
      </w:tr>
      <w:tr>
        <w:trPr>
          <w:trHeight w:val="256" w:hRule="atLeast"/>
        </w:trPr>
        <w:tc>
          <w:tcPr>
            <w:tcW w:w="568" w:type="dxa"/>
          </w:tcPr>
          <w:p>
            <w:pPr>
              <w:pStyle w:val="TableParagraph"/>
              <w:spacing w:line="227" w:lineRule="exact" w:before="9"/>
              <w:ind w:left="11"/>
              <w:jc w:val="center"/>
              <w:rPr>
                <w:rFonts w:ascii="Liberation Sans Narrow"/>
                <w:sz w:val="20"/>
              </w:rPr>
            </w:pPr>
            <w:r>
              <w:rPr>
                <w:rFonts w:ascii="Liberation Sans Narrow"/>
                <w:sz w:val="20"/>
              </w:rPr>
              <w:t>4</w:t>
            </w:r>
          </w:p>
        </w:tc>
        <w:tc>
          <w:tcPr>
            <w:tcW w:w="2693" w:type="dxa"/>
          </w:tcPr>
          <w:p>
            <w:pPr>
              <w:pStyle w:val="TableParagraph"/>
              <w:spacing w:line="227" w:lineRule="exact" w:before="9"/>
              <w:ind w:left="105"/>
              <w:rPr>
                <w:rFonts w:ascii="Liberation Sans Narrow"/>
                <w:sz w:val="20"/>
              </w:rPr>
            </w:pPr>
            <w:r>
              <w:rPr>
                <w:rFonts w:ascii="Liberation Sans Narrow"/>
                <w:sz w:val="20"/>
              </w:rPr>
              <w:t>Jalan, Irigasi dan Jaringan</w:t>
            </w:r>
          </w:p>
        </w:tc>
        <w:tc>
          <w:tcPr>
            <w:tcW w:w="2153" w:type="dxa"/>
          </w:tcPr>
          <w:p>
            <w:pPr>
              <w:pStyle w:val="TableParagraph"/>
              <w:ind w:right="86"/>
              <w:jc w:val="right"/>
              <w:rPr>
                <w:rFonts w:ascii="Tahoma"/>
                <w:sz w:val="16"/>
              </w:rPr>
            </w:pPr>
            <w:r>
              <w:rPr>
                <w:rFonts w:ascii="Tahoma"/>
                <w:sz w:val="16"/>
              </w:rPr>
              <w:t>7,676,979,620.00</w:t>
            </w:r>
          </w:p>
        </w:tc>
        <w:tc>
          <w:tcPr>
            <w:tcW w:w="2093" w:type="dxa"/>
          </w:tcPr>
          <w:p>
            <w:pPr>
              <w:pStyle w:val="TableParagraph"/>
              <w:ind w:right="86"/>
              <w:jc w:val="right"/>
              <w:rPr>
                <w:rFonts w:ascii="Tahoma"/>
                <w:sz w:val="16"/>
              </w:rPr>
            </w:pPr>
            <w:r>
              <w:rPr>
                <w:rFonts w:ascii="Tahoma"/>
                <w:sz w:val="16"/>
              </w:rPr>
              <w:t>6,670,950,750.00</w:t>
            </w:r>
          </w:p>
        </w:tc>
      </w:tr>
      <w:tr>
        <w:trPr>
          <w:trHeight w:val="251" w:hRule="atLeast"/>
        </w:trPr>
        <w:tc>
          <w:tcPr>
            <w:tcW w:w="568" w:type="dxa"/>
          </w:tcPr>
          <w:p>
            <w:pPr>
              <w:pStyle w:val="TableParagraph"/>
              <w:spacing w:line="223" w:lineRule="exact" w:before="8"/>
              <w:ind w:left="11"/>
              <w:jc w:val="center"/>
              <w:rPr>
                <w:rFonts w:ascii="Liberation Sans Narrow"/>
                <w:sz w:val="20"/>
              </w:rPr>
            </w:pPr>
            <w:r>
              <w:rPr>
                <w:rFonts w:ascii="Liberation Sans Narrow"/>
                <w:sz w:val="20"/>
              </w:rPr>
              <w:t>5</w:t>
            </w:r>
          </w:p>
        </w:tc>
        <w:tc>
          <w:tcPr>
            <w:tcW w:w="2693" w:type="dxa"/>
          </w:tcPr>
          <w:p>
            <w:pPr>
              <w:pStyle w:val="TableParagraph"/>
              <w:spacing w:line="223" w:lineRule="exact" w:before="8"/>
              <w:ind w:left="105"/>
              <w:rPr>
                <w:rFonts w:ascii="Liberation Sans Narrow"/>
                <w:sz w:val="20"/>
              </w:rPr>
            </w:pPr>
            <w:r>
              <w:rPr>
                <w:rFonts w:ascii="Liberation Sans Narrow"/>
                <w:sz w:val="20"/>
              </w:rPr>
              <w:t>Aset Tetap Lainnya</w:t>
            </w:r>
          </w:p>
        </w:tc>
        <w:tc>
          <w:tcPr>
            <w:tcW w:w="2153" w:type="dxa"/>
          </w:tcPr>
          <w:p>
            <w:pPr>
              <w:pStyle w:val="TableParagraph"/>
              <w:ind w:right="82"/>
              <w:jc w:val="right"/>
              <w:rPr>
                <w:rFonts w:ascii="Tahoma"/>
                <w:sz w:val="16"/>
              </w:rPr>
            </w:pPr>
            <w:r>
              <w:rPr>
                <w:rFonts w:ascii="Tahoma"/>
                <w:w w:val="95"/>
                <w:sz w:val="16"/>
              </w:rPr>
              <w:t>44,946,000.00</w:t>
            </w:r>
          </w:p>
        </w:tc>
        <w:tc>
          <w:tcPr>
            <w:tcW w:w="2093" w:type="dxa"/>
          </w:tcPr>
          <w:p>
            <w:pPr>
              <w:pStyle w:val="TableParagraph"/>
              <w:ind w:right="82"/>
              <w:jc w:val="right"/>
              <w:rPr>
                <w:rFonts w:ascii="Tahoma"/>
                <w:sz w:val="16"/>
              </w:rPr>
            </w:pPr>
            <w:r>
              <w:rPr>
                <w:rFonts w:ascii="Tahoma"/>
                <w:w w:val="95"/>
                <w:sz w:val="16"/>
              </w:rPr>
              <w:t>44,946,000.00</w:t>
            </w:r>
          </w:p>
        </w:tc>
      </w:tr>
      <w:tr>
        <w:trPr>
          <w:trHeight w:val="256" w:hRule="atLeast"/>
        </w:trPr>
        <w:tc>
          <w:tcPr>
            <w:tcW w:w="568" w:type="dxa"/>
          </w:tcPr>
          <w:p>
            <w:pPr>
              <w:pStyle w:val="TableParagraph"/>
              <w:spacing w:line="227" w:lineRule="exact" w:before="8"/>
              <w:ind w:left="11"/>
              <w:jc w:val="center"/>
              <w:rPr>
                <w:rFonts w:ascii="Liberation Sans Narrow"/>
                <w:sz w:val="20"/>
              </w:rPr>
            </w:pPr>
            <w:r>
              <w:rPr>
                <w:rFonts w:ascii="Liberation Sans Narrow"/>
                <w:sz w:val="20"/>
              </w:rPr>
              <w:t>6</w:t>
            </w:r>
          </w:p>
        </w:tc>
        <w:tc>
          <w:tcPr>
            <w:tcW w:w="2693" w:type="dxa"/>
          </w:tcPr>
          <w:p>
            <w:pPr>
              <w:pStyle w:val="TableParagraph"/>
              <w:spacing w:line="227" w:lineRule="exact" w:before="8"/>
              <w:ind w:left="105"/>
              <w:rPr>
                <w:rFonts w:ascii="Liberation Sans Narrow"/>
                <w:sz w:val="20"/>
              </w:rPr>
            </w:pPr>
            <w:r>
              <w:rPr>
                <w:rFonts w:ascii="Liberation Sans Narrow"/>
                <w:sz w:val="20"/>
              </w:rPr>
              <w:t>Konstruksi Dalam Pengerjaan</w:t>
            </w:r>
          </w:p>
        </w:tc>
        <w:tc>
          <w:tcPr>
            <w:tcW w:w="2153" w:type="dxa"/>
          </w:tcPr>
          <w:p>
            <w:pPr>
              <w:pStyle w:val="TableParagraph"/>
              <w:ind w:right="85"/>
              <w:jc w:val="right"/>
              <w:rPr>
                <w:rFonts w:ascii="Tahoma"/>
                <w:sz w:val="16"/>
              </w:rPr>
            </w:pPr>
            <w:r>
              <w:rPr>
                <w:rFonts w:ascii="Tahoma"/>
                <w:w w:val="95"/>
                <w:sz w:val="16"/>
              </w:rPr>
              <w:t>0.00</w:t>
            </w:r>
          </w:p>
        </w:tc>
        <w:tc>
          <w:tcPr>
            <w:tcW w:w="2093" w:type="dxa"/>
          </w:tcPr>
          <w:p>
            <w:pPr>
              <w:pStyle w:val="TableParagraph"/>
              <w:ind w:right="85"/>
              <w:jc w:val="right"/>
              <w:rPr>
                <w:rFonts w:ascii="Tahoma"/>
                <w:sz w:val="16"/>
              </w:rPr>
            </w:pPr>
            <w:r>
              <w:rPr>
                <w:rFonts w:ascii="Tahoma"/>
                <w:w w:val="95"/>
                <w:sz w:val="16"/>
              </w:rPr>
              <w:t>0.00</w:t>
            </w:r>
          </w:p>
        </w:tc>
      </w:tr>
      <w:tr>
        <w:trPr>
          <w:trHeight w:val="252" w:hRule="atLeast"/>
        </w:trPr>
        <w:tc>
          <w:tcPr>
            <w:tcW w:w="568" w:type="dxa"/>
          </w:tcPr>
          <w:p>
            <w:pPr>
              <w:pStyle w:val="TableParagraph"/>
              <w:spacing w:line="224" w:lineRule="exact" w:before="8"/>
              <w:ind w:left="11"/>
              <w:jc w:val="center"/>
              <w:rPr>
                <w:rFonts w:ascii="Liberation Sans Narrow"/>
                <w:sz w:val="20"/>
              </w:rPr>
            </w:pPr>
            <w:r>
              <w:rPr>
                <w:rFonts w:ascii="Liberation Sans Narrow"/>
                <w:sz w:val="20"/>
              </w:rPr>
              <w:t>7</w:t>
            </w:r>
          </w:p>
        </w:tc>
        <w:tc>
          <w:tcPr>
            <w:tcW w:w="2693" w:type="dxa"/>
          </w:tcPr>
          <w:p>
            <w:pPr>
              <w:pStyle w:val="TableParagraph"/>
              <w:spacing w:line="224" w:lineRule="exact" w:before="8"/>
              <w:ind w:left="105"/>
              <w:rPr>
                <w:rFonts w:ascii="Liberation Sans Narrow"/>
                <w:sz w:val="20"/>
              </w:rPr>
            </w:pPr>
            <w:r>
              <w:rPr>
                <w:rFonts w:ascii="Liberation Sans Narrow"/>
                <w:sz w:val="20"/>
              </w:rPr>
              <w:t>Akumulasi Penyusutan</w:t>
            </w:r>
          </w:p>
        </w:tc>
        <w:tc>
          <w:tcPr>
            <w:tcW w:w="2153" w:type="dxa"/>
          </w:tcPr>
          <w:p>
            <w:pPr>
              <w:pStyle w:val="TableParagraph"/>
              <w:spacing w:line="193" w:lineRule="exact"/>
              <w:ind w:right="80"/>
              <w:jc w:val="right"/>
              <w:rPr>
                <w:rFonts w:ascii="Tahoma"/>
                <w:sz w:val="16"/>
              </w:rPr>
            </w:pPr>
            <w:r>
              <w:rPr>
                <w:rFonts w:ascii="Tahoma"/>
                <w:sz w:val="16"/>
              </w:rPr>
              <w:t>(30,732,712,045.00)</w:t>
            </w:r>
          </w:p>
        </w:tc>
        <w:tc>
          <w:tcPr>
            <w:tcW w:w="2093" w:type="dxa"/>
          </w:tcPr>
          <w:p>
            <w:pPr>
              <w:pStyle w:val="TableParagraph"/>
              <w:spacing w:line="193" w:lineRule="exact"/>
              <w:ind w:right="80"/>
              <w:jc w:val="right"/>
              <w:rPr>
                <w:rFonts w:ascii="Tahoma"/>
                <w:sz w:val="16"/>
              </w:rPr>
            </w:pPr>
            <w:r>
              <w:rPr>
                <w:rFonts w:ascii="Tahoma"/>
                <w:sz w:val="16"/>
              </w:rPr>
              <w:t>(30,732,712,045.00)</w:t>
            </w:r>
          </w:p>
        </w:tc>
      </w:tr>
      <w:tr>
        <w:trPr>
          <w:trHeight w:val="267" w:hRule="atLeast"/>
        </w:trPr>
        <w:tc>
          <w:tcPr>
            <w:tcW w:w="3261" w:type="dxa"/>
            <w:gridSpan w:val="2"/>
            <w:shd w:val="clear" w:color="auto" w:fill="D9D9D9"/>
          </w:tcPr>
          <w:p>
            <w:pPr>
              <w:pStyle w:val="TableParagraph"/>
              <w:spacing w:before="16"/>
              <w:ind w:left="1267" w:right="1250"/>
              <w:jc w:val="center"/>
              <w:rPr>
                <w:rFonts w:ascii="Liberation Sans Narrow"/>
                <w:b/>
                <w:sz w:val="20"/>
              </w:rPr>
            </w:pPr>
            <w:r>
              <w:rPr>
                <w:rFonts w:ascii="Liberation Sans Narrow"/>
                <w:b/>
                <w:sz w:val="20"/>
              </w:rPr>
              <w:t>JUMLAH</w:t>
            </w:r>
          </w:p>
        </w:tc>
        <w:tc>
          <w:tcPr>
            <w:tcW w:w="2153" w:type="dxa"/>
            <w:shd w:val="clear" w:color="auto" w:fill="D9D9D9"/>
          </w:tcPr>
          <w:p>
            <w:pPr>
              <w:pStyle w:val="TableParagraph"/>
              <w:spacing w:line="248" w:lineRule="exact"/>
              <w:ind w:right="80"/>
              <w:jc w:val="right"/>
              <w:rPr>
                <w:rFonts w:ascii="Carlito"/>
                <w:sz w:val="22"/>
              </w:rPr>
            </w:pPr>
            <w:r>
              <w:rPr>
                <w:rFonts w:ascii="Carlito"/>
                <w:sz w:val="22"/>
              </w:rPr>
              <w:t>76.990.647.116</w:t>
            </w:r>
          </w:p>
        </w:tc>
        <w:tc>
          <w:tcPr>
            <w:tcW w:w="2093" w:type="dxa"/>
            <w:shd w:val="clear" w:color="auto" w:fill="D9D9D9"/>
          </w:tcPr>
          <w:p>
            <w:pPr>
              <w:pStyle w:val="TableParagraph"/>
              <w:spacing w:line="248" w:lineRule="exact"/>
              <w:ind w:right="80"/>
              <w:jc w:val="right"/>
              <w:rPr>
                <w:rFonts w:ascii="Carlito"/>
                <w:sz w:val="22"/>
              </w:rPr>
            </w:pPr>
            <w:r>
              <w:rPr>
                <w:rFonts w:ascii="Carlito"/>
                <w:sz w:val="22"/>
              </w:rPr>
              <w:t>71.619.641.626</w:t>
            </w:r>
          </w:p>
        </w:tc>
      </w:tr>
    </w:tbl>
    <w:p>
      <w:pPr>
        <w:pStyle w:val="BodyText"/>
        <w:spacing w:before="114"/>
        <w:ind w:left="1681"/>
      </w:pPr>
      <w:r>
        <w:rPr/>
        <w:t>Mutasi Aset Tetap Tahun 2021 adalah sebagai berikut :</w:t>
      </w:r>
    </w:p>
    <w:p>
      <w:pPr>
        <w:pStyle w:val="BodyText"/>
        <w:spacing w:before="2"/>
        <w:rPr>
          <w:sz w:val="11"/>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1920"/>
        <w:gridCol w:w="1884"/>
        <w:gridCol w:w="1784"/>
        <w:gridCol w:w="1784"/>
        <w:gridCol w:w="1884"/>
      </w:tblGrid>
      <w:tr>
        <w:trPr>
          <w:trHeight w:val="254" w:hRule="atLeast"/>
        </w:trPr>
        <w:tc>
          <w:tcPr>
            <w:tcW w:w="644" w:type="dxa"/>
            <w:shd w:val="clear" w:color="auto" w:fill="BEBEBE"/>
          </w:tcPr>
          <w:p>
            <w:pPr>
              <w:pStyle w:val="TableParagraph"/>
              <w:spacing w:before="18"/>
              <w:ind w:left="106"/>
              <w:rPr>
                <w:rFonts w:ascii="Liberation Sans Narrow"/>
                <w:b/>
                <w:sz w:val="18"/>
              </w:rPr>
            </w:pPr>
            <w:r>
              <w:rPr>
                <w:rFonts w:ascii="Liberation Sans Narrow"/>
                <w:b/>
                <w:sz w:val="18"/>
              </w:rPr>
              <w:t>KODE</w:t>
            </w:r>
          </w:p>
        </w:tc>
        <w:tc>
          <w:tcPr>
            <w:tcW w:w="1920" w:type="dxa"/>
            <w:shd w:val="clear" w:color="auto" w:fill="BEBEBE"/>
          </w:tcPr>
          <w:p>
            <w:pPr>
              <w:pStyle w:val="TableParagraph"/>
              <w:spacing w:before="18"/>
              <w:ind w:right="314"/>
              <w:jc w:val="right"/>
              <w:rPr>
                <w:rFonts w:ascii="Liberation Sans Narrow"/>
                <w:b/>
                <w:sz w:val="18"/>
              </w:rPr>
            </w:pPr>
            <w:r>
              <w:rPr>
                <w:rFonts w:ascii="Liberation Sans Narrow"/>
                <w:b/>
                <w:sz w:val="18"/>
              </w:rPr>
              <w:t>NAMA REKENING</w:t>
            </w:r>
          </w:p>
        </w:tc>
        <w:tc>
          <w:tcPr>
            <w:tcW w:w="1884" w:type="dxa"/>
            <w:shd w:val="clear" w:color="auto" w:fill="BEBEBE"/>
          </w:tcPr>
          <w:p>
            <w:pPr>
              <w:pStyle w:val="TableParagraph"/>
              <w:spacing w:before="18"/>
              <w:ind w:left="444"/>
              <w:rPr>
                <w:rFonts w:ascii="Liberation Sans Narrow"/>
                <w:b/>
                <w:sz w:val="18"/>
              </w:rPr>
            </w:pPr>
            <w:r>
              <w:rPr>
                <w:rFonts w:ascii="Liberation Sans Narrow"/>
                <w:b/>
                <w:sz w:val="18"/>
              </w:rPr>
              <w:t>SALDO AWAL</w:t>
            </w:r>
          </w:p>
        </w:tc>
        <w:tc>
          <w:tcPr>
            <w:tcW w:w="1784" w:type="dxa"/>
            <w:shd w:val="clear" w:color="auto" w:fill="BEBEBE"/>
          </w:tcPr>
          <w:p>
            <w:pPr>
              <w:pStyle w:val="TableParagraph"/>
              <w:spacing w:before="18"/>
              <w:ind w:left="360"/>
              <w:rPr>
                <w:rFonts w:ascii="Liberation Sans Narrow"/>
                <w:b/>
                <w:sz w:val="18"/>
              </w:rPr>
            </w:pPr>
            <w:r>
              <w:rPr>
                <w:rFonts w:ascii="Liberation Sans Narrow"/>
                <w:b/>
                <w:sz w:val="18"/>
              </w:rPr>
              <w:t>PENAMBAHAN</w:t>
            </w:r>
          </w:p>
        </w:tc>
        <w:tc>
          <w:tcPr>
            <w:tcW w:w="1784" w:type="dxa"/>
            <w:shd w:val="clear" w:color="auto" w:fill="BEBEBE"/>
          </w:tcPr>
          <w:p>
            <w:pPr>
              <w:pStyle w:val="TableParagraph"/>
              <w:spacing w:before="18"/>
              <w:ind w:left="304"/>
              <w:rPr>
                <w:rFonts w:ascii="Liberation Sans Narrow"/>
                <w:b/>
                <w:sz w:val="18"/>
              </w:rPr>
            </w:pPr>
            <w:r>
              <w:rPr>
                <w:rFonts w:ascii="Liberation Sans Narrow"/>
                <w:b/>
                <w:sz w:val="18"/>
              </w:rPr>
              <w:t>PENGURANGAN</w:t>
            </w:r>
          </w:p>
        </w:tc>
        <w:tc>
          <w:tcPr>
            <w:tcW w:w="1884" w:type="dxa"/>
            <w:shd w:val="clear" w:color="auto" w:fill="BEBEBE"/>
          </w:tcPr>
          <w:p>
            <w:pPr>
              <w:pStyle w:val="TableParagraph"/>
              <w:spacing w:before="18"/>
              <w:ind w:left="430"/>
              <w:rPr>
                <w:rFonts w:ascii="Liberation Sans Narrow"/>
                <w:b/>
                <w:sz w:val="18"/>
              </w:rPr>
            </w:pPr>
            <w:r>
              <w:rPr>
                <w:rFonts w:ascii="Liberation Sans Narrow"/>
                <w:b/>
                <w:sz w:val="18"/>
              </w:rPr>
              <w:t>SALDO AKHIR</w:t>
            </w:r>
          </w:p>
        </w:tc>
      </w:tr>
      <w:tr>
        <w:trPr>
          <w:trHeight w:val="254" w:hRule="atLeast"/>
        </w:trPr>
        <w:tc>
          <w:tcPr>
            <w:tcW w:w="644" w:type="dxa"/>
          </w:tcPr>
          <w:p>
            <w:pPr>
              <w:pStyle w:val="TableParagraph"/>
              <w:spacing w:before="18"/>
              <w:ind w:left="154"/>
              <w:rPr>
                <w:rFonts w:ascii="Liberation Sans Narrow"/>
                <w:sz w:val="18"/>
              </w:rPr>
            </w:pPr>
            <w:r>
              <w:rPr>
                <w:rFonts w:ascii="Liberation Sans Narrow"/>
                <w:sz w:val="18"/>
              </w:rPr>
              <w:t>1.3.1</w:t>
            </w:r>
          </w:p>
        </w:tc>
        <w:tc>
          <w:tcPr>
            <w:tcW w:w="1920" w:type="dxa"/>
          </w:tcPr>
          <w:p>
            <w:pPr>
              <w:pStyle w:val="TableParagraph"/>
              <w:spacing w:before="18"/>
              <w:ind w:left="107"/>
              <w:rPr>
                <w:rFonts w:ascii="Liberation Sans Narrow"/>
                <w:sz w:val="18"/>
              </w:rPr>
            </w:pPr>
            <w:r>
              <w:rPr>
                <w:rFonts w:ascii="Liberation Sans Narrow"/>
                <w:sz w:val="18"/>
              </w:rPr>
              <w:t>Tanah</w:t>
            </w:r>
          </w:p>
        </w:tc>
        <w:tc>
          <w:tcPr>
            <w:tcW w:w="1884" w:type="dxa"/>
          </w:tcPr>
          <w:p>
            <w:pPr>
              <w:pStyle w:val="TableParagraph"/>
              <w:spacing w:line="192" w:lineRule="exact"/>
              <w:ind w:right="92"/>
              <w:jc w:val="right"/>
              <w:rPr>
                <w:rFonts w:ascii="Tahoma"/>
                <w:sz w:val="16"/>
              </w:rPr>
            </w:pPr>
            <w:r>
              <w:rPr>
                <w:rFonts w:ascii="Tahoma"/>
                <w:sz w:val="16"/>
              </w:rPr>
              <w:t>8,369,007,170.00</w:t>
            </w:r>
          </w:p>
        </w:tc>
        <w:tc>
          <w:tcPr>
            <w:tcW w:w="1784" w:type="dxa"/>
          </w:tcPr>
          <w:p>
            <w:pPr>
              <w:pStyle w:val="TableParagraph"/>
              <w:spacing w:line="192" w:lineRule="exact"/>
              <w:ind w:right="95"/>
              <w:jc w:val="right"/>
              <w:rPr>
                <w:rFonts w:ascii="Tahoma"/>
                <w:sz w:val="16"/>
              </w:rPr>
            </w:pPr>
            <w:r>
              <w:rPr>
                <w:rFonts w:ascii="Tahoma"/>
                <w:w w:val="95"/>
                <w:sz w:val="16"/>
              </w:rPr>
              <w:t>0,00</w:t>
            </w:r>
          </w:p>
        </w:tc>
        <w:tc>
          <w:tcPr>
            <w:tcW w:w="1784" w:type="dxa"/>
          </w:tcPr>
          <w:p>
            <w:pPr>
              <w:pStyle w:val="TableParagraph"/>
              <w:spacing w:line="192" w:lineRule="exact"/>
              <w:ind w:right="92"/>
              <w:jc w:val="right"/>
              <w:rPr>
                <w:rFonts w:ascii="Tahoma"/>
                <w:sz w:val="16"/>
              </w:rPr>
            </w:pPr>
            <w:r>
              <w:rPr>
                <w:rFonts w:ascii="Tahoma"/>
                <w:w w:val="95"/>
                <w:sz w:val="16"/>
              </w:rPr>
              <w:t>71,400,000.00</w:t>
            </w:r>
          </w:p>
        </w:tc>
        <w:tc>
          <w:tcPr>
            <w:tcW w:w="1884" w:type="dxa"/>
          </w:tcPr>
          <w:p>
            <w:pPr>
              <w:pStyle w:val="TableParagraph"/>
              <w:spacing w:line="192" w:lineRule="exact"/>
              <w:ind w:right="95"/>
              <w:jc w:val="right"/>
              <w:rPr>
                <w:rFonts w:ascii="Tahoma"/>
                <w:sz w:val="16"/>
              </w:rPr>
            </w:pPr>
            <w:r>
              <w:rPr>
                <w:rFonts w:ascii="Tahoma"/>
                <w:sz w:val="16"/>
              </w:rPr>
              <w:t>8,297,607,170.00</w:t>
            </w:r>
          </w:p>
        </w:tc>
      </w:tr>
      <w:tr>
        <w:trPr>
          <w:trHeight w:val="254" w:hRule="atLeast"/>
        </w:trPr>
        <w:tc>
          <w:tcPr>
            <w:tcW w:w="644" w:type="dxa"/>
          </w:tcPr>
          <w:p>
            <w:pPr>
              <w:pStyle w:val="TableParagraph"/>
              <w:spacing w:before="18"/>
              <w:ind w:left="154"/>
              <w:rPr>
                <w:rFonts w:ascii="Liberation Sans Narrow"/>
                <w:sz w:val="18"/>
              </w:rPr>
            </w:pPr>
            <w:r>
              <w:rPr>
                <w:rFonts w:ascii="Liberation Sans Narrow"/>
                <w:sz w:val="18"/>
              </w:rPr>
              <w:t>1.3.2</w:t>
            </w:r>
          </w:p>
        </w:tc>
        <w:tc>
          <w:tcPr>
            <w:tcW w:w="1920" w:type="dxa"/>
          </w:tcPr>
          <w:p>
            <w:pPr>
              <w:pStyle w:val="TableParagraph"/>
              <w:spacing w:before="18"/>
              <w:ind w:left="107"/>
              <w:rPr>
                <w:rFonts w:ascii="Liberation Sans Narrow"/>
                <w:sz w:val="18"/>
              </w:rPr>
            </w:pPr>
            <w:r>
              <w:rPr>
                <w:rFonts w:ascii="Liberation Sans Narrow"/>
                <w:sz w:val="18"/>
              </w:rPr>
              <w:t>Peralatan dan Mesin</w:t>
            </w:r>
          </w:p>
        </w:tc>
        <w:tc>
          <w:tcPr>
            <w:tcW w:w="1884" w:type="dxa"/>
          </w:tcPr>
          <w:p>
            <w:pPr>
              <w:pStyle w:val="TableParagraph"/>
              <w:spacing w:line="192" w:lineRule="exact"/>
              <w:ind w:right="94"/>
              <w:jc w:val="right"/>
              <w:rPr>
                <w:rFonts w:ascii="Tahoma"/>
                <w:sz w:val="16"/>
              </w:rPr>
            </w:pPr>
            <w:r>
              <w:rPr>
                <w:rFonts w:ascii="Tahoma"/>
                <w:sz w:val="16"/>
              </w:rPr>
              <w:t>70,679,891,932.00</w:t>
            </w:r>
          </w:p>
        </w:tc>
        <w:tc>
          <w:tcPr>
            <w:tcW w:w="1784" w:type="dxa"/>
          </w:tcPr>
          <w:p>
            <w:pPr>
              <w:pStyle w:val="TableParagraph"/>
              <w:spacing w:line="192" w:lineRule="exact"/>
              <w:ind w:right="93"/>
              <w:jc w:val="right"/>
              <w:rPr>
                <w:rFonts w:ascii="Tahoma"/>
                <w:sz w:val="16"/>
              </w:rPr>
            </w:pPr>
            <w:r>
              <w:rPr>
                <w:rFonts w:ascii="Tahoma"/>
                <w:sz w:val="16"/>
              </w:rPr>
              <w:t>3,972,617,246.00</w:t>
            </w:r>
          </w:p>
        </w:tc>
        <w:tc>
          <w:tcPr>
            <w:tcW w:w="1784" w:type="dxa"/>
          </w:tcPr>
          <w:p>
            <w:pPr>
              <w:pStyle w:val="TableParagraph"/>
              <w:spacing w:line="192" w:lineRule="exact"/>
              <w:ind w:right="92"/>
              <w:jc w:val="right"/>
              <w:rPr>
                <w:rFonts w:ascii="Tahoma"/>
                <w:sz w:val="16"/>
              </w:rPr>
            </w:pPr>
            <w:r>
              <w:rPr>
                <w:rFonts w:ascii="Tahoma"/>
                <w:sz w:val="16"/>
              </w:rPr>
              <w:t>1,481,006,960.00</w:t>
            </w:r>
          </w:p>
        </w:tc>
        <w:tc>
          <w:tcPr>
            <w:tcW w:w="1884" w:type="dxa"/>
          </w:tcPr>
          <w:p>
            <w:pPr>
              <w:pStyle w:val="TableParagraph"/>
              <w:spacing w:line="192" w:lineRule="exact"/>
              <w:ind w:right="96"/>
              <w:jc w:val="right"/>
              <w:rPr>
                <w:rFonts w:ascii="Tahoma"/>
                <w:sz w:val="16"/>
              </w:rPr>
            </w:pPr>
            <w:r>
              <w:rPr>
                <w:rFonts w:ascii="Tahoma"/>
                <w:sz w:val="16"/>
              </w:rPr>
              <w:t>73,171,502,218.00</w:t>
            </w:r>
          </w:p>
        </w:tc>
      </w:tr>
      <w:tr>
        <w:trPr>
          <w:trHeight w:val="254" w:hRule="atLeast"/>
        </w:trPr>
        <w:tc>
          <w:tcPr>
            <w:tcW w:w="644" w:type="dxa"/>
          </w:tcPr>
          <w:p>
            <w:pPr>
              <w:pStyle w:val="TableParagraph"/>
              <w:spacing w:before="18"/>
              <w:ind w:left="154"/>
              <w:rPr>
                <w:rFonts w:ascii="Liberation Sans Narrow"/>
                <w:sz w:val="18"/>
              </w:rPr>
            </w:pPr>
            <w:r>
              <w:rPr>
                <w:rFonts w:ascii="Liberation Sans Narrow"/>
                <w:sz w:val="18"/>
              </w:rPr>
              <w:t>1.3.3</w:t>
            </w:r>
          </w:p>
        </w:tc>
        <w:tc>
          <w:tcPr>
            <w:tcW w:w="1920" w:type="dxa"/>
          </w:tcPr>
          <w:p>
            <w:pPr>
              <w:pStyle w:val="TableParagraph"/>
              <w:spacing w:before="18"/>
              <w:ind w:left="107"/>
              <w:rPr>
                <w:rFonts w:ascii="Liberation Sans Narrow"/>
                <w:sz w:val="18"/>
              </w:rPr>
            </w:pPr>
            <w:r>
              <w:rPr>
                <w:rFonts w:ascii="Liberation Sans Narrow"/>
                <w:sz w:val="18"/>
              </w:rPr>
              <w:t>Gedung dan Bangunan</w:t>
            </w:r>
          </w:p>
        </w:tc>
        <w:tc>
          <w:tcPr>
            <w:tcW w:w="1884" w:type="dxa"/>
          </w:tcPr>
          <w:p>
            <w:pPr>
              <w:pStyle w:val="TableParagraph"/>
              <w:spacing w:line="192" w:lineRule="exact"/>
              <w:ind w:right="94"/>
              <w:jc w:val="right"/>
              <w:rPr>
                <w:rFonts w:ascii="Tahoma"/>
                <w:sz w:val="16"/>
              </w:rPr>
            </w:pPr>
            <w:r>
              <w:rPr>
                <w:rFonts w:ascii="Tahoma"/>
                <w:sz w:val="16"/>
              </w:rPr>
              <w:t>16,587,557,819.00</w:t>
            </w:r>
          </w:p>
        </w:tc>
        <w:tc>
          <w:tcPr>
            <w:tcW w:w="1784" w:type="dxa"/>
          </w:tcPr>
          <w:p>
            <w:pPr>
              <w:pStyle w:val="TableParagraph"/>
              <w:spacing w:line="192" w:lineRule="exact"/>
              <w:ind w:right="93"/>
              <w:jc w:val="right"/>
              <w:rPr>
                <w:rFonts w:ascii="Tahoma"/>
                <w:sz w:val="16"/>
              </w:rPr>
            </w:pPr>
            <w:r>
              <w:rPr>
                <w:rFonts w:ascii="Tahoma"/>
                <w:sz w:val="16"/>
              </w:rPr>
              <w:t>2,385,799,296.00</w:t>
            </w:r>
          </w:p>
        </w:tc>
        <w:tc>
          <w:tcPr>
            <w:tcW w:w="1784" w:type="dxa"/>
          </w:tcPr>
          <w:p>
            <w:pPr>
              <w:pStyle w:val="TableParagraph"/>
              <w:spacing w:line="192" w:lineRule="exact"/>
              <w:ind w:right="92"/>
              <w:jc w:val="right"/>
              <w:rPr>
                <w:rFonts w:ascii="Tahoma"/>
                <w:sz w:val="16"/>
              </w:rPr>
            </w:pPr>
            <w:r>
              <w:rPr>
                <w:rFonts w:ascii="Tahoma"/>
                <w:w w:val="95"/>
                <w:sz w:val="16"/>
              </w:rPr>
              <w:t>441,032,962.00</w:t>
            </w:r>
          </w:p>
        </w:tc>
        <w:tc>
          <w:tcPr>
            <w:tcW w:w="1884" w:type="dxa"/>
          </w:tcPr>
          <w:p>
            <w:pPr>
              <w:pStyle w:val="TableParagraph"/>
              <w:spacing w:line="192" w:lineRule="exact"/>
              <w:ind w:right="96"/>
              <w:jc w:val="right"/>
              <w:rPr>
                <w:rFonts w:ascii="Tahoma"/>
                <w:sz w:val="16"/>
              </w:rPr>
            </w:pPr>
            <w:r>
              <w:rPr>
                <w:rFonts w:ascii="Tahoma"/>
                <w:sz w:val="16"/>
              </w:rPr>
              <w:t>18,532,324,153.00</w:t>
            </w:r>
          </w:p>
        </w:tc>
      </w:tr>
      <w:tr>
        <w:trPr>
          <w:trHeight w:val="409" w:hRule="atLeast"/>
        </w:trPr>
        <w:tc>
          <w:tcPr>
            <w:tcW w:w="644" w:type="dxa"/>
          </w:tcPr>
          <w:p>
            <w:pPr>
              <w:pStyle w:val="TableParagraph"/>
              <w:spacing w:before="98"/>
              <w:ind w:left="154"/>
              <w:rPr>
                <w:rFonts w:ascii="Liberation Sans Narrow"/>
                <w:sz w:val="18"/>
              </w:rPr>
            </w:pPr>
            <w:r>
              <w:rPr>
                <w:rFonts w:ascii="Liberation Sans Narrow"/>
                <w:sz w:val="18"/>
              </w:rPr>
              <w:t>1.3.4</w:t>
            </w:r>
          </w:p>
        </w:tc>
        <w:tc>
          <w:tcPr>
            <w:tcW w:w="1920" w:type="dxa"/>
          </w:tcPr>
          <w:p>
            <w:pPr>
              <w:pStyle w:val="TableParagraph"/>
              <w:spacing w:line="201" w:lineRule="exact"/>
              <w:ind w:left="107"/>
              <w:rPr>
                <w:rFonts w:ascii="Liberation Sans Narrow"/>
                <w:sz w:val="18"/>
              </w:rPr>
            </w:pPr>
            <w:r>
              <w:rPr>
                <w:rFonts w:ascii="Liberation Sans Narrow"/>
                <w:sz w:val="18"/>
              </w:rPr>
              <w:t>Jalan, Irigasi, dan</w:t>
            </w:r>
          </w:p>
          <w:p>
            <w:pPr>
              <w:pStyle w:val="TableParagraph"/>
              <w:spacing w:line="188" w:lineRule="exact" w:before="1"/>
              <w:ind w:left="107"/>
              <w:rPr>
                <w:rFonts w:ascii="Liberation Sans Narrow"/>
                <w:sz w:val="18"/>
              </w:rPr>
            </w:pPr>
            <w:r>
              <w:rPr>
                <w:rFonts w:ascii="Liberation Sans Narrow"/>
                <w:sz w:val="18"/>
              </w:rPr>
              <w:t>Jaringan</w:t>
            </w:r>
          </w:p>
        </w:tc>
        <w:tc>
          <w:tcPr>
            <w:tcW w:w="1884" w:type="dxa"/>
          </w:tcPr>
          <w:p>
            <w:pPr>
              <w:pStyle w:val="TableParagraph"/>
              <w:spacing w:line="192" w:lineRule="exact"/>
              <w:ind w:right="93"/>
              <w:jc w:val="right"/>
              <w:rPr>
                <w:rFonts w:ascii="Tahoma"/>
                <w:sz w:val="16"/>
              </w:rPr>
            </w:pPr>
            <w:r>
              <w:rPr>
                <w:rFonts w:ascii="Tahoma"/>
                <w:sz w:val="16"/>
              </w:rPr>
              <w:t>6,670,950,750.00</w:t>
            </w:r>
          </w:p>
        </w:tc>
        <w:tc>
          <w:tcPr>
            <w:tcW w:w="1784" w:type="dxa"/>
          </w:tcPr>
          <w:p>
            <w:pPr>
              <w:pStyle w:val="TableParagraph"/>
              <w:spacing w:line="192" w:lineRule="exact"/>
              <w:ind w:right="93"/>
              <w:jc w:val="right"/>
              <w:rPr>
                <w:rFonts w:ascii="Tahoma"/>
                <w:sz w:val="16"/>
              </w:rPr>
            </w:pPr>
            <w:r>
              <w:rPr>
                <w:rFonts w:ascii="Tahoma"/>
                <w:sz w:val="16"/>
              </w:rPr>
              <w:t>1,006,028,870.00</w:t>
            </w:r>
          </w:p>
        </w:tc>
        <w:tc>
          <w:tcPr>
            <w:tcW w:w="1784" w:type="dxa"/>
          </w:tcPr>
          <w:p>
            <w:pPr>
              <w:pStyle w:val="TableParagraph"/>
              <w:spacing w:line="192" w:lineRule="exact"/>
              <w:ind w:right="95"/>
              <w:jc w:val="right"/>
              <w:rPr>
                <w:rFonts w:ascii="Tahoma"/>
                <w:sz w:val="16"/>
              </w:rPr>
            </w:pPr>
            <w:r>
              <w:rPr>
                <w:rFonts w:ascii="Tahoma"/>
                <w:w w:val="95"/>
                <w:sz w:val="16"/>
              </w:rPr>
              <w:t>0,00</w:t>
            </w:r>
          </w:p>
        </w:tc>
        <w:tc>
          <w:tcPr>
            <w:tcW w:w="1884" w:type="dxa"/>
          </w:tcPr>
          <w:p>
            <w:pPr>
              <w:pStyle w:val="TableParagraph"/>
              <w:spacing w:line="192" w:lineRule="exact"/>
              <w:ind w:right="95"/>
              <w:jc w:val="right"/>
              <w:rPr>
                <w:rFonts w:ascii="Tahoma"/>
                <w:sz w:val="16"/>
              </w:rPr>
            </w:pPr>
            <w:r>
              <w:rPr>
                <w:rFonts w:ascii="Tahoma"/>
                <w:sz w:val="16"/>
              </w:rPr>
              <w:t>7,676,979,620.00</w:t>
            </w:r>
          </w:p>
        </w:tc>
      </w:tr>
      <w:tr>
        <w:trPr>
          <w:trHeight w:val="253" w:hRule="atLeast"/>
        </w:trPr>
        <w:tc>
          <w:tcPr>
            <w:tcW w:w="644" w:type="dxa"/>
          </w:tcPr>
          <w:p>
            <w:pPr>
              <w:pStyle w:val="TableParagraph"/>
              <w:spacing w:before="22"/>
              <w:ind w:left="154"/>
              <w:rPr>
                <w:rFonts w:ascii="Liberation Sans Narrow"/>
                <w:sz w:val="18"/>
              </w:rPr>
            </w:pPr>
            <w:r>
              <w:rPr>
                <w:rFonts w:ascii="Liberation Sans Narrow"/>
                <w:sz w:val="18"/>
              </w:rPr>
              <w:t>1.3.5</w:t>
            </w:r>
          </w:p>
        </w:tc>
        <w:tc>
          <w:tcPr>
            <w:tcW w:w="1920" w:type="dxa"/>
          </w:tcPr>
          <w:p>
            <w:pPr>
              <w:pStyle w:val="TableParagraph"/>
              <w:spacing w:before="22"/>
              <w:ind w:left="107"/>
              <w:rPr>
                <w:rFonts w:ascii="Liberation Sans Narrow"/>
                <w:sz w:val="18"/>
              </w:rPr>
            </w:pPr>
            <w:r>
              <w:rPr>
                <w:rFonts w:ascii="Liberation Sans Narrow"/>
                <w:sz w:val="18"/>
              </w:rPr>
              <w:t>Aset Tetap Lainnya</w:t>
            </w:r>
          </w:p>
        </w:tc>
        <w:tc>
          <w:tcPr>
            <w:tcW w:w="1884" w:type="dxa"/>
          </w:tcPr>
          <w:p>
            <w:pPr>
              <w:pStyle w:val="TableParagraph"/>
              <w:spacing w:before="3"/>
              <w:ind w:right="89"/>
              <w:jc w:val="right"/>
              <w:rPr>
                <w:rFonts w:ascii="Tahoma"/>
                <w:sz w:val="16"/>
              </w:rPr>
            </w:pPr>
            <w:r>
              <w:rPr>
                <w:rFonts w:ascii="Tahoma"/>
                <w:w w:val="95"/>
                <w:sz w:val="16"/>
              </w:rPr>
              <w:t>44,946,000.00</w:t>
            </w:r>
          </w:p>
        </w:tc>
        <w:tc>
          <w:tcPr>
            <w:tcW w:w="1784" w:type="dxa"/>
          </w:tcPr>
          <w:p>
            <w:pPr>
              <w:pStyle w:val="TableParagraph"/>
              <w:spacing w:before="3"/>
              <w:ind w:right="95"/>
              <w:jc w:val="right"/>
              <w:rPr>
                <w:rFonts w:ascii="Tahoma"/>
                <w:sz w:val="16"/>
              </w:rPr>
            </w:pPr>
            <w:r>
              <w:rPr>
                <w:rFonts w:ascii="Tahoma"/>
                <w:w w:val="95"/>
                <w:sz w:val="16"/>
              </w:rPr>
              <w:t>0.00</w:t>
            </w:r>
          </w:p>
        </w:tc>
        <w:tc>
          <w:tcPr>
            <w:tcW w:w="1784" w:type="dxa"/>
          </w:tcPr>
          <w:p>
            <w:pPr>
              <w:pStyle w:val="TableParagraph"/>
              <w:spacing w:before="31"/>
              <w:ind w:right="95"/>
              <w:jc w:val="right"/>
              <w:rPr>
                <w:rFonts w:ascii="Tahoma"/>
                <w:sz w:val="16"/>
              </w:rPr>
            </w:pPr>
            <w:r>
              <w:rPr>
                <w:rFonts w:ascii="Tahoma"/>
                <w:w w:val="95"/>
                <w:sz w:val="16"/>
              </w:rPr>
              <w:t>0,00</w:t>
            </w:r>
          </w:p>
        </w:tc>
        <w:tc>
          <w:tcPr>
            <w:tcW w:w="1884" w:type="dxa"/>
          </w:tcPr>
          <w:p>
            <w:pPr>
              <w:pStyle w:val="TableParagraph"/>
              <w:spacing w:before="3"/>
              <w:ind w:right="91"/>
              <w:jc w:val="right"/>
              <w:rPr>
                <w:rFonts w:ascii="Tahoma"/>
                <w:sz w:val="16"/>
              </w:rPr>
            </w:pPr>
            <w:r>
              <w:rPr>
                <w:rFonts w:ascii="Tahoma"/>
                <w:w w:val="95"/>
                <w:sz w:val="16"/>
              </w:rPr>
              <w:t>44,946,000.00</w:t>
            </w:r>
          </w:p>
        </w:tc>
      </w:tr>
      <w:tr>
        <w:trPr>
          <w:trHeight w:val="414" w:hRule="atLeast"/>
        </w:trPr>
        <w:tc>
          <w:tcPr>
            <w:tcW w:w="644" w:type="dxa"/>
          </w:tcPr>
          <w:p>
            <w:pPr>
              <w:pStyle w:val="TableParagraph"/>
              <w:spacing w:before="102"/>
              <w:ind w:left="154"/>
              <w:rPr>
                <w:rFonts w:ascii="Liberation Sans Narrow"/>
                <w:sz w:val="18"/>
              </w:rPr>
            </w:pPr>
            <w:r>
              <w:rPr>
                <w:rFonts w:ascii="Liberation Sans Narrow"/>
                <w:sz w:val="18"/>
              </w:rPr>
              <w:t>1.3.6</w:t>
            </w:r>
          </w:p>
        </w:tc>
        <w:tc>
          <w:tcPr>
            <w:tcW w:w="1920" w:type="dxa"/>
          </w:tcPr>
          <w:p>
            <w:pPr>
              <w:pStyle w:val="TableParagraph"/>
              <w:spacing w:line="204" w:lineRule="exact" w:before="3"/>
              <w:ind w:left="107" w:right="626"/>
              <w:rPr>
                <w:rFonts w:ascii="Liberation Sans Narrow"/>
                <w:sz w:val="18"/>
              </w:rPr>
            </w:pPr>
            <w:r>
              <w:rPr>
                <w:rFonts w:ascii="Liberation Sans Narrow"/>
                <w:sz w:val="18"/>
              </w:rPr>
              <w:t>Konstruksi Dalam Pengerjaan</w:t>
            </w:r>
          </w:p>
        </w:tc>
        <w:tc>
          <w:tcPr>
            <w:tcW w:w="1884" w:type="dxa"/>
          </w:tcPr>
          <w:p>
            <w:pPr>
              <w:pStyle w:val="TableParagraph"/>
              <w:spacing w:before="3"/>
              <w:ind w:right="92"/>
              <w:jc w:val="right"/>
              <w:rPr>
                <w:rFonts w:ascii="Tahoma"/>
                <w:sz w:val="16"/>
              </w:rPr>
            </w:pPr>
            <w:r>
              <w:rPr>
                <w:rFonts w:ascii="Tahoma"/>
                <w:w w:val="95"/>
                <w:sz w:val="16"/>
              </w:rPr>
              <w:t>0.00</w:t>
            </w:r>
          </w:p>
        </w:tc>
        <w:tc>
          <w:tcPr>
            <w:tcW w:w="1784" w:type="dxa"/>
          </w:tcPr>
          <w:p>
            <w:pPr>
              <w:pStyle w:val="TableParagraph"/>
              <w:spacing w:before="3"/>
              <w:ind w:right="95"/>
              <w:jc w:val="right"/>
              <w:rPr>
                <w:rFonts w:ascii="Tahoma"/>
                <w:sz w:val="16"/>
              </w:rPr>
            </w:pPr>
            <w:r>
              <w:rPr>
                <w:rFonts w:ascii="Tahoma"/>
                <w:w w:val="95"/>
                <w:sz w:val="16"/>
              </w:rPr>
              <w:t>0.00</w:t>
            </w:r>
          </w:p>
        </w:tc>
        <w:tc>
          <w:tcPr>
            <w:tcW w:w="1784" w:type="dxa"/>
          </w:tcPr>
          <w:p>
            <w:pPr>
              <w:pStyle w:val="TableParagraph"/>
              <w:spacing w:before="111"/>
              <w:ind w:right="95"/>
              <w:jc w:val="right"/>
              <w:rPr>
                <w:rFonts w:ascii="Tahoma"/>
                <w:sz w:val="16"/>
              </w:rPr>
            </w:pPr>
            <w:r>
              <w:rPr>
                <w:rFonts w:ascii="Tahoma"/>
                <w:w w:val="95"/>
                <w:sz w:val="16"/>
              </w:rPr>
              <w:t>0,00</w:t>
            </w:r>
          </w:p>
        </w:tc>
        <w:tc>
          <w:tcPr>
            <w:tcW w:w="1884" w:type="dxa"/>
          </w:tcPr>
          <w:p>
            <w:pPr>
              <w:pStyle w:val="TableParagraph"/>
              <w:spacing w:before="3"/>
              <w:ind w:right="94"/>
              <w:jc w:val="right"/>
              <w:rPr>
                <w:rFonts w:ascii="Tahoma"/>
                <w:sz w:val="16"/>
              </w:rPr>
            </w:pPr>
            <w:r>
              <w:rPr>
                <w:rFonts w:ascii="Tahoma"/>
                <w:w w:val="95"/>
                <w:sz w:val="16"/>
              </w:rPr>
              <w:t>0.00</w:t>
            </w:r>
          </w:p>
        </w:tc>
      </w:tr>
      <w:tr>
        <w:trPr>
          <w:trHeight w:val="253" w:hRule="atLeast"/>
        </w:trPr>
        <w:tc>
          <w:tcPr>
            <w:tcW w:w="644" w:type="dxa"/>
          </w:tcPr>
          <w:p>
            <w:pPr>
              <w:pStyle w:val="TableParagraph"/>
              <w:spacing w:before="18"/>
              <w:ind w:left="154"/>
              <w:rPr>
                <w:rFonts w:ascii="Liberation Sans Narrow"/>
                <w:sz w:val="18"/>
              </w:rPr>
            </w:pPr>
            <w:r>
              <w:rPr>
                <w:rFonts w:ascii="Liberation Sans Narrow"/>
                <w:sz w:val="18"/>
              </w:rPr>
              <w:t>1.3.7</w:t>
            </w:r>
          </w:p>
        </w:tc>
        <w:tc>
          <w:tcPr>
            <w:tcW w:w="1920" w:type="dxa"/>
          </w:tcPr>
          <w:p>
            <w:pPr>
              <w:pStyle w:val="TableParagraph"/>
              <w:spacing w:before="18"/>
              <w:ind w:left="107"/>
              <w:rPr>
                <w:rFonts w:ascii="Liberation Sans Narrow"/>
                <w:sz w:val="18"/>
              </w:rPr>
            </w:pPr>
            <w:r>
              <w:rPr>
                <w:rFonts w:ascii="Liberation Sans Narrow"/>
                <w:sz w:val="18"/>
              </w:rPr>
              <w:t>Akumulasi Penyusutan</w:t>
            </w:r>
          </w:p>
        </w:tc>
        <w:tc>
          <w:tcPr>
            <w:tcW w:w="1884" w:type="dxa"/>
          </w:tcPr>
          <w:p>
            <w:pPr>
              <w:pStyle w:val="TableParagraph"/>
              <w:spacing w:before="3"/>
              <w:ind w:right="88"/>
              <w:jc w:val="right"/>
              <w:rPr>
                <w:rFonts w:ascii="Tahoma"/>
                <w:sz w:val="16"/>
              </w:rPr>
            </w:pPr>
            <w:r>
              <w:rPr>
                <w:rFonts w:ascii="Tahoma"/>
                <w:sz w:val="16"/>
              </w:rPr>
              <w:t>(30,732,712,045.00)</w:t>
            </w:r>
          </w:p>
        </w:tc>
        <w:tc>
          <w:tcPr>
            <w:tcW w:w="1784" w:type="dxa"/>
          </w:tcPr>
          <w:p>
            <w:pPr>
              <w:pStyle w:val="TableParagraph"/>
              <w:spacing w:before="3"/>
              <w:ind w:right="94"/>
              <w:jc w:val="right"/>
              <w:rPr>
                <w:rFonts w:ascii="Tahoma"/>
                <w:sz w:val="16"/>
              </w:rPr>
            </w:pPr>
            <w:r>
              <w:rPr>
                <w:rFonts w:ascii="Tahoma"/>
                <w:sz w:val="16"/>
              </w:rPr>
              <w:t>0.00</w:t>
            </w:r>
          </w:p>
        </w:tc>
        <w:tc>
          <w:tcPr>
            <w:tcW w:w="1784" w:type="dxa"/>
          </w:tcPr>
          <w:p>
            <w:pPr>
              <w:pStyle w:val="TableParagraph"/>
              <w:spacing w:before="31"/>
              <w:ind w:right="95"/>
              <w:jc w:val="right"/>
              <w:rPr>
                <w:rFonts w:ascii="Tahoma"/>
                <w:sz w:val="16"/>
              </w:rPr>
            </w:pPr>
            <w:r>
              <w:rPr>
                <w:rFonts w:ascii="Tahoma"/>
                <w:w w:val="95"/>
                <w:sz w:val="16"/>
              </w:rPr>
              <w:t>0,00</w:t>
            </w:r>
          </w:p>
        </w:tc>
        <w:tc>
          <w:tcPr>
            <w:tcW w:w="1884" w:type="dxa"/>
          </w:tcPr>
          <w:p>
            <w:pPr>
              <w:pStyle w:val="TableParagraph"/>
              <w:spacing w:before="3"/>
              <w:ind w:right="90"/>
              <w:jc w:val="right"/>
              <w:rPr>
                <w:rFonts w:ascii="Tahoma"/>
                <w:sz w:val="16"/>
              </w:rPr>
            </w:pPr>
            <w:r>
              <w:rPr>
                <w:rFonts w:ascii="Tahoma"/>
                <w:sz w:val="16"/>
              </w:rPr>
              <w:t>(30,732,712,045.00)</w:t>
            </w:r>
          </w:p>
        </w:tc>
      </w:tr>
      <w:tr>
        <w:trPr>
          <w:trHeight w:val="266" w:hRule="atLeast"/>
        </w:trPr>
        <w:tc>
          <w:tcPr>
            <w:tcW w:w="644" w:type="dxa"/>
            <w:shd w:val="clear" w:color="auto" w:fill="BEBEBE"/>
          </w:tcPr>
          <w:p>
            <w:pPr>
              <w:pStyle w:val="TableParagraph"/>
              <w:rPr>
                <w:sz w:val="18"/>
              </w:rPr>
            </w:pPr>
          </w:p>
        </w:tc>
        <w:tc>
          <w:tcPr>
            <w:tcW w:w="1920" w:type="dxa"/>
            <w:shd w:val="clear" w:color="auto" w:fill="BEBEBE"/>
          </w:tcPr>
          <w:p>
            <w:pPr>
              <w:pStyle w:val="TableParagraph"/>
              <w:spacing w:before="26"/>
              <w:ind w:right="223"/>
              <w:jc w:val="right"/>
              <w:rPr>
                <w:rFonts w:ascii="Liberation Sans Narrow"/>
                <w:b/>
                <w:sz w:val="18"/>
              </w:rPr>
            </w:pPr>
            <w:r>
              <w:rPr>
                <w:rFonts w:ascii="Liberation Sans Narrow"/>
                <w:b/>
                <w:sz w:val="18"/>
              </w:rPr>
              <w:t>TOTAL ASET TETAP</w:t>
            </w:r>
          </w:p>
        </w:tc>
        <w:tc>
          <w:tcPr>
            <w:tcW w:w="1884" w:type="dxa"/>
            <w:shd w:val="clear" w:color="auto" w:fill="BEBEBE"/>
          </w:tcPr>
          <w:p>
            <w:pPr>
              <w:pStyle w:val="TableParagraph"/>
              <w:spacing w:line="244" w:lineRule="exact" w:before="1"/>
              <w:ind w:right="93"/>
              <w:jc w:val="right"/>
              <w:rPr>
                <w:rFonts w:ascii="Carlito"/>
                <w:sz w:val="22"/>
              </w:rPr>
            </w:pPr>
            <w:r>
              <w:rPr>
                <w:rFonts w:ascii="Carlito"/>
                <w:sz w:val="22"/>
              </w:rPr>
              <w:t>71,619,641,626.00</w:t>
            </w:r>
          </w:p>
        </w:tc>
        <w:tc>
          <w:tcPr>
            <w:tcW w:w="1784" w:type="dxa"/>
            <w:shd w:val="clear" w:color="auto" w:fill="BEBEBE"/>
          </w:tcPr>
          <w:p>
            <w:pPr>
              <w:pStyle w:val="TableParagraph"/>
              <w:spacing w:line="244" w:lineRule="exact" w:before="1"/>
              <w:ind w:right="93"/>
              <w:jc w:val="right"/>
              <w:rPr>
                <w:rFonts w:ascii="Carlito"/>
                <w:b/>
                <w:sz w:val="22"/>
              </w:rPr>
            </w:pPr>
            <w:r>
              <w:rPr>
                <w:rFonts w:ascii="Carlito"/>
                <w:b/>
                <w:sz w:val="22"/>
              </w:rPr>
              <w:t>7,364,445,412.00</w:t>
            </w:r>
          </w:p>
        </w:tc>
        <w:tc>
          <w:tcPr>
            <w:tcW w:w="1784" w:type="dxa"/>
            <w:shd w:val="clear" w:color="auto" w:fill="BEBEBE"/>
          </w:tcPr>
          <w:p>
            <w:pPr>
              <w:pStyle w:val="TableParagraph"/>
              <w:spacing w:line="244" w:lineRule="exact" w:before="1"/>
              <w:ind w:right="92"/>
              <w:jc w:val="right"/>
              <w:rPr>
                <w:rFonts w:ascii="Carlito"/>
                <w:b/>
                <w:sz w:val="22"/>
              </w:rPr>
            </w:pPr>
            <w:r>
              <w:rPr>
                <w:rFonts w:ascii="Carlito"/>
                <w:b/>
                <w:sz w:val="22"/>
              </w:rPr>
              <w:t>1,993,439,922.00</w:t>
            </w:r>
          </w:p>
        </w:tc>
        <w:tc>
          <w:tcPr>
            <w:tcW w:w="1884" w:type="dxa"/>
            <w:shd w:val="clear" w:color="auto" w:fill="BEBEBE"/>
          </w:tcPr>
          <w:p>
            <w:pPr>
              <w:pStyle w:val="TableParagraph"/>
              <w:spacing w:line="244" w:lineRule="exact" w:before="1"/>
              <w:ind w:right="96"/>
              <w:jc w:val="right"/>
              <w:rPr>
                <w:rFonts w:ascii="Carlito"/>
                <w:sz w:val="22"/>
              </w:rPr>
            </w:pPr>
            <w:r>
              <w:rPr>
                <w:rFonts w:ascii="Carlito"/>
                <w:sz w:val="22"/>
              </w:rPr>
              <w:t>76,990,647,116.00</w:t>
            </w:r>
          </w:p>
        </w:tc>
      </w:tr>
    </w:tbl>
    <w:p>
      <w:pPr>
        <w:pStyle w:val="Heading2"/>
        <w:numPr>
          <w:ilvl w:val="3"/>
          <w:numId w:val="23"/>
        </w:numPr>
        <w:tabs>
          <w:tab w:pos="2393" w:val="left" w:leader="none"/>
        </w:tabs>
        <w:spacing w:line="240" w:lineRule="auto" w:before="123" w:after="0"/>
        <w:ind w:left="2393" w:right="0" w:hanging="852"/>
        <w:jc w:val="both"/>
      </w:pPr>
      <w:r>
        <w:rPr/>
        <w:t>Tanah</w:t>
      </w:r>
    </w:p>
    <w:p>
      <w:pPr>
        <w:pStyle w:val="BodyText"/>
        <w:spacing w:before="115"/>
        <w:ind w:left="1965" w:right="1493"/>
        <w:jc w:val="both"/>
      </w:pPr>
      <w:r>
        <w:rPr/>
        <w:t>Saldo Tanah per 31 Desember 2021 sebesar Rp 8,297,607,170.00,00 sedangkan per 31 Desember 2020 sebesar Rp8.369.007.170,00. Hal tersebut menunjukkan adanya kenaikan sebesar Rp0,00. Kenaikan tersebut terdiri dari penambahan sebesar Rp0,00 dan pengurangan sebesar Rp 71.400.000,00,00. Aset tetap tanah per 31 Desember 2021 dapat dirinci sebagai berikut :</w:t>
      </w:r>
    </w:p>
    <w:p>
      <w:pPr>
        <w:pStyle w:val="BodyText"/>
        <w:spacing w:before="2"/>
        <w:rPr>
          <w:sz w:val="11"/>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shd w:val="clear" w:color="auto" w:fill="BEBEBE"/>
          </w:tcPr>
          <w:p>
            <w:pPr>
              <w:pStyle w:val="TableParagraph"/>
              <w:spacing w:line="210"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10"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10" w:lineRule="exact"/>
              <w:ind w:left="390"/>
              <w:rPr>
                <w:rFonts w:ascii="Liberation Sans Narrow"/>
                <w:b/>
                <w:sz w:val="20"/>
              </w:rPr>
            </w:pPr>
            <w:r>
              <w:rPr>
                <w:rFonts w:ascii="Liberation Sans Narrow"/>
                <w:b/>
                <w:sz w:val="20"/>
              </w:rPr>
              <w:t>JUMLAH (Rp)</w:t>
            </w:r>
          </w:p>
        </w:tc>
      </w:tr>
      <w:tr>
        <w:trPr>
          <w:trHeight w:val="225" w:hRule="atLeast"/>
        </w:trPr>
        <w:tc>
          <w:tcPr>
            <w:tcW w:w="460" w:type="dxa"/>
          </w:tcPr>
          <w:p>
            <w:pPr>
              <w:pStyle w:val="TableParagraph"/>
              <w:spacing w:line="206" w:lineRule="exact"/>
              <w:jc w:val="center"/>
              <w:rPr>
                <w:rFonts w:ascii="Liberation Sans Narrow"/>
                <w:b/>
                <w:sz w:val="20"/>
              </w:rPr>
            </w:pPr>
            <w:r>
              <w:rPr>
                <w:rFonts w:ascii="Liberation Sans Narrow"/>
                <w:b/>
                <w:sz w:val="20"/>
              </w:rPr>
              <w:t>1</w:t>
            </w:r>
          </w:p>
        </w:tc>
        <w:tc>
          <w:tcPr>
            <w:tcW w:w="4358" w:type="dxa"/>
          </w:tcPr>
          <w:p>
            <w:pPr>
              <w:pStyle w:val="TableParagraph"/>
              <w:spacing w:line="206" w:lineRule="exact"/>
              <w:ind w:left="107"/>
              <w:rPr>
                <w:rFonts w:ascii="Liberation Sans Narrow"/>
                <w:b/>
                <w:sz w:val="20"/>
              </w:rPr>
            </w:pPr>
            <w:r>
              <w:rPr>
                <w:rFonts w:ascii="Liberation Sans Narrow"/>
                <w:b/>
                <w:sz w:val="20"/>
              </w:rPr>
              <w:t>Saldo per 31 Desember 2020</w:t>
            </w:r>
          </w:p>
        </w:tc>
        <w:tc>
          <w:tcPr>
            <w:tcW w:w="1845" w:type="dxa"/>
          </w:tcPr>
          <w:p>
            <w:pPr>
              <w:pStyle w:val="TableParagraph"/>
              <w:spacing w:line="206" w:lineRule="exact"/>
              <w:ind w:right="97"/>
              <w:jc w:val="right"/>
              <w:rPr>
                <w:rFonts w:ascii="Liberation Sans Narrow"/>
                <w:b/>
                <w:sz w:val="20"/>
              </w:rPr>
            </w:pPr>
            <w:r>
              <w:rPr>
                <w:rFonts w:ascii="Liberation Sans Narrow"/>
                <w:b/>
                <w:sz w:val="20"/>
              </w:rPr>
              <w:t>8,369,007,170.00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PENAMBAHAN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a</w:t>
            </w:r>
          </w:p>
        </w:tc>
        <w:tc>
          <w:tcPr>
            <w:tcW w:w="4358" w:type="dxa"/>
          </w:tcPr>
          <w:p>
            <w:pPr>
              <w:pStyle w:val="TableParagraph"/>
              <w:spacing w:line="210" w:lineRule="exact"/>
              <w:ind w:left="107"/>
              <w:rPr>
                <w:rFonts w:ascii="Liberation Sans Narrow"/>
                <w:sz w:val="20"/>
              </w:rPr>
            </w:pPr>
            <w:r>
              <w:rPr>
                <w:rFonts w:ascii="Liberation Sans Narrow"/>
                <w:sz w:val="20"/>
              </w:rPr>
              <w:t>Perolehan BM APBD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b</w:t>
            </w:r>
          </w:p>
        </w:tc>
        <w:tc>
          <w:tcPr>
            <w:tcW w:w="4358" w:type="dxa"/>
          </w:tcPr>
          <w:p>
            <w:pPr>
              <w:pStyle w:val="TableParagraph"/>
              <w:spacing w:line="210" w:lineRule="exact"/>
              <w:ind w:left="107"/>
              <w:rPr>
                <w:rFonts w:ascii="Liberation Sans Narrow"/>
                <w:sz w:val="20"/>
              </w:rPr>
            </w:pPr>
            <w:r>
              <w:rPr>
                <w:rFonts w:ascii="Liberation Sans Narrow"/>
                <w:sz w:val="20"/>
              </w:rPr>
              <w:t>Perolehan dari BOS/BLUD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c</w:t>
            </w:r>
          </w:p>
        </w:tc>
        <w:tc>
          <w:tcPr>
            <w:tcW w:w="4358" w:type="dxa"/>
          </w:tcPr>
          <w:p>
            <w:pPr>
              <w:pStyle w:val="TableParagraph"/>
              <w:spacing w:line="210" w:lineRule="exact"/>
              <w:ind w:left="107"/>
              <w:rPr>
                <w:rFonts w:ascii="Liberation Sans Narrow"/>
                <w:sz w:val="20"/>
              </w:rPr>
            </w:pPr>
            <w:r>
              <w:rPr>
                <w:rFonts w:ascii="Liberation Sans Narrow"/>
                <w:sz w:val="20"/>
              </w:rPr>
              <w:t>Perolehan dari Hibah (Komite, Non APBD, dll)</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d</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e</w:t>
            </w:r>
          </w:p>
        </w:tc>
        <w:tc>
          <w:tcPr>
            <w:tcW w:w="4358" w:type="dxa"/>
          </w:tcPr>
          <w:p>
            <w:pPr>
              <w:pStyle w:val="TableParagraph"/>
              <w:spacing w:line="210" w:lineRule="exact"/>
              <w:ind w:left="107"/>
              <w:rPr>
                <w:rFonts w:ascii="Liberation Sans Narrow"/>
                <w:sz w:val="20"/>
              </w:rPr>
            </w:pPr>
            <w:r>
              <w:rPr>
                <w:rFonts w:ascii="Liberation Sans Narrow"/>
                <w:sz w:val="20"/>
              </w:rPr>
              <w:t>Kurang Catat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left="1"/>
              <w:jc w:val="center"/>
              <w:rPr>
                <w:rFonts w:ascii="Liberation Sans Narrow"/>
                <w:sz w:val="20"/>
              </w:rPr>
            </w:pPr>
            <w:r>
              <w:rPr>
                <w:rFonts w:ascii="Liberation Sans Narrow"/>
                <w:sz w:val="20"/>
              </w:rPr>
              <w:t>f</w:t>
            </w:r>
          </w:p>
        </w:tc>
        <w:tc>
          <w:tcPr>
            <w:tcW w:w="4358" w:type="dxa"/>
          </w:tcPr>
          <w:p>
            <w:pPr>
              <w:pStyle w:val="TableParagraph"/>
              <w:spacing w:line="210" w:lineRule="exact"/>
              <w:ind w:left="107"/>
              <w:rPr>
                <w:rFonts w:ascii="Liberation Sans Narrow"/>
                <w:sz w:val="20"/>
              </w:rPr>
            </w:pPr>
            <w:r>
              <w:rPr>
                <w:rFonts w:ascii="Liberation Sans Narrow"/>
                <w:sz w:val="20"/>
              </w:rPr>
              <w:t>Perolehan dari Brg/Jasa</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g</w:t>
            </w:r>
          </w:p>
        </w:tc>
        <w:tc>
          <w:tcPr>
            <w:tcW w:w="4358" w:type="dxa"/>
          </w:tcPr>
          <w:p>
            <w:pPr>
              <w:pStyle w:val="TableParagraph"/>
              <w:spacing w:line="206" w:lineRule="exact"/>
              <w:ind w:left="107"/>
              <w:rPr>
                <w:rFonts w:ascii="Liberation Sans Narrow"/>
                <w:sz w:val="20"/>
              </w:rPr>
            </w:pPr>
            <w:r>
              <w:rPr>
                <w:rFonts w:ascii="Liberation Sans Narrow"/>
                <w:sz w:val="20"/>
              </w:rPr>
              <w:t>Droping dari SKPD Lain</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2</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PENAMBAHAN (Jumlah a s/d g)</w:t>
            </w:r>
          </w:p>
        </w:tc>
        <w:tc>
          <w:tcPr>
            <w:tcW w:w="1845" w:type="dxa"/>
          </w:tcPr>
          <w:p>
            <w:pPr>
              <w:pStyle w:val="TableParagraph"/>
              <w:spacing w:line="210" w:lineRule="exact"/>
              <w:ind w:right="99"/>
              <w:jc w:val="right"/>
              <w:rPr>
                <w:rFonts w:ascii="Liberation Sans Narrow"/>
                <w:b/>
                <w:sz w:val="20"/>
              </w:rPr>
            </w:pPr>
            <w:r>
              <w:rPr>
                <w:rFonts w:ascii="Liberation Sans Narrow"/>
                <w:b/>
                <w:sz w:val="20"/>
              </w:rPr>
              <w:t>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PENGURANGAN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h</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i</w:t>
            </w:r>
          </w:p>
        </w:tc>
        <w:tc>
          <w:tcPr>
            <w:tcW w:w="4358" w:type="dxa"/>
          </w:tcPr>
          <w:p>
            <w:pPr>
              <w:pStyle w:val="TableParagraph"/>
              <w:spacing w:line="210" w:lineRule="exact"/>
              <w:ind w:left="107"/>
              <w:rPr>
                <w:rFonts w:ascii="Liberation Sans Narrow"/>
                <w:sz w:val="20"/>
              </w:rPr>
            </w:pPr>
            <w:r>
              <w:rPr>
                <w:rFonts w:ascii="Liberation Sans Narrow"/>
                <w:sz w:val="20"/>
              </w:rPr>
              <w:t>Penghapusan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j</w:t>
            </w:r>
          </w:p>
        </w:tc>
        <w:tc>
          <w:tcPr>
            <w:tcW w:w="4358" w:type="dxa"/>
          </w:tcPr>
          <w:p>
            <w:pPr>
              <w:pStyle w:val="TableParagraph"/>
              <w:spacing w:line="210" w:lineRule="exact"/>
              <w:ind w:left="107"/>
              <w:rPr>
                <w:rFonts w:ascii="Liberation Sans Narrow"/>
                <w:sz w:val="20"/>
              </w:rPr>
            </w:pPr>
            <w:r>
              <w:rPr>
                <w:rFonts w:ascii="Liberation Sans Narrow"/>
                <w:sz w:val="20"/>
              </w:rPr>
              <w:t>Droping ke SKPD lain</w:t>
            </w:r>
          </w:p>
        </w:tc>
        <w:tc>
          <w:tcPr>
            <w:tcW w:w="1845" w:type="dxa"/>
          </w:tcPr>
          <w:p>
            <w:pPr>
              <w:pStyle w:val="TableParagraph"/>
              <w:spacing w:line="210" w:lineRule="exact"/>
              <w:ind w:right="96"/>
              <w:jc w:val="right"/>
              <w:rPr>
                <w:rFonts w:ascii="Liberation Sans Narrow"/>
                <w:sz w:val="20"/>
              </w:rPr>
            </w:pPr>
            <w:r>
              <w:rPr>
                <w:rFonts w:ascii="Liberation Sans Narrow"/>
                <w:sz w:val="20"/>
              </w:rPr>
              <w:t>71.400.000,00</w:t>
            </w:r>
          </w:p>
        </w:tc>
      </w:tr>
      <w:tr>
        <w:trPr>
          <w:trHeight w:val="225" w:hRule="atLeast"/>
        </w:trPr>
        <w:tc>
          <w:tcPr>
            <w:tcW w:w="460" w:type="dxa"/>
          </w:tcPr>
          <w:p>
            <w:pPr>
              <w:pStyle w:val="TableParagraph"/>
              <w:spacing w:line="206" w:lineRule="exact"/>
              <w:ind w:right="1"/>
              <w:jc w:val="center"/>
              <w:rPr>
                <w:rFonts w:ascii="Liberation Sans Narrow"/>
                <w:sz w:val="20"/>
              </w:rPr>
            </w:pPr>
            <w:r>
              <w:rPr>
                <w:rFonts w:ascii="Liberation Sans Narrow"/>
                <w:sz w:val="20"/>
              </w:rPr>
              <w:t>k</w:t>
            </w:r>
          </w:p>
        </w:tc>
        <w:tc>
          <w:tcPr>
            <w:tcW w:w="4358" w:type="dxa"/>
          </w:tcPr>
          <w:p>
            <w:pPr>
              <w:pStyle w:val="TableParagraph"/>
              <w:spacing w:line="206" w:lineRule="exact"/>
              <w:ind w:left="107"/>
              <w:rPr>
                <w:rFonts w:ascii="Liberation Sans Narrow"/>
                <w:sz w:val="20"/>
              </w:rPr>
            </w:pPr>
            <w:r>
              <w:rPr>
                <w:rFonts w:ascii="Liberation Sans Narrow"/>
                <w:sz w:val="20"/>
              </w:rPr>
              <w:t>BM jadi barang extra comtable</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bl>
    <w:p>
      <w:pPr>
        <w:spacing w:after="0" w:line="206" w:lineRule="exact"/>
        <w:jc w:val="right"/>
        <w:rPr>
          <w:rFonts w:ascii="Liberation Sans Narrow"/>
          <w:sz w:val="20"/>
        </w:rPr>
        <w:sectPr>
          <w:pgSz w:w="12240" w:h="18720"/>
          <w:pgMar w:header="1024" w:footer="2406" w:top="2240" w:bottom="2600" w:left="1440" w:right="60"/>
        </w:sectPr>
      </w:pPr>
    </w:p>
    <w:p>
      <w:pPr>
        <w:pStyle w:val="BodyText"/>
        <w:spacing w:before="3" w:after="1"/>
        <w:rPr>
          <w:sz w:val="24"/>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l</w:t>
            </w:r>
          </w:p>
        </w:tc>
        <w:tc>
          <w:tcPr>
            <w:tcW w:w="4358" w:type="dxa"/>
          </w:tcPr>
          <w:p>
            <w:pPr>
              <w:pStyle w:val="TableParagraph"/>
              <w:spacing w:line="210" w:lineRule="exact"/>
              <w:ind w:left="107"/>
              <w:rPr>
                <w:rFonts w:ascii="Liberation Sans Narrow"/>
                <w:sz w:val="20"/>
              </w:rPr>
            </w:pPr>
            <w:r>
              <w:rPr>
                <w:rFonts w:ascii="Liberation Sans Narrow"/>
                <w:sz w:val="20"/>
              </w:rPr>
              <w:t>BM tidak jadi aset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b/>
                <w:sz w:val="20"/>
              </w:rPr>
            </w:pPr>
            <w:r>
              <w:rPr>
                <w:rFonts w:ascii="Liberation Sans Narrow"/>
                <w:b/>
                <w:sz w:val="20"/>
              </w:rPr>
              <w:t>3</w:t>
            </w:r>
          </w:p>
        </w:tc>
        <w:tc>
          <w:tcPr>
            <w:tcW w:w="4358" w:type="dxa"/>
          </w:tcPr>
          <w:p>
            <w:pPr>
              <w:pStyle w:val="TableParagraph"/>
              <w:spacing w:line="206" w:lineRule="exact"/>
              <w:ind w:left="107"/>
              <w:rPr>
                <w:rFonts w:ascii="Liberation Sans Narrow"/>
                <w:b/>
                <w:sz w:val="20"/>
              </w:rPr>
            </w:pPr>
            <w:r>
              <w:rPr>
                <w:rFonts w:ascii="Liberation Sans Narrow"/>
                <w:b/>
                <w:sz w:val="20"/>
              </w:rPr>
              <w:t>TOTAL MUTASI PENGURANGAN (Jumlah h s/d l)</w:t>
            </w:r>
          </w:p>
        </w:tc>
        <w:tc>
          <w:tcPr>
            <w:tcW w:w="1845" w:type="dxa"/>
          </w:tcPr>
          <w:p>
            <w:pPr>
              <w:pStyle w:val="TableParagraph"/>
              <w:spacing w:line="206" w:lineRule="exact"/>
              <w:ind w:right="96"/>
              <w:jc w:val="right"/>
              <w:rPr>
                <w:rFonts w:ascii="Liberation Sans Narrow"/>
                <w:b/>
                <w:sz w:val="20"/>
              </w:rPr>
            </w:pPr>
            <w:r>
              <w:rPr>
                <w:rFonts w:ascii="Liberation Sans Narrow"/>
                <w:b/>
                <w:sz w:val="20"/>
              </w:rPr>
              <w:t>71.400.000,00</w:t>
            </w:r>
          </w:p>
        </w:tc>
      </w:tr>
      <w:tr>
        <w:trPr>
          <w:trHeight w:val="230" w:hRule="atLeast"/>
        </w:trPr>
        <w:tc>
          <w:tcPr>
            <w:tcW w:w="460" w:type="dxa"/>
            <w:shd w:val="clear" w:color="auto" w:fill="BEBEBE"/>
          </w:tcPr>
          <w:p>
            <w:pPr>
              <w:pStyle w:val="TableParagraph"/>
              <w:spacing w:line="210" w:lineRule="exact"/>
              <w:jc w:val="center"/>
              <w:rPr>
                <w:rFonts w:ascii="Liberation Sans Narrow"/>
                <w:b/>
                <w:sz w:val="20"/>
              </w:rPr>
            </w:pPr>
            <w:r>
              <w:rPr>
                <w:rFonts w:ascii="Liberation Sans Narrow"/>
                <w:b/>
                <w:sz w:val="20"/>
              </w:rPr>
              <w:t>4</w:t>
            </w:r>
          </w:p>
        </w:tc>
        <w:tc>
          <w:tcPr>
            <w:tcW w:w="4358" w:type="dxa"/>
            <w:shd w:val="clear" w:color="auto" w:fill="BEBEBE"/>
          </w:tcPr>
          <w:p>
            <w:pPr>
              <w:pStyle w:val="TableParagraph"/>
              <w:spacing w:line="210" w:lineRule="exact"/>
              <w:ind w:left="107"/>
              <w:rPr>
                <w:rFonts w:ascii="Liberation Sans Narrow"/>
                <w:b/>
                <w:sz w:val="20"/>
              </w:rPr>
            </w:pPr>
            <w:r>
              <w:rPr>
                <w:rFonts w:ascii="Liberation Sans Narrow"/>
                <w:b/>
                <w:sz w:val="20"/>
              </w:rPr>
              <w:t>Saldo per 31 Desember 2021</w:t>
            </w:r>
          </w:p>
        </w:tc>
        <w:tc>
          <w:tcPr>
            <w:tcW w:w="1845" w:type="dxa"/>
            <w:shd w:val="clear" w:color="auto" w:fill="BEBEBE"/>
          </w:tcPr>
          <w:p>
            <w:pPr>
              <w:pStyle w:val="TableParagraph"/>
              <w:spacing w:line="210" w:lineRule="exact"/>
              <w:ind w:right="97"/>
              <w:jc w:val="right"/>
              <w:rPr>
                <w:rFonts w:ascii="Liberation Sans Narrow"/>
                <w:b/>
                <w:sz w:val="20"/>
              </w:rPr>
            </w:pPr>
            <w:r>
              <w:rPr>
                <w:rFonts w:ascii="Liberation Sans Narrow"/>
                <w:b/>
                <w:sz w:val="20"/>
              </w:rPr>
              <w:t>8,297,607,170.00,00</w:t>
            </w:r>
          </w:p>
        </w:tc>
      </w:tr>
    </w:tbl>
    <w:p>
      <w:pPr>
        <w:pStyle w:val="Heading2"/>
        <w:numPr>
          <w:ilvl w:val="3"/>
          <w:numId w:val="23"/>
        </w:numPr>
        <w:tabs>
          <w:tab w:pos="2393" w:val="left" w:leader="none"/>
        </w:tabs>
        <w:spacing w:line="240" w:lineRule="auto" w:before="123" w:after="0"/>
        <w:ind w:left="2393" w:right="0" w:hanging="852"/>
        <w:jc w:val="both"/>
      </w:pPr>
      <w:r>
        <w:rPr/>
        <w:t>Peralatan dan</w:t>
      </w:r>
      <w:r>
        <w:rPr>
          <w:spacing w:val="-5"/>
        </w:rPr>
        <w:t> </w:t>
      </w:r>
      <w:r>
        <w:rPr/>
        <w:t>Mesin</w:t>
      </w:r>
    </w:p>
    <w:p>
      <w:pPr>
        <w:pStyle w:val="BodyText"/>
        <w:spacing w:before="115"/>
        <w:ind w:left="1965" w:right="1491"/>
        <w:jc w:val="both"/>
      </w:pPr>
      <w:r>
        <w:rPr/>
        <w:t>Saldo Peralatan dan Mesin per 31 Desember 2021 sebesar Rp. 73,171,502,218.00 sedangkan per 31 Desember 2020 sebesar Rp. 70,679,891,932.00. Hal tersebut menunjukkan adanya kenaikan sebesar Rp. 2,491,610,286.00. Kenaikan tersebut terdiri dari penambahan sebesar Rp. 3,972,617,246.00.00 dan pengurangan sebesar Rp. 1,481,006,960,00. Aset tetap Peralatan dan Mesin per 31 Desember 2021, dengan rincian sebagai</w:t>
      </w:r>
      <w:r>
        <w:rPr>
          <w:spacing w:val="-9"/>
        </w:rPr>
        <w:t> </w:t>
      </w:r>
      <w:r>
        <w:rPr/>
        <w:t>berikut:</w:t>
      </w:r>
    </w:p>
    <w:p>
      <w:pPr>
        <w:pStyle w:val="BodyText"/>
        <w:spacing w:before="8"/>
        <w:rPr>
          <w:sz w:val="10"/>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shd w:val="clear" w:color="auto" w:fill="BEBEBE"/>
          </w:tcPr>
          <w:p>
            <w:pPr>
              <w:pStyle w:val="TableParagraph"/>
              <w:spacing w:line="210"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10"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10" w:lineRule="exact"/>
              <w:ind w:left="390"/>
              <w:rPr>
                <w:rFonts w:ascii="Liberation Sans Narrow"/>
                <w:b/>
                <w:sz w:val="20"/>
              </w:rPr>
            </w:pPr>
            <w:r>
              <w:rPr>
                <w:rFonts w:ascii="Liberation Sans Narrow"/>
                <w:b/>
                <w:sz w:val="20"/>
              </w:rPr>
              <w:t>JUMLAH (Rp)</w:t>
            </w:r>
          </w:p>
        </w:tc>
      </w:tr>
      <w:tr>
        <w:trPr>
          <w:trHeight w:val="230" w:hRule="atLeast"/>
        </w:trPr>
        <w:tc>
          <w:tcPr>
            <w:tcW w:w="460" w:type="dxa"/>
          </w:tcPr>
          <w:p>
            <w:pPr>
              <w:pStyle w:val="TableParagraph"/>
              <w:spacing w:line="211" w:lineRule="exact"/>
              <w:jc w:val="center"/>
              <w:rPr>
                <w:rFonts w:ascii="Liberation Sans Narrow"/>
                <w:b/>
                <w:sz w:val="20"/>
              </w:rPr>
            </w:pPr>
            <w:r>
              <w:rPr>
                <w:rFonts w:ascii="Liberation Sans Narrow"/>
                <w:b/>
                <w:sz w:val="20"/>
              </w:rPr>
              <w:t>1</w:t>
            </w:r>
          </w:p>
        </w:tc>
        <w:tc>
          <w:tcPr>
            <w:tcW w:w="4358" w:type="dxa"/>
          </w:tcPr>
          <w:p>
            <w:pPr>
              <w:pStyle w:val="TableParagraph"/>
              <w:spacing w:line="211" w:lineRule="exact"/>
              <w:ind w:left="107"/>
              <w:rPr>
                <w:rFonts w:ascii="Liberation Sans Narrow"/>
                <w:b/>
                <w:sz w:val="20"/>
              </w:rPr>
            </w:pPr>
            <w:r>
              <w:rPr>
                <w:rFonts w:ascii="Liberation Sans Narrow"/>
                <w:b/>
                <w:sz w:val="20"/>
              </w:rPr>
              <w:t>Saldo per 31 Desember 2020</w:t>
            </w:r>
          </w:p>
        </w:tc>
        <w:tc>
          <w:tcPr>
            <w:tcW w:w="1845" w:type="dxa"/>
          </w:tcPr>
          <w:p>
            <w:pPr>
              <w:pStyle w:val="TableParagraph"/>
              <w:spacing w:line="211" w:lineRule="exact"/>
              <w:ind w:right="97"/>
              <w:jc w:val="right"/>
              <w:rPr>
                <w:rFonts w:ascii="Liberation Sans Narrow"/>
                <w:b/>
                <w:sz w:val="20"/>
              </w:rPr>
            </w:pPr>
            <w:r>
              <w:rPr>
                <w:rFonts w:ascii="Liberation Sans Narrow"/>
                <w:b/>
                <w:sz w:val="20"/>
              </w:rPr>
              <w:t>70,679,891,932.00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PENAMBAHAN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a</w:t>
            </w:r>
          </w:p>
        </w:tc>
        <w:tc>
          <w:tcPr>
            <w:tcW w:w="4358" w:type="dxa"/>
          </w:tcPr>
          <w:p>
            <w:pPr>
              <w:pStyle w:val="TableParagraph"/>
              <w:spacing w:line="210" w:lineRule="exact"/>
              <w:ind w:left="107"/>
              <w:rPr>
                <w:rFonts w:ascii="Liberation Sans Narrow"/>
                <w:sz w:val="20"/>
              </w:rPr>
            </w:pPr>
            <w:r>
              <w:rPr>
                <w:rFonts w:ascii="Liberation Sans Narrow"/>
                <w:sz w:val="20"/>
              </w:rPr>
              <w:t>Perolehan BM APBD</w:t>
            </w:r>
          </w:p>
        </w:tc>
        <w:tc>
          <w:tcPr>
            <w:tcW w:w="1845" w:type="dxa"/>
          </w:tcPr>
          <w:p>
            <w:pPr>
              <w:pStyle w:val="TableParagraph"/>
              <w:spacing w:line="210" w:lineRule="exact"/>
              <w:ind w:right="97"/>
              <w:jc w:val="right"/>
              <w:rPr>
                <w:rFonts w:ascii="Liberation Sans Narrow"/>
                <w:sz w:val="20"/>
              </w:rPr>
            </w:pPr>
            <w:r>
              <w:rPr>
                <w:rFonts w:ascii="Liberation Sans Narrow"/>
                <w:sz w:val="20"/>
              </w:rPr>
              <w:t>3.968.479.746,00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b</w:t>
            </w:r>
          </w:p>
        </w:tc>
        <w:tc>
          <w:tcPr>
            <w:tcW w:w="4358" w:type="dxa"/>
          </w:tcPr>
          <w:p>
            <w:pPr>
              <w:pStyle w:val="TableParagraph"/>
              <w:spacing w:line="210" w:lineRule="exact"/>
              <w:ind w:left="107"/>
              <w:rPr>
                <w:rFonts w:ascii="Liberation Sans Narrow"/>
                <w:sz w:val="20"/>
              </w:rPr>
            </w:pPr>
            <w:r>
              <w:rPr>
                <w:rFonts w:ascii="Liberation Sans Narrow"/>
                <w:sz w:val="20"/>
              </w:rPr>
              <w:t>Perolehan dari BOS/BLUD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c</w:t>
            </w:r>
          </w:p>
        </w:tc>
        <w:tc>
          <w:tcPr>
            <w:tcW w:w="4358" w:type="dxa"/>
          </w:tcPr>
          <w:p>
            <w:pPr>
              <w:pStyle w:val="TableParagraph"/>
              <w:spacing w:line="210" w:lineRule="exact"/>
              <w:ind w:left="107"/>
              <w:rPr>
                <w:rFonts w:ascii="Liberation Sans Narrow"/>
                <w:sz w:val="20"/>
              </w:rPr>
            </w:pPr>
            <w:r>
              <w:rPr>
                <w:rFonts w:ascii="Liberation Sans Narrow"/>
                <w:sz w:val="20"/>
              </w:rPr>
              <w:t>Perolehan dari Hibah (Komite, Non APBD, dll)</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d</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e</w:t>
            </w:r>
          </w:p>
        </w:tc>
        <w:tc>
          <w:tcPr>
            <w:tcW w:w="4358" w:type="dxa"/>
          </w:tcPr>
          <w:p>
            <w:pPr>
              <w:pStyle w:val="TableParagraph"/>
              <w:spacing w:line="206" w:lineRule="exact"/>
              <w:ind w:left="107"/>
              <w:rPr>
                <w:rFonts w:ascii="Liberation Sans Narrow"/>
                <w:sz w:val="20"/>
              </w:rPr>
            </w:pPr>
            <w:r>
              <w:rPr>
                <w:rFonts w:ascii="Liberation Sans Narrow"/>
                <w:sz w:val="20"/>
              </w:rPr>
              <w:t>Kurang Catat</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left="1"/>
              <w:jc w:val="center"/>
              <w:rPr>
                <w:rFonts w:ascii="Liberation Sans Narrow"/>
                <w:sz w:val="20"/>
              </w:rPr>
            </w:pPr>
            <w:r>
              <w:rPr>
                <w:rFonts w:ascii="Liberation Sans Narrow"/>
                <w:sz w:val="20"/>
              </w:rPr>
              <w:t>f</w:t>
            </w:r>
          </w:p>
        </w:tc>
        <w:tc>
          <w:tcPr>
            <w:tcW w:w="4358" w:type="dxa"/>
          </w:tcPr>
          <w:p>
            <w:pPr>
              <w:pStyle w:val="TableParagraph"/>
              <w:spacing w:line="210" w:lineRule="exact"/>
              <w:ind w:left="107"/>
              <w:rPr>
                <w:rFonts w:ascii="Liberation Sans Narrow"/>
                <w:sz w:val="20"/>
              </w:rPr>
            </w:pPr>
            <w:r>
              <w:rPr>
                <w:rFonts w:ascii="Liberation Sans Narrow"/>
                <w:sz w:val="20"/>
              </w:rPr>
              <w:t>Perolehan dari Brg/Jasa</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g</w:t>
            </w:r>
          </w:p>
        </w:tc>
        <w:tc>
          <w:tcPr>
            <w:tcW w:w="4358" w:type="dxa"/>
          </w:tcPr>
          <w:p>
            <w:pPr>
              <w:pStyle w:val="TableParagraph"/>
              <w:spacing w:line="210" w:lineRule="exact"/>
              <w:ind w:left="107"/>
              <w:rPr>
                <w:rFonts w:ascii="Liberation Sans Narrow"/>
                <w:sz w:val="20"/>
              </w:rPr>
            </w:pPr>
            <w:r>
              <w:rPr>
                <w:rFonts w:ascii="Liberation Sans Narrow"/>
                <w:sz w:val="20"/>
              </w:rPr>
              <w:t>Droping dari SKPD Lain</w:t>
            </w:r>
          </w:p>
        </w:tc>
        <w:tc>
          <w:tcPr>
            <w:tcW w:w="1845" w:type="dxa"/>
          </w:tcPr>
          <w:p>
            <w:pPr>
              <w:pStyle w:val="TableParagraph"/>
              <w:spacing w:line="210" w:lineRule="exact"/>
              <w:ind w:right="96"/>
              <w:jc w:val="right"/>
              <w:rPr>
                <w:rFonts w:ascii="Liberation Sans Narrow"/>
                <w:sz w:val="20"/>
              </w:rPr>
            </w:pPr>
            <w:r>
              <w:rPr>
                <w:rFonts w:ascii="Liberation Sans Narrow"/>
                <w:sz w:val="20"/>
              </w:rPr>
              <w:t>4.137.500,00</w:t>
            </w:r>
          </w:p>
        </w:tc>
      </w:tr>
      <w:tr>
        <w:trPr>
          <w:trHeight w:val="230" w:hRule="atLeast"/>
        </w:trPr>
        <w:tc>
          <w:tcPr>
            <w:tcW w:w="460" w:type="dxa"/>
          </w:tcPr>
          <w:p>
            <w:pPr>
              <w:pStyle w:val="TableParagraph"/>
              <w:spacing w:line="211" w:lineRule="exact"/>
              <w:jc w:val="center"/>
              <w:rPr>
                <w:rFonts w:ascii="Liberation Sans Narrow"/>
                <w:b/>
                <w:sz w:val="20"/>
              </w:rPr>
            </w:pPr>
            <w:r>
              <w:rPr>
                <w:rFonts w:ascii="Liberation Sans Narrow"/>
                <w:b/>
                <w:sz w:val="20"/>
              </w:rPr>
              <w:t>2</w:t>
            </w:r>
          </w:p>
        </w:tc>
        <w:tc>
          <w:tcPr>
            <w:tcW w:w="4358" w:type="dxa"/>
          </w:tcPr>
          <w:p>
            <w:pPr>
              <w:pStyle w:val="TableParagraph"/>
              <w:spacing w:line="211" w:lineRule="exact"/>
              <w:ind w:left="107"/>
              <w:rPr>
                <w:rFonts w:ascii="Liberation Sans Narrow"/>
                <w:b/>
                <w:sz w:val="20"/>
              </w:rPr>
            </w:pPr>
            <w:r>
              <w:rPr>
                <w:rFonts w:ascii="Liberation Sans Narrow"/>
                <w:b/>
                <w:sz w:val="20"/>
              </w:rPr>
              <w:t>TOTAL MUTASI PENAMBAHAN (Jumlah a s/d g)</w:t>
            </w:r>
          </w:p>
        </w:tc>
        <w:tc>
          <w:tcPr>
            <w:tcW w:w="1845" w:type="dxa"/>
          </w:tcPr>
          <w:p>
            <w:pPr>
              <w:pStyle w:val="TableParagraph"/>
              <w:spacing w:line="211" w:lineRule="exact"/>
              <w:ind w:right="97"/>
              <w:jc w:val="right"/>
              <w:rPr>
                <w:rFonts w:ascii="Liberation Sans Narrow"/>
                <w:b/>
                <w:sz w:val="20"/>
              </w:rPr>
            </w:pPr>
            <w:r>
              <w:rPr>
                <w:rFonts w:ascii="Liberation Sans Narrow"/>
                <w:b/>
                <w:sz w:val="20"/>
              </w:rPr>
              <w:t>3,972,617,246,00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PENGURANGAN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h</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7"/>
              <w:jc w:val="right"/>
              <w:rPr>
                <w:rFonts w:ascii="Liberation Sans Narrow"/>
                <w:sz w:val="20"/>
              </w:rPr>
            </w:pPr>
            <w:r>
              <w:rPr>
                <w:rFonts w:ascii="Liberation Sans Narrow"/>
                <w:sz w:val="20"/>
              </w:rPr>
              <w:t>1.138.889.960,00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i</w:t>
            </w:r>
          </w:p>
        </w:tc>
        <w:tc>
          <w:tcPr>
            <w:tcW w:w="4358" w:type="dxa"/>
          </w:tcPr>
          <w:p>
            <w:pPr>
              <w:pStyle w:val="TableParagraph"/>
              <w:spacing w:line="210" w:lineRule="exact"/>
              <w:ind w:left="107"/>
              <w:rPr>
                <w:rFonts w:ascii="Liberation Sans Narrow"/>
                <w:sz w:val="20"/>
              </w:rPr>
            </w:pPr>
            <w:r>
              <w:rPr>
                <w:rFonts w:ascii="Liberation Sans Narrow"/>
                <w:sz w:val="20"/>
              </w:rPr>
              <w:t>Penghapusan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j</w:t>
            </w:r>
          </w:p>
        </w:tc>
        <w:tc>
          <w:tcPr>
            <w:tcW w:w="4358" w:type="dxa"/>
          </w:tcPr>
          <w:p>
            <w:pPr>
              <w:pStyle w:val="TableParagraph"/>
              <w:spacing w:line="210" w:lineRule="exact"/>
              <w:ind w:left="107"/>
              <w:rPr>
                <w:rFonts w:ascii="Liberation Sans Narrow"/>
                <w:sz w:val="20"/>
              </w:rPr>
            </w:pPr>
            <w:r>
              <w:rPr>
                <w:rFonts w:ascii="Liberation Sans Narrow"/>
                <w:sz w:val="20"/>
              </w:rPr>
              <w:t>Droping ke SKPD lain</w:t>
            </w:r>
          </w:p>
        </w:tc>
        <w:tc>
          <w:tcPr>
            <w:tcW w:w="1845" w:type="dxa"/>
          </w:tcPr>
          <w:p>
            <w:pPr>
              <w:pStyle w:val="TableParagraph"/>
              <w:spacing w:line="210" w:lineRule="exact"/>
              <w:ind w:right="96"/>
              <w:jc w:val="right"/>
              <w:rPr>
                <w:rFonts w:ascii="Liberation Sans Narrow"/>
                <w:sz w:val="20"/>
              </w:rPr>
            </w:pPr>
            <w:r>
              <w:rPr>
                <w:rFonts w:ascii="Liberation Sans Narrow"/>
                <w:sz w:val="20"/>
              </w:rPr>
              <w:t>4.137.500,00</w:t>
            </w:r>
          </w:p>
        </w:tc>
      </w:tr>
      <w:tr>
        <w:trPr>
          <w:trHeight w:val="226" w:hRule="atLeast"/>
        </w:trPr>
        <w:tc>
          <w:tcPr>
            <w:tcW w:w="460" w:type="dxa"/>
          </w:tcPr>
          <w:p>
            <w:pPr>
              <w:pStyle w:val="TableParagraph"/>
              <w:spacing w:line="206" w:lineRule="exact"/>
              <w:ind w:right="1"/>
              <w:jc w:val="center"/>
              <w:rPr>
                <w:rFonts w:ascii="Liberation Sans Narrow"/>
                <w:sz w:val="20"/>
              </w:rPr>
            </w:pPr>
            <w:r>
              <w:rPr>
                <w:rFonts w:ascii="Liberation Sans Narrow"/>
                <w:sz w:val="20"/>
              </w:rPr>
              <w:t>k</w:t>
            </w:r>
          </w:p>
        </w:tc>
        <w:tc>
          <w:tcPr>
            <w:tcW w:w="4358" w:type="dxa"/>
          </w:tcPr>
          <w:p>
            <w:pPr>
              <w:pStyle w:val="TableParagraph"/>
              <w:spacing w:line="206" w:lineRule="exact"/>
              <w:ind w:left="107"/>
              <w:rPr>
                <w:rFonts w:ascii="Liberation Sans Narrow"/>
                <w:sz w:val="20"/>
              </w:rPr>
            </w:pPr>
            <w:r>
              <w:rPr>
                <w:rFonts w:ascii="Liberation Sans Narrow"/>
                <w:sz w:val="20"/>
              </w:rPr>
              <w:t>BM jadi barang extra comtable</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l</w:t>
            </w:r>
          </w:p>
        </w:tc>
        <w:tc>
          <w:tcPr>
            <w:tcW w:w="4358" w:type="dxa"/>
          </w:tcPr>
          <w:p>
            <w:pPr>
              <w:pStyle w:val="TableParagraph"/>
              <w:spacing w:line="210" w:lineRule="exact"/>
              <w:ind w:left="107"/>
              <w:rPr>
                <w:rFonts w:ascii="Liberation Sans Narrow"/>
                <w:sz w:val="20"/>
              </w:rPr>
            </w:pPr>
            <w:r>
              <w:rPr>
                <w:rFonts w:ascii="Liberation Sans Narrow"/>
                <w:sz w:val="20"/>
              </w:rPr>
              <w:t>BM tidak jadi aset</w:t>
            </w:r>
          </w:p>
        </w:tc>
        <w:tc>
          <w:tcPr>
            <w:tcW w:w="1845" w:type="dxa"/>
          </w:tcPr>
          <w:p>
            <w:pPr>
              <w:pStyle w:val="TableParagraph"/>
              <w:spacing w:line="210" w:lineRule="exact"/>
              <w:ind w:right="96"/>
              <w:jc w:val="right"/>
              <w:rPr>
                <w:rFonts w:ascii="Liberation Sans Narrow"/>
                <w:sz w:val="20"/>
              </w:rPr>
            </w:pPr>
            <w:r>
              <w:rPr>
                <w:rFonts w:ascii="Liberation Sans Narrow"/>
                <w:sz w:val="20"/>
              </w:rPr>
              <w:t>342.117.000,00</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3</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PENGURANGAN (Jumlah h s/d l)</w:t>
            </w:r>
          </w:p>
        </w:tc>
        <w:tc>
          <w:tcPr>
            <w:tcW w:w="1845" w:type="dxa"/>
          </w:tcPr>
          <w:p>
            <w:pPr>
              <w:pStyle w:val="TableParagraph"/>
              <w:spacing w:line="210" w:lineRule="exact"/>
              <w:ind w:right="97"/>
              <w:jc w:val="right"/>
              <w:rPr>
                <w:rFonts w:ascii="Liberation Sans Narrow"/>
                <w:b/>
                <w:sz w:val="20"/>
              </w:rPr>
            </w:pPr>
            <w:r>
              <w:rPr>
                <w:rFonts w:ascii="Liberation Sans Narrow"/>
                <w:b/>
                <w:sz w:val="20"/>
              </w:rPr>
              <w:t>1,481,006,960,00</w:t>
            </w:r>
          </w:p>
        </w:tc>
      </w:tr>
      <w:tr>
        <w:trPr>
          <w:trHeight w:val="230" w:hRule="atLeast"/>
        </w:trPr>
        <w:tc>
          <w:tcPr>
            <w:tcW w:w="460" w:type="dxa"/>
            <w:shd w:val="clear" w:color="auto" w:fill="BEBEBE"/>
          </w:tcPr>
          <w:p>
            <w:pPr>
              <w:pStyle w:val="TableParagraph"/>
              <w:spacing w:line="210" w:lineRule="exact"/>
              <w:jc w:val="center"/>
              <w:rPr>
                <w:rFonts w:ascii="Liberation Sans Narrow"/>
                <w:b/>
                <w:sz w:val="20"/>
              </w:rPr>
            </w:pPr>
            <w:r>
              <w:rPr>
                <w:rFonts w:ascii="Liberation Sans Narrow"/>
                <w:b/>
                <w:sz w:val="20"/>
              </w:rPr>
              <w:t>4</w:t>
            </w:r>
          </w:p>
        </w:tc>
        <w:tc>
          <w:tcPr>
            <w:tcW w:w="4358" w:type="dxa"/>
            <w:shd w:val="clear" w:color="auto" w:fill="BEBEBE"/>
          </w:tcPr>
          <w:p>
            <w:pPr>
              <w:pStyle w:val="TableParagraph"/>
              <w:spacing w:line="210" w:lineRule="exact"/>
              <w:ind w:left="107"/>
              <w:rPr>
                <w:rFonts w:ascii="Liberation Sans Narrow"/>
                <w:b/>
                <w:sz w:val="20"/>
              </w:rPr>
            </w:pPr>
            <w:r>
              <w:rPr>
                <w:rFonts w:ascii="Liberation Sans Narrow"/>
                <w:b/>
                <w:sz w:val="20"/>
              </w:rPr>
              <w:t>Saldo per 31 Desember 2021</w:t>
            </w:r>
          </w:p>
        </w:tc>
        <w:tc>
          <w:tcPr>
            <w:tcW w:w="1845" w:type="dxa"/>
            <w:shd w:val="clear" w:color="auto" w:fill="BEBEBE"/>
          </w:tcPr>
          <w:p>
            <w:pPr>
              <w:pStyle w:val="TableParagraph"/>
              <w:spacing w:line="210" w:lineRule="exact"/>
              <w:ind w:right="97"/>
              <w:jc w:val="right"/>
              <w:rPr>
                <w:rFonts w:ascii="Liberation Sans Narrow"/>
                <w:b/>
                <w:sz w:val="20"/>
              </w:rPr>
            </w:pPr>
            <w:r>
              <w:rPr>
                <w:rFonts w:ascii="Liberation Sans Narrow"/>
                <w:b/>
                <w:sz w:val="20"/>
              </w:rPr>
              <w:t>73,171,502,218.00</w:t>
            </w:r>
          </w:p>
        </w:tc>
      </w:tr>
    </w:tbl>
    <w:p>
      <w:pPr>
        <w:pStyle w:val="Heading2"/>
        <w:numPr>
          <w:ilvl w:val="3"/>
          <w:numId w:val="23"/>
        </w:numPr>
        <w:tabs>
          <w:tab w:pos="2393" w:val="left" w:leader="none"/>
        </w:tabs>
        <w:spacing w:line="240" w:lineRule="auto" w:before="122" w:after="0"/>
        <w:ind w:left="2393" w:right="0" w:hanging="852"/>
        <w:jc w:val="both"/>
      </w:pPr>
      <w:r>
        <w:rPr/>
        <w:t>Gedung dan</w:t>
      </w:r>
      <w:r>
        <w:rPr>
          <w:spacing w:val="-1"/>
        </w:rPr>
        <w:t> </w:t>
      </w:r>
      <w:r>
        <w:rPr/>
        <w:t>Bangunan</w:t>
      </w:r>
    </w:p>
    <w:p>
      <w:pPr>
        <w:pStyle w:val="BodyText"/>
        <w:spacing w:before="116"/>
        <w:ind w:left="1965" w:right="1487"/>
        <w:jc w:val="both"/>
      </w:pPr>
      <w:r>
        <w:rPr/>
        <w:t>Saldo Gedung dan Bangunan per 31 Desember 2021 sebesar Rp. 18,532,324,153,00 sedangkan per 31 Desember 2020 sebesar Rp. 16.587.557.819,00. Hal tersebut menunjukkan adanya kenaikan sebesar Rp. 1,944,766,334,00. Kenaikan tersebut terdiri dari penambahan sebesar Rp. 2,385,799,296,00 dan pengurangan sebesar Rp. 441,032,962,00. Aset tetap Gedung dan Bangunan per 31 Desember 2021, dengan rincian sebagai berikut:</w:t>
      </w:r>
    </w:p>
    <w:p>
      <w:pPr>
        <w:pStyle w:val="BodyText"/>
        <w:spacing w:before="8"/>
        <w:rPr>
          <w:sz w:val="10"/>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shd w:val="clear" w:color="auto" w:fill="BEBEBE"/>
          </w:tcPr>
          <w:p>
            <w:pPr>
              <w:pStyle w:val="TableParagraph"/>
              <w:spacing w:line="210"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10"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10" w:lineRule="exact"/>
              <w:ind w:left="390"/>
              <w:rPr>
                <w:rFonts w:ascii="Liberation Sans Narrow"/>
                <w:b/>
                <w:sz w:val="20"/>
              </w:rPr>
            </w:pPr>
            <w:r>
              <w:rPr>
                <w:rFonts w:ascii="Liberation Sans Narrow"/>
                <w:b/>
                <w:sz w:val="20"/>
              </w:rPr>
              <w:t>JUMLAH (Rp)</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1</w:t>
            </w:r>
          </w:p>
        </w:tc>
        <w:tc>
          <w:tcPr>
            <w:tcW w:w="4358" w:type="dxa"/>
          </w:tcPr>
          <w:p>
            <w:pPr>
              <w:pStyle w:val="TableParagraph"/>
              <w:spacing w:line="210" w:lineRule="exact"/>
              <w:ind w:left="107"/>
              <w:rPr>
                <w:rFonts w:ascii="Liberation Sans Narrow"/>
                <w:b/>
                <w:sz w:val="20"/>
              </w:rPr>
            </w:pPr>
            <w:r>
              <w:rPr>
                <w:rFonts w:ascii="Liberation Sans Narrow"/>
                <w:b/>
                <w:sz w:val="20"/>
              </w:rPr>
              <w:t>Saldo per 31 Desember 2020</w:t>
            </w:r>
          </w:p>
        </w:tc>
        <w:tc>
          <w:tcPr>
            <w:tcW w:w="1845" w:type="dxa"/>
          </w:tcPr>
          <w:p>
            <w:pPr>
              <w:pStyle w:val="TableParagraph"/>
              <w:spacing w:line="210" w:lineRule="exact"/>
              <w:ind w:right="97"/>
              <w:jc w:val="right"/>
              <w:rPr>
                <w:rFonts w:ascii="Liberation Sans Narrow"/>
                <w:b/>
                <w:sz w:val="20"/>
              </w:rPr>
            </w:pPr>
            <w:r>
              <w:rPr>
                <w:rFonts w:ascii="Liberation Sans Narrow"/>
                <w:b/>
                <w:sz w:val="20"/>
              </w:rPr>
              <w:t>16,587,557,819.00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PENAMBAHAN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a</w:t>
            </w:r>
          </w:p>
        </w:tc>
        <w:tc>
          <w:tcPr>
            <w:tcW w:w="4358" w:type="dxa"/>
          </w:tcPr>
          <w:p>
            <w:pPr>
              <w:pStyle w:val="TableParagraph"/>
              <w:spacing w:line="210" w:lineRule="exact"/>
              <w:ind w:left="107"/>
              <w:rPr>
                <w:rFonts w:ascii="Liberation Sans Narrow"/>
                <w:sz w:val="20"/>
              </w:rPr>
            </w:pPr>
            <w:r>
              <w:rPr>
                <w:rFonts w:ascii="Liberation Sans Narrow"/>
                <w:sz w:val="20"/>
              </w:rPr>
              <w:t>Perolehan BM APBD</w:t>
            </w:r>
          </w:p>
        </w:tc>
        <w:tc>
          <w:tcPr>
            <w:tcW w:w="1845" w:type="dxa"/>
          </w:tcPr>
          <w:p>
            <w:pPr>
              <w:pStyle w:val="TableParagraph"/>
              <w:spacing w:line="210" w:lineRule="exact"/>
              <w:ind w:right="94"/>
              <w:jc w:val="right"/>
              <w:rPr>
                <w:rFonts w:ascii="Liberation Sans Narrow"/>
                <w:sz w:val="20"/>
              </w:rPr>
            </w:pPr>
            <w:r>
              <w:rPr>
                <w:rFonts w:ascii="Liberation Sans Narrow"/>
                <w:sz w:val="20"/>
              </w:rPr>
              <w:t>2,385,799,296,00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b</w:t>
            </w:r>
          </w:p>
        </w:tc>
        <w:tc>
          <w:tcPr>
            <w:tcW w:w="4358" w:type="dxa"/>
          </w:tcPr>
          <w:p>
            <w:pPr>
              <w:pStyle w:val="TableParagraph"/>
              <w:spacing w:line="210" w:lineRule="exact"/>
              <w:ind w:left="107"/>
              <w:rPr>
                <w:rFonts w:ascii="Liberation Sans Narrow"/>
                <w:sz w:val="20"/>
              </w:rPr>
            </w:pPr>
            <w:r>
              <w:rPr>
                <w:rFonts w:ascii="Liberation Sans Narrow"/>
                <w:sz w:val="20"/>
              </w:rPr>
              <w:t>Perolehan dari BOS/BLUD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c</w:t>
            </w:r>
          </w:p>
        </w:tc>
        <w:tc>
          <w:tcPr>
            <w:tcW w:w="4358" w:type="dxa"/>
          </w:tcPr>
          <w:p>
            <w:pPr>
              <w:pStyle w:val="TableParagraph"/>
              <w:spacing w:line="210" w:lineRule="exact"/>
              <w:ind w:left="107"/>
              <w:rPr>
                <w:rFonts w:ascii="Liberation Sans Narrow"/>
                <w:sz w:val="20"/>
              </w:rPr>
            </w:pPr>
            <w:r>
              <w:rPr>
                <w:rFonts w:ascii="Liberation Sans Narrow"/>
                <w:sz w:val="20"/>
              </w:rPr>
              <w:t>Perolehan dari Hibah (Komite, Non APBD, dll)</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6" w:hRule="atLeast"/>
        </w:trPr>
        <w:tc>
          <w:tcPr>
            <w:tcW w:w="460" w:type="dxa"/>
          </w:tcPr>
          <w:p>
            <w:pPr>
              <w:pStyle w:val="TableParagraph"/>
              <w:spacing w:line="206" w:lineRule="exact"/>
              <w:jc w:val="center"/>
              <w:rPr>
                <w:rFonts w:ascii="Liberation Sans Narrow"/>
                <w:sz w:val="20"/>
              </w:rPr>
            </w:pPr>
            <w:r>
              <w:rPr>
                <w:rFonts w:ascii="Liberation Sans Narrow"/>
                <w:sz w:val="20"/>
              </w:rPr>
              <w:t>d</w:t>
            </w:r>
          </w:p>
        </w:tc>
        <w:tc>
          <w:tcPr>
            <w:tcW w:w="4358" w:type="dxa"/>
          </w:tcPr>
          <w:p>
            <w:pPr>
              <w:pStyle w:val="TableParagraph"/>
              <w:spacing w:line="206" w:lineRule="exact"/>
              <w:ind w:left="107"/>
              <w:rPr>
                <w:rFonts w:ascii="Liberation Sans Narrow"/>
                <w:sz w:val="20"/>
              </w:rPr>
            </w:pPr>
            <w:r>
              <w:rPr>
                <w:rFonts w:ascii="Liberation Sans Narrow"/>
                <w:sz w:val="20"/>
              </w:rPr>
              <w:t>Reklas Antar Rekening</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e</w:t>
            </w:r>
          </w:p>
        </w:tc>
        <w:tc>
          <w:tcPr>
            <w:tcW w:w="4358" w:type="dxa"/>
          </w:tcPr>
          <w:p>
            <w:pPr>
              <w:pStyle w:val="TableParagraph"/>
              <w:spacing w:line="210" w:lineRule="exact"/>
              <w:ind w:left="107"/>
              <w:rPr>
                <w:rFonts w:ascii="Liberation Sans Narrow"/>
                <w:sz w:val="20"/>
              </w:rPr>
            </w:pPr>
            <w:r>
              <w:rPr>
                <w:rFonts w:ascii="Liberation Sans Narrow"/>
                <w:sz w:val="20"/>
              </w:rPr>
              <w:t>Kurang Catat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left="1"/>
              <w:jc w:val="center"/>
              <w:rPr>
                <w:rFonts w:ascii="Liberation Sans Narrow"/>
                <w:sz w:val="20"/>
              </w:rPr>
            </w:pPr>
            <w:r>
              <w:rPr>
                <w:rFonts w:ascii="Liberation Sans Narrow"/>
                <w:sz w:val="20"/>
              </w:rPr>
              <w:t>f</w:t>
            </w:r>
          </w:p>
        </w:tc>
        <w:tc>
          <w:tcPr>
            <w:tcW w:w="4358" w:type="dxa"/>
          </w:tcPr>
          <w:p>
            <w:pPr>
              <w:pStyle w:val="TableParagraph"/>
              <w:spacing w:line="210" w:lineRule="exact"/>
              <w:ind w:left="107"/>
              <w:rPr>
                <w:rFonts w:ascii="Liberation Sans Narrow"/>
                <w:sz w:val="20"/>
              </w:rPr>
            </w:pPr>
            <w:r>
              <w:rPr>
                <w:rFonts w:ascii="Liberation Sans Narrow"/>
                <w:sz w:val="20"/>
              </w:rPr>
              <w:t>Perolehan dari Brg/Jasa</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g</w:t>
            </w:r>
          </w:p>
        </w:tc>
        <w:tc>
          <w:tcPr>
            <w:tcW w:w="4358" w:type="dxa"/>
          </w:tcPr>
          <w:p>
            <w:pPr>
              <w:pStyle w:val="TableParagraph"/>
              <w:spacing w:line="210" w:lineRule="exact"/>
              <w:ind w:left="107"/>
              <w:rPr>
                <w:rFonts w:ascii="Liberation Sans Narrow"/>
                <w:sz w:val="20"/>
              </w:rPr>
            </w:pPr>
            <w:r>
              <w:rPr>
                <w:rFonts w:ascii="Liberation Sans Narrow"/>
                <w:sz w:val="20"/>
              </w:rPr>
              <w:t>Droping dari SKPD Lain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2</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PENAMBAHAN (Jumlah a s/d g)</w:t>
            </w:r>
          </w:p>
        </w:tc>
        <w:tc>
          <w:tcPr>
            <w:tcW w:w="1845" w:type="dxa"/>
          </w:tcPr>
          <w:p>
            <w:pPr>
              <w:pStyle w:val="TableParagraph"/>
              <w:spacing w:line="210" w:lineRule="exact"/>
              <w:ind w:right="94"/>
              <w:jc w:val="right"/>
              <w:rPr>
                <w:rFonts w:ascii="Liberation Sans Narrow"/>
                <w:b/>
                <w:sz w:val="20"/>
              </w:rPr>
            </w:pPr>
            <w:r>
              <w:rPr>
                <w:rFonts w:ascii="Liberation Sans Narrow"/>
                <w:b/>
                <w:sz w:val="20"/>
              </w:rPr>
              <w:t>2,385,799,296,00</w:t>
            </w:r>
          </w:p>
        </w:tc>
      </w:tr>
      <w:tr>
        <w:trPr>
          <w:trHeight w:val="230" w:hRule="atLeast"/>
        </w:trPr>
        <w:tc>
          <w:tcPr>
            <w:tcW w:w="460" w:type="dxa"/>
          </w:tcPr>
          <w:p>
            <w:pPr>
              <w:pStyle w:val="TableParagraph"/>
              <w:rPr>
                <w:sz w:val="16"/>
              </w:rPr>
            </w:pPr>
          </w:p>
        </w:tc>
        <w:tc>
          <w:tcPr>
            <w:tcW w:w="4358" w:type="dxa"/>
          </w:tcPr>
          <w:p>
            <w:pPr>
              <w:pStyle w:val="TableParagraph"/>
              <w:spacing w:line="211" w:lineRule="exact"/>
              <w:ind w:left="107"/>
              <w:rPr>
                <w:rFonts w:ascii="Liberation Sans Narrow"/>
                <w:sz w:val="20"/>
              </w:rPr>
            </w:pPr>
            <w:r>
              <w:rPr>
                <w:rFonts w:ascii="Liberation Sans Narrow"/>
                <w:sz w:val="20"/>
              </w:rPr>
              <w:t>MUTASI PENGURANGAN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h</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6"/>
              <w:jc w:val="right"/>
              <w:rPr>
                <w:rFonts w:ascii="Liberation Sans Narrow"/>
                <w:sz w:val="20"/>
              </w:rPr>
            </w:pPr>
            <w:r>
              <w:rPr>
                <w:rFonts w:ascii="Liberation Sans Narrow"/>
                <w:sz w:val="20"/>
              </w:rPr>
              <w:t>350,966,010,00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i</w:t>
            </w:r>
          </w:p>
        </w:tc>
        <w:tc>
          <w:tcPr>
            <w:tcW w:w="4358" w:type="dxa"/>
          </w:tcPr>
          <w:p>
            <w:pPr>
              <w:pStyle w:val="TableParagraph"/>
              <w:spacing w:line="210" w:lineRule="exact"/>
              <w:ind w:left="107"/>
              <w:rPr>
                <w:rFonts w:ascii="Liberation Sans Narrow"/>
                <w:sz w:val="20"/>
              </w:rPr>
            </w:pPr>
            <w:r>
              <w:rPr>
                <w:rFonts w:ascii="Liberation Sans Narrow"/>
                <w:sz w:val="20"/>
              </w:rPr>
              <w:t>Penghapusan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j</w:t>
            </w:r>
          </w:p>
        </w:tc>
        <w:tc>
          <w:tcPr>
            <w:tcW w:w="4358" w:type="dxa"/>
          </w:tcPr>
          <w:p>
            <w:pPr>
              <w:pStyle w:val="TableParagraph"/>
              <w:spacing w:line="206" w:lineRule="exact"/>
              <w:ind w:left="107"/>
              <w:rPr>
                <w:rFonts w:ascii="Liberation Sans Narrow"/>
                <w:sz w:val="20"/>
              </w:rPr>
            </w:pPr>
            <w:r>
              <w:rPr>
                <w:rFonts w:ascii="Liberation Sans Narrow"/>
                <w:sz w:val="20"/>
              </w:rPr>
              <w:t>Droping ke SKPD lain</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bl>
    <w:p>
      <w:pPr>
        <w:spacing w:after="0" w:line="206" w:lineRule="exact"/>
        <w:jc w:val="right"/>
        <w:rPr>
          <w:rFonts w:ascii="Liberation Sans Narrow"/>
          <w:sz w:val="20"/>
        </w:rPr>
        <w:sectPr>
          <w:pgSz w:w="12240" w:h="18720"/>
          <w:pgMar w:header="1024" w:footer="2406" w:top="2240" w:bottom="2600" w:left="1440" w:right="60"/>
        </w:sectPr>
      </w:pPr>
    </w:p>
    <w:p>
      <w:pPr>
        <w:pStyle w:val="BodyText"/>
        <w:spacing w:before="3" w:after="1"/>
        <w:rPr>
          <w:sz w:val="24"/>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k</w:t>
            </w:r>
          </w:p>
        </w:tc>
        <w:tc>
          <w:tcPr>
            <w:tcW w:w="4358" w:type="dxa"/>
          </w:tcPr>
          <w:p>
            <w:pPr>
              <w:pStyle w:val="TableParagraph"/>
              <w:spacing w:line="210" w:lineRule="exact"/>
              <w:ind w:left="107"/>
              <w:rPr>
                <w:rFonts w:ascii="Liberation Sans Narrow"/>
                <w:sz w:val="20"/>
              </w:rPr>
            </w:pPr>
            <w:r>
              <w:rPr>
                <w:rFonts w:ascii="Liberation Sans Narrow"/>
                <w:sz w:val="20"/>
              </w:rPr>
              <w:t>BM jadi barang extra comtable</w:t>
            </w:r>
          </w:p>
        </w:tc>
        <w:tc>
          <w:tcPr>
            <w:tcW w:w="1845" w:type="dxa"/>
          </w:tcPr>
          <w:p>
            <w:pPr>
              <w:pStyle w:val="TableParagraph"/>
              <w:spacing w:line="210" w:lineRule="exact"/>
              <w:ind w:right="96"/>
              <w:jc w:val="right"/>
              <w:rPr>
                <w:rFonts w:ascii="Liberation Sans Narrow"/>
                <w:sz w:val="20"/>
              </w:rPr>
            </w:pPr>
            <w:r>
              <w:rPr>
                <w:rFonts w:ascii="Liberation Sans Narrow"/>
                <w:sz w:val="20"/>
              </w:rPr>
              <w:t>90,066,952,00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l</w:t>
            </w:r>
          </w:p>
        </w:tc>
        <w:tc>
          <w:tcPr>
            <w:tcW w:w="4358" w:type="dxa"/>
          </w:tcPr>
          <w:p>
            <w:pPr>
              <w:pStyle w:val="TableParagraph"/>
              <w:spacing w:line="206" w:lineRule="exact"/>
              <w:ind w:left="107"/>
              <w:rPr>
                <w:rFonts w:ascii="Liberation Sans Narrow"/>
                <w:sz w:val="20"/>
              </w:rPr>
            </w:pPr>
            <w:r>
              <w:rPr>
                <w:rFonts w:ascii="Liberation Sans Narrow"/>
                <w:sz w:val="20"/>
              </w:rPr>
              <w:t>BM tidak jadi aset</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3</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PENGURANGAN (Jumlah h s/d l)</w:t>
            </w:r>
          </w:p>
        </w:tc>
        <w:tc>
          <w:tcPr>
            <w:tcW w:w="1845" w:type="dxa"/>
          </w:tcPr>
          <w:p>
            <w:pPr>
              <w:pStyle w:val="TableParagraph"/>
              <w:spacing w:line="210" w:lineRule="exact"/>
              <w:ind w:right="95"/>
              <w:jc w:val="right"/>
              <w:rPr>
                <w:rFonts w:ascii="Liberation Sans Narrow"/>
                <w:b/>
                <w:sz w:val="20"/>
              </w:rPr>
            </w:pPr>
            <w:r>
              <w:rPr>
                <w:rFonts w:ascii="Liberation Sans Narrow"/>
                <w:b/>
                <w:sz w:val="20"/>
              </w:rPr>
              <w:t>441,032,962,00</w:t>
            </w:r>
          </w:p>
        </w:tc>
      </w:tr>
      <w:tr>
        <w:trPr>
          <w:trHeight w:val="230" w:hRule="atLeast"/>
        </w:trPr>
        <w:tc>
          <w:tcPr>
            <w:tcW w:w="460" w:type="dxa"/>
            <w:shd w:val="clear" w:color="auto" w:fill="BEBEBE"/>
          </w:tcPr>
          <w:p>
            <w:pPr>
              <w:pStyle w:val="TableParagraph"/>
              <w:spacing w:line="210" w:lineRule="exact"/>
              <w:jc w:val="center"/>
              <w:rPr>
                <w:rFonts w:ascii="Liberation Sans Narrow"/>
                <w:b/>
                <w:sz w:val="20"/>
              </w:rPr>
            </w:pPr>
            <w:r>
              <w:rPr>
                <w:rFonts w:ascii="Liberation Sans Narrow"/>
                <w:b/>
                <w:sz w:val="20"/>
              </w:rPr>
              <w:t>4</w:t>
            </w:r>
          </w:p>
        </w:tc>
        <w:tc>
          <w:tcPr>
            <w:tcW w:w="4358" w:type="dxa"/>
            <w:shd w:val="clear" w:color="auto" w:fill="BEBEBE"/>
          </w:tcPr>
          <w:p>
            <w:pPr>
              <w:pStyle w:val="TableParagraph"/>
              <w:spacing w:line="210" w:lineRule="exact"/>
              <w:ind w:left="107"/>
              <w:rPr>
                <w:rFonts w:ascii="Liberation Sans Narrow"/>
                <w:b/>
                <w:sz w:val="20"/>
              </w:rPr>
            </w:pPr>
            <w:r>
              <w:rPr>
                <w:rFonts w:ascii="Liberation Sans Narrow"/>
                <w:b/>
                <w:sz w:val="20"/>
              </w:rPr>
              <w:t>Saldo per 31 Desember 2021</w:t>
            </w:r>
          </w:p>
        </w:tc>
        <w:tc>
          <w:tcPr>
            <w:tcW w:w="1845" w:type="dxa"/>
            <w:shd w:val="clear" w:color="auto" w:fill="BEBEBE"/>
          </w:tcPr>
          <w:p>
            <w:pPr>
              <w:pStyle w:val="TableParagraph"/>
              <w:spacing w:line="210" w:lineRule="exact"/>
              <w:ind w:right="97"/>
              <w:jc w:val="right"/>
              <w:rPr>
                <w:rFonts w:ascii="Liberation Sans Narrow"/>
                <w:b/>
                <w:sz w:val="20"/>
              </w:rPr>
            </w:pPr>
            <w:r>
              <w:rPr>
                <w:rFonts w:ascii="Liberation Sans Narrow"/>
                <w:b/>
                <w:sz w:val="20"/>
              </w:rPr>
              <w:t>18,532,324,153,00</w:t>
            </w:r>
          </w:p>
        </w:tc>
      </w:tr>
    </w:tbl>
    <w:p>
      <w:pPr>
        <w:pStyle w:val="Heading2"/>
        <w:numPr>
          <w:ilvl w:val="3"/>
          <w:numId w:val="23"/>
        </w:numPr>
        <w:tabs>
          <w:tab w:pos="2393" w:val="left" w:leader="none"/>
        </w:tabs>
        <w:spacing w:line="240" w:lineRule="auto" w:before="122" w:after="0"/>
        <w:ind w:left="2393" w:right="0" w:hanging="852"/>
        <w:jc w:val="both"/>
      </w:pPr>
      <w:r>
        <w:rPr/>
        <w:t>Jalan, Irigasi dan</w:t>
      </w:r>
      <w:r>
        <w:rPr>
          <w:spacing w:val="-3"/>
        </w:rPr>
        <w:t> </w:t>
      </w:r>
      <w:r>
        <w:rPr/>
        <w:t>Jaringan</w:t>
      </w:r>
    </w:p>
    <w:p>
      <w:pPr>
        <w:pStyle w:val="BodyText"/>
        <w:spacing w:before="115"/>
        <w:ind w:left="1965" w:right="1491"/>
        <w:jc w:val="both"/>
      </w:pPr>
      <w:r>
        <w:rPr/>
        <w:t>Saldo Jalan, Irigasi dan Jaringan per 31 Desember 2021 sebesar Rp. 7,676,979,620.00 sedangkan per 31 Desember 2020 sebesar Rp. 6,670,950,750,00. Hal tersebut menunjukkan adanya kenaikan sebesar Rp 1,006,028,870,00. Kenaikan tersebut terdiri dari penambahan sebesar Rp 1,006,028,870,00 dan pengurangan sebesar Rp0,00. Aset tetap Jalan, Irigasi dan Jaringan per 31 Desember 2021, dengan rincian sebagai</w:t>
      </w:r>
      <w:r>
        <w:rPr>
          <w:spacing w:val="-8"/>
        </w:rPr>
        <w:t> </w:t>
      </w:r>
      <w:r>
        <w:rPr/>
        <w:t>berikut:</w:t>
      </w:r>
    </w:p>
    <w:p>
      <w:pPr>
        <w:pStyle w:val="BodyText"/>
        <w:rPr>
          <w:sz w:val="20"/>
        </w:rPr>
      </w:pPr>
    </w:p>
    <w:p>
      <w:pPr>
        <w:pStyle w:val="BodyText"/>
        <w:spacing w:before="6"/>
        <w:rPr>
          <w:sz w:val="23"/>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26" w:hRule="atLeast"/>
        </w:trPr>
        <w:tc>
          <w:tcPr>
            <w:tcW w:w="460" w:type="dxa"/>
            <w:shd w:val="clear" w:color="auto" w:fill="BEBEBE"/>
          </w:tcPr>
          <w:p>
            <w:pPr>
              <w:pStyle w:val="TableParagraph"/>
              <w:spacing w:line="206"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06"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06" w:lineRule="exact"/>
              <w:ind w:left="390"/>
              <w:rPr>
                <w:rFonts w:ascii="Liberation Sans Narrow"/>
                <w:b/>
                <w:sz w:val="20"/>
              </w:rPr>
            </w:pPr>
            <w:r>
              <w:rPr>
                <w:rFonts w:ascii="Liberation Sans Narrow"/>
                <w:b/>
                <w:sz w:val="20"/>
              </w:rPr>
              <w:t>JUMLAH (Rp)</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1</w:t>
            </w:r>
          </w:p>
        </w:tc>
        <w:tc>
          <w:tcPr>
            <w:tcW w:w="4358" w:type="dxa"/>
          </w:tcPr>
          <w:p>
            <w:pPr>
              <w:pStyle w:val="TableParagraph"/>
              <w:spacing w:line="210" w:lineRule="exact"/>
              <w:ind w:left="107"/>
              <w:rPr>
                <w:rFonts w:ascii="Liberation Sans Narrow"/>
                <w:b/>
                <w:sz w:val="20"/>
              </w:rPr>
            </w:pPr>
            <w:r>
              <w:rPr>
                <w:rFonts w:ascii="Liberation Sans Narrow"/>
                <w:b/>
                <w:sz w:val="20"/>
              </w:rPr>
              <w:t>Saldo per 31 Desember 2020</w:t>
            </w:r>
          </w:p>
        </w:tc>
        <w:tc>
          <w:tcPr>
            <w:tcW w:w="1845" w:type="dxa"/>
          </w:tcPr>
          <w:p>
            <w:pPr>
              <w:pStyle w:val="TableParagraph"/>
              <w:spacing w:line="210" w:lineRule="exact"/>
              <w:ind w:right="97"/>
              <w:jc w:val="right"/>
              <w:rPr>
                <w:rFonts w:ascii="Liberation Sans Narrow"/>
                <w:b/>
                <w:sz w:val="20"/>
              </w:rPr>
            </w:pPr>
            <w:r>
              <w:rPr>
                <w:rFonts w:ascii="Liberation Sans Narrow"/>
                <w:b/>
                <w:sz w:val="20"/>
              </w:rPr>
              <w:t>6,670,950,750,00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PENAMBAHAN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a</w:t>
            </w:r>
          </w:p>
        </w:tc>
        <w:tc>
          <w:tcPr>
            <w:tcW w:w="4358" w:type="dxa"/>
          </w:tcPr>
          <w:p>
            <w:pPr>
              <w:pStyle w:val="TableParagraph"/>
              <w:spacing w:line="210" w:lineRule="exact"/>
              <w:ind w:left="107"/>
              <w:rPr>
                <w:rFonts w:ascii="Liberation Sans Narrow"/>
                <w:sz w:val="20"/>
              </w:rPr>
            </w:pPr>
            <w:r>
              <w:rPr>
                <w:rFonts w:ascii="Liberation Sans Narrow"/>
                <w:sz w:val="20"/>
              </w:rPr>
              <w:t>Perolehan BM APBD</w:t>
            </w:r>
          </w:p>
        </w:tc>
        <w:tc>
          <w:tcPr>
            <w:tcW w:w="1845" w:type="dxa"/>
          </w:tcPr>
          <w:p>
            <w:pPr>
              <w:pStyle w:val="TableParagraph"/>
              <w:spacing w:line="210" w:lineRule="exact"/>
              <w:ind w:right="96"/>
              <w:jc w:val="right"/>
              <w:rPr>
                <w:rFonts w:ascii="Liberation Sans Narrow"/>
                <w:sz w:val="20"/>
              </w:rPr>
            </w:pPr>
            <w:r>
              <w:rPr>
                <w:rFonts w:ascii="Liberation Sans Narrow"/>
                <w:sz w:val="20"/>
              </w:rPr>
              <w:t>597,582,900,00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b</w:t>
            </w:r>
          </w:p>
        </w:tc>
        <w:tc>
          <w:tcPr>
            <w:tcW w:w="4358" w:type="dxa"/>
          </w:tcPr>
          <w:p>
            <w:pPr>
              <w:pStyle w:val="TableParagraph"/>
              <w:spacing w:line="210" w:lineRule="exact"/>
              <w:ind w:left="107"/>
              <w:rPr>
                <w:rFonts w:ascii="Liberation Sans Narrow"/>
                <w:sz w:val="20"/>
              </w:rPr>
            </w:pPr>
            <w:r>
              <w:rPr>
                <w:rFonts w:ascii="Liberation Sans Narrow"/>
                <w:sz w:val="20"/>
              </w:rPr>
              <w:t>Perolehan dari BOS/BLUD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c</w:t>
            </w:r>
          </w:p>
        </w:tc>
        <w:tc>
          <w:tcPr>
            <w:tcW w:w="4358" w:type="dxa"/>
          </w:tcPr>
          <w:p>
            <w:pPr>
              <w:pStyle w:val="TableParagraph"/>
              <w:spacing w:line="210" w:lineRule="exact"/>
              <w:ind w:left="107"/>
              <w:rPr>
                <w:rFonts w:ascii="Liberation Sans Narrow"/>
                <w:sz w:val="20"/>
              </w:rPr>
            </w:pPr>
            <w:r>
              <w:rPr>
                <w:rFonts w:ascii="Liberation Sans Narrow"/>
                <w:sz w:val="20"/>
              </w:rPr>
              <w:t>Perolehan dari Hibah (Komite, Non APBD, dll)</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d</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6"/>
              <w:jc w:val="right"/>
              <w:rPr>
                <w:rFonts w:ascii="Liberation Sans Narrow"/>
                <w:sz w:val="20"/>
              </w:rPr>
            </w:pPr>
            <w:r>
              <w:rPr>
                <w:rFonts w:ascii="Liberation Sans Narrow"/>
                <w:sz w:val="20"/>
              </w:rPr>
              <w:t>393,545,970,00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e</w:t>
            </w:r>
          </w:p>
        </w:tc>
        <w:tc>
          <w:tcPr>
            <w:tcW w:w="4358" w:type="dxa"/>
          </w:tcPr>
          <w:p>
            <w:pPr>
              <w:pStyle w:val="TableParagraph"/>
              <w:spacing w:line="210" w:lineRule="exact"/>
              <w:ind w:left="107"/>
              <w:rPr>
                <w:rFonts w:ascii="Liberation Sans Narrow"/>
                <w:sz w:val="20"/>
              </w:rPr>
            </w:pPr>
            <w:r>
              <w:rPr>
                <w:rFonts w:ascii="Liberation Sans Narrow"/>
                <w:sz w:val="20"/>
              </w:rPr>
              <w:t>Kurang Catat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6" w:hRule="atLeast"/>
        </w:trPr>
        <w:tc>
          <w:tcPr>
            <w:tcW w:w="460" w:type="dxa"/>
          </w:tcPr>
          <w:p>
            <w:pPr>
              <w:pStyle w:val="TableParagraph"/>
              <w:spacing w:line="206" w:lineRule="exact"/>
              <w:ind w:left="1"/>
              <w:jc w:val="center"/>
              <w:rPr>
                <w:rFonts w:ascii="Liberation Sans Narrow"/>
                <w:sz w:val="20"/>
              </w:rPr>
            </w:pPr>
            <w:r>
              <w:rPr>
                <w:rFonts w:ascii="Liberation Sans Narrow"/>
                <w:sz w:val="20"/>
              </w:rPr>
              <w:t>f</w:t>
            </w:r>
          </w:p>
        </w:tc>
        <w:tc>
          <w:tcPr>
            <w:tcW w:w="4358" w:type="dxa"/>
          </w:tcPr>
          <w:p>
            <w:pPr>
              <w:pStyle w:val="TableParagraph"/>
              <w:spacing w:line="206" w:lineRule="exact"/>
              <w:ind w:left="107"/>
              <w:rPr>
                <w:rFonts w:ascii="Liberation Sans Narrow"/>
                <w:sz w:val="20"/>
              </w:rPr>
            </w:pPr>
            <w:r>
              <w:rPr>
                <w:rFonts w:ascii="Liberation Sans Narrow"/>
                <w:sz w:val="20"/>
              </w:rPr>
              <w:t>Perolehan dari Brg/Jasa</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g</w:t>
            </w:r>
          </w:p>
        </w:tc>
        <w:tc>
          <w:tcPr>
            <w:tcW w:w="4358" w:type="dxa"/>
          </w:tcPr>
          <w:p>
            <w:pPr>
              <w:pStyle w:val="TableParagraph"/>
              <w:spacing w:line="210" w:lineRule="exact"/>
              <w:ind w:left="107"/>
              <w:rPr>
                <w:rFonts w:ascii="Liberation Sans Narrow"/>
                <w:sz w:val="20"/>
              </w:rPr>
            </w:pPr>
            <w:r>
              <w:rPr>
                <w:rFonts w:ascii="Liberation Sans Narrow"/>
                <w:sz w:val="20"/>
              </w:rPr>
              <w:t>Droping dari SKPD Lain</w:t>
            </w:r>
          </w:p>
        </w:tc>
        <w:tc>
          <w:tcPr>
            <w:tcW w:w="1845" w:type="dxa"/>
          </w:tcPr>
          <w:p>
            <w:pPr>
              <w:pStyle w:val="TableParagraph"/>
              <w:spacing w:line="210" w:lineRule="exact"/>
              <w:ind w:right="96"/>
              <w:jc w:val="right"/>
              <w:rPr>
                <w:rFonts w:ascii="Liberation Sans Narrow"/>
                <w:sz w:val="20"/>
              </w:rPr>
            </w:pPr>
            <w:r>
              <w:rPr>
                <w:rFonts w:ascii="Liberation Sans Narrow"/>
                <w:sz w:val="20"/>
              </w:rPr>
              <w:t>14.900.000,00</w:t>
            </w:r>
          </w:p>
        </w:tc>
      </w:tr>
      <w:tr>
        <w:trPr>
          <w:trHeight w:val="229" w:hRule="atLeast"/>
        </w:trPr>
        <w:tc>
          <w:tcPr>
            <w:tcW w:w="460" w:type="dxa"/>
          </w:tcPr>
          <w:p>
            <w:pPr>
              <w:pStyle w:val="TableParagraph"/>
              <w:spacing w:line="210" w:lineRule="exact"/>
              <w:jc w:val="center"/>
              <w:rPr>
                <w:rFonts w:ascii="Liberation Sans Narrow"/>
                <w:b/>
                <w:sz w:val="20"/>
              </w:rPr>
            </w:pPr>
            <w:r>
              <w:rPr>
                <w:rFonts w:ascii="Liberation Sans Narrow"/>
                <w:b/>
                <w:sz w:val="20"/>
              </w:rPr>
              <w:t>2</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PENAMBAHAN (Jumlah a s/d g)</w:t>
            </w:r>
          </w:p>
        </w:tc>
        <w:tc>
          <w:tcPr>
            <w:tcW w:w="1845" w:type="dxa"/>
          </w:tcPr>
          <w:p>
            <w:pPr>
              <w:pStyle w:val="TableParagraph"/>
              <w:spacing w:line="210" w:lineRule="exact"/>
              <w:ind w:right="94"/>
              <w:jc w:val="right"/>
              <w:rPr>
                <w:rFonts w:ascii="Liberation Sans Narrow"/>
                <w:b/>
                <w:sz w:val="20"/>
              </w:rPr>
            </w:pPr>
            <w:r>
              <w:rPr>
                <w:rFonts w:ascii="Liberation Sans Narrow"/>
                <w:b/>
                <w:sz w:val="20"/>
              </w:rPr>
              <w:t>1,006,028,870,00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PENGURANGAN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h</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i</w:t>
            </w:r>
          </w:p>
        </w:tc>
        <w:tc>
          <w:tcPr>
            <w:tcW w:w="4358" w:type="dxa"/>
          </w:tcPr>
          <w:p>
            <w:pPr>
              <w:pStyle w:val="TableParagraph"/>
              <w:spacing w:line="210" w:lineRule="exact"/>
              <w:ind w:left="107"/>
              <w:rPr>
                <w:rFonts w:ascii="Liberation Sans Narrow"/>
                <w:sz w:val="20"/>
              </w:rPr>
            </w:pPr>
            <w:r>
              <w:rPr>
                <w:rFonts w:ascii="Liberation Sans Narrow"/>
                <w:sz w:val="20"/>
              </w:rPr>
              <w:t>Penghapusan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j</w:t>
            </w:r>
          </w:p>
        </w:tc>
        <w:tc>
          <w:tcPr>
            <w:tcW w:w="4358" w:type="dxa"/>
          </w:tcPr>
          <w:p>
            <w:pPr>
              <w:pStyle w:val="TableParagraph"/>
              <w:spacing w:line="210" w:lineRule="exact"/>
              <w:ind w:left="107"/>
              <w:rPr>
                <w:rFonts w:ascii="Liberation Sans Narrow"/>
                <w:sz w:val="20"/>
              </w:rPr>
            </w:pPr>
            <w:r>
              <w:rPr>
                <w:rFonts w:ascii="Liberation Sans Narrow"/>
                <w:sz w:val="20"/>
              </w:rPr>
              <w:t>Droping ke SKPD lain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k</w:t>
            </w:r>
          </w:p>
        </w:tc>
        <w:tc>
          <w:tcPr>
            <w:tcW w:w="4358" w:type="dxa"/>
          </w:tcPr>
          <w:p>
            <w:pPr>
              <w:pStyle w:val="TableParagraph"/>
              <w:spacing w:line="210" w:lineRule="exact"/>
              <w:ind w:left="107"/>
              <w:rPr>
                <w:rFonts w:ascii="Liberation Sans Narrow"/>
                <w:sz w:val="20"/>
              </w:rPr>
            </w:pPr>
            <w:r>
              <w:rPr>
                <w:rFonts w:ascii="Liberation Sans Narrow"/>
                <w:sz w:val="20"/>
              </w:rPr>
              <w:t>BM jadi barang extra comtable</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l</w:t>
            </w:r>
          </w:p>
        </w:tc>
        <w:tc>
          <w:tcPr>
            <w:tcW w:w="4358" w:type="dxa"/>
          </w:tcPr>
          <w:p>
            <w:pPr>
              <w:pStyle w:val="TableParagraph"/>
              <w:spacing w:line="206" w:lineRule="exact"/>
              <w:ind w:left="107"/>
              <w:rPr>
                <w:rFonts w:ascii="Liberation Sans Narrow"/>
                <w:sz w:val="20"/>
              </w:rPr>
            </w:pPr>
            <w:r>
              <w:rPr>
                <w:rFonts w:ascii="Liberation Sans Narrow"/>
                <w:sz w:val="20"/>
              </w:rPr>
              <w:t>BM tidak jadi aset</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1" w:lineRule="exact"/>
              <w:jc w:val="center"/>
              <w:rPr>
                <w:rFonts w:ascii="Liberation Sans Narrow"/>
                <w:b/>
                <w:sz w:val="20"/>
              </w:rPr>
            </w:pPr>
            <w:r>
              <w:rPr>
                <w:rFonts w:ascii="Liberation Sans Narrow"/>
                <w:b/>
                <w:sz w:val="20"/>
              </w:rPr>
              <w:t>3</w:t>
            </w:r>
          </w:p>
        </w:tc>
        <w:tc>
          <w:tcPr>
            <w:tcW w:w="4358" w:type="dxa"/>
          </w:tcPr>
          <w:p>
            <w:pPr>
              <w:pStyle w:val="TableParagraph"/>
              <w:spacing w:line="211" w:lineRule="exact"/>
              <w:ind w:left="107"/>
              <w:rPr>
                <w:rFonts w:ascii="Liberation Sans Narrow"/>
                <w:b/>
                <w:sz w:val="20"/>
              </w:rPr>
            </w:pPr>
            <w:r>
              <w:rPr>
                <w:rFonts w:ascii="Liberation Sans Narrow"/>
                <w:b/>
                <w:sz w:val="20"/>
              </w:rPr>
              <w:t>TOTAL MUTASI PENGURANGAN (Jumlah h s/d l)</w:t>
            </w:r>
          </w:p>
        </w:tc>
        <w:tc>
          <w:tcPr>
            <w:tcW w:w="1845" w:type="dxa"/>
          </w:tcPr>
          <w:p>
            <w:pPr>
              <w:pStyle w:val="TableParagraph"/>
              <w:spacing w:line="211" w:lineRule="exact"/>
              <w:ind w:right="99"/>
              <w:jc w:val="right"/>
              <w:rPr>
                <w:rFonts w:ascii="Liberation Sans Narrow"/>
                <w:b/>
                <w:sz w:val="20"/>
              </w:rPr>
            </w:pPr>
            <w:r>
              <w:rPr>
                <w:rFonts w:ascii="Liberation Sans Narrow"/>
                <w:b/>
                <w:sz w:val="20"/>
              </w:rPr>
              <w:t>0,00</w:t>
            </w:r>
          </w:p>
        </w:tc>
      </w:tr>
      <w:tr>
        <w:trPr>
          <w:trHeight w:val="230" w:hRule="atLeast"/>
        </w:trPr>
        <w:tc>
          <w:tcPr>
            <w:tcW w:w="460" w:type="dxa"/>
            <w:shd w:val="clear" w:color="auto" w:fill="BEBEBE"/>
          </w:tcPr>
          <w:p>
            <w:pPr>
              <w:pStyle w:val="TableParagraph"/>
              <w:spacing w:line="210" w:lineRule="exact"/>
              <w:jc w:val="center"/>
              <w:rPr>
                <w:rFonts w:ascii="Liberation Sans Narrow"/>
                <w:b/>
                <w:sz w:val="20"/>
              </w:rPr>
            </w:pPr>
            <w:r>
              <w:rPr>
                <w:rFonts w:ascii="Liberation Sans Narrow"/>
                <w:b/>
                <w:sz w:val="20"/>
              </w:rPr>
              <w:t>4</w:t>
            </w:r>
          </w:p>
        </w:tc>
        <w:tc>
          <w:tcPr>
            <w:tcW w:w="4358" w:type="dxa"/>
            <w:shd w:val="clear" w:color="auto" w:fill="BEBEBE"/>
          </w:tcPr>
          <w:p>
            <w:pPr>
              <w:pStyle w:val="TableParagraph"/>
              <w:spacing w:line="210" w:lineRule="exact"/>
              <w:ind w:left="107"/>
              <w:rPr>
                <w:rFonts w:ascii="Liberation Sans Narrow"/>
                <w:b/>
                <w:sz w:val="20"/>
              </w:rPr>
            </w:pPr>
            <w:r>
              <w:rPr>
                <w:rFonts w:ascii="Liberation Sans Narrow"/>
                <w:b/>
                <w:sz w:val="20"/>
              </w:rPr>
              <w:t>Saldo per 31 Desember 2021</w:t>
            </w:r>
          </w:p>
        </w:tc>
        <w:tc>
          <w:tcPr>
            <w:tcW w:w="1845" w:type="dxa"/>
            <w:shd w:val="clear" w:color="auto" w:fill="BEBEBE"/>
          </w:tcPr>
          <w:p>
            <w:pPr>
              <w:pStyle w:val="TableParagraph"/>
              <w:spacing w:line="210" w:lineRule="exact"/>
              <w:ind w:right="94"/>
              <w:jc w:val="right"/>
              <w:rPr>
                <w:rFonts w:ascii="Liberation Sans Narrow"/>
                <w:b/>
                <w:sz w:val="20"/>
              </w:rPr>
            </w:pPr>
            <w:r>
              <w:rPr>
                <w:rFonts w:ascii="Liberation Sans Narrow"/>
                <w:b/>
                <w:sz w:val="20"/>
              </w:rPr>
              <w:t>7,676,979,620,00</w:t>
            </w:r>
          </w:p>
        </w:tc>
      </w:tr>
    </w:tbl>
    <w:p>
      <w:pPr>
        <w:pStyle w:val="Heading2"/>
        <w:numPr>
          <w:ilvl w:val="3"/>
          <w:numId w:val="23"/>
        </w:numPr>
        <w:tabs>
          <w:tab w:pos="2393" w:val="left" w:leader="none"/>
        </w:tabs>
        <w:spacing w:line="240" w:lineRule="auto" w:before="122" w:after="0"/>
        <w:ind w:left="2393" w:right="0" w:hanging="852"/>
        <w:jc w:val="both"/>
      </w:pPr>
      <w:r>
        <w:rPr/>
        <w:t>Aset Tetap Lainnya</w:t>
      </w:r>
    </w:p>
    <w:p>
      <w:pPr>
        <w:pStyle w:val="BodyText"/>
        <w:spacing w:before="115"/>
        <w:ind w:left="1965" w:right="1488"/>
        <w:jc w:val="both"/>
      </w:pPr>
      <w:r>
        <w:rPr/>
        <w:t>Saldo Aset Tetap Lainnya per 31 Desember 2021 sebesar Rp44.946.000,00 sedangkan per 31 Desember 2020 sebesar Rp44.946.00,00. Hal tersebut menunjukkan adanya kenaikan sebesar Rp0,00. Kenaikan tersebut terdiri dari penambahan sebesar Rp0,00 dan pengurangan sebesar Rp0,00. Aset tetap Aset Tetap Lainnya per 31 Desember 2021, dengan rincian sebagai berikut:</w:t>
      </w:r>
    </w:p>
    <w:p>
      <w:pPr>
        <w:pStyle w:val="BodyText"/>
        <w:spacing w:before="10"/>
        <w:rPr>
          <w:sz w:val="10"/>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shd w:val="clear" w:color="auto" w:fill="BEBEBE"/>
          </w:tcPr>
          <w:p>
            <w:pPr>
              <w:pStyle w:val="TableParagraph"/>
              <w:spacing w:line="210"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10"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10" w:lineRule="exact"/>
              <w:ind w:left="390"/>
              <w:rPr>
                <w:rFonts w:ascii="Liberation Sans Narrow"/>
                <w:b/>
                <w:sz w:val="20"/>
              </w:rPr>
            </w:pPr>
            <w:r>
              <w:rPr>
                <w:rFonts w:ascii="Liberation Sans Narrow"/>
                <w:b/>
                <w:sz w:val="20"/>
              </w:rPr>
              <w:t>JUMLAH (Rp)</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1</w:t>
            </w:r>
          </w:p>
        </w:tc>
        <w:tc>
          <w:tcPr>
            <w:tcW w:w="4358" w:type="dxa"/>
          </w:tcPr>
          <w:p>
            <w:pPr>
              <w:pStyle w:val="TableParagraph"/>
              <w:spacing w:line="210" w:lineRule="exact"/>
              <w:ind w:left="107"/>
              <w:rPr>
                <w:rFonts w:ascii="Liberation Sans Narrow"/>
                <w:b/>
                <w:sz w:val="20"/>
              </w:rPr>
            </w:pPr>
            <w:r>
              <w:rPr>
                <w:rFonts w:ascii="Liberation Sans Narrow"/>
                <w:b/>
                <w:sz w:val="20"/>
              </w:rPr>
              <w:t>Saldo per 31 Desember 2020</w:t>
            </w:r>
          </w:p>
        </w:tc>
        <w:tc>
          <w:tcPr>
            <w:tcW w:w="1845" w:type="dxa"/>
          </w:tcPr>
          <w:p>
            <w:pPr>
              <w:pStyle w:val="TableParagraph"/>
              <w:spacing w:line="210" w:lineRule="exact"/>
              <w:ind w:right="97"/>
              <w:jc w:val="right"/>
              <w:rPr>
                <w:rFonts w:ascii="Liberation Sans Narrow"/>
                <w:b/>
                <w:sz w:val="20"/>
              </w:rPr>
            </w:pPr>
            <w:r>
              <w:rPr>
                <w:rFonts w:ascii="Liberation Sans Narrow"/>
                <w:b/>
                <w:sz w:val="20"/>
              </w:rPr>
              <w:t>Rp44.946.000,00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PENAMBAHAN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a</w:t>
            </w:r>
          </w:p>
        </w:tc>
        <w:tc>
          <w:tcPr>
            <w:tcW w:w="4358" w:type="dxa"/>
          </w:tcPr>
          <w:p>
            <w:pPr>
              <w:pStyle w:val="TableParagraph"/>
              <w:spacing w:line="210" w:lineRule="exact"/>
              <w:ind w:left="107"/>
              <w:rPr>
                <w:rFonts w:ascii="Liberation Sans Narrow"/>
                <w:sz w:val="20"/>
              </w:rPr>
            </w:pPr>
            <w:r>
              <w:rPr>
                <w:rFonts w:ascii="Liberation Sans Narrow"/>
                <w:sz w:val="20"/>
              </w:rPr>
              <w:t>Perolehan BM APBD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b</w:t>
            </w:r>
          </w:p>
        </w:tc>
        <w:tc>
          <w:tcPr>
            <w:tcW w:w="4358" w:type="dxa"/>
          </w:tcPr>
          <w:p>
            <w:pPr>
              <w:pStyle w:val="TableParagraph"/>
              <w:spacing w:line="210" w:lineRule="exact"/>
              <w:ind w:left="107"/>
              <w:rPr>
                <w:rFonts w:ascii="Liberation Sans Narrow"/>
                <w:sz w:val="20"/>
              </w:rPr>
            </w:pPr>
            <w:r>
              <w:rPr>
                <w:rFonts w:ascii="Liberation Sans Narrow"/>
                <w:sz w:val="20"/>
              </w:rPr>
              <w:t>Perolehan dari BOS/BLUD</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6" w:hRule="atLeast"/>
        </w:trPr>
        <w:tc>
          <w:tcPr>
            <w:tcW w:w="460" w:type="dxa"/>
          </w:tcPr>
          <w:p>
            <w:pPr>
              <w:pStyle w:val="TableParagraph"/>
              <w:spacing w:line="206" w:lineRule="exact"/>
              <w:ind w:right="1"/>
              <w:jc w:val="center"/>
              <w:rPr>
                <w:rFonts w:ascii="Liberation Sans Narrow"/>
                <w:sz w:val="20"/>
              </w:rPr>
            </w:pPr>
            <w:r>
              <w:rPr>
                <w:rFonts w:ascii="Liberation Sans Narrow"/>
                <w:sz w:val="20"/>
              </w:rPr>
              <w:t>c</w:t>
            </w:r>
          </w:p>
        </w:tc>
        <w:tc>
          <w:tcPr>
            <w:tcW w:w="4358" w:type="dxa"/>
          </w:tcPr>
          <w:p>
            <w:pPr>
              <w:pStyle w:val="TableParagraph"/>
              <w:spacing w:line="206" w:lineRule="exact"/>
              <w:ind w:left="107"/>
              <w:rPr>
                <w:rFonts w:ascii="Liberation Sans Narrow"/>
                <w:sz w:val="20"/>
              </w:rPr>
            </w:pPr>
            <w:r>
              <w:rPr>
                <w:rFonts w:ascii="Liberation Sans Narrow"/>
                <w:sz w:val="20"/>
              </w:rPr>
              <w:t>Perolehan dari Hibah (Komite, Non APBD, dll)</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d</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e</w:t>
            </w:r>
          </w:p>
        </w:tc>
        <w:tc>
          <w:tcPr>
            <w:tcW w:w="4358" w:type="dxa"/>
          </w:tcPr>
          <w:p>
            <w:pPr>
              <w:pStyle w:val="TableParagraph"/>
              <w:spacing w:line="210" w:lineRule="exact"/>
              <w:ind w:left="107"/>
              <w:rPr>
                <w:rFonts w:ascii="Liberation Sans Narrow"/>
                <w:sz w:val="20"/>
              </w:rPr>
            </w:pPr>
            <w:r>
              <w:rPr>
                <w:rFonts w:ascii="Liberation Sans Narrow"/>
                <w:sz w:val="20"/>
              </w:rPr>
              <w:t>Kurang Catat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left="1"/>
              <w:jc w:val="center"/>
              <w:rPr>
                <w:rFonts w:ascii="Liberation Sans Narrow"/>
                <w:sz w:val="20"/>
              </w:rPr>
            </w:pPr>
            <w:r>
              <w:rPr>
                <w:rFonts w:ascii="Liberation Sans Narrow"/>
                <w:sz w:val="20"/>
              </w:rPr>
              <w:t>f</w:t>
            </w:r>
          </w:p>
        </w:tc>
        <w:tc>
          <w:tcPr>
            <w:tcW w:w="4358" w:type="dxa"/>
          </w:tcPr>
          <w:p>
            <w:pPr>
              <w:pStyle w:val="TableParagraph"/>
              <w:spacing w:line="210" w:lineRule="exact"/>
              <w:ind w:left="107"/>
              <w:rPr>
                <w:rFonts w:ascii="Liberation Sans Narrow"/>
                <w:sz w:val="20"/>
              </w:rPr>
            </w:pPr>
            <w:r>
              <w:rPr>
                <w:rFonts w:ascii="Liberation Sans Narrow"/>
                <w:sz w:val="20"/>
              </w:rPr>
              <w:t>Perolehan dari Brg/Jasa</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g</w:t>
            </w:r>
          </w:p>
        </w:tc>
        <w:tc>
          <w:tcPr>
            <w:tcW w:w="4358" w:type="dxa"/>
          </w:tcPr>
          <w:p>
            <w:pPr>
              <w:pStyle w:val="TableParagraph"/>
              <w:spacing w:line="210" w:lineRule="exact"/>
              <w:ind w:left="107"/>
              <w:rPr>
                <w:rFonts w:ascii="Liberation Sans Narrow"/>
                <w:sz w:val="20"/>
              </w:rPr>
            </w:pPr>
            <w:r>
              <w:rPr>
                <w:rFonts w:ascii="Liberation Sans Narrow"/>
                <w:sz w:val="20"/>
              </w:rPr>
              <w:t>Droping dari SKPD Lain</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1" w:lineRule="exact"/>
              <w:jc w:val="center"/>
              <w:rPr>
                <w:rFonts w:ascii="Liberation Sans Narrow"/>
                <w:b/>
                <w:sz w:val="20"/>
              </w:rPr>
            </w:pPr>
            <w:r>
              <w:rPr>
                <w:rFonts w:ascii="Liberation Sans Narrow"/>
                <w:b/>
                <w:sz w:val="20"/>
              </w:rPr>
              <w:t>2</w:t>
            </w:r>
          </w:p>
        </w:tc>
        <w:tc>
          <w:tcPr>
            <w:tcW w:w="4358" w:type="dxa"/>
          </w:tcPr>
          <w:p>
            <w:pPr>
              <w:pStyle w:val="TableParagraph"/>
              <w:spacing w:line="211" w:lineRule="exact"/>
              <w:ind w:left="107"/>
              <w:rPr>
                <w:rFonts w:ascii="Liberation Sans Narrow"/>
                <w:b/>
                <w:sz w:val="20"/>
              </w:rPr>
            </w:pPr>
            <w:r>
              <w:rPr>
                <w:rFonts w:ascii="Liberation Sans Narrow"/>
                <w:b/>
                <w:sz w:val="20"/>
              </w:rPr>
              <w:t>TOTAL MUTASI PENAMBAHAN (Jumlah a s/d g)</w:t>
            </w:r>
          </w:p>
        </w:tc>
        <w:tc>
          <w:tcPr>
            <w:tcW w:w="1845" w:type="dxa"/>
          </w:tcPr>
          <w:p>
            <w:pPr>
              <w:pStyle w:val="TableParagraph"/>
              <w:spacing w:line="211" w:lineRule="exact"/>
              <w:ind w:right="99"/>
              <w:jc w:val="right"/>
              <w:rPr>
                <w:rFonts w:ascii="Liberation Sans Narrow"/>
                <w:b/>
                <w:sz w:val="20"/>
              </w:rPr>
            </w:pPr>
            <w:r>
              <w:rPr>
                <w:rFonts w:ascii="Liberation Sans Narrow"/>
                <w:b/>
                <w:sz w:val="20"/>
              </w:rPr>
              <w:t>0,00</w:t>
            </w:r>
          </w:p>
        </w:tc>
      </w:tr>
      <w:tr>
        <w:trPr>
          <w:trHeight w:val="230" w:hRule="atLeast"/>
        </w:trPr>
        <w:tc>
          <w:tcPr>
            <w:tcW w:w="460" w:type="dxa"/>
          </w:tcPr>
          <w:p>
            <w:pPr>
              <w:pStyle w:val="TableParagraph"/>
              <w:rPr>
                <w:sz w:val="16"/>
              </w:rPr>
            </w:pPr>
          </w:p>
        </w:tc>
        <w:tc>
          <w:tcPr>
            <w:tcW w:w="4358" w:type="dxa"/>
          </w:tcPr>
          <w:p>
            <w:pPr>
              <w:pStyle w:val="TableParagraph"/>
              <w:spacing w:line="210" w:lineRule="exact"/>
              <w:ind w:left="107"/>
              <w:rPr>
                <w:rFonts w:ascii="Liberation Sans Narrow"/>
                <w:sz w:val="20"/>
              </w:rPr>
            </w:pPr>
            <w:r>
              <w:rPr>
                <w:rFonts w:ascii="Liberation Sans Narrow"/>
                <w:sz w:val="20"/>
              </w:rPr>
              <w:t>MUTASI PENGURANGAN</w:t>
            </w:r>
          </w:p>
        </w:tc>
        <w:tc>
          <w:tcPr>
            <w:tcW w:w="1845" w:type="dxa"/>
          </w:tcPr>
          <w:p>
            <w:pPr>
              <w:pStyle w:val="TableParagraph"/>
              <w:rPr>
                <w:sz w:val="16"/>
              </w:rPr>
            </w:pP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h</w:t>
            </w:r>
          </w:p>
        </w:tc>
        <w:tc>
          <w:tcPr>
            <w:tcW w:w="4358" w:type="dxa"/>
          </w:tcPr>
          <w:p>
            <w:pPr>
              <w:pStyle w:val="TableParagraph"/>
              <w:spacing w:line="210" w:lineRule="exact"/>
              <w:ind w:left="107"/>
              <w:rPr>
                <w:rFonts w:ascii="Liberation Sans Narrow"/>
                <w:sz w:val="20"/>
              </w:rPr>
            </w:pPr>
            <w:r>
              <w:rPr>
                <w:rFonts w:ascii="Liberation Sans Narrow"/>
                <w:sz w:val="20"/>
              </w:rPr>
              <w:t>Reklas Antar Rekening</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i</w:t>
            </w:r>
          </w:p>
        </w:tc>
        <w:tc>
          <w:tcPr>
            <w:tcW w:w="4358" w:type="dxa"/>
          </w:tcPr>
          <w:p>
            <w:pPr>
              <w:pStyle w:val="TableParagraph"/>
              <w:spacing w:line="206" w:lineRule="exact"/>
              <w:ind w:left="107"/>
              <w:rPr>
                <w:rFonts w:ascii="Liberation Sans Narrow"/>
                <w:sz w:val="20"/>
              </w:rPr>
            </w:pPr>
            <w:r>
              <w:rPr>
                <w:rFonts w:ascii="Liberation Sans Narrow"/>
                <w:sz w:val="20"/>
              </w:rPr>
              <w:t>Penghapusan</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bl>
    <w:p>
      <w:pPr>
        <w:spacing w:after="0" w:line="206" w:lineRule="exact"/>
        <w:jc w:val="right"/>
        <w:rPr>
          <w:rFonts w:ascii="Liberation Sans Narrow"/>
          <w:sz w:val="20"/>
        </w:rPr>
        <w:sectPr>
          <w:pgSz w:w="12240" w:h="18720"/>
          <w:pgMar w:header="1024" w:footer="2406" w:top="2240" w:bottom="2600" w:left="1440" w:right="60"/>
        </w:sectPr>
      </w:pPr>
    </w:p>
    <w:p>
      <w:pPr>
        <w:pStyle w:val="BodyText"/>
        <w:spacing w:before="3" w:after="1"/>
        <w:rPr>
          <w:sz w:val="24"/>
        </w:rPr>
      </w:pPr>
    </w:p>
    <w:tbl>
      <w:tblPr>
        <w:tblW w:w="0" w:type="auto"/>
        <w:jc w:val="left"/>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4358"/>
        <w:gridCol w:w="1845"/>
      </w:tblGrid>
      <w:tr>
        <w:trPr>
          <w:trHeight w:val="230" w:hRule="atLeast"/>
        </w:trPr>
        <w:tc>
          <w:tcPr>
            <w:tcW w:w="460" w:type="dxa"/>
            <w:shd w:val="clear" w:color="auto" w:fill="BEBEBE"/>
          </w:tcPr>
          <w:p>
            <w:pPr>
              <w:pStyle w:val="TableParagraph"/>
              <w:spacing w:line="210" w:lineRule="exact"/>
              <w:ind w:left="84" w:right="79"/>
              <w:jc w:val="center"/>
              <w:rPr>
                <w:rFonts w:ascii="Liberation Sans Narrow"/>
                <w:b/>
                <w:sz w:val="20"/>
              </w:rPr>
            </w:pPr>
            <w:r>
              <w:rPr>
                <w:rFonts w:ascii="Liberation Sans Narrow"/>
                <w:b/>
                <w:sz w:val="20"/>
              </w:rPr>
              <w:t>NO</w:t>
            </w:r>
          </w:p>
        </w:tc>
        <w:tc>
          <w:tcPr>
            <w:tcW w:w="4358" w:type="dxa"/>
            <w:shd w:val="clear" w:color="auto" w:fill="BEBEBE"/>
          </w:tcPr>
          <w:p>
            <w:pPr>
              <w:pStyle w:val="TableParagraph"/>
              <w:spacing w:line="210" w:lineRule="exact"/>
              <w:ind w:left="1839" w:right="1830"/>
              <w:jc w:val="center"/>
              <w:rPr>
                <w:rFonts w:ascii="Liberation Sans Narrow"/>
                <w:b/>
                <w:sz w:val="20"/>
              </w:rPr>
            </w:pPr>
            <w:r>
              <w:rPr>
                <w:rFonts w:ascii="Liberation Sans Narrow"/>
                <w:b/>
                <w:sz w:val="20"/>
              </w:rPr>
              <w:t>URAIAN</w:t>
            </w:r>
          </w:p>
        </w:tc>
        <w:tc>
          <w:tcPr>
            <w:tcW w:w="1845" w:type="dxa"/>
            <w:shd w:val="clear" w:color="auto" w:fill="BEBEBE"/>
          </w:tcPr>
          <w:p>
            <w:pPr>
              <w:pStyle w:val="TableParagraph"/>
              <w:spacing w:line="210" w:lineRule="exact"/>
              <w:ind w:left="390"/>
              <w:rPr>
                <w:rFonts w:ascii="Liberation Sans Narrow"/>
                <w:b/>
                <w:sz w:val="20"/>
              </w:rPr>
            </w:pPr>
            <w:r>
              <w:rPr>
                <w:rFonts w:ascii="Liberation Sans Narrow"/>
                <w:b/>
                <w:sz w:val="20"/>
              </w:rPr>
              <w:t>JUMLAH (Rp)</w:t>
            </w:r>
          </w:p>
        </w:tc>
      </w:tr>
      <w:tr>
        <w:trPr>
          <w:trHeight w:val="225" w:hRule="atLeast"/>
        </w:trPr>
        <w:tc>
          <w:tcPr>
            <w:tcW w:w="460" w:type="dxa"/>
          </w:tcPr>
          <w:p>
            <w:pPr>
              <w:pStyle w:val="TableParagraph"/>
              <w:spacing w:line="206" w:lineRule="exact"/>
              <w:jc w:val="center"/>
              <w:rPr>
                <w:rFonts w:ascii="Liberation Sans Narrow"/>
                <w:sz w:val="20"/>
              </w:rPr>
            </w:pPr>
            <w:r>
              <w:rPr>
                <w:rFonts w:ascii="Liberation Sans Narrow"/>
                <w:sz w:val="20"/>
              </w:rPr>
              <w:t>j</w:t>
            </w:r>
          </w:p>
        </w:tc>
        <w:tc>
          <w:tcPr>
            <w:tcW w:w="4358" w:type="dxa"/>
          </w:tcPr>
          <w:p>
            <w:pPr>
              <w:pStyle w:val="TableParagraph"/>
              <w:spacing w:line="206" w:lineRule="exact"/>
              <w:ind w:left="107"/>
              <w:rPr>
                <w:rFonts w:ascii="Liberation Sans Narrow"/>
                <w:sz w:val="20"/>
              </w:rPr>
            </w:pPr>
            <w:r>
              <w:rPr>
                <w:rFonts w:ascii="Liberation Sans Narrow"/>
                <w:sz w:val="20"/>
              </w:rPr>
              <w:t>Droping ke SKPD lain</w:t>
            </w:r>
          </w:p>
        </w:tc>
        <w:tc>
          <w:tcPr>
            <w:tcW w:w="184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ind w:right="1"/>
              <w:jc w:val="center"/>
              <w:rPr>
                <w:rFonts w:ascii="Liberation Sans Narrow"/>
                <w:sz w:val="20"/>
              </w:rPr>
            </w:pPr>
            <w:r>
              <w:rPr>
                <w:rFonts w:ascii="Liberation Sans Narrow"/>
                <w:sz w:val="20"/>
              </w:rPr>
              <w:t>k</w:t>
            </w:r>
          </w:p>
        </w:tc>
        <w:tc>
          <w:tcPr>
            <w:tcW w:w="4358" w:type="dxa"/>
          </w:tcPr>
          <w:p>
            <w:pPr>
              <w:pStyle w:val="TableParagraph"/>
              <w:spacing w:line="210" w:lineRule="exact"/>
              <w:ind w:left="107"/>
              <w:rPr>
                <w:rFonts w:ascii="Liberation Sans Narrow"/>
                <w:sz w:val="20"/>
              </w:rPr>
            </w:pPr>
            <w:r>
              <w:rPr>
                <w:rFonts w:ascii="Liberation Sans Narrow"/>
                <w:sz w:val="20"/>
              </w:rPr>
              <w:t>BM jadi barang extra comtable</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sz w:val="20"/>
              </w:rPr>
            </w:pPr>
            <w:r>
              <w:rPr>
                <w:rFonts w:ascii="Liberation Sans Narrow"/>
                <w:sz w:val="20"/>
              </w:rPr>
              <w:t>l</w:t>
            </w:r>
          </w:p>
        </w:tc>
        <w:tc>
          <w:tcPr>
            <w:tcW w:w="4358" w:type="dxa"/>
          </w:tcPr>
          <w:p>
            <w:pPr>
              <w:pStyle w:val="TableParagraph"/>
              <w:spacing w:line="210" w:lineRule="exact"/>
              <w:ind w:left="107"/>
              <w:rPr>
                <w:rFonts w:ascii="Liberation Sans Narrow"/>
                <w:sz w:val="20"/>
              </w:rPr>
            </w:pPr>
            <w:r>
              <w:rPr>
                <w:rFonts w:ascii="Liberation Sans Narrow"/>
                <w:sz w:val="20"/>
              </w:rPr>
              <w:t>BM tidak jadi aset</w:t>
            </w:r>
          </w:p>
        </w:tc>
        <w:tc>
          <w:tcPr>
            <w:tcW w:w="184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60" w:type="dxa"/>
          </w:tcPr>
          <w:p>
            <w:pPr>
              <w:pStyle w:val="TableParagraph"/>
              <w:spacing w:line="210" w:lineRule="exact"/>
              <w:jc w:val="center"/>
              <w:rPr>
                <w:rFonts w:ascii="Liberation Sans Narrow"/>
                <w:b/>
                <w:sz w:val="20"/>
              </w:rPr>
            </w:pPr>
            <w:r>
              <w:rPr>
                <w:rFonts w:ascii="Liberation Sans Narrow"/>
                <w:b/>
                <w:sz w:val="20"/>
              </w:rPr>
              <w:t>3</w:t>
            </w:r>
          </w:p>
        </w:tc>
        <w:tc>
          <w:tcPr>
            <w:tcW w:w="4358" w:type="dxa"/>
          </w:tcPr>
          <w:p>
            <w:pPr>
              <w:pStyle w:val="TableParagraph"/>
              <w:spacing w:line="210" w:lineRule="exact"/>
              <w:ind w:left="107"/>
              <w:rPr>
                <w:rFonts w:ascii="Liberation Sans Narrow"/>
                <w:b/>
                <w:sz w:val="20"/>
              </w:rPr>
            </w:pPr>
            <w:r>
              <w:rPr>
                <w:rFonts w:ascii="Liberation Sans Narrow"/>
                <w:b/>
                <w:sz w:val="20"/>
              </w:rPr>
              <w:t>TOTAL MUTASI PENGURANGAN (Jumlah h s/d l)</w:t>
            </w:r>
          </w:p>
        </w:tc>
        <w:tc>
          <w:tcPr>
            <w:tcW w:w="1845" w:type="dxa"/>
          </w:tcPr>
          <w:p>
            <w:pPr>
              <w:pStyle w:val="TableParagraph"/>
              <w:spacing w:line="210" w:lineRule="exact"/>
              <w:ind w:right="99"/>
              <w:jc w:val="right"/>
              <w:rPr>
                <w:rFonts w:ascii="Liberation Sans Narrow"/>
                <w:b/>
                <w:sz w:val="20"/>
              </w:rPr>
            </w:pPr>
            <w:r>
              <w:rPr>
                <w:rFonts w:ascii="Liberation Sans Narrow"/>
                <w:b/>
                <w:sz w:val="20"/>
              </w:rPr>
              <w:t>0,00</w:t>
            </w:r>
          </w:p>
        </w:tc>
      </w:tr>
      <w:tr>
        <w:trPr>
          <w:trHeight w:val="225" w:hRule="atLeast"/>
        </w:trPr>
        <w:tc>
          <w:tcPr>
            <w:tcW w:w="460" w:type="dxa"/>
            <w:shd w:val="clear" w:color="auto" w:fill="BEBEBE"/>
          </w:tcPr>
          <w:p>
            <w:pPr>
              <w:pStyle w:val="TableParagraph"/>
              <w:spacing w:line="206" w:lineRule="exact"/>
              <w:jc w:val="center"/>
              <w:rPr>
                <w:rFonts w:ascii="Liberation Sans Narrow"/>
                <w:b/>
                <w:sz w:val="20"/>
              </w:rPr>
            </w:pPr>
            <w:r>
              <w:rPr>
                <w:rFonts w:ascii="Liberation Sans Narrow"/>
                <w:b/>
                <w:sz w:val="20"/>
              </w:rPr>
              <w:t>4</w:t>
            </w:r>
          </w:p>
        </w:tc>
        <w:tc>
          <w:tcPr>
            <w:tcW w:w="4358" w:type="dxa"/>
            <w:shd w:val="clear" w:color="auto" w:fill="BEBEBE"/>
          </w:tcPr>
          <w:p>
            <w:pPr>
              <w:pStyle w:val="TableParagraph"/>
              <w:spacing w:line="206" w:lineRule="exact"/>
              <w:ind w:left="107"/>
              <w:rPr>
                <w:rFonts w:ascii="Liberation Sans Narrow"/>
                <w:b/>
                <w:sz w:val="20"/>
              </w:rPr>
            </w:pPr>
            <w:r>
              <w:rPr>
                <w:rFonts w:ascii="Liberation Sans Narrow"/>
                <w:b/>
                <w:sz w:val="20"/>
              </w:rPr>
              <w:t>Saldo per 31 Desember 2021</w:t>
            </w:r>
          </w:p>
        </w:tc>
        <w:tc>
          <w:tcPr>
            <w:tcW w:w="1845" w:type="dxa"/>
            <w:shd w:val="clear" w:color="auto" w:fill="BEBEBE"/>
          </w:tcPr>
          <w:p>
            <w:pPr>
              <w:pStyle w:val="TableParagraph"/>
              <w:spacing w:line="206" w:lineRule="exact"/>
              <w:ind w:right="97"/>
              <w:jc w:val="right"/>
              <w:rPr>
                <w:rFonts w:ascii="Liberation Sans Narrow"/>
                <w:b/>
                <w:sz w:val="20"/>
              </w:rPr>
            </w:pPr>
            <w:r>
              <w:rPr>
                <w:rFonts w:ascii="Liberation Sans Narrow"/>
                <w:b/>
                <w:sz w:val="20"/>
              </w:rPr>
              <w:t>Rp44.946.000,00</w:t>
            </w:r>
          </w:p>
        </w:tc>
      </w:tr>
    </w:tbl>
    <w:p>
      <w:pPr>
        <w:pStyle w:val="Heading2"/>
        <w:numPr>
          <w:ilvl w:val="3"/>
          <w:numId w:val="23"/>
        </w:numPr>
        <w:tabs>
          <w:tab w:pos="2393" w:val="left" w:leader="none"/>
        </w:tabs>
        <w:spacing w:line="240" w:lineRule="auto" w:before="122" w:after="0"/>
        <w:ind w:left="2393" w:right="0" w:hanging="852"/>
        <w:jc w:val="both"/>
      </w:pPr>
      <w:r>
        <w:rPr/>
        <w:t>Konstruksi Dalam</w:t>
      </w:r>
      <w:r>
        <w:rPr>
          <w:spacing w:val="-5"/>
        </w:rPr>
        <w:t> </w:t>
      </w:r>
      <w:r>
        <w:rPr/>
        <w:t>Pengerjaan</w:t>
      </w:r>
    </w:p>
    <w:p>
      <w:pPr>
        <w:pStyle w:val="BodyText"/>
        <w:spacing w:before="119"/>
        <w:ind w:left="1965" w:right="1490"/>
        <w:jc w:val="both"/>
      </w:pPr>
      <w:r>
        <w:rPr/>
        <w:t>Saldo Konstruksi Dalam Pengerjaan dengan saldo per 31 Desember 2021 sebesar Rp0,00 sedangkan saldo per 31 Desember 2020 sebesar Rp0,00 dengan rincian sebagai berikut:</w:t>
      </w:r>
    </w:p>
    <w:p>
      <w:pPr>
        <w:pStyle w:val="BodyText"/>
        <w:rPr>
          <w:sz w:val="20"/>
        </w:rPr>
      </w:pPr>
    </w:p>
    <w:p>
      <w:pPr>
        <w:pStyle w:val="BodyText"/>
        <w:spacing w:before="5"/>
        <w:rPr>
          <w:sz w:val="23"/>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841"/>
        <w:gridCol w:w="1705"/>
      </w:tblGrid>
      <w:tr>
        <w:trPr>
          <w:trHeight w:val="458" w:hRule="atLeast"/>
        </w:trPr>
        <w:tc>
          <w:tcPr>
            <w:tcW w:w="3545" w:type="dxa"/>
            <w:shd w:val="clear" w:color="auto" w:fill="D7D7D7"/>
          </w:tcPr>
          <w:p>
            <w:pPr>
              <w:pStyle w:val="TableParagraph"/>
              <w:spacing w:before="111"/>
              <w:ind w:left="950" w:right="943"/>
              <w:jc w:val="center"/>
              <w:rPr>
                <w:rFonts w:ascii="Liberation Sans Narrow"/>
                <w:b/>
                <w:sz w:val="20"/>
              </w:rPr>
            </w:pPr>
            <w:r>
              <w:rPr>
                <w:rFonts w:ascii="Liberation Sans Narrow"/>
                <w:b/>
                <w:sz w:val="20"/>
              </w:rPr>
              <w:t>Uraian</w:t>
            </w:r>
          </w:p>
        </w:tc>
        <w:tc>
          <w:tcPr>
            <w:tcW w:w="1841" w:type="dxa"/>
            <w:shd w:val="clear" w:color="auto" w:fill="D7D7D7"/>
          </w:tcPr>
          <w:p>
            <w:pPr>
              <w:pStyle w:val="TableParagraph"/>
              <w:spacing w:line="225" w:lineRule="exact"/>
              <w:ind w:left="248" w:right="248"/>
              <w:jc w:val="center"/>
              <w:rPr>
                <w:rFonts w:ascii="Liberation Sans Narrow"/>
                <w:b/>
                <w:sz w:val="20"/>
              </w:rPr>
            </w:pPr>
            <w:r>
              <w:rPr>
                <w:rFonts w:ascii="Liberation Sans Narrow"/>
                <w:b/>
                <w:sz w:val="20"/>
              </w:rPr>
              <w:t>Per 31 Des. 2021</w:t>
            </w:r>
          </w:p>
          <w:p>
            <w:pPr>
              <w:pStyle w:val="TableParagraph"/>
              <w:spacing w:line="211" w:lineRule="exact" w:before="2"/>
              <w:ind w:left="248" w:right="246"/>
              <w:jc w:val="center"/>
              <w:rPr>
                <w:rFonts w:ascii="Liberation Sans Narrow"/>
                <w:b/>
                <w:sz w:val="20"/>
              </w:rPr>
            </w:pPr>
            <w:r>
              <w:rPr>
                <w:rFonts w:ascii="Liberation Sans Narrow"/>
                <w:b/>
                <w:sz w:val="20"/>
              </w:rPr>
              <w:t>(Rp)</w:t>
            </w:r>
          </w:p>
        </w:tc>
        <w:tc>
          <w:tcPr>
            <w:tcW w:w="1705" w:type="dxa"/>
            <w:shd w:val="clear" w:color="auto" w:fill="D7D7D7"/>
          </w:tcPr>
          <w:p>
            <w:pPr>
              <w:pStyle w:val="TableParagraph"/>
              <w:spacing w:line="225" w:lineRule="exact"/>
              <w:ind w:left="150" w:right="150"/>
              <w:jc w:val="center"/>
              <w:rPr>
                <w:rFonts w:ascii="Liberation Sans Narrow"/>
                <w:b/>
                <w:sz w:val="20"/>
              </w:rPr>
            </w:pPr>
            <w:r>
              <w:rPr>
                <w:rFonts w:ascii="Liberation Sans Narrow"/>
                <w:b/>
                <w:sz w:val="20"/>
              </w:rPr>
              <w:t>Per 31 Des. 2020</w:t>
            </w:r>
          </w:p>
          <w:p>
            <w:pPr>
              <w:pStyle w:val="TableParagraph"/>
              <w:spacing w:line="211" w:lineRule="exact" w:before="2"/>
              <w:ind w:left="150" w:right="149"/>
              <w:jc w:val="center"/>
              <w:rPr>
                <w:rFonts w:ascii="Liberation Sans Narrow"/>
                <w:b/>
                <w:sz w:val="20"/>
              </w:rPr>
            </w:pPr>
            <w:r>
              <w:rPr>
                <w:rFonts w:ascii="Liberation Sans Narrow"/>
                <w:b/>
                <w:sz w:val="20"/>
              </w:rPr>
              <w:t>(Rp)</w:t>
            </w:r>
          </w:p>
        </w:tc>
      </w:tr>
      <w:tr>
        <w:trPr>
          <w:trHeight w:val="230" w:hRule="atLeast"/>
        </w:trPr>
        <w:tc>
          <w:tcPr>
            <w:tcW w:w="3545" w:type="dxa"/>
          </w:tcPr>
          <w:p>
            <w:pPr>
              <w:pStyle w:val="TableParagraph"/>
              <w:spacing w:line="210" w:lineRule="exact"/>
              <w:ind w:left="106"/>
              <w:rPr>
                <w:rFonts w:ascii="Liberation Sans Narrow"/>
                <w:sz w:val="20"/>
              </w:rPr>
            </w:pPr>
            <w:r>
              <w:rPr>
                <w:rFonts w:ascii="Liberation Sans Narrow"/>
                <w:sz w:val="20"/>
              </w:rPr>
              <w:t>- Tanah Untuk Bangunan Tempat Kerja/Jasa</w:t>
            </w:r>
          </w:p>
        </w:tc>
        <w:tc>
          <w:tcPr>
            <w:tcW w:w="1841" w:type="dxa"/>
          </w:tcPr>
          <w:p>
            <w:pPr>
              <w:pStyle w:val="TableParagraph"/>
              <w:spacing w:line="210" w:lineRule="exact"/>
              <w:ind w:right="98"/>
              <w:jc w:val="right"/>
              <w:rPr>
                <w:rFonts w:ascii="Liberation Sans Narrow"/>
                <w:sz w:val="20"/>
              </w:rPr>
            </w:pPr>
            <w:r>
              <w:rPr>
                <w:rFonts w:ascii="Liberation Sans Narrow"/>
                <w:sz w:val="20"/>
              </w:rPr>
              <w:t>0,00</w:t>
            </w:r>
          </w:p>
        </w:tc>
        <w:tc>
          <w:tcPr>
            <w:tcW w:w="1705" w:type="dxa"/>
          </w:tcPr>
          <w:p>
            <w:pPr>
              <w:pStyle w:val="TableParagraph"/>
              <w:spacing w:line="210" w:lineRule="exact"/>
              <w:ind w:right="103"/>
              <w:jc w:val="right"/>
              <w:rPr>
                <w:rFonts w:ascii="Liberation Sans Narrow"/>
                <w:sz w:val="20"/>
              </w:rPr>
            </w:pPr>
            <w:r>
              <w:rPr>
                <w:rFonts w:ascii="Liberation Sans Narrow"/>
                <w:sz w:val="20"/>
              </w:rPr>
              <w:t>0,00</w:t>
            </w:r>
          </w:p>
        </w:tc>
      </w:tr>
      <w:tr>
        <w:trPr>
          <w:trHeight w:val="230" w:hRule="atLeast"/>
        </w:trPr>
        <w:tc>
          <w:tcPr>
            <w:tcW w:w="3545" w:type="dxa"/>
          </w:tcPr>
          <w:p>
            <w:pPr>
              <w:pStyle w:val="TableParagraph"/>
              <w:spacing w:line="210" w:lineRule="exact"/>
              <w:ind w:left="106"/>
              <w:rPr>
                <w:rFonts w:ascii="Liberation Sans Narrow"/>
                <w:sz w:val="20"/>
              </w:rPr>
            </w:pPr>
            <w:r>
              <w:rPr>
                <w:rFonts w:ascii="Liberation Sans Narrow"/>
                <w:sz w:val="20"/>
              </w:rPr>
              <w:t>- Tanah Kosong</w:t>
            </w:r>
          </w:p>
        </w:tc>
        <w:tc>
          <w:tcPr>
            <w:tcW w:w="1841" w:type="dxa"/>
          </w:tcPr>
          <w:p>
            <w:pPr>
              <w:pStyle w:val="TableParagraph"/>
              <w:spacing w:line="210" w:lineRule="exact"/>
              <w:ind w:right="98"/>
              <w:jc w:val="right"/>
              <w:rPr>
                <w:rFonts w:ascii="Liberation Sans Narrow"/>
                <w:sz w:val="20"/>
              </w:rPr>
            </w:pPr>
            <w:r>
              <w:rPr>
                <w:rFonts w:ascii="Liberation Sans Narrow"/>
                <w:sz w:val="20"/>
              </w:rPr>
              <w:t>0,00</w:t>
            </w:r>
          </w:p>
        </w:tc>
        <w:tc>
          <w:tcPr>
            <w:tcW w:w="1705" w:type="dxa"/>
          </w:tcPr>
          <w:p>
            <w:pPr>
              <w:pStyle w:val="TableParagraph"/>
              <w:spacing w:line="210" w:lineRule="exact"/>
              <w:ind w:right="103"/>
              <w:jc w:val="right"/>
              <w:rPr>
                <w:rFonts w:ascii="Liberation Sans Narrow"/>
                <w:sz w:val="20"/>
              </w:rPr>
            </w:pPr>
            <w:r>
              <w:rPr>
                <w:rFonts w:ascii="Liberation Sans Narrow"/>
                <w:sz w:val="20"/>
              </w:rPr>
              <w:t>0,00</w:t>
            </w:r>
          </w:p>
        </w:tc>
      </w:tr>
      <w:tr>
        <w:trPr>
          <w:trHeight w:val="225" w:hRule="atLeast"/>
        </w:trPr>
        <w:tc>
          <w:tcPr>
            <w:tcW w:w="3545" w:type="dxa"/>
          </w:tcPr>
          <w:p>
            <w:pPr>
              <w:pStyle w:val="TableParagraph"/>
              <w:spacing w:line="206" w:lineRule="exact"/>
              <w:ind w:left="106"/>
              <w:rPr>
                <w:rFonts w:ascii="Liberation Sans Narrow"/>
                <w:sz w:val="20"/>
              </w:rPr>
            </w:pPr>
            <w:r>
              <w:rPr>
                <w:rFonts w:ascii="Liberation Sans Narrow"/>
                <w:sz w:val="20"/>
              </w:rPr>
              <w:t>- Bangunan Gedung Kantor</w:t>
            </w:r>
          </w:p>
        </w:tc>
        <w:tc>
          <w:tcPr>
            <w:tcW w:w="1841" w:type="dxa"/>
          </w:tcPr>
          <w:p>
            <w:pPr>
              <w:pStyle w:val="TableParagraph"/>
              <w:spacing w:line="206" w:lineRule="exact"/>
              <w:ind w:right="98"/>
              <w:jc w:val="right"/>
              <w:rPr>
                <w:rFonts w:ascii="Liberation Sans Narrow"/>
                <w:sz w:val="20"/>
              </w:rPr>
            </w:pPr>
            <w:r>
              <w:rPr>
                <w:rFonts w:ascii="Liberation Sans Narrow"/>
                <w:sz w:val="20"/>
              </w:rPr>
              <w:t>0,00</w:t>
            </w:r>
          </w:p>
        </w:tc>
        <w:tc>
          <w:tcPr>
            <w:tcW w:w="1705" w:type="dxa"/>
          </w:tcPr>
          <w:p>
            <w:pPr>
              <w:pStyle w:val="TableParagraph"/>
              <w:spacing w:line="206" w:lineRule="exact"/>
              <w:ind w:right="103"/>
              <w:jc w:val="right"/>
              <w:rPr>
                <w:rFonts w:ascii="Liberation Sans Narrow"/>
                <w:sz w:val="20"/>
              </w:rPr>
            </w:pPr>
            <w:r>
              <w:rPr>
                <w:rFonts w:ascii="Liberation Sans Narrow"/>
                <w:sz w:val="20"/>
              </w:rPr>
              <w:t>0,00</w:t>
            </w:r>
          </w:p>
        </w:tc>
      </w:tr>
      <w:tr>
        <w:trPr>
          <w:trHeight w:val="230" w:hRule="atLeast"/>
        </w:trPr>
        <w:tc>
          <w:tcPr>
            <w:tcW w:w="3545" w:type="dxa"/>
          </w:tcPr>
          <w:p>
            <w:pPr>
              <w:pStyle w:val="TableParagraph"/>
              <w:spacing w:line="210" w:lineRule="exact"/>
              <w:ind w:left="106"/>
              <w:rPr>
                <w:rFonts w:ascii="Liberation Sans Narrow"/>
                <w:sz w:val="20"/>
              </w:rPr>
            </w:pPr>
            <w:r>
              <w:rPr>
                <w:rFonts w:ascii="Liberation Sans Narrow"/>
                <w:sz w:val="20"/>
              </w:rPr>
              <w:t>- Bangunan Gedung Tempat Pertemuan</w:t>
            </w:r>
          </w:p>
        </w:tc>
        <w:tc>
          <w:tcPr>
            <w:tcW w:w="1841" w:type="dxa"/>
          </w:tcPr>
          <w:p>
            <w:pPr>
              <w:pStyle w:val="TableParagraph"/>
              <w:spacing w:line="210" w:lineRule="exact"/>
              <w:ind w:right="98"/>
              <w:jc w:val="right"/>
              <w:rPr>
                <w:rFonts w:ascii="Liberation Sans Narrow"/>
                <w:sz w:val="20"/>
              </w:rPr>
            </w:pPr>
            <w:r>
              <w:rPr>
                <w:rFonts w:ascii="Liberation Sans Narrow"/>
                <w:sz w:val="20"/>
              </w:rPr>
              <w:t>0,00</w:t>
            </w:r>
          </w:p>
        </w:tc>
        <w:tc>
          <w:tcPr>
            <w:tcW w:w="1705" w:type="dxa"/>
          </w:tcPr>
          <w:p>
            <w:pPr>
              <w:pStyle w:val="TableParagraph"/>
              <w:spacing w:line="210" w:lineRule="exact"/>
              <w:ind w:right="103"/>
              <w:jc w:val="right"/>
              <w:rPr>
                <w:rFonts w:ascii="Liberation Sans Narrow"/>
                <w:sz w:val="20"/>
              </w:rPr>
            </w:pPr>
            <w:r>
              <w:rPr>
                <w:rFonts w:ascii="Liberation Sans Narrow"/>
                <w:sz w:val="20"/>
              </w:rPr>
              <w:t>0,00</w:t>
            </w:r>
          </w:p>
        </w:tc>
      </w:tr>
      <w:tr>
        <w:trPr>
          <w:trHeight w:val="230" w:hRule="atLeast"/>
        </w:trPr>
        <w:tc>
          <w:tcPr>
            <w:tcW w:w="3545" w:type="dxa"/>
          </w:tcPr>
          <w:p>
            <w:pPr>
              <w:pStyle w:val="TableParagraph"/>
              <w:spacing w:line="210" w:lineRule="exact"/>
              <w:ind w:left="106"/>
              <w:rPr>
                <w:rFonts w:ascii="Liberation Sans Narrow"/>
                <w:sz w:val="20"/>
              </w:rPr>
            </w:pPr>
            <w:r>
              <w:rPr>
                <w:rFonts w:ascii="Liberation Sans Narrow"/>
                <w:sz w:val="20"/>
              </w:rPr>
              <w:t>- Bangunan Pembuang Irigasi</w:t>
            </w:r>
          </w:p>
        </w:tc>
        <w:tc>
          <w:tcPr>
            <w:tcW w:w="1841" w:type="dxa"/>
          </w:tcPr>
          <w:p>
            <w:pPr>
              <w:pStyle w:val="TableParagraph"/>
              <w:spacing w:line="210" w:lineRule="exact"/>
              <w:ind w:right="98"/>
              <w:jc w:val="right"/>
              <w:rPr>
                <w:rFonts w:ascii="Liberation Sans Narrow"/>
                <w:sz w:val="20"/>
              </w:rPr>
            </w:pPr>
            <w:r>
              <w:rPr>
                <w:rFonts w:ascii="Liberation Sans Narrow"/>
                <w:sz w:val="20"/>
              </w:rPr>
              <w:t>0,00</w:t>
            </w:r>
          </w:p>
        </w:tc>
        <w:tc>
          <w:tcPr>
            <w:tcW w:w="1705" w:type="dxa"/>
          </w:tcPr>
          <w:p>
            <w:pPr>
              <w:pStyle w:val="TableParagraph"/>
              <w:spacing w:line="210" w:lineRule="exact"/>
              <w:ind w:right="103"/>
              <w:jc w:val="right"/>
              <w:rPr>
                <w:rFonts w:ascii="Liberation Sans Narrow"/>
                <w:sz w:val="20"/>
              </w:rPr>
            </w:pPr>
            <w:r>
              <w:rPr>
                <w:rFonts w:ascii="Liberation Sans Narrow"/>
                <w:sz w:val="20"/>
              </w:rPr>
              <w:t>0,00</w:t>
            </w:r>
          </w:p>
        </w:tc>
      </w:tr>
      <w:tr>
        <w:trPr>
          <w:trHeight w:val="230" w:hRule="atLeast"/>
        </w:trPr>
        <w:tc>
          <w:tcPr>
            <w:tcW w:w="3545" w:type="dxa"/>
            <w:shd w:val="clear" w:color="auto" w:fill="D9D9D9"/>
          </w:tcPr>
          <w:p>
            <w:pPr>
              <w:pStyle w:val="TableParagraph"/>
              <w:spacing w:line="210" w:lineRule="exact"/>
              <w:ind w:left="946" w:right="943"/>
              <w:jc w:val="center"/>
              <w:rPr>
                <w:rFonts w:ascii="Liberation Sans Narrow"/>
                <w:b/>
                <w:sz w:val="20"/>
              </w:rPr>
            </w:pPr>
            <w:r>
              <w:rPr>
                <w:rFonts w:ascii="Liberation Sans Narrow"/>
                <w:b/>
                <w:sz w:val="20"/>
              </w:rPr>
              <w:t>Jumlah</w:t>
            </w:r>
          </w:p>
        </w:tc>
        <w:tc>
          <w:tcPr>
            <w:tcW w:w="1841" w:type="dxa"/>
            <w:shd w:val="clear" w:color="auto" w:fill="D9D9D9"/>
          </w:tcPr>
          <w:p>
            <w:pPr>
              <w:pStyle w:val="TableParagraph"/>
              <w:spacing w:line="210" w:lineRule="exact"/>
              <w:ind w:right="98"/>
              <w:jc w:val="right"/>
              <w:rPr>
                <w:rFonts w:ascii="Liberation Sans Narrow"/>
                <w:b/>
                <w:sz w:val="20"/>
              </w:rPr>
            </w:pPr>
            <w:r>
              <w:rPr>
                <w:rFonts w:ascii="Liberation Sans Narrow"/>
                <w:b/>
                <w:sz w:val="20"/>
              </w:rPr>
              <w:t>0,00</w:t>
            </w:r>
          </w:p>
        </w:tc>
        <w:tc>
          <w:tcPr>
            <w:tcW w:w="1705" w:type="dxa"/>
            <w:shd w:val="clear" w:color="auto" w:fill="D9D9D9"/>
          </w:tcPr>
          <w:p>
            <w:pPr>
              <w:pStyle w:val="TableParagraph"/>
              <w:spacing w:line="210" w:lineRule="exact"/>
              <w:ind w:right="103"/>
              <w:jc w:val="right"/>
              <w:rPr>
                <w:rFonts w:ascii="Liberation Sans Narrow"/>
                <w:b/>
                <w:sz w:val="20"/>
              </w:rPr>
            </w:pPr>
            <w:r>
              <w:rPr>
                <w:rFonts w:ascii="Liberation Sans Narrow"/>
                <w:b/>
                <w:sz w:val="20"/>
              </w:rPr>
              <w:t>0,00</w:t>
            </w:r>
          </w:p>
        </w:tc>
      </w:tr>
    </w:tbl>
    <w:p>
      <w:pPr>
        <w:pStyle w:val="Heading2"/>
        <w:numPr>
          <w:ilvl w:val="3"/>
          <w:numId w:val="23"/>
        </w:numPr>
        <w:tabs>
          <w:tab w:pos="2393" w:val="left" w:leader="none"/>
        </w:tabs>
        <w:spacing w:line="240" w:lineRule="auto" w:before="122" w:after="0"/>
        <w:ind w:left="2393" w:right="0" w:hanging="852"/>
        <w:jc w:val="both"/>
      </w:pPr>
      <w:r>
        <w:rPr/>
        <w:t>Akumulasi</w:t>
      </w:r>
      <w:r>
        <w:rPr>
          <w:spacing w:val="-6"/>
        </w:rPr>
        <w:t> </w:t>
      </w:r>
      <w:r>
        <w:rPr/>
        <w:t>Penyusutan</w:t>
      </w:r>
    </w:p>
    <w:p>
      <w:pPr>
        <w:pStyle w:val="BodyText"/>
        <w:spacing w:before="116"/>
        <w:ind w:left="1965" w:right="1494"/>
        <w:jc w:val="both"/>
      </w:pPr>
      <w:r>
        <w:rPr/>
        <w:t>Akumulasi penyusutan sampai dengan 31 Desember 2021 adalah sebesar (Rp30.732.712.045,00) dan per 31 Desember 2020 adalah sebesar (Rp30.732.712.045,00) dengan rincian sebagai berikut :</w:t>
      </w:r>
    </w:p>
    <w:p>
      <w:pPr>
        <w:pStyle w:val="BodyText"/>
        <w:spacing w:before="11"/>
        <w:rPr>
          <w:sz w:val="10"/>
        </w:rPr>
      </w:pPr>
    </w:p>
    <w:tbl>
      <w:tblPr>
        <w:tblW w:w="0" w:type="auto"/>
        <w:jc w:val="left"/>
        <w:tblInd w:w="1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5"/>
        <w:gridCol w:w="1593"/>
        <w:gridCol w:w="1297"/>
        <w:gridCol w:w="1389"/>
        <w:gridCol w:w="1565"/>
      </w:tblGrid>
      <w:tr>
        <w:trPr>
          <w:trHeight w:val="224" w:hRule="atLeast"/>
        </w:trPr>
        <w:tc>
          <w:tcPr>
            <w:tcW w:w="1985" w:type="dxa"/>
            <w:shd w:val="clear" w:color="auto" w:fill="BEBEBE"/>
          </w:tcPr>
          <w:p>
            <w:pPr>
              <w:pStyle w:val="TableParagraph"/>
              <w:spacing w:line="201" w:lineRule="exact" w:before="3"/>
              <w:ind w:left="362"/>
              <w:rPr>
                <w:rFonts w:ascii="Liberation Sans Narrow"/>
                <w:b/>
                <w:sz w:val="18"/>
              </w:rPr>
            </w:pPr>
            <w:r>
              <w:rPr>
                <w:rFonts w:ascii="Liberation Sans Narrow"/>
                <w:b/>
                <w:sz w:val="18"/>
              </w:rPr>
              <w:t>NAMA REKENING</w:t>
            </w:r>
          </w:p>
        </w:tc>
        <w:tc>
          <w:tcPr>
            <w:tcW w:w="1593" w:type="dxa"/>
            <w:shd w:val="clear" w:color="auto" w:fill="BEBEBE"/>
          </w:tcPr>
          <w:p>
            <w:pPr>
              <w:pStyle w:val="TableParagraph"/>
              <w:spacing w:line="201" w:lineRule="exact" w:before="3"/>
              <w:ind w:left="297"/>
              <w:rPr>
                <w:rFonts w:ascii="Liberation Sans Narrow"/>
                <w:b/>
                <w:sz w:val="18"/>
              </w:rPr>
            </w:pPr>
            <w:r>
              <w:rPr>
                <w:rFonts w:ascii="Liberation Sans Narrow"/>
                <w:b/>
                <w:sz w:val="18"/>
              </w:rPr>
              <w:t>SALDO AWAL</w:t>
            </w:r>
          </w:p>
        </w:tc>
        <w:tc>
          <w:tcPr>
            <w:tcW w:w="1297" w:type="dxa"/>
            <w:shd w:val="clear" w:color="auto" w:fill="BEBEBE"/>
          </w:tcPr>
          <w:p>
            <w:pPr>
              <w:pStyle w:val="TableParagraph"/>
              <w:spacing w:line="201" w:lineRule="exact" w:before="3"/>
              <w:ind w:right="96"/>
              <w:jc w:val="right"/>
              <w:rPr>
                <w:rFonts w:ascii="Liberation Sans Narrow"/>
                <w:b/>
                <w:sz w:val="18"/>
              </w:rPr>
            </w:pPr>
            <w:r>
              <w:rPr>
                <w:rFonts w:ascii="Liberation Sans Narrow"/>
                <w:b/>
                <w:sz w:val="18"/>
              </w:rPr>
              <w:t>PENAMBAHAN</w:t>
            </w:r>
          </w:p>
        </w:tc>
        <w:tc>
          <w:tcPr>
            <w:tcW w:w="1389" w:type="dxa"/>
            <w:shd w:val="clear" w:color="auto" w:fill="BEBEBE"/>
          </w:tcPr>
          <w:p>
            <w:pPr>
              <w:pStyle w:val="TableParagraph"/>
              <w:spacing w:line="201" w:lineRule="exact" w:before="3"/>
              <w:ind w:right="89"/>
              <w:jc w:val="right"/>
              <w:rPr>
                <w:rFonts w:ascii="Liberation Sans Narrow"/>
                <w:b/>
                <w:sz w:val="18"/>
              </w:rPr>
            </w:pPr>
            <w:r>
              <w:rPr>
                <w:rFonts w:ascii="Liberation Sans Narrow"/>
                <w:b/>
                <w:sz w:val="18"/>
              </w:rPr>
              <w:t>PENGURANGAN</w:t>
            </w:r>
          </w:p>
        </w:tc>
        <w:tc>
          <w:tcPr>
            <w:tcW w:w="1565" w:type="dxa"/>
            <w:shd w:val="clear" w:color="auto" w:fill="BEBEBE"/>
          </w:tcPr>
          <w:p>
            <w:pPr>
              <w:pStyle w:val="TableParagraph"/>
              <w:spacing w:line="201" w:lineRule="exact" w:before="3"/>
              <w:ind w:left="267"/>
              <w:rPr>
                <w:rFonts w:ascii="Liberation Sans Narrow"/>
                <w:b/>
                <w:sz w:val="18"/>
              </w:rPr>
            </w:pPr>
            <w:r>
              <w:rPr>
                <w:rFonts w:ascii="Liberation Sans Narrow"/>
                <w:b/>
                <w:sz w:val="18"/>
              </w:rPr>
              <w:t>SALDO AKHIR</w:t>
            </w:r>
          </w:p>
        </w:tc>
      </w:tr>
      <w:tr>
        <w:trPr>
          <w:trHeight w:val="415" w:hRule="atLeast"/>
        </w:trPr>
        <w:tc>
          <w:tcPr>
            <w:tcW w:w="1985" w:type="dxa"/>
          </w:tcPr>
          <w:p>
            <w:pPr>
              <w:pStyle w:val="TableParagraph"/>
              <w:spacing w:line="202" w:lineRule="exact"/>
              <w:ind w:left="110"/>
              <w:rPr>
                <w:rFonts w:ascii="Liberation Sans Narrow"/>
                <w:sz w:val="18"/>
              </w:rPr>
            </w:pPr>
            <w:r>
              <w:rPr>
                <w:rFonts w:ascii="Liberation Sans Narrow"/>
                <w:sz w:val="18"/>
              </w:rPr>
              <w:t>Akumulasi Penyusutan</w:t>
            </w:r>
          </w:p>
          <w:p>
            <w:pPr>
              <w:pStyle w:val="TableParagraph"/>
              <w:spacing w:line="193" w:lineRule="exact" w:before="1"/>
              <w:ind w:left="110"/>
              <w:rPr>
                <w:rFonts w:ascii="Liberation Sans Narrow"/>
                <w:sz w:val="18"/>
              </w:rPr>
            </w:pPr>
            <w:r>
              <w:rPr>
                <w:rFonts w:ascii="Liberation Sans Narrow"/>
                <w:sz w:val="18"/>
              </w:rPr>
              <w:t>Peralatan dan Mesin</w:t>
            </w:r>
          </w:p>
        </w:tc>
        <w:tc>
          <w:tcPr>
            <w:tcW w:w="1593" w:type="dxa"/>
          </w:tcPr>
          <w:p>
            <w:pPr>
              <w:pStyle w:val="TableParagraph"/>
              <w:spacing w:before="99"/>
              <w:ind w:right="81"/>
              <w:jc w:val="right"/>
              <w:rPr>
                <w:rFonts w:ascii="Liberation Sans Narrow"/>
                <w:sz w:val="18"/>
              </w:rPr>
            </w:pPr>
            <w:r>
              <w:rPr>
                <w:rFonts w:ascii="Liberation Sans Narrow"/>
                <w:sz w:val="18"/>
              </w:rPr>
              <w:t>(28.179.455.694,00)</w:t>
            </w:r>
          </w:p>
        </w:tc>
        <w:tc>
          <w:tcPr>
            <w:tcW w:w="1297" w:type="dxa"/>
          </w:tcPr>
          <w:p>
            <w:pPr>
              <w:pStyle w:val="TableParagraph"/>
              <w:spacing w:before="99"/>
              <w:ind w:right="87"/>
              <w:jc w:val="right"/>
              <w:rPr>
                <w:rFonts w:ascii="Liberation Sans Narrow"/>
                <w:sz w:val="18"/>
              </w:rPr>
            </w:pPr>
            <w:r>
              <w:rPr>
                <w:rFonts w:ascii="Liberation Sans Narrow"/>
                <w:sz w:val="18"/>
              </w:rPr>
              <w:t>0,00</w:t>
            </w:r>
          </w:p>
        </w:tc>
        <w:tc>
          <w:tcPr>
            <w:tcW w:w="1389" w:type="dxa"/>
          </w:tcPr>
          <w:p>
            <w:pPr>
              <w:pStyle w:val="TableParagraph"/>
              <w:spacing w:before="99"/>
              <w:ind w:right="88"/>
              <w:jc w:val="right"/>
              <w:rPr>
                <w:rFonts w:ascii="Liberation Sans Narrow"/>
                <w:sz w:val="18"/>
              </w:rPr>
            </w:pPr>
            <w:r>
              <w:rPr>
                <w:rFonts w:ascii="Liberation Sans Narrow"/>
                <w:sz w:val="18"/>
              </w:rPr>
              <w:t>0,00</w:t>
            </w:r>
          </w:p>
        </w:tc>
        <w:tc>
          <w:tcPr>
            <w:tcW w:w="1565" w:type="dxa"/>
          </w:tcPr>
          <w:p>
            <w:pPr>
              <w:pStyle w:val="TableParagraph"/>
              <w:spacing w:before="99"/>
              <w:ind w:right="83"/>
              <w:jc w:val="right"/>
              <w:rPr>
                <w:rFonts w:ascii="Liberation Sans Narrow"/>
                <w:sz w:val="18"/>
              </w:rPr>
            </w:pPr>
            <w:r>
              <w:rPr>
                <w:rFonts w:ascii="Liberation Sans Narrow"/>
                <w:sz w:val="18"/>
              </w:rPr>
              <w:t>(28.179.455.694,00)</w:t>
            </w:r>
          </w:p>
        </w:tc>
      </w:tr>
      <w:tr>
        <w:trPr>
          <w:trHeight w:val="412" w:hRule="atLeast"/>
        </w:trPr>
        <w:tc>
          <w:tcPr>
            <w:tcW w:w="1985" w:type="dxa"/>
          </w:tcPr>
          <w:p>
            <w:pPr>
              <w:pStyle w:val="TableParagraph"/>
              <w:spacing w:line="204" w:lineRule="exact" w:before="1"/>
              <w:ind w:left="110" w:right="308"/>
              <w:rPr>
                <w:rFonts w:ascii="Liberation Sans Narrow"/>
                <w:sz w:val="18"/>
              </w:rPr>
            </w:pPr>
            <w:r>
              <w:rPr>
                <w:rFonts w:ascii="Liberation Sans Narrow"/>
                <w:sz w:val="18"/>
              </w:rPr>
              <w:t>Akumulasi Penyusutan Gedung dan Bangunan</w:t>
            </w:r>
          </w:p>
        </w:tc>
        <w:tc>
          <w:tcPr>
            <w:tcW w:w="1593" w:type="dxa"/>
          </w:tcPr>
          <w:p>
            <w:pPr>
              <w:pStyle w:val="TableParagraph"/>
              <w:spacing w:line="202" w:lineRule="exact"/>
              <w:ind w:right="81"/>
              <w:jc w:val="right"/>
              <w:rPr>
                <w:rFonts w:ascii="Liberation Sans Narrow"/>
                <w:sz w:val="18"/>
              </w:rPr>
            </w:pPr>
            <w:r>
              <w:rPr>
                <w:rFonts w:ascii="Liberation Sans Narrow"/>
                <w:sz w:val="18"/>
              </w:rPr>
              <w:t>(1.697.895.453,00)</w:t>
            </w:r>
          </w:p>
        </w:tc>
        <w:tc>
          <w:tcPr>
            <w:tcW w:w="1297" w:type="dxa"/>
          </w:tcPr>
          <w:p>
            <w:pPr>
              <w:pStyle w:val="TableParagraph"/>
              <w:spacing w:line="202" w:lineRule="exact"/>
              <w:ind w:right="87"/>
              <w:jc w:val="right"/>
              <w:rPr>
                <w:rFonts w:ascii="Liberation Sans Narrow"/>
                <w:sz w:val="18"/>
              </w:rPr>
            </w:pPr>
            <w:r>
              <w:rPr>
                <w:rFonts w:ascii="Liberation Sans Narrow"/>
                <w:sz w:val="18"/>
              </w:rPr>
              <w:t>0,00</w:t>
            </w:r>
          </w:p>
        </w:tc>
        <w:tc>
          <w:tcPr>
            <w:tcW w:w="1389" w:type="dxa"/>
          </w:tcPr>
          <w:p>
            <w:pPr>
              <w:pStyle w:val="TableParagraph"/>
              <w:spacing w:line="202" w:lineRule="exact"/>
              <w:ind w:right="88"/>
              <w:jc w:val="right"/>
              <w:rPr>
                <w:rFonts w:ascii="Liberation Sans Narrow"/>
                <w:sz w:val="18"/>
              </w:rPr>
            </w:pPr>
            <w:r>
              <w:rPr>
                <w:rFonts w:ascii="Liberation Sans Narrow"/>
                <w:sz w:val="18"/>
              </w:rPr>
              <w:t>0,00</w:t>
            </w:r>
          </w:p>
        </w:tc>
        <w:tc>
          <w:tcPr>
            <w:tcW w:w="1565" w:type="dxa"/>
          </w:tcPr>
          <w:p>
            <w:pPr>
              <w:pStyle w:val="TableParagraph"/>
              <w:spacing w:line="202" w:lineRule="exact"/>
              <w:ind w:right="82"/>
              <w:jc w:val="right"/>
              <w:rPr>
                <w:rFonts w:ascii="Liberation Sans Narrow"/>
                <w:sz w:val="18"/>
              </w:rPr>
            </w:pPr>
            <w:r>
              <w:rPr>
                <w:rFonts w:ascii="Liberation Sans Narrow"/>
                <w:sz w:val="18"/>
              </w:rPr>
              <w:t>(1.697.895.453,00)</w:t>
            </w:r>
          </w:p>
        </w:tc>
      </w:tr>
      <w:tr>
        <w:trPr>
          <w:trHeight w:val="412" w:hRule="atLeast"/>
        </w:trPr>
        <w:tc>
          <w:tcPr>
            <w:tcW w:w="1985" w:type="dxa"/>
          </w:tcPr>
          <w:p>
            <w:pPr>
              <w:pStyle w:val="TableParagraph"/>
              <w:spacing w:line="202" w:lineRule="exact"/>
              <w:ind w:left="110"/>
              <w:rPr>
                <w:rFonts w:ascii="Liberation Sans Narrow"/>
                <w:sz w:val="18"/>
              </w:rPr>
            </w:pPr>
            <w:r>
              <w:rPr>
                <w:rFonts w:ascii="Liberation Sans Narrow"/>
                <w:sz w:val="18"/>
              </w:rPr>
              <w:t>Akumulasi Penyusutan</w:t>
            </w:r>
          </w:p>
          <w:p>
            <w:pPr>
              <w:pStyle w:val="TableParagraph"/>
              <w:spacing w:line="189" w:lineRule="exact" w:before="1"/>
              <w:ind w:left="110"/>
              <w:rPr>
                <w:rFonts w:ascii="Liberation Sans Narrow"/>
                <w:sz w:val="18"/>
              </w:rPr>
            </w:pPr>
            <w:r>
              <w:rPr>
                <w:rFonts w:ascii="Liberation Sans Narrow"/>
                <w:sz w:val="18"/>
              </w:rPr>
              <w:t>Jalan, Irigasi, dan jaringan</w:t>
            </w:r>
          </w:p>
        </w:tc>
        <w:tc>
          <w:tcPr>
            <w:tcW w:w="1593" w:type="dxa"/>
          </w:tcPr>
          <w:p>
            <w:pPr>
              <w:pStyle w:val="TableParagraph"/>
              <w:spacing w:line="202" w:lineRule="exact"/>
              <w:ind w:right="81"/>
              <w:jc w:val="right"/>
              <w:rPr>
                <w:rFonts w:ascii="Liberation Sans Narrow"/>
                <w:sz w:val="18"/>
              </w:rPr>
            </w:pPr>
            <w:r>
              <w:rPr>
                <w:rFonts w:ascii="Liberation Sans Narrow"/>
                <w:sz w:val="18"/>
              </w:rPr>
              <w:t>(855.360.898,00)</w:t>
            </w:r>
          </w:p>
        </w:tc>
        <w:tc>
          <w:tcPr>
            <w:tcW w:w="1297" w:type="dxa"/>
          </w:tcPr>
          <w:p>
            <w:pPr>
              <w:pStyle w:val="TableParagraph"/>
              <w:spacing w:line="202" w:lineRule="exact"/>
              <w:ind w:right="87"/>
              <w:jc w:val="right"/>
              <w:rPr>
                <w:rFonts w:ascii="Liberation Sans Narrow"/>
                <w:sz w:val="18"/>
              </w:rPr>
            </w:pPr>
            <w:r>
              <w:rPr>
                <w:rFonts w:ascii="Liberation Sans Narrow"/>
                <w:sz w:val="18"/>
              </w:rPr>
              <w:t>0,00</w:t>
            </w:r>
          </w:p>
        </w:tc>
        <w:tc>
          <w:tcPr>
            <w:tcW w:w="1389" w:type="dxa"/>
          </w:tcPr>
          <w:p>
            <w:pPr>
              <w:pStyle w:val="TableParagraph"/>
              <w:spacing w:line="202" w:lineRule="exact"/>
              <w:ind w:right="88"/>
              <w:jc w:val="right"/>
              <w:rPr>
                <w:rFonts w:ascii="Liberation Sans Narrow"/>
                <w:sz w:val="18"/>
              </w:rPr>
            </w:pPr>
            <w:r>
              <w:rPr>
                <w:rFonts w:ascii="Liberation Sans Narrow"/>
                <w:sz w:val="18"/>
              </w:rPr>
              <w:t>0,00</w:t>
            </w:r>
          </w:p>
        </w:tc>
        <w:tc>
          <w:tcPr>
            <w:tcW w:w="1565" w:type="dxa"/>
          </w:tcPr>
          <w:p>
            <w:pPr>
              <w:pStyle w:val="TableParagraph"/>
              <w:spacing w:line="202" w:lineRule="exact"/>
              <w:ind w:right="83"/>
              <w:jc w:val="right"/>
              <w:rPr>
                <w:rFonts w:ascii="Liberation Sans Narrow"/>
                <w:sz w:val="18"/>
              </w:rPr>
            </w:pPr>
            <w:r>
              <w:rPr>
                <w:rFonts w:ascii="Liberation Sans Narrow"/>
                <w:sz w:val="18"/>
              </w:rPr>
              <w:t>(855.360.898,00)</w:t>
            </w:r>
          </w:p>
        </w:tc>
      </w:tr>
      <w:tr>
        <w:trPr>
          <w:trHeight w:val="412" w:hRule="atLeast"/>
        </w:trPr>
        <w:tc>
          <w:tcPr>
            <w:tcW w:w="1985" w:type="dxa"/>
          </w:tcPr>
          <w:p>
            <w:pPr>
              <w:pStyle w:val="TableParagraph"/>
              <w:spacing w:line="202" w:lineRule="exact"/>
              <w:ind w:left="110"/>
              <w:rPr>
                <w:rFonts w:ascii="Liberation Sans Narrow"/>
                <w:sz w:val="18"/>
              </w:rPr>
            </w:pPr>
            <w:r>
              <w:rPr>
                <w:rFonts w:ascii="Liberation Sans Narrow"/>
                <w:sz w:val="18"/>
              </w:rPr>
              <w:t>Akumulasi Penyusutan</w:t>
            </w:r>
          </w:p>
          <w:p>
            <w:pPr>
              <w:pStyle w:val="TableParagraph"/>
              <w:spacing w:line="189" w:lineRule="exact" w:before="1"/>
              <w:ind w:left="110"/>
              <w:rPr>
                <w:rFonts w:ascii="Liberation Sans Narrow"/>
                <w:sz w:val="18"/>
              </w:rPr>
            </w:pPr>
            <w:r>
              <w:rPr>
                <w:rFonts w:ascii="Liberation Sans Narrow"/>
                <w:sz w:val="18"/>
              </w:rPr>
              <w:t>Aset Tetap Lainnya</w:t>
            </w:r>
          </w:p>
        </w:tc>
        <w:tc>
          <w:tcPr>
            <w:tcW w:w="1593" w:type="dxa"/>
          </w:tcPr>
          <w:p>
            <w:pPr>
              <w:pStyle w:val="TableParagraph"/>
              <w:spacing w:line="202" w:lineRule="exact"/>
              <w:ind w:right="80"/>
              <w:jc w:val="right"/>
              <w:rPr>
                <w:rFonts w:ascii="Liberation Sans Narrow"/>
                <w:sz w:val="18"/>
              </w:rPr>
            </w:pPr>
            <w:r>
              <w:rPr>
                <w:rFonts w:ascii="Liberation Sans Narrow"/>
                <w:sz w:val="18"/>
              </w:rPr>
              <w:t>(0,00)</w:t>
            </w:r>
          </w:p>
        </w:tc>
        <w:tc>
          <w:tcPr>
            <w:tcW w:w="1297" w:type="dxa"/>
          </w:tcPr>
          <w:p>
            <w:pPr>
              <w:pStyle w:val="TableParagraph"/>
              <w:spacing w:line="202" w:lineRule="exact"/>
              <w:ind w:right="87"/>
              <w:jc w:val="right"/>
              <w:rPr>
                <w:rFonts w:ascii="Liberation Sans Narrow"/>
                <w:sz w:val="18"/>
              </w:rPr>
            </w:pPr>
            <w:r>
              <w:rPr>
                <w:rFonts w:ascii="Liberation Sans Narrow"/>
                <w:sz w:val="18"/>
              </w:rPr>
              <w:t>0,00</w:t>
            </w:r>
          </w:p>
        </w:tc>
        <w:tc>
          <w:tcPr>
            <w:tcW w:w="1389" w:type="dxa"/>
          </w:tcPr>
          <w:p>
            <w:pPr>
              <w:pStyle w:val="TableParagraph"/>
              <w:spacing w:line="202" w:lineRule="exact"/>
              <w:ind w:right="88"/>
              <w:jc w:val="right"/>
              <w:rPr>
                <w:rFonts w:ascii="Liberation Sans Narrow"/>
                <w:sz w:val="18"/>
              </w:rPr>
            </w:pPr>
            <w:r>
              <w:rPr>
                <w:rFonts w:ascii="Liberation Sans Narrow"/>
                <w:sz w:val="18"/>
              </w:rPr>
              <w:t>0,00</w:t>
            </w:r>
          </w:p>
        </w:tc>
        <w:tc>
          <w:tcPr>
            <w:tcW w:w="1565" w:type="dxa"/>
          </w:tcPr>
          <w:p>
            <w:pPr>
              <w:pStyle w:val="TableParagraph"/>
              <w:spacing w:line="202" w:lineRule="exact"/>
              <w:ind w:right="82"/>
              <w:jc w:val="right"/>
              <w:rPr>
                <w:rFonts w:ascii="Liberation Sans Narrow"/>
                <w:sz w:val="18"/>
              </w:rPr>
            </w:pPr>
            <w:r>
              <w:rPr>
                <w:rFonts w:ascii="Liberation Sans Narrow"/>
                <w:sz w:val="18"/>
              </w:rPr>
              <w:t>(0,00)</w:t>
            </w:r>
          </w:p>
        </w:tc>
      </w:tr>
      <w:tr>
        <w:trPr>
          <w:trHeight w:val="227" w:hRule="atLeast"/>
        </w:trPr>
        <w:tc>
          <w:tcPr>
            <w:tcW w:w="1985" w:type="dxa"/>
            <w:shd w:val="clear" w:color="auto" w:fill="BEBEBE"/>
          </w:tcPr>
          <w:p>
            <w:pPr>
              <w:pStyle w:val="TableParagraph"/>
              <w:spacing w:line="200" w:lineRule="exact" w:before="7"/>
              <w:ind w:left="110"/>
              <w:rPr>
                <w:rFonts w:ascii="Liberation Sans Narrow"/>
                <w:b/>
                <w:sz w:val="18"/>
              </w:rPr>
            </w:pPr>
            <w:r>
              <w:rPr>
                <w:rFonts w:ascii="Liberation Sans Narrow"/>
                <w:b/>
                <w:sz w:val="18"/>
              </w:rPr>
              <w:t>JUMLAH</w:t>
            </w:r>
          </w:p>
        </w:tc>
        <w:tc>
          <w:tcPr>
            <w:tcW w:w="1593" w:type="dxa"/>
            <w:shd w:val="clear" w:color="auto" w:fill="BEBEBE"/>
          </w:tcPr>
          <w:p>
            <w:pPr>
              <w:pStyle w:val="TableParagraph"/>
              <w:spacing w:line="200" w:lineRule="exact" w:before="7"/>
              <w:ind w:right="79"/>
              <w:jc w:val="right"/>
              <w:rPr>
                <w:rFonts w:ascii="Liberation Sans Narrow"/>
                <w:b/>
                <w:sz w:val="18"/>
              </w:rPr>
            </w:pPr>
            <w:r>
              <w:rPr>
                <w:rFonts w:ascii="Liberation Sans Narrow"/>
                <w:b/>
                <w:sz w:val="18"/>
              </w:rPr>
              <w:t>(30.732.712.045,00)</w:t>
            </w:r>
          </w:p>
        </w:tc>
        <w:tc>
          <w:tcPr>
            <w:tcW w:w="1297" w:type="dxa"/>
            <w:shd w:val="clear" w:color="auto" w:fill="BEBEBE"/>
          </w:tcPr>
          <w:p>
            <w:pPr>
              <w:pStyle w:val="TableParagraph"/>
              <w:spacing w:line="202" w:lineRule="exact"/>
              <w:ind w:right="87"/>
              <w:jc w:val="right"/>
              <w:rPr>
                <w:rFonts w:ascii="Liberation Sans Narrow"/>
                <w:b/>
                <w:sz w:val="18"/>
              </w:rPr>
            </w:pPr>
            <w:r>
              <w:rPr>
                <w:rFonts w:ascii="Liberation Sans Narrow"/>
                <w:b/>
                <w:sz w:val="18"/>
              </w:rPr>
              <w:t>0,00</w:t>
            </w:r>
          </w:p>
        </w:tc>
        <w:tc>
          <w:tcPr>
            <w:tcW w:w="1389" w:type="dxa"/>
            <w:shd w:val="clear" w:color="auto" w:fill="BEBEBE"/>
          </w:tcPr>
          <w:p>
            <w:pPr>
              <w:pStyle w:val="TableParagraph"/>
              <w:spacing w:line="202" w:lineRule="exact"/>
              <w:ind w:right="88"/>
              <w:jc w:val="right"/>
              <w:rPr>
                <w:rFonts w:ascii="Liberation Sans Narrow"/>
                <w:b/>
                <w:sz w:val="18"/>
              </w:rPr>
            </w:pPr>
            <w:r>
              <w:rPr>
                <w:rFonts w:ascii="Liberation Sans Narrow"/>
                <w:b/>
                <w:sz w:val="18"/>
              </w:rPr>
              <w:t>0,00</w:t>
            </w:r>
          </w:p>
        </w:tc>
        <w:tc>
          <w:tcPr>
            <w:tcW w:w="1565" w:type="dxa"/>
            <w:shd w:val="clear" w:color="auto" w:fill="BEBEBE"/>
          </w:tcPr>
          <w:p>
            <w:pPr>
              <w:pStyle w:val="TableParagraph"/>
              <w:spacing w:line="202" w:lineRule="exact"/>
              <w:ind w:right="83"/>
              <w:jc w:val="right"/>
              <w:rPr>
                <w:rFonts w:ascii="Liberation Sans Narrow"/>
                <w:b/>
                <w:sz w:val="18"/>
              </w:rPr>
            </w:pPr>
            <w:r>
              <w:rPr>
                <w:rFonts w:ascii="Liberation Sans Narrow"/>
                <w:b/>
                <w:sz w:val="18"/>
              </w:rPr>
              <w:t>(30.732.712.045,00)</w:t>
            </w:r>
          </w:p>
        </w:tc>
      </w:tr>
    </w:tbl>
    <w:p>
      <w:pPr>
        <w:pStyle w:val="BodyText"/>
        <w:spacing w:before="2"/>
        <w:rPr>
          <w:sz w:val="32"/>
        </w:rPr>
      </w:pPr>
    </w:p>
    <w:p>
      <w:pPr>
        <w:pStyle w:val="Heading2"/>
        <w:numPr>
          <w:ilvl w:val="2"/>
          <w:numId w:val="21"/>
        </w:numPr>
        <w:tabs>
          <w:tab w:pos="1681" w:val="left" w:leader="none"/>
        </w:tabs>
        <w:spacing w:line="240" w:lineRule="auto" w:before="1" w:after="0"/>
        <w:ind w:left="1681" w:right="0" w:hanging="705"/>
        <w:jc w:val="left"/>
      </w:pPr>
      <w:r>
        <w:rPr/>
        <w:t>ASET</w:t>
      </w:r>
      <w:r>
        <w:rPr>
          <w:spacing w:val="-3"/>
        </w:rPr>
        <w:t> </w:t>
      </w:r>
      <w:r>
        <w:rPr/>
        <w:t>LAINNYA</w:t>
      </w:r>
    </w:p>
    <w:p>
      <w:pPr>
        <w:pStyle w:val="BodyText"/>
        <w:spacing w:before="119"/>
        <w:ind w:left="1681" w:right="1501"/>
        <w:jc w:val="both"/>
      </w:pPr>
      <w:r>
        <w:rPr/>
        <w:t>Rekening ini menggambarkan nilai perolehan aset lainnya selain yang telah diklasifikasi ke dalam Aset Lancar, Investasi Jangka Panjang, dan Aset Tetap, dengan saldo per 31 Desember 2021 dan 31 Desember 2020, sebagai</w:t>
      </w:r>
      <w:r>
        <w:rPr>
          <w:spacing w:val="-20"/>
        </w:rPr>
        <w:t> </w:t>
      </w:r>
      <w:r>
        <w:rPr/>
        <w:t>berikut:</w:t>
      </w:r>
    </w:p>
    <w:p>
      <w:pPr>
        <w:pStyle w:val="BodyText"/>
        <w:spacing w:before="7"/>
        <w:rPr>
          <w:sz w:val="10"/>
        </w:rPr>
      </w:pPr>
    </w:p>
    <w:tbl>
      <w:tblPr>
        <w:tblW w:w="0" w:type="auto"/>
        <w:jc w:val="left"/>
        <w:tblInd w:w="1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
        <w:gridCol w:w="3361"/>
        <w:gridCol w:w="1841"/>
        <w:gridCol w:w="1845"/>
      </w:tblGrid>
      <w:tr>
        <w:trPr>
          <w:trHeight w:val="231" w:hRule="atLeast"/>
        </w:trPr>
        <w:tc>
          <w:tcPr>
            <w:tcW w:w="3689" w:type="dxa"/>
            <w:gridSpan w:val="2"/>
            <w:shd w:val="clear" w:color="auto" w:fill="D9D9D9"/>
          </w:tcPr>
          <w:p>
            <w:pPr>
              <w:pStyle w:val="TableParagraph"/>
              <w:spacing w:line="212" w:lineRule="exact"/>
              <w:ind w:left="1315" w:right="1293"/>
              <w:jc w:val="center"/>
              <w:rPr>
                <w:rFonts w:ascii="Liberation Sans Narrow"/>
                <w:b/>
                <w:sz w:val="20"/>
              </w:rPr>
            </w:pPr>
            <w:r>
              <w:rPr>
                <w:rFonts w:ascii="Liberation Sans Narrow"/>
                <w:b/>
                <w:sz w:val="20"/>
              </w:rPr>
              <w:t>Aset Lainnya</w:t>
            </w:r>
          </w:p>
        </w:tc>
        <w:tc>
          <w:tcPr>
            <w:tcW w:w="1841" w:type="dxa"/>
            <w:shd w:val="clear" w:color="auto" w:fill="D9D9D9"/>
          </w:tcPr>
          <w:p>
            <w:pPr>
              <w:pStyle w:val="TableParagraph"/>
              <w:spacing w:line="212" w:lineRule="exact"/>
              <w:ind w:right="86"/>
              <w:jc w:val="right"/>
              <w:rPr>
                <w:rFonts w:ascii="Liberation Sans Narrow"/>
                <w:b/>
                <w:sz w:val="20"/>
              </w:rPr>
            </w:pPr>
            <w:r>
              <w:rPr>
                <w:rFonts w:ascii="Liberation Sans Narrow"/>
                <w:b/>
                <w:sz w:val="20"/>
              </w:rPr>
              <w:t>Per 31 Des 2021 (Rp)</w:t>
            </w:r>
          </w:p>
        </w:tc>
        <w:tc>
          <w:tcPr>
            <w:tcW w:w="1845" w:type="dxa"/>
            <w:shd w:val="clear" w:color="auto" w:fill="D9D9D9"/>
          </w:tcPr>
          <w:p>
            <w:pPr>
              <w:pStyle w:val="TableParagraph"/>
              <w:spacing w:line="212" w:lineRule="exact"/>
              <w:ind w:right="86"/>
              <w:jc w:val="right"/>
              <w:rPr>
                <w:rFonts w:ascii="Liberation Sans Narrow"/>
                <w:b/>
                <w:sz w:val="20"/>
              </w:rPr>
            </w:pPr>
            <w:r>
              <w:rPr>
                <w:rFonts w:ascii="Liberation Sans Narrow"/>
                <w:b/>
                <w:sz w:val="20"/>
              </w:rPr>
              <w:t>Per 31 Des 2020 (Rp)</w:t>
            </w:r>
          </w:p>
        </w:tc>
      </w:tr>
      <w:tr>
        <w:trPr>
          <w:trHeight w:val="228" w:hRule="atLeast"/>
        </w:trPr>
        <w:tc>
          <w:tcPr>
            <w:tcW w:w="328" w:type="dxa"/>
          </w:tcPr>
          <w:p>
            <w:pPr>
              <w:pStyle w:val="TableParagraph"/>
              <w:spacing w:before="18"/>
              <w:ind w:left="110"/>
              <w:rPr>
                <w:rFonts w:ascii="Liberation Sans Narrow"/>
                <w:sz w:val="16"/>
              </w:rPr>
            </w:pPr>
            <w:r>
              <w:rPr>
                <w:rFonts w:ascii="Liberation Sans Narrow"/>
                <w:sz w:val="16"/>
              </w:rPr>
              <w:t>a.</w:t>
            </w:r>
          </w:p>
        </w:tc>
        <w:tc>
          <w:tcPr>
            <w:tcW w:w="3361" w:type="dxa"/>
          </w:tcPr>
          <w:p>
            <w:pPr>
              <w:pStyle w:val="TableParagraph"/>
              <w:spacing w:line="208" w:lineRule="exact"/>
              <w:ind w:left="105"/>
              <w:rPr>
                <w:rFonts w:ascii="Liberation Sans Narrow"/>
                <w:sz w:val="20"/>
              </w:rPr>
            </w:pPr>
            <w:r>
              <w:rPr>
                <w:rFonts w:ascii="Liberation Sans Narrow"/>
                <w:sz w:val="20"/>
              </w:rPr>
              <w:t>Kemitraan dengan Pihak Ketiga (BOT)</w:t>
            </w:r>
          </w:p>
        </w:tc>
        <w:tc>
          <w:tcPr>
            <w:tcW w:w="1841" w:type="dxa"/>
          </w:tcPr>
          <w:p>
            <w:pPr>
              <w:pStyle w:val="TableParagraph"/>
              <w:spacing w:line="208" w:lineRule="exact"/>
              <w:ind w:right="85"/>
              <w:jc w:val="right"/>
              <w:rPr>
                <w:rFonts w:ascii="Liberation Sans Narrow"/>
                <w:sz w:val="20"/>
              </w:rPr>
            </w:pPr>
            <w:r>
              <w:rPr>
                <w:rFonts w:ascii="Liberation Sans Narrow"/>
                <w:sz w:val="20"/>
              </w:rPr>
              <w:t>0,00</w:t>
            </w:r>
          </w:p>
        </w:tc>
        <w:tc>
          <w:tcPr>
            <w:tcW w:w="1845" w:type="dxa"/>
          </w:tcPr>
          <w:p>
            <w:pPr>
              <w:pStyle w:val="TableParagraph"/>
              <w:spacing w:line="208" w:lineRule="exact"/>
              <w:ind w:right="86"/>
              <w:jc w:val="right"/>
              <w:rPr>
                <w:rFonts w:ascii="Liberation Sans Narrow"/>
                <w:sz w:val="20"/>
              </w:rPr>
            </w:pPr>
            <w:r>
              <w:rPr>
                <w:rFonts w:ascii="Liberation Sans Narrow"/>
                <w:sz w:val="20"/>
              </w:rPr>
              <w:t>0,00</w:t>
            </w:r>
          </w:p>
        </w:tc>
      </w:tr>
      <w:tr>
        <w:trPr>
          <w:trHeight w:val="231" w:hRule="atLeast"/>
        </w:trPr>
        <w:tc>
          <w:tcPr>
            <w:tcW w:w="328" w:type="dxa"/>
          </w:tcPr>
          <w:p>
            <w:pPr>
              <w:pStyle w:val="TableParagraph"/>
              <w:spacing w:before="18"/>
              <w:ind w:left="110"/>
              <w:rPr>
                <w:rFonts w:ascii="Liberation Sans Narrow"/>
                <w:sz w:val="16"/>
              </w:rPr>
            </w:pPr>
            <w:r>
              <w:rPr>
                <w:rFonts w:ascii="Liberation Sans Narrow"/>
                <w:sz w:val="16"/>
              </w:rPr>
              <w:t>b.</w:t>
            </w:r>
          </w:p>
        </w:tc>
        <w:tc>
          <w:tcPr>
            <w:tcW w:w="3361" w:type="dxa"/>
          </w:tcPr>
          <w:p>
            <w:pPr>
              <w:pStyle w:val="TableParagraph"/>
              <w:spacing w:line="212" w:lineRule="exact"/>
              <w:ind w:left="105"/>
              <w:rPr>
                <w:rFonts w:ascii="Liberation Sans Narrow"/>
                <w:sz w:val="20"/>
              </w:rPr>
            </w:pPr>
            <w:r>
              <w:rPr>
                <w:rFonts w:ascii="Liberation Sans Narrow"/>
                <w:sz w:val="20"/>
              </w:rPr>
              <w:t>Aset Tidak Berwujud</w:t>
            </w:r>
          </w:p>
        </w:tc>
        <w:tc>
          <w:tcPr>
            <w:tcW w:w="1841" w:type="dxa"/>
          </w:tcPr>
          <w:p>
            <w:pPr>
              <w:pStyle w:val="TableParagraph"/>
              <w:spacing w:line="212" w:lineRule="exact"/>
              <w:ind w:right="81"/>
              <w:jc w:val="right"/>
              <w:rPr>
                <w:rFonts w:ascii="Liberation Sans Narrow"/>
                <w:sz w:val="20"/>
              </w:rPr>
            </w:pPr>
            <w:r>
              <w:rPr>
                <w:rFonts w:ascii="Liberation Sans Narrow"/>
                <w:sz w:val="20"/>
              </w:rPr>
              <w:t>191.592.600,00</w:t>
            </w:r>
          </w:p>
        </w:tc>
        <w:tc>
          <w:tcPr>
            <w:tcW w:w="1845" w:type="dxa"/>
          </w:tcPr>
          <w:p>
            <w:pPr>
              <w:pStyle w:val="TableParagraph"/>
              <w:spacing w:line="212" w:lineRule="exact"/>
              <w:ind w:right="81"/>
              <w:jc w:val="right"/>
              <w:rPr>
                <w:rFonts w:ascii="Liberation Sans Narrow"/>
                <w:sz w:val="20"/>
              </w:rPr>
            </w:pPr>
            <w:r>
              <w:rPr>
                <w:rFonts w:ascii="Liberation Sans Narrow"/>
                <w:sz w:val="20"/>
              </w:rPr>
              <w:t>191.592.600,00</w:t>
            </w:r>
          </w:p>
        </w:tc>
      </w:tr>
      <w:tr>
        <w:trPr>
          <w:trHeight w:val="228" w:hRule="atLeast"/>
        </w:trPr>
        <w:tc>
          <w:tcPr>
            <w:tcW w:w="328" w:type="dxa"/>
          </w:tcPr>
          <w:p>
            <w:pPr>
              <w:pStyle w:val="TableParagraph"/>
              <w:rPr>
                <w:sz w:val="16"/>
              </w:rPr>
            </w:pPr>
          </w:p>
        </w:tc>
        <w:tc>
          <w:tcPr>
            <w:tcW w:w="3361" w:type="dxa"/>
          </w:tcPr>
          <w:p>
            <w:pPr>
              <w:pStyle w:val="TableParagraph"/>
              <w:spacing w:line="208" w:lineRule="exact"/>
              <w:ind w:left="105"/>
              <w:rPr>
                <w:rFonts w:ascii="Liberation Sans Narrow"/>
                <w:sz w:val="20"/>
              </w:rPr>
            </w:pPr>
            <w:r>
              <w:rPr>
                <w:rFonts w:ascii="Liberation Sans Narrow"/>
                <w:sz w:val="20"/>
              </w:rPr>
              <w:t>Amortisasi Aset Tidak Berwujud</w:t>
            </w:r>
          </w:p>
        </w:tc>
        <w:tc>
          <w:tcPr>
            <w:tcW w:w="1841" w:type="dxa"/>
          </w:tcPr>
          <w:p>
            <w:pPr>
              <w:pStyle w:val="TableParagraph"/>
              <w:spacing w:line="208" w:lineRule="exact"/>
              <w:ind w:right="84"/>
              <w:jc w:val="right"/>
              <w:rPr>
                <w:rFonts w:ascii="Liberation Sans Narrow"/>
                <w:sz w:val="20"/>
              </w:rPr>
            </w:pPr>
            <w:r>
              <w:rPr>
                <w:rFonts w:ascii="Liberation Sans Narrow"/>
                <w:sz w:val="20"/>
              </w:rPr>
              <w:t>(107.770.837.5)</w:t>
            </w:r>
          </w:p>
        </w:tc>
        <w:tc>
          <w:tcPr>
            <w:tcW w:w="1845" w:type="dxa"/>
          </w:tcPr>
          <w:p>
            <w:pPr>
              <w:pStyle w:val="TableParagraph"/>
              <w:spacing w:line="208" w:lineRule="exact"/>
              <w:ind w:right="84"/>
              <w:jc w:val="right"/>
              <w:rPr>
                <w:rFonts w:ascii="Liberation Sans Narrow"/>
                <w:sz w:val="20"/>
              </w:rPr>
            </w:pPr>
            <w:r>
              <w:rPr>
                <w:rFonts w:ascii="Liberation Sans Narrow"/>
                <w:sz w:val="20"/>
              </w:rPr>
              <w:t>(59.872.687.5)</w:t>
            </w:r>
          </w:p>
        </w:tc>
      </w:tr>
      <w:tr>
        <w:trPr>
          <w:trHeight w:val="228" w:hRule="atLeast"/>
        </w:trPr>
        <w:tc>
          <w:tcPr>
            <w:tcW w:w="328" w:type="dxa"/>
          </w:tcPr>
          <w:p>
            <w:pPr>
              <w:pStyle w:val="TableParagraph"/>
              <w:spacing w:before="18"/>
              <w:ind w:left="113"/>
              <w:rPr>
                <w:rFonts w:ascii="Liberation Sans Narrow"/>
                <w:sz w:val="16"/>
              </w:rPr>
            </w:pPr>
            <w:r>
              <w:rPr>
                <w:rFonts w:ascii="Liberation Sans Narrow"/>
                <w:sz w:val="16"/>
              </w:rPr>
              <w:t>c.</w:t>
            </w:r>
          </w:p>
        </w:tc>
        <w:tc>
          <w:tcPr>
            <w:tcW w:w="3361" w:type="dxa"/>
          </w:tcPr>
          <w:p>
            <w:pPr>
              <w:pStyle w:val="TableParagraph"/>
              <w:spacing w:line="208" w:lineRule="exact"/>
              <w:ind w:left="105"/>
              <w:rPr>
                <w:rFonts w:ascii="Liberation Sans Narrow"/>
                <w:sz w:val="20"/>
              </w:rPr>
            </w:pPr>
            <w:r>
              <w:rPr>
                <w:rFonts w:ascii="Liberation Sans Narrow"/>
                <w:sz w:val="20"/>
              </w:rPr>
              <w:t>Aset Lain-lain</w:t>
            </w:r>
          </w:p>
        </w:tc>
        <w:tc>
          <w:tcPr>
            <w:tcW w:w="1841" w:type="dxa"/>
          </w:tcPr>
          <w:p>
            <w:pPr>
              <w:pStyle w:val="TableParagraph"/>
              <w:spacing w:line="208" w:lineRule="exact"/>
              <w:ind w:right="81"/>
              <w:jc w:val="right"/>
              <w:rPr>
                <w:rFonts w:ascii="Liberation Sans Narrow"/>
                <w:sz w:val="20"/>
              </w:rPr>
            </w:pPr>
            <w:r>
              <w:rPr>
                <w:rFonts w:ascii="Liberation Sans Narrow"/>
                <w:sz w:val="20"/>
              </w:rPr>
              <w:t>751.001.996.00</w:t>
            </w:r>
          </w:p>
        </w:tc>
        <w:tc>
          <w:tcPr>
            <w:tcW w:w="1845" w:type="dxa"/>
          </w:tcPr>
          <w:p>
            <w:pPr>
              <w:pStyle w:val="TableParagraph"/>
              <w:spacing w:line="208" w:lineRule="exact"/>
              <w:ind w:right="83"/>
              <w:jc w:val="right"/>
              <w:rPr>
                <w:rFonts w:ascii="Liberation Sans Narrow"/>
                <w:sz w:val="20"/>
              </w:rPr>
            </w:pPr>
            <w:r>
              <w:rPr>
                <w:rFonts w:ascii="Liberation Sans Narrow"/>
                <w:sz w:val="20"/>
              </w:rPr>
              <w:t>13,691,996.00</w:t>
            </w:r>
          </w:p>
        </w:tc>
      </w:tr>
      <w:tr>
        <w:trPr>
          <w:trHeight w:val="231" w:hRule="atLeast"/>
        </w:trPr>
        <w:tc>
          <w:tcPr>
            <w:tcW w:w="328" w:type="dxa"/>
          </w:tcPr>
          <w:p>
            <w:pPr>
              <w:pStyle w:val="TableParagraph"/>
              <w:rPr>
                <w:sz w:val="16"/>
              </w:rPr>
            </w:pPr>
          </w:p>
        </w:tc>
        <w:tc>
          <w:tcPr>
            <w:tcW w:w="3361" w:type="dxa"/>
          </w:tcPr>
          <w:p>
            <w:pPr>
              <w:pStyle w:val="TableParagraph"/>
              <w:spacing w:line="212" w:lineRule="exact"/>
              <w:ind w:left="105"/>
              <w:rPr>
                <w:rFonts w:ascii="Liberation Sans Narrow"/>
                <w:sz w:val="20"/>
              </w:rPr>
            </w:pPr>
            <w:r>
              <w:rPr>
                <w:rFonts w:ascii="Liberation Sans Narrow"/>
                <w:sz w:val="20"/>
              </w:rPr>
              <w:t>Akumulasi Penyusutan Aset Rusak Berat</w:t>
            </w:r>
          </w:p>
        </w:tc>
        <w:tc>
          <w:tcPr>
            <w:tcW w:w="1841" w:type="dxa"/>
          </w:tcPr>
          <w:p>
            <w:pPr>
              <w:pStyle w:val="TableParagraph"/>
              <w:spacing w:line="212" w:lineRule="exact"/>
              <w:ind w:right="85"/>
              <w:jc w:val="right"/>
              <w:rPr>
                <w:rFonts w:ascii="Liberation Sans Narrow"/>
                <w:sz w:val="20"/>
              </w:rPr>
            </w:pPr>
            <w:r>
              <w:rPr>
                <w:rFonts w:ascii="Liberation Sans Narrow"/>
                <w:sz w:val="20"/>
              </w:rPr>
              <w:t>0,00</w:t>
            </w:r>
          </w:p>
        </w:tc>
        <w:tc>
          <w:tcPr>
            <w:tcW w:w="1845" w:type="dxa"/>
          </w:tcPr>
          <w:p>
            <w:pPr>
              <w:pStyle w:val="TableParagraph"/>
              <w:spacing w:line="212" w:lineRule="exact"/>
              <w:ind w:right="86"/>
              <w:jc w:val="right"/>
              <w:rPr>
                <w:rFonts w:ascii="Liberation Sans Narrow"/>
                <w:sz w:val="20"/>
              </w:rPr>
            </w:pPr>
            <w:r>
              <w:rPr>
                <w:rFonts w:ascii="Liberation Sans Narrow"/>
                <w:sz w:val="20"/>
              </w:rPr>
              <w:t>0,00</w:t>
            </w:r>
          </w:p>
        </w:tc>
      </w:tr>
      <w:tr>
        <w:trPr>
          <w:trHeight w:val="228" w:hRule="atLeast"/>
        </w:trPr>
        <w:tc>
          <w:tcPr>
            <w:tcW w:w="3689" w:type="dxa"/>
            <w:gridSpan w:val="2"/>
            <w:shd w:val="clear" w:color="auto" w:fill="D9D9D9"/>
          </w:tcPr>
          <w:p>
            <w:pPr>
              <w:pStyle w:val="TableParagraph"/>
              <w:spacing w:line="208" w:lineRule="exact"/>
              <w:ind w:left="1026"/>
              <w:rPr>
                <w:rFonts w:ascii="Liberation Sans Narrow"/>
                <w:b/>
                <w:sz w:val="20"/>
              </w:rPr>
            </w:pPr>
            <w:r>
              <w:rPr>
                <w:rFonts w:ascii="Liberation Sans Narrow"/>
                <w:b/>
                <w:sz w:val="20"/>
              </w:rPr>
              <w:t>Jumlah Aset Lainnya</w:t>
            </w:r>
          </w:p>
        </w:tc>
        <w:tc>
          <w:tcPr>
            <w:tcW w:w="1841" w:type="dxa"/>
            <w:shd w:val="clear" w:color="auto" w:fill="D9D9D9"/>
          </w:tcPr>
          <w:p>
            <w:pPr>
              <w:pStyle w:val="TableParagraph"/>
              <w:spacing w:line="208" w:lineRule="exact"/>
              <w:ind w:right="83"/>
              <w:jc w:val="right"/>
              <w:rPr>
                <w:rFonts w:ascii="Liberation Sans Narrow"/>
                <w:b/>
                <w:sz w:val="20"/>
              </w:rPr>
            </w:pPr>
            <w:r>
              <w:rPr>
                <w:rFonts w:ascii="Liberation Sans Narrow"/>
                <w:b/>
                <w:sz w:val="20"/>
              </w:rPr>
              <w:t>834.823.758,50</w:t>
            </w:r>
          </w:p>
        </w:tc>
        <w:tc>
          <w:tcPr>
            <w:tcW w:w="1845" w:type="dxa"/>
            <w:shd w:val="clear" w:color="auto" w:fill="D9D9D9"/>
          </w:tcPr>
          <w:p>
            <w:pPr>
              <w:pStyle w:val="TableParagraph"/>
              <w:spacing w:line="208" w:lineRule="exact"/>
              <w:ind w:right="83"/>
              <w:jc w:val="right"/>
              <w:rPr>
                <w:rFonts w:ascii="Liberation Sans Narrow"/>
                <w:b/>
                <w:sz w:val="20"/>
              </w:rPr>
            </w:pPr>
            <w:r>
              <w:rPr>
                <w:rFonts w:ascii="Liberation Sans Narrow"/>
                <w:b/>
                <w:sz w:val="20"/>
              </w:rPr>
              <w:t>145,411,908,50</w:t>
            </w:r>
          </w:p>
        </w:tc>
      </w:tr>
    </w:tbl>
    <w:p>
      <w:pPr>
        <w:spacing w:before="115"/>
        <w:ind w:left="1681" w:right="1493" w:firstLine="0"/>
        <w:jc w:val="both"/>
        <w:rPr>
          <w:sz w:val="22"/>
        </w:rPr>
      </w:pPr>
      <w:r>
        <w:rPr>
          <w:sz w:val="22"/>
        </w:rPr>
        <w:t>Saldo aset lainnya per 31 Desember 2021 dan 31 Desember 2020 masing-masing sebesar Rp </w:t>
      </w:r>
      <w:r>
        <w:rPr>
          <w:rFonts w:ascii="Liberation Sans Narrow"/>
          <w:b/>
          <w:sz w:val="20"/>
        </w:rPr>
        <w:t>834.823.758,50,50 </w:t>
      </w:r>
      <w:r>
        <w:rPr>
          <w:sz w:val="22"/>
        </w:rPr>
        <w:t>dan Rp </w:t>
      </w:r>
      <w:r>
        <w:rPr>
          <w:rFonts w:ascii="Liberation Sans Narrow"/>
          <w:b/>
          <w:sz w:val="20"/>
        </w:rPr>
        <w:t>145,411,908,50 </w:t>
      </w:r>
      <w:r>
        <w:rPr>
          <w:sz w:val="22"/>
        </w:rPr>
        <w:t>dapat dijelaskan sebagai berikut:</w:t>
      </w:r>
    </w:p>
    <w:p>
      <w:pPr>
        <w:spacing w:after="0"/>
        <w:jc w:val="both"/>
        <w:rPr>
          <w:sz w:val="22"/>
        </w:rPr>
        <w:sectPr>
          <w:pgSz w:w="12240" w:h="18720"/>
          <w:pgMar w:header="1024" w:footer="2406" w:top="2240" w:bottom="2600" w:left="1440" w:right="60"/>
        </w:sectPr>
      </w:pPr>
    </w:p>
    <w:p>
      <w:pPr>
        <w:pStyle w:val="BodyText"/>
        <w:spacing w:before="3"/>
        <w:rPr>
          <w:sz w:val="16"/>
        </w:rPr>
      </w:pPr>
    </w:p>
    <w:p>
      <w:pPr>
        <w:pStyle w:val="Heading2"/>
        <w:numPr>
          <w:ilvl w:val="3"/>
          <w:numId w:val="24"/>
        </w:numPr>
        <w:tabs>
          <w:tab w:pos="2534" w:val="left" w:leader="none"/>
        </w:tabs>
        <w:spacing w:line="240" w:lineRule="auto" w:before="91" w:after="0"/>
        <w:ind w:left="2533" w:right="0" w:hanging="853"/>
        <w:jc w:val="both"/>
      </w:pPr>
      <w:r>
        <w:rPr/>
        <w:t>Aset Tidak</w:t>
      </w:r>
      <w:r>
        <w:rPr>
          <w:spacing w:val="-4"/>
        </w:rPr>
        <w:t> </w:t>
      </w:r>
      <w:r>
        <w:rPr/>
        <w:t>Berwujud</w:t>
      </w:r>
    </w:p>
    <w:p>
      <w:pPr>
        <w:pStyle w:val="BodyText"/>
        <w:spacing w:before="115"/>
        <w:ind w:left="2108" w:right="1488"/>
        <w:jc w:val="both"/>
      </w:pPr>
      <w:r>
        <w:rPr/>
        <w:t>Saldo aset tidak berwujud per 31 Desember 2021 sebesar Rp. 191.592.600,00 dengan Akumulasi amortisasi sebesar (Rp 107.770.837.50), dan saldo aset tak berwujud per 31 Desember 2020 sebesar Rp. 191.592.600,00 dengan akumulasi amortisasi sebesar (Rp 107,770,837.50). Adapun rincian aset tidak berwujud per 31 Desember 2021 sebagai berikut :</w:t>
      </w:r>
    </w:p>
    <w:p>
      <w:pPr>
        <w:pStyle w:val="BodyText"/>
        <w:spacing w:before="10"/>
        <w:rPr>
          <w:sz w:val="10"/>
        </w:rPr>
      </w:pPr>
    </w:p>
    <w:tbl>
      <w:tblPr>
        <w:tblW w:w="0" w:type="auto"/>
        <w:jc w:val="left"/>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7"/>
        <w:gridCol w:w="1417"/>
        <w:gridCol w:w="1705"/>
        <w:gridCol w:w="1341"/>
        <w:gridCol w:w="1633"/>
      </w:tblGrid>
      <w:tr>
        <w:trPr>
          <w:trHeight w:val="621" w:hRule="atLeast"/>
        </w:trPr>
        <w:tc>
          <w:tcPr>
            <w:tcW w:w="997" w:type="dxa"/>
            <w:shd w:val="clear" w:color="auto" w:fill="BEBEBE"/>
          </w:tcPr>
          <w:p>
            <w:pPr>
              <w:pStyle w:val="TableParagraph"/>
              <w:spacing w:before="98"/>
              <w:ind w:left="106" w:right="82" w:firstLine="172"/>
              <w:rPr>
                <w:rFonts w:ascii="Liberation Sans Narrow"/>
                <w:b/>
                <w:sz w:val="18"/>
              </w:rPr>
            </w:pPr>
            <w:r>
              <w:rPr>
                <w:rFonts w:ascii="Liberation Sans Narrow"/>
                <w:b/>
                <w:sz w:val="18"/>
              </w:rPr>
              <w:t>KODE REKENING</w:t>
            </w:r>
          </w:p>
        </w:tc>
        <w:tc>
          <w:tcPr>
            <w:tcW w:w="1417" w:type="dxa"/>
            <w:shd w:val="clear" w:color="auto" w:fill="BEBEBE"/>
          </w:tcPr>
          <w:p>
            <w:pPr>
              <w:pStyle w:val="TableParagraph"/>
              <w:spacing w:before="98"/>
              <w:ind w:left="314" w:right="294" w:firstLine="168"/>
              <w:rPr>
                <w:rFonts w:ascii="Liberation Sans Narrow"/>
                <w:b/>
                <w:sz w:val="18"/>
              </w:rPr>
            </w:pPr>
            <w:r>
              <w:rPr>
                <w:rFonts w:ascii="Liberation Sans Narrow"/>
                <w:b/>
                <w:sz w:val="18"/>
              </w:rPr>
              <w:t>NAMA REKENING</w:t>
            </w:r>
          </w:p>
        </w:tc>
        <w:tc>
          <w:tcPr>
            <w:tcW w:w="1705" w:type="dxa"/>
            <w:shd w:val="clear" w:color="auto" w:fill="BEBEBE"/>
          </w:tcPr>
          <w:p>
            <w:pPr>
              <w:pStyle w:val="TableParagraph"/>
              <w:spacing w:line="204" w:lineRule="exact"/>
              <w:ind w:left="150" w:right="151"/>
              <w:jc w:val="center"/>
              <w:rPr>
                <w:rFonts w:ascii="Liberation Sans Narrow"/>
                <w:b/>
                <w:sz w:val="18"/>
              </w:rPr>
            </w:pPr>
            <w:r>
              <w:rPr>
                <w:rFonts w:ascii="Liberation Sans Narrow"/>
                <w:b/>
                <w:sz w:val="18"/>
              </w:rPr>
              <w:t>NILAI PEROLEHAN</w:t>
            </w:r>
          </w:p>
          <w:p>
            <w:pPr>
              <w:pStyle w:val="TableParagraph"/>
              <w:spacing w:line="205" w:lineRule="exact"/>
              <w:ind w:left="150" w:right="150"/>
              <w:jc w:val="center"/>
              <w:rPr>
                <w:rFonts w:ascii="Liberation Sans Narrow"/>
                <w:b/>
                <w:sz w:val="18"/>
              </w:rPr>
            </w:pPr>
            <w:r>
              <w:rPr>
                <w:rFonts w:ascii="Liberation Sans Narrow"/>
                <w:b/>
                <w:sz w:val="18"/>
              </w:rPr>
              <w:t>Per 31 desember</w:t>
            </w:r>
          </w:p>
          <w:p>
            <w:pPr>
              <w:pStyle w:val="TableParagraph"/>
              <w:spacing w:line="192" w:lineRule="exact" w:before="1"/>
              <w:ind w:left="150" w:right="150"/>
              <w:jc w:val="center"/>
              <w:rPr>
                <w:rFonts w:ascii="Liberation Sans Narrow"/>
                <w:b/>
                <w:sz w:val="18"/>
              </w:rPr>
            </w:pPr>
            <w:r>
              <w:rPr>
                <w:rFonts w:ascii="Liberation Sans Narrow"/>
                <w:b/>
                <w:sz w:val="18"/>
              </w:rPr>
              <w:t>2021</w:t>
            </w:r>
          </w:p>
        </w:tc>
        <w:tc>
          <w:tcPr>
            <w:tcW w:w="1341" w:type="dxa"/>
            <w:shd w:val="clear" w:color="auto" w:fill="BEBEBE"/>
          </w:tcPr>
          <w:p>
            <w:pPr>
              <w:pStyle w:val="TableParagraph"/>
              <w:spacing w:line="237" w:lineRule="auto"/>
              <w:ind w:left="197" w:right="187" w:firstLine="20"/>
              <w:rPr>
                <w:rFonts w:ascii="Liberation Sans Narrow"/>
                <w:b/>
                <w:sz w:val="18"/>
              </w:rPr>
            </w:pPr>
            <w:r>
              <w:rPr>
                <w:rFonts w:ascii="Liberation Sans Narrow"/>
                <w:b/>
                <w:sz w:val="18"/>
              </w:rPr>
              <w:t>AKUMULASI AMORTISASI</w:t>
            </w:r>
          </w:p>
        </w:tc>
        <w:tc>
          <w:tcPr>
            <w:tcW w:w="1633" w:type="dxa"/>
            <w:shd w:val="clear" w:color="auto" w:fill="BEBEBE"/>
          </w:tcPr>
          <w:p>
            <w:pPr>
              <w:pStyle w:val="TableParagraph"/>
              <w:spacing w:line="204" w:lineRule="exact"/>
              <w:ind w:left="199" w:right="199"/>
              <w:jc w:val="center"/>
              <w:rPr>
                <w:rFonts w:ascii="Liberation Sans Narrow"/>
                <w:b/>
                <w:sz w:val="18"/>
              </w:rPr>
            </w:pPr>
            <w:r>
              <w:rPr>
                <w:rFonts w:ascii="Liberation Sans Narrow"/>
                <w:b/>
                <w:sz w:val="18"/>
              </w:rPr>
              <w:t>NILAI BUKU</w:t>
            </w:r>
          </w:p>
          <w:p>
            <w:pPr>
              <w:pStyle w:val="TableParagraph"/>
              <w:spacing w:line="205" w:lineRule="exact"/>
              <w:ind w:left="202" w:right="199"/>
              <w:jc w:val="center"/>
              <w:rPr>
                <w:rFonts w:ascii="Liberation Sans Narrow"/>
                <w:b/>
                <w:sz w:val="18"/>
              </w:rPr>
            </w:pPr>
            <w:r>
              <w:rPr>
                <w:rFonts w:ascii="Liberation Sans Narrow"/>
                <w:b/>
                <w:sz w:val="18"/>
              </w:rPr>
              <w:t>Per 31 desember</w:t>
            </w:r>
          </w:p>
          <w:p>
            <w:pPr>
              <w:pStyle w:val="TableParagraph"/>
              <w:spacing w:line="192" w:lineRule="exact" w:before="1"/>
              <w:ind w:left="202" w:right="197"/>
              <w:jc w:val="center"/>
              <w:rPr>
                <w:rFonts w:ascii="Liberation Sans Narrow"/>
                <w:b/>
                <w:sz w:val="18"/>
              </w:rPr>
            </w:pPr>
            <w:r>
              <w:rPr>
                <w:rFonts w:ascii="Liberation Sans Narrow"/>
                <w:b/>
                <w:sz w:val="18"/>
              </w:rPr>
              <w:t>2021</w:t>
            </w:r>
          </w:p>
        </w:tc>
      </w:tr>
      <w:tr>
        <w:trPr>
          <w:trHeight w:val="226" w:hRule="atLeast"/>
        </w:trPr>
        <w:tc>
          <w:tcPr>
            <w:tcW w:w="997" w:type="dxa"/>
          </w:tcPr>
          <w:p>
            <w:pPr>
              <w:pStyle w:val="TableParagraph"/>
              <w:spacing w:line="200" w:lineRule="exact" w:before="6"/>
              <w:ind w:left="5"/>
              <w:jc w:val="center"/>
              <w:rPr>
                <w:rFonts w:ascii="Liberation Sans Narrow"/>
                <w:sz w:val="18"/>
              </w:rPr>
            </w:pPr>
            <w:r>
              <w:rPr>
                <w:rFonts w:ascii="Liberation Sans Narrow"/>
                <w:sz w:val="18"/>
              </w:rPr>
              <w:t>1</w:t>
            </w:r>
          </w:p>
        </w:tc>
        <w:tc>
          <w:tcPr>
            <w:tcW w:w="1417" w:type="dxa"/>
          </w:tcPr>
          <w:p>
            <w:pPr>
              <w:pStyle w:val="TableParagraph"/>
              <w:spacing w:line="200" w:lineRule="exact" w:before="6"/>
              <w:jc w:val="center"/>
              <w:rPr>
                <w:rFonts w:ascii="Liberation Sans Narrow"/>
                <w:sz w:val="18"/>
              </w:rPr>
            </w:pPr>
            <w:r>
              <w:rPr>
                <w:rFonts w:ascii="Liberation Sans Narrow"/>
                <w:sz w:val="18"/>
              </w:rPr>
              <w:t>2</w:t>
            </w:r>
          </w:p>
        </w:tc>
        <w:tc>
          <w:tcPr>
            <w:tcW w:w="1705" w:type="dxa"/>
          </w:tcPr>
          <w:p>
            <w:pPr>
              <w:pStyle w:val="TableParagraph"/>
              <w:spacing w:line="200" w:lineRule="exact" w:before="6"/>
              <w:jc w:val="center"/>
              <w:rPr>
                <w:rFonts w:ascii="Liberation Sans Narrow"/>
                <w:sz w:val="18"/>
              </w:rPr>
            </w:pPr>
            <w:r>
              <w:rPr>
                <w:rFonts w:ascii="Liberation Sans Narrow"/>
                <w:sz w:val="18"/>
              </w:rPr>
              <w:t>3</w:t>
            </w:r>
          </w:p>
        </w:tc>
        <w:tc>
          <w:tcPr>
            <w:tcW w:w="1341" w:type="dxa"/>
          </w:tcPr>
          <w:p>
            <w:pPr>
              <w:pStyle w:val="TableParagraph"/>
              <w:spacing w:line="201" w:lineRule="exact"/>
              <w:ind w:right="3"/>
              <w:jc w:val="center"/>
              <w:rPr>
                <w:rFonts w:ascii="Liberation Sans Narrow"/>
                <w:sz w:val="18"/>
              </w:rPr>
            </w:pPr>
            <w:r>
              <w:rPr>
                <w:rFonts w:ascii="Liberation Sans Narrow"/>
                <w:sz w:val="18"/>
              </w:rPr>
              <w:t>4</w:t>
            </w:r>
          </w:p>
        </w:tc>
        <w:tc>
          <w:tcPr>
            <w:tcW w:w="1633" w:type="dxa"/>
          </w:tcPr>
          <w:p>
            <w:pPr>
              <w:pStyle w:val="TableParagraph"/>
              <w:spacing w:line="201" w:lineRule="exact"/>
              <w:ind w:left="202" w:right="197"/>
              <w:jc w:val="center"/>
              <w:rPr>
                <w:rFonts w:ascii="Liberation Sans Narrow"/>
                <w:sz w:val="18"/>
              </w:rPr>
            </w:pPr>
            <w:r>
              <w:rPr>
                <w:rFonts w:ascii="Liberation Sans Narrow"/>
                <w:sz w:val="18"/>
              </w:rPr>
              <w:t>5 = 3-4</w:t>
            </w:r>
          </w:p>
        </w:tc>
      </w:tr>
      <w:tr>
        <w:trPr>
          <w:trHeight w:val="1446" w:hRule="atLeast"/>
        </w:trPr>
        <w:tc>
          <w:tcPr>
            <w:tcW w:w="997" w:type="dxa"/>
          </w:tcPr>
          <w:p>
            <w:pPr>
              <w:pStyle w:val="TableParagraph"/>
              <w:rPr>
                <w:sz w:val="20"/>
              </w:rPr>
            </w:pPr>
          </w:p>
        </w:tc>
        <w:tc>
          <w:tcPr>
            <w:tcW w:w="1417" w:type="dxa"/>
          </w:tcPr>
          <w:p>
            <w:pPr>
              <w:pStyle w:val="TableParagraph"/>
              <w:ind w:left="106" w:right="107"/>
              <w:rPr>
                <w:rFonts w:ascii="Liberation Sans Narrow"/>
                <w:sz w:val="18"/>
              </w:rPr>
            </w:pPr>
            <w:r>
              <w:rPr>
                <w:rFonts w:ascii="Liberation Sans Narrow"/>
                <w:sz w:val="18"/>
              </w:rPr>
              <w:t>Kajian.. Penetapan Status Kerusakan Tanah dan atau Lahan untuk Produksi Biomassa</w:t>
            </w:r>
          </w:p>
        </w:tc>
        <w:tc>
          <w:tcPr>
            <w:tcW w:w="1705" w:type="dxa"/>
          </w:tcPr>
          <w:p>
            <w:pPr>
              <w:pStyle w:val="TableParagraph"/>
              <w:rPr>
                <w:sz w:val="20"/>
              </w:rPr>
            </w:pPr>
          </w:p>
          <w:p>
            <w:pPr>
              <w:pStyle w:val="TableParagraph"/>
              <w:rPr>
                <w:sz w:val="20"/>
              </w:rPr>
            </w:pPr>
          </w:p>
          <w:p>
            <w:pPr>
              <w:pStyle w:val="TableParagraph"/>
              <w:spacing w:before="155"/>
              <w:ind w:left="373"/>
              <w:rPr>
                <w:rFonts w:ascii="Liberation Sans Narrow"/>
                <w:sz w:val="18"/>
              </w:rPr>
            </w:pPr>
            <w:r>
              <w:rPr>
                <w:rFonts w:ascii="Liberation Sans Narrow"/>
                <w:sz w:val="18"/>
              </w:rPr>
              <w:t>45,266,000.00</w:t>
            </w:r>
          </w:p>
        </w:tc>
        <w:tc>
          <w:tcPr>
            <w:tcW w:w="1341" w:type="dxa"/>
          </w:tcPr>
          <w:p>
            <w:pPr>
              <w:pStyle w:val="TableParagraph"/>
              <w:rPr>
                <w:sz w:val="20"/>
              </w:rPr>
            </w:pPr>
          </w:p>
          <w:p>
            <w:pPr>
              <w:pStyle w:val="TableParagraph"/>
              <w:rPr>
                <w:sz w:val="20"/>
              </w:rPr>
            </w:pPr>
          </w:p>
          <w:p>
            <w:pPr>
              <w:pStyle w:val="TableParagraph"/>
              <w:spacing w:before="155"/>
              <w:ind w:left="81" w:right="83"/>
              <w:jc w:val="center"/>
              <w:rPr>
                <w:rFonts w:ascii="Liberation Sans Narrow"/>
                <w:sz w:val="18"/>
              </w:rPr>
            </w:pPr>
            <w:r>
              <w:rPr>
                <w:rFonts w:ascii="Liberation Sans Narrow"/>
                <w:sz w:val="18"/>
              </w:rPr>
              <w:t>(25,462,125.00)</w:t>
            </w:r>
          </w:p>
        </w:tc>
        <w:tc>
          <w:tcPr>
            <w:tcW w:w="1633" w:type="dxa"/>
          </w:tcPr>
          <w:p>
            <w:pPr>
              <w:pStyle w:val="TableParagraph"/>
              <w:rPr>
                <w:sz w:val="20"/>
              </w:rPr>
            </w:pPr>
          </w:p>
          <w:p>
            <w:pPr>
              <w:pStyle w:val="TableParagraph"/>
              <w:rPr>
                <w:sz w:val="20"/>
              </w:rPr>
            </w:pPr>
          </w:p>
          <w:p>
            <w:pPr>
              <w:pStyle w:val="TableParagraph"/>
              <w:spacing w:before="155"/>
              <w:ind w:left="341"/>
              <w:rPr>
                <w:rFonts w:ascii="Liberation Sans Narrow"/>
                <w:sz w:val="18"/>
              </w:rPr>
            </w:pPr>
            <w:r>
              <w:rPr>
                <w:rFonts w:ascii="Liberation Sans Narrow"/>
                <w:sz w:val="18"/>
              </w:rPr>
              <w:t>19.803.875,00</w:t>
            </w:r>
          </w:p>
        </w:tc>
      </w:tr>
      <w:tr>
        <w:trPr>
          <w:trHeight w:val="1030" w:hRule="atLeast"/>
        </w:trPr>
        <w:tc>
          <w:tcPr>
            <w:tcW w:w="997" w:type="dxa"/>
          </w:tcPr>
          <w:p>
            <w:pPr>
              <w:pStyle w:val="TableParagraph"/>
              <w:rPr>
                <w:sz w:val="20"/>
              </w:rPr>
            </w:pPr>
          </w:p>
        </w:tc>
        <w:tc>
          <w:tcPr>
            <w:tcW w:w="1417" w:type="dxa"/>
          </w:tcPr>
          <w:p>
            <w:pPr>
              <w:pStyle w:val="TableParagraph"/>
              <w:ind w:left="106" w:right="320"/>
              <w:rPr>
                <w:rFonts w:ascii="Liberation Sans Narrow"/>
                <w:sz w:val="18"/>
              </w:rPr>
            </w:pPr>
            <w:r>
              <w:rPr>
                <w:rFonts w:ascii="Liberation Sans Narrow"/>
                <w:sz w:val="18"/>
              </w:rPr>
              <w:t>Program Pegembangan Kinerja Pengelolaan</w:t>
            </w:r>
          </w:p>
          <w:p>
            <w:pPr>
              <w:pStyle w:val="TableParagraph"/>
              <w:spacing w:line="188" w:lineRule="exact"/>
              <w:ind w:left="106"/>
              <w:rPr>
                <w:rFonts w:ascii="Liberation Sans Narrow"/>
                <w:sz w:val="18"/>
              </w:rPr>
            </w:pPr>
            <w:r>
              <w:rPr>
                <w:rFonts w:ascii="Liberation Sans Narrow"/>
                <w:sz w:val="18"/>
              </w:rPr>
              <w:t>Persampahan</w:t>
            </w:r>
          </w:p>
        </w:tc>
        <w:tc>
          <w:tcPr>
            <w:tcW w:w="1705" w:type="dxa"/>
          </w:tcPr>
          <w:p>
            <w:pPr>
              <w:pStyle w:val="TableParagraph"/>
              <w:rPr>
                <w:sz w:val="20"/>
              </w:rPr>
            </w:pPr>
          </w:p>
          <w:p>
            <w:pPr>
              <w:pStyle w:val="TableParagraph"/>
              <w:spacing w:before="7"/>
              <w:rPr>
                <w:sz w:val="15"/>
              </w:rPr>
            </w:pPr>
          </w:p>
          <w:p>
            <w:pPr>
              <w:pStyle w:val="TableParagraph"/>
              <w:spacing w:before="1"/>
              <w:ind w:left="333"/>
              <w:rPr>
                <w:rFonts w:ascii="Liberation Sans Narrow"/>
                <w:sz w:val="18"/>
              </w:rPr>
            </w:pPr>
            <w:r>
              <w:rPr>
                <w:rFonts w:ascii="Liberation Sans Narrow"/>
                <w:sz w:val="18"/>
              </w:rPr>
              <w:t>146,326,600.00</w:t>
            </w:r>
          </w:p>
        </w:tc>
        <w:tc>
          <w:tcPr>
            <w:tcW w:w="1341" w:type="dxa"/>
          </w:tcPr>
          <w:p>
            <w:pPr>
              <w:pStyle w:val="TableParagraph"/>
              <w:rPr>
                <w:sz w:val="20"/>
              </w:rPr>
            </w:pPr>
          </w:p>
          <w:p>
            <w:pPr>
              <w:pStyle w:val="TableParagraph"/>
              <w:spacing w:before="7"/>
              <w:rPr>
                <w:sz w:val="15"/>
              </w:rPr>
            </w:pPr>
          </w:p>
          <w:p>
            <w:pPr>
              <w:pStyle w:val="TableParagraph"/>
              <w:spacing w:before="1"/>
              <w:ind w:left="81" w:right="83"/>
              <w:jc w:val="center"/>
              <w:rPr>
                <w:rFonts w:ascii="Liberation Sans Narrow"/>
                <w:sz w:val="18"/>
              </w:rPr>
            </w:pPr>
            <w:r>
              <w:rPr>
                <w:rFonts w:ascii="Liberation Sans Narrow"/>
                <w:sz w:val="18"/>
              </w:rPr>
              <w:t>(82,308,712.50)</w:t>
            </w:r>
          </w:p>
        </w:tc>
        <w:tc>
          <w:tcPr>
            <w:tcW w:w="1633" w:type="dxa"/>
          </w:tcPr>
          <w:p>
            <w:pPr>
              <w:pStyle w:val="TableParagraph"/>
              <w:rPr>
                <w:sz w:val="20"/>
              </w:rPr>
            </w:pPr>
          </w:p>
          <w:p>
            <w:pPr>
              <w:pStyle w:val="TableParagraph"/>
              <w:spacing w:before="7"/>
              <w:rPr>
                <w:sz w:val="15"/>
              </w:rPr>
            </w:pPr>
          </w:p>
          <w:p>
            <w:pPr>
              <w:pStyle w:val="TableParagraph"/>
              <w:spacing w:before="1"/>
              <w:ind w:left="341"/>
              <w:rPr>
                <w:rFonts w:ascii="Liberation Sans Narrow"/>
                <w:sz w:val="18"/>
              </w:rPr>
            </w:pPr>
            <w:r>
              <w:rPr>
                <w:rFonts w:ascii="Liberation Sans Narrow"/>
                <w:sz w:val="18"/>
              </w:rPr>
              <w:t>64,017,887.50</w:t>
            </w:r>
          </w:p>
        </w:tc>
      </w:tr>
      <w:tr>
        <w:trPr>
          <w:trHeight w:val="230" w:hRule="atLeast"/>
        </w:trPr>
        <w:tc>
          <w:tcPr>
            <w:tcW w:w="2414" w:type="dxa"/>
            <w:gridSpan w:val="2"/>
          </w:tcPr>
          <w:p>
            <w:pPr>
              <w:pStyle w:val="TableParagraph"/>
              <w:spacing w:line="204" w:lineRule="exact" w:before="6"/>
              <w:ind w:left="927" w:right="919"/>
              <w:jc w:val="center"/>
              <w:rPr>
                <w:rFonts w:ascii="Liberation Sans Narrow"/>
                <w:b/>
                <w:sz w:val="18"/>
              </w:rPr>
            </w:pPr>
            <w:r>
              <w:rPr>
                <w:rFonts w:ascii="Liberation Sans Narrow"/>
                <w:b/>
                <w:sz w:val="18"/>
              </w:rPr>
              <w:t>Jumlah</w:t>
            </w:r>
          </w:p>
        </w:tc>
        <w:tc>
          <w:tcPr>
            <w:tcW w:w="1705" w:type="dxa"/>
          </w:tcPr>
          <w:p>
            <w:pPr>
              <w:pStyle w:val="TableParagraph"/>
              <w:spacing w:line="204" w:lineRule="exact" w:before="6"/>
              <w:ind w:left="562"/>
              <w:rPr>
                <w:rFonts w:ascii="Liberation Sans Narrow"/>
                <w:b/>
                <w:sz w:val="18"/>
              </w:rPr>
            </w:pPr>
            <w:r>
              <w:rPr>
                <w:rFonts w:ascii="Liberation Sans Narrow"/>
                <w:b/>
                <w:sz w:val="18"/>
              </w:rPr>
              <w:t>191,592,600.00</w:t>
            </w:r>
          </w:p>
        </w:tc>
        <w:tc>
          <w:tcPr>
            <w:tcW w:w="1341" w:type="dxa"/>
          </w:tcPr>
          <w:p>
            <w:pPr>
              <w:pStyle w:val="TableParagraph"/>
              <w:spacing w:line="205" w:lineRule="exact"/>
              <w:ind w:left="83" w:right="83"/>
              <w:jc w:val="center"/>
              <w:rPr>
                <w:rFonts w:ascii="Liberation Sans Narrow"/>
                <w:b/>
                <w:sz w:val="18"/>
              </w:rPr>
            </w:pPr>
            <w:r>
              <w:rPr>
                <w:rFonts w:ascii="Liberation Sans Narrow"/>
                <w:b/>
                <w:sz w:val="18"/>
              </w:rPr>
              <w:t>(107,770,837.50)</w:t>
            </w:r>
          </w:p>
        </w:tc>
        <w:tc>
          <w:tcPr>
            <w:tcW w:w="1633" w:type="dxa"/>
          </w:tcPr>
          <w:p>
            <w:pPr>
              <w:pStyle w:val="TableParagraph"/>
              <w:spacing w:line="205" w:lineRule="exact"/>
              <w:ind w:left="372"/>
              <w:rPr>
                <w:rFonts w:ascii="Liberation Sans Narrow"/>
                <w:b/>
                <w:sz w:val="18"/>
              </w:rPr>
            </w:pPr>
            <w:r>
              <w:rPr>
                <w:rFonts w:ascii="Liberation Sans Narrow"/>
                <w:b/>
                <w:sz w:val="18"/>
              </w:rPr>
              <w:t>83,821,762.50,00</w:t>
            </w:r>
          </w:p>
        </w:tc>
      </w:tr>
    </w:tbl>
    <w:p>
      <w:pPr>
        <w:pStyle w:val="BodyText"/>
        <w:spacing w:before="4"/>
        <w:rPr>
          <w:sz w:val="26"/>
        </w:rPr>
      </w:pPr>
    </w:p>
    <w:p>
      <w:pPr>
        <w:pStyle w:val="Heading2"/>
        <w:numPr>
          <w:ilvl w:val="3"/>
          <w:numId w:val="24"/>
        </w:numPr>
        <w:tabs>
          <w:tab w:pos="2534" w:val="left" w:leader="none"/>
        </w:tabs>
        <w:spacing w:line="240" w:lineRule="auto" w:before="0" w:after="0"/>
        <w:ind w:left="2533" w:right="0" w:hanging="853"/>
        <w:jc w:val="both"/>
      </w:pPr>
      <w:r>
        <w:rPr/>
        <w:t>Aset</w:t>
      </w:r>
      <w:r>
        <w:rPr>
          <w:spacing w:val="-2"/>
        </w:rPr>
        <w:t> </w:t>
      </w:r>
      <w:r>
        <w:rPr/>
        <w:t>Lain-lain</w:t>
      </w:r>
    </w:p>
    <w:p>
      <w:pPr>
        <w:pStyle w:val="BodyText"/>
        <w:spacing w:before="115"/>
        <w:ind w:left="2108" w:right="1487"/>
        <w:jc w:val="both"/>
      </w:pPr>
      <w:r>
        <w:rPr/>
        <w:t>Saldo Aset Lain-lain adalah merupakan aset tetap yang sudah tidak dapat digunakan lagi (rusak berat) yang ada di Dinas Lingkungan Hidup Kabupaten Cilacap sampai dengan 31 Desember 2021 sebesar Rp (1.379.378.400,00) dengan Akumulasi Penyusutan Aset Rusak Berat sebesar (Rp 628.376.404,00) dan saldo Aset Lain-lain per 31 Desember 2020 sebesar (Rp 13,691,996) dan Akumulasi Penyusutan Aset Rusak Berat sebesar Rp 0,00.</w:t>
      </w:r>
    </w:p>
    <w:p>
      <w:pPr>
        <w:pStyle w:val="BodyText"/>
        <w:rPr>
          <w:sz w:val="24"/>
        </w:rPr>
      </w:pPr>
    </w:p>
    <w:p>
      <w:pPr>
        <w:pStyle w:val="BodyText"/>
        <w:spacing w:before="5"/>
        <w:rPr>
          <w:sz w:val="21"/>
        </w:rPr>
      </w:pPr>
    </w:p>
    <w:p>
      <w:pPr>
        <w:pStyle w:val="Heading2"/>
        <w:numPr>
          <w:ilvl w:val="2"/>
          <w:numId w:val="21"/>
        </w:numPr>
        <w:tabs>
          <w:tab w:pos="1681" w:val="left" w:leader="none"/>
        </w:tabs>
        <w:spacing w:line="240" w:lineRule="auto" w:before="0" w:after="0"/>
        <w:ind w:left="1681" w:right="0" w:hanging="705"/>
        <w:jc w:val="left"/>
      </w:pPr>
      <w:r>
        <w:rPr/>
        <w:t>KEWAJIBAN</w:t>
      </w:r>
    </w:p>
    <w:p>
      <w:pPr>
        <w:pStyle w:val="ListParagraph"/>
        <w:numPr>
          <w:ilvl w:val="3"/>
          <w:numId w:val="25"/>
        </w:numPr>
        <w:tabs>
          <w:tab w:pos="2534" w:val="left" w:leader="none"/>
        </w:tabs>
        <w:spacing w:line="240" w:lineRule="auto" w:before="119" w:after="0"/>
        <w:ind w:left="2533" w:right="0" w:hanging="853"/>
        <w:jc w:val="left"/>
        <w:rPr>
          <w:b/>
          <w:sz w:val="22"/>
        </w:rPr>
      </w:pPr>
      <w:r>
        <w:rPr>
          <w:b/>
          <w:sz w:val="22"/>
        </w:rPr>
        <w:t>Utang Perhitungan Pihak Ketiga</w:t>
      </w:r>
      <w:r>
        <w:rPr>
          <w:b/>
          <w:spacing w:val="-17"/>
          <w:sz w:val="22"/>
        </w:rPr>
        <w:t> </w:t>
      </w:r>
      <w:r>
        <w:rPr>
          <w:b/>
          <w:sz w:val="22"/>
        </w:rPr>
        <w:t>(PFK)</w:t>
      </w:r>
    </w:p>
    <w:p>
      <w:pPr>
        <w:pStyle w:val="BodyText"/>
        <w:spacing w:line="242" w:lineRule="auto" w:before="115"/>
        <w:ind w:left="2108" w:right="1488"/>
        <w:jc w:val="both"/>
      </w:pPr>
      <w:r>
        <w:rPr/>
        <w:t>Utang perhitungan pihak ketiga (PFK) per 31 Desember 2021 sebesar Rp 0,00 dan 31 Desember 2020 sebesar Rp 0,00, dengan rincian sebagai berikut:</w:t>
      </w:r>
    </w:p>
    <w:p>
      <w:pPr>
        <w:pStyle w:val="BodyText"/>
        <w:rPr>
          <w:sz w:val="24"/>
        </w:rPr>
      </w:pPr>
    </w:p>
    <w:p>
      <w:pPr>
        <w:pStyle w:val="BodyText"/>
        <w:spacing w:before="10"/>
        <w:rPr>
          <w:sz w:val="18"/>
        </w:rPr>
      </w:pPr>
    </w:p>
    <w:p>
      <w:pPr>
        <w:pStyle w:val="Heading2"/>
        <w:numPr>
          <w:ilvl w:val="3"/>
          <w:numId w:val="25"/>
        </w:numPr>
        <w:tabs>
          <w:tab w:pos="2534" w:val="left" w:leader="none"/>
        </w:tabs>
        <w:spacing w:line="240" w:lineRule="auto" w:before="0" w:after="0"/>
        <w:ind w:left="2533" w:right="0" w:hanging="853"/>
        <w:jc w:val="left"/>
      </w:pPr>
      <w:r>
        <w:rPr/>
        <w:t>Pendapatan Diterima</w:t>
      </w:r>
      <w:r>
        <w:rPr>
          <w:spacing w:val="3"/>
        </w:rPr>
        <w:t> </w:t>
      </w:r>
      <w:r>
        <w:rPr/>
        <w:t>Dimuka</w:t>
      </w:r>
    </w:p>
    <w:p>
      <w:pPr>
        <w:pStyle w:val="BodyText"/>
        <w:spacing w:before="116"/>
        <w:ind w:left="2108" w:right="1489"/>
        <w:jc w:val="both"/>
      </w:pPr>
      <w:r>
        <w:rPr/>
        <w:t>Pendapatan diterima dimuka per 31 Desember 2021 sebesar Rp0,00 dan 31 Desember 2020 sebesar Rp0,00,yang dapat dijelaskan sebagai berikut :</w:t>
      </w:r>
    </w:p>
    <w:p>
      <w:pPr>
        <w:pStyle w:val="BodyText"/>
        <w:rPr>
          <w:sz w:val="11"/>
        </w:rPr>
      </w:pPr>
    </w:p>
    <w:tbl>
      <w:tblPr>
        <w:tblW w:w="0" w:type="auto"/>
        <w:jc w:val="left"/>
        <w:tblInd w:w="1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2805"/>
        <w:gridCol w:w="1985"/>
        <w:gridCol w:w="1853"/>
      </w:tblGrid>
      <w:tr>
        <w:trPr>
          <w:trHeight w:val="414" w:hRule="atLeast"/>
        </w:trPr>
        <w:tc>
          <w:tcPr>
            <w:tcW w:w="456" w:type="dxa"/>
            <w:tcBorders>
              <w:left w:val="single" w:sz="8" w:space="0" w:color="000000"/>
              <w:bottom w:val="single" w:sz="8" w:space="0" w:color="000000"/>
              <w:right w:val="single" w:sz="8" w:space="0" w:color="000000"/>
            </w:tcBorders>
            <w:shd w:val="clear" w:color="auto" w:fill="BEBEBE"/>
          </w:tcPr>
          <w:p>
            <w:pPr>
              <w:pStyle w:val="TableParagraph"/>
              <w:spacing w:before="98"/>
              <w:ind w:left="91" w:right="67"/>
              <w:jc w:val="center"/>
              <w:rPr>
                <w:rFonts w:ascii="Liberation Sans Narrow"/>
                <w:b/>
                <w:sz w:val="18"/>
              </w:rPr>
            </w:pPr>
            <w:r>
              <w:rPr>
                <w:rFonts w:ascii="Liberation Sans Narrow"/>
                <w:b/>
                <w:sz w:val="18"/>
              </w:rPr>
              <w:t>No.</w:t>
            </w:r>
          </w:p>
        </w:tc>
        <w:tc>
          <w:tcPr>
            <w:tcW w:w="2805" w:type="dxa"/>
            <w:tcBorders>
              <w:left w:val="single" w:sz="8" w:space="0" w:color="000000"/>
              <w:bottom w:val="single" w:sz="8" w:space="0" w:color="000000"/>
              <w:right w:val="single" w:sz="8" w:space="0" w:color="000000"/>
            </w:tcBorders>
            <w:shd w:val="clear" w:color="auto" w:fill="BEBEBE"/>
          </w:tcPr>
          <w:p>
            <w:pPr>
              <w:pStyle w:val="TableParagraph"/>
              <w:spacing w:before="98"/>
              <w:ind w:left="1178" w:right="1156"/>
              <w:jc w:val="center"/>
              <w:rPr>
                <w:rFonts w:ascii="Liberation Sans Narrow"/>
                <w:b/>
                <w:sz w:val="18"/>
              </w:rPr>
            </w:pPr>
            <w:r>
              <w:rPr>
                <w:rFonts w:ascii="Liberation Sans Narrow"/>
                <w:b/>
                <w:sz w:val="18"/>
              </w:rPr>
              <w:t>SKPD</w:t>
            </w:r>
          </w:p>
        </w:tc>
        <w:tc>
          <w:tcPr>
            <w:tcW w:w="1985" w:type="dxa"/>
            <w:tcBorders>
              <w:left w:val="single" w:sz="8" w:space="0" w:color="000000"/>
              <w:bottom w:val="single" w:sz="8" w:space="0" w:color="000000"/>
              <w:right w:val="single" w:sz="8" w:space="0" w:color="000000"/>
            </w:tcBorders>
            <w:shd w:val="clear" w:color="auto" w:fill="BEBEBE"/>
          </w:tcPr>
          <w:p>
            <w:pPr>
              <w:pStyle w:val="TableParagraph"/>
              <w:spacing w:line="201" w:lineRule="exact"/>
              <w:ind w:left="186" w:right="171"/>
              <w:jc w:val="center"/>
              <w:rPr>
                <w:rFonts w:ascii="Liberation Sans Narrow"/>
                <w:b/>
                <w:sz w:val="18"/>
              </w:rPr>
            </w:pPr>
            <w:r>
              <w:rPr>
                <w:rFonts w:ascii="Liberation Sans Narrow"/>
                <w:b/>
                <w:sz w:val="18"/>
              </w:rPr>
              <w:t>Per 31 Desember 2021</w:t>
            </w:r>
          </w:p>
          <w:p>
            <w:pPr>
              <w:pStyle w:val="TableParagraph"/>
              <w:spacing w:line="193" w:lineRule="exact" w:before="1"/>
              <w:ind w:left="186" w:right="161"/>
              <w:jc w:val="center"/>
              <w:rPr>
                <w:rFonts w:ascii="Liberation Sans Narrow"/>
                <w:b/>
                <w:sz w:val="18"/>
              </w:rPr>
            </w:pPr>
            <w:r>
              <w:rPr>
                <w:rFonts w:ascii="Liberation Sans Narrow"/>
                <w:b/>
                <w:sz w:val="18"/>
              </w:rPr>
              <w:t>(Rp)</w:t>
            </w:r>
          </w:p>
        </w:tc>
        <w:tc>
          <w:tcPr>
            <w:tcW w:w="1853" w:type="dxa"/>
            <w:tcBorders>
              <w:left w:val="single" w:sz="8" w:space="0" w:color="000000"/>
              <w:bottom w:val="single" w:sz="8" w:space="0" w:color="000000"/>
              <w:right w:val="single" w:sz="12" w:space="0" w:color="000000"/>
            </w:tcBorders>
            <w:shd w:val="clear" w:color="auto" w:fill="BEBEBE"/>
          </w:tcPr>
          <w:p>
            <w:pPr>
              <w:pStyle w:val="TableParagraph"/>
              <w:spacing w:line="201" w:lineRule="exact"/>
              <w:ind w:left="117" w:right="102"/>
              <w:jc w:val="center"/>
              <w:rPr>
                <w:rFonts w:ascii="Liberation Sans Narrow"/>
                <w:b/>
                <w:sz w:val="18"/>
              </w:rPr>
            </w:pPr>
            <w:r>
              <w:rPr>
                <w:rFonts w:ascii="Liberation Sans Narrow"/>
                <w:b/>
                <w:sz w:val="18"/>
              </w:rPr>
              <w:t>Per 31 Desember 2020</w:t>
            </w:r>
          </w:p>
          <w:p>
            <w:pPr>
              <w:pStyle w:val="TableParagraph"/>
              <w:spacing w:line="193" w:lineRule="exact" w:before="1"/>
              <w:ind w:left="117" w:right="93"/>
              <w:jc w:val="center"/>
              <w:rPr>
                <w:rFonts w:ascii="Liberation Sans Narrow"/>
                <w:b/>
                <w:sz w:val="18"/>
              </w:rPr>
            </w:pPr>
            <w:r>
              <w:rPr>
                <w:rFonts w:ascii="Liberation Sans Narrow"/>
                <w:b/>
                <w:sz w:val="18"/>
              </w:rPr>
              <w:t>(Rp)</w:t>
            </w:r>
          </w:p>
        </w:tc>
      </w:tr>
      <w:tr>
        <w:trPr>
          <w:trHeight w:val="411" w:hRule="atLeast"/>
        </w:trPr>
        <w:tc>
          <w:tcPr>
            <w:tcW w:w="456" w:type="dxa"/>
            <w:tcBorders>
              <w:top w:val="single" w:sz="8" w:space="0" w:color="000000"/>
              <w:left w:val="single" w:sz="8" w:space="0" w:color="000000"/>
              <w:bottom w:val="single" w:sz="8" w:space="0" w:color="000000"/>
              <w:right w:val="single" w:sz="8" w:space="0" w:color="000000"/>
            </w:tcBorders>
          </w:tcPr>
          <w:p>
            <w:pPr>
              <w:pStyle w:val="TableParagraph"/>
              <w:spacing w:before="95"/>
              <w:ind w:left="18"/>
              <w:jc w:val="center"/>
              <w:rPr>
                <w:rFonts w:ascii="Liberation Sans Narrow"/>
                <w:sz w:val="18"/>
              </w:rPr>
            </w:pPr>
            <w:r>
              <w:rPr>
                <w:rFonts w:ascii="Liberation Sans Narrow"/>
                <w:sz w:val="18"/>
              </w:rPr>
              <w:t>1</w:t>
            </w:r>
          </w:p>
        </w:tc>
        <w:tc>
          <w:tcPr>
            <w:tcW w:w="2805" w:type="dxa"/>
            <w:tcBorders>
              <w:top w:val="single" w:sz="8" w:space="0" w:color="000000"/>
              <w:left w:val="single" w:sz="8" w:space="0" w:color="000000"/>
              <w:bottom w:val="single" w:sz="8" w:space="0" w:color="000000"/>
              <w:right w:val="single" w:sz="8" w:space="0" w:color="000000"/>
            </w:tcBorders>
          </w:tcPr>
          <w:p>
            <w:pPr>
              <w:pStyle w:val="TableParagraph"/>
              <w:spacing w:line="204" w:lineRule="exact" w:before="1"/>
              <w:ind w:left="105" w:right="502"/>
              <w:rPr>
                <w:rFonts w:ascii="Liberation Sans Narrow"/>
                <w:sz w:val="18"/>
              </w:rPr>
            </w:pPr>
            <w:r>
              <w:rPr>
                <w:rFonts w:ascii="Liberation Sans Narrow"/>
                <w:sz w:val="18"/>
              </w:rPr>
              <w:t>Pendapatan Diterima Dimuka Ijin Gangguan/HO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95"/>
              <w:ind w:right="82"/>
              <w:jc w:val="right"/>
              <w:rPr>
                <w:rFonts w:ascii="Liberation Sans Narrow"/>
                <w:sz w:val="18"/>
              </w:rPr>
            </w:pPr>
            <w:r>
              <w:rPr>
                <w:rFonts w:ascii="Liberation Sans Narrow"/>
                <w:sz w:val="18"/>
              </w:rPr>
              <w:t>0,00</w:t>
            </w:r>
          </w:p>
        </w:tc>
        <w:tc>
          <w:tcPr>
            <w:tcW w:w="1853" w:type="dxa"/>
            <w:tcBorders>
              <w:top w:val="single" w:sz="8" w:space="0" w:color="000000"/>
              <w:left w:val="single" w:sz="8" w:space="0" w:color="000000"/>
              <w:bottom w:val="single" w:sz="8" w:space="0" w:color="000000"/>
              <w:right w:val="single" w:sz="12" w:space="0" w:color="000000"/>
            </w:tcBorders>
          </w:tcPr>
          <w:p>
            <w:pPr>
              <w:pStyle w:val="TableParagraph"/>
              <w:spacing w:before="95"/>
              <w:ind w:right="82"/>
              <w:jc w:val="right"/>
              <w:rPr>
                <w:rFonts w:ascii="Liberation Sans Narrow"/>
                <w:sz w:val="18"/>
              </w:rPr>
            </w:pPr>
            <w:r>
              <w:rPr>
                <w:rFonts w:ascii="Liberation Sans Narrow"/>
                <w:sz w:val="18"/>
              </w:rPr>
              <w:t>0,00</w:t>
            </w:r>
          </w:p>
        </w:tc>
      </w:tr>
      <w:tr>
        <w:trPr>
          <w:trHeight w:val="227" w:hRule="atLeast"/>
        </w:trPr>
        <w:tc>
          <w:tcPr>
            <w:tcW w:w="456" w:type="dxa"/>
            <w:tcBorders>
              <w:top w:val="single" w:sz="8" w:space="0" w:color="000000"/>
              <w:left w:val="single" w:sz="8" w:space="0" w:color="000000"/>
              <w:right w:val="single" w:sz="8" w:space="0" w:color="000000"/>
            </w:tcBorders>
          </w:tcPr>
          <w:p>
            <w:pPr>
              <w:pStyle w:val="TableParagraph"/>
              <w:spacing w:line="204" w:lineRule="exact" w:before="3"/>
              <w:ind w:left="18"/>
              <w:jc w:val="center"/>
              <w:rPr>
                <w:rFonts w:ascii="Liberation Sans Narrow"/>
                <w:sz w:val="18"/>
              </w:rPr>
            </w:pPr>
            <w:r>
              <w:rPr>
                <w:rFonts w:ascii="Liberation Sans Narrow"/>
                <w:sz w:val="18"/>
              </w:rPr>
              <w:t>2</w:t>
            </w:r>
          </w:p>
        </w:tc>
        <w:tc>
          <w:tcPr>
            <w:tcW w:w="2805" w:type="dxa"/>
            <w:tcBorders>
              <w:top w:val="single" w:sz="8" w:space="0" w:color="000000"/>
              <w:left w:val="single" w:sz="8" w:space="0" w:color="000000"/>
              <w:right w:val="single" w:sz="8" w:space="0" w:color="000000"/>
            </w:tcBorders>
          </w:tcPr>
          <w:p>
            <w:pPr>
              <w:pStyle w:val="TableParagraph"/>
              <w:spacing w:line="204" w:lineRule="exact" w:before="3"/>
              <w:ind w:left="105"/>
              <w:rPr>
                <w:rFonts w:ascii="Liberation Sans Narrow"/>
                <w:sz w:val="18"/>
              </w:rPr>
            </w:pPr>
            <w:r>
              <w:rPr>
                <w:rFonts w:ascii="Liberation Sans Narrow"/>
                <w:sz w:val="18"/>
              </w:rPr>
              <w:t>Sewa Ruang ATM</w:t>
            </w:r>
          </w:p>
        </w:tc>
        <w:tc>
          <w:tcPr>
            <w:tcW w:w="1985" w:type="dxa"/>
            <w:tcBorders>
              <w:top w:val="single" w:sz="8" w:space="0" w:color="000000"/>
              <w:left w:val="single" w:sz="8" w:space="0" w:color="000000"/>
              <w:right w:val="single" w:sz="8" w:space="0" w:color="000000"/>
            </w:tcBorders>
          </w:tcPr>
          <w:p>
            <w:pPr>
              <w:pStyle w:val="TableParagraph"/>
              <w:spacing w:line="204" w:lineRule="exact" w:before="3"/>
              <w:ind w:right="82"/>
              <w:jc w:val="right"/>
              <w:rPr>
                <w:rFonts w:ascii="Liberation Sans Narrow"/>
                <w:sz w:val="18"/>
              </w:rPr>
            </w:pPr>
            <w:r>
              <w:rPr>
                <w:rFonts w:ascii="Liberation Sans Narrow"/>
                <w:sz w:val="18"/>
              </w:rPr>
              <w:t>0,00</w:t>
            </w:r>
          </w:p>
        </w:tc>
        <w:tc>
          <w:tcPr>
            <w:tcW w:w="1853" w:type="dxa"/>
            <w:tcBorders>
              <w:top w:val="single" w:sz="8" w:space="0" w:color="000000"/>
              <w:left w:val="single" w:sz="8" w:space="0" w:color="000000"/>
              <w:right w:val="single" w:sz="12" w:space="0" w:color="000000"/>
            </w:tcBorders>
          </w:tcPr>
          <w:p>
            <w:pPr>
              <w:pStyle w:val="TableParagraph"/>
              <w:spacing w:line="204" w:lineRule="exact" w:before="3"/>
              <w:ind w:right="82"/>
              <w:jc w:val="right"/>
              <w:rPr>
                <w:rFonts w:ascii="Liberation Sans Narrow"/>
                <w:sz w:val="18"/>
              </w:rPr>
            </w:pPr>
            <w:r>
              <w:rPr>
                <w:rFonts w:ascii="Liberation Sans Narrow"/>
                <w:sz w:val="18"/>
              </w:rPr>
              <w:t>0,00</w:t>
            </w:r>
          </w:p>
        </w:tc>
      </w:tr>
      <w:tr>
        <w:trPr>
          <w:trHeight w:val="226" w:hRule="atLeast"/>
        </w:trPr>
        <w:tc>
          <w:tcPr>
            <w:tcW w:w="456" w:type="dxa"/>
            <w:tcBorders>
              <w:left w:val="single" w:sz="8" w:space="0" w:color="000000"/>
              <w:bottom w:val="single" w:sz="8" w:space="0" w:color="000000"/>
              <w:right w:val="single" w:sz="8" w:space="0" w:color="000000"/>
            </w:tcBorders>
          </w:tcPr>
          <w:p>
            <w:pPr>
              <w:pStyle w:val="TableParagraph"/>
              <w:rPr>
                <w:sz w:val="16"/>
              </w:rPr>
            </w:pPr>
          </w:p>
        </w:tc>
        <w:tc>
          <w:tcPr>
            <w:tcW w:w="2805" w:type="dxa"/>
            <w:tcBorders>
              <w:left w:val="single" w:sz="8" w:space="0" w:color="000000"/>
              <w:bottom w:val="single" w:sz="8" w:space="0" w:color="000000"/>
              <w:right w:val="single" w:sz="8" w:space="0" w:color="000000"/>
            </w:tcBorders>
          </w:tcPr>
          <w:p>
            <w:pPr>
              <w:pStyle w:val="TableParagraph"/>
              <w:spacing w:line="201" w:lineRule="exact" w:before="6"/>
              <w:ind w:left="105"/>
              <w:rPr>
                <w:rFonts w:ascii="Liberation Sans Narrow"/>
                <w:sz w:val="18"/>
              </w:rPr>
            </w:pPr>
            <w:r>
              <w:rPr>
                <w:rFonts w:ascii="Liberation Sans Narrow"/>
                <w:sz w:val="18"/>
              </w:rPr>
              <w:t>DST</w:t>
            </w:r>
          </w:p>
        </w:tc>
        <w:tc>
          <w:tcPr>
            <w:tcW w:w="1985" w:type="dxa"/>
            <w:tcBorders>
              <w:left w:val="single" w:sz="8" w:space="0" w:color="000000"/>
              <w:bottom w:val="single" w:sz="8" w:space="0" w:color="000000"/>
              <w:right w:val="single" w:sz="8" w:space="0" w:color="000000"/>
            </w:tcBorders>
          </w:tcPr>
          <w:p>
            <w:pPr>
              <w:pStyle w:val="TableParagraph"/>
              <w:rPr>
                <w:sz w:val="16"/>
              </w:rPr>
            </w:pPr>
          </w:p>
        </w:tc>
        <w:tc>
          <w:tcPr>
            <w:tcW w:w="1853" w:type="dxa"/>
            <w:tcBorders>
              <w:left w:val="single" w:sz="8" w:space="0" w:color="000000"/>
              <w:bottom w:val="single" w:sz="8" w:space="0" w:color="000000"/>
              <w:right w:val="single" w:sz="12" w:space="0" w:color="000000"/>
            </w:tcBorders>
          </w:tcPr>
          <w:p>
            <w:pPr>
              <w:pStyle w:val="TableParagraph"/>
              <w:rPr>
                <w:sz w:val="16"/>
              </w:rPr>
            </w:pPr>
          </w:p>
        </w:tc>
      </w:tr>
      <w:tr>
        <w:trPr>
          <w:trHeight w:val="228" w:hRule="atLeast"/>
        </w:trPr>
        <w:tc>
          <w:tcPr>
            <w:tcW w:w="3261" w:type="dxa"/>
            <w:gridSpan w:val="2"/>
            <w:tcBorders>
              <w:top w:val="single" w:sz="8" w:space="0" w:color="000000"/>
              <w:left w:val="single" w:sz="8" w:space="0" w:color="000000"/>
              <w:bottom w:val="single" w:sz="8" w:space="0" w:color="000000"/>
              <w:right w:val="single" w:sz="8" w:space="0" w:color="000000"/>
            </w:tcBorders>
            <w:shd w:val="clear" w:color="auto" w:fill="BEBEBE"/>
          </w:tcPr>
          <w:p>
            <w:pPr>
              <w:pStyle w:val="TableParagraph"/>
              <w:spacing w:line="205" w:lineRule="exact" w:before="4"/>
              <w:ind w:left="1267" w:right="1245"/>
              <w:jc w:val="center"/>
              <w:rPr>
                <w:rFonts w:ascii="Liberation Sans Narrow"/>
                <w:b/>
                <w:sz w:val="18"/>
              </w:rPr>
            </w:pPr>
            <w:r>
              <w:rPr>
                <w:rFonts w:ascii="Liberation Sans Narrow"/>
                <w:b/>
                <w:sz w:val="18"/>
              </w:rPr>
              <w:t>JUMLAH</w:t>
            </w:r>
          </w:p>
        </w:tc>
        <w:tc>
          <w:tcPr>
            <w:tcW w:w="1985" w:type="dxa"/>
            <w:tcBorders>
              <w:top w:val="single" w:sz="8" w:space="0" w:color="000000"/>
              <w:left w:val="single" w:sz="8" w:space="0" w:color="000000"/>
              <w:bottom w:val="single" w:sz="8" w:space="0" w:color="000000"/>
              <w:right w:val="single" w:sz="8" w:space="0" w:color="000000"/>
            </w:tcBorders>
            <w:shd w:val="clear" w:color="auto" w:fill="BEBEBE"/>
          </w:tcPr>
          <w:p>
            <w:pPr>
              <w:pStyle w:val="TableParagraph"/>
              <w:spacing w:line="205" w:lineRule="exact" w:before="4"/>
              <w:ind w:right="82"/>
              <w:jc w:val="right"/>
              <w:rPr>
                <w:rFonts w:ascii="Liberation Sans Narrow"/>
                <w:b/>
                <w:sz w:val="18"/>
              </w:rPr>
            </w:pPr>
            <w:r>
              <w:rPr>
                <w:rFonts w:ascii="Liberation Sans Narrow"/>
                <w:b/>
                <w:sz w:val="18"/>
              </w:rPr>
              <w:t>0,00</w:t>
            </w:r>
          </w:p>
        </w:tc>
        <w:tc>
          <w:tcPr>
            <w:tcW w:w="1853" w:type="dxa"/>
            <w:tcBorders>
              <w:top w:val="single" w:sz="8" w:space="0" w:color="000000"/>
              <w:left w:val="single" w:sz="8" w:space="0" w:color="000000"/>
              <w:bottom w:val="single" w:sz="8" w:space="0" w:color="000000"/>
              <w:right w:val="single" w:sz="12" w:space="0" w:color="000000"/>
            </w:tcBorders>
            <w:shd w:val="clear" w:color="auto" w:fill="BEBEBE"/>
          </w:tcPr>
          <w:p>
            <w:pPr>
              <w:pStyle w:val="TableParagraph"/>
              <w:spacing w:line="205" w:lineRule="exact" w:before="4"/>
              <w:ind w:right="82"/>
              <w:jc w:val="right"/>
              <w:rPr>
                <w:rFonts w:ascii="Liberation Sans Narrow"/>
                <w:b/>
                <w:sz w:val="18"/>
              </w:rPr>
            </w:pPr>
            <w:r>
              <w:rPr>
                <w:rFonts w:ascii="Liberation Sans Narrow"/>
                <w:b/>
                <w:sz w:val="18"/>
              </w:rPr>
              <w:t>0,00</w:t>
            </w:r>
          </w:p>
        </w:tc>
      </w:tr>
    </w:tbl>
    <w:p>
      <w:pPr>
        <w:spacing w:after="0" w:line="205" w:lineRule="exact"/>
        <w:jc w:val="right"/>
        <w:rPr>
          <w:rFonts w:ascii="Liberation Sans Narrow"/>
          <w:sz w:val="18"/>
        </w:rPr>
        <w:sectPr>
          <w:pgSz w:w="12240" w:h="18720"/>
          <w:pgMar w:header="1024" w:footer="2406" w:top="2240" w:bottom="2600" w:left="1440" w:right="60"/>
        </w:sectPr>
      </w:pPr>
    </w:p>
    <w:p>
      <w:pPr>
        <w:pStyle w:val="BodyText"/>
        <w:spacing w:before="3"/>
        <w:rPr>
          <w:sz w:val="16"/>
        </w:rPr>
      </w:pPr>
    </w:p>
    <w:p>
      <w:pPr>
        <w:pStyle w:val="Heading2"/>
        <w:numPr>
          <w:ilvl w:val="3"/>
          <w:numId w:val="25"/>
        </w:numPr>
        <w:tabs>
          <w:tab w:pos="2534" w:val="left" w:leader="none"/>
        </w:tabs>
        <w:spacing w:line="240" w:lineRule="auto" w:before="91" w:after="0"/>
        <w:ind w:left="2533" w:right="0" w:hanging="853"/>
        <w:jc w:val="both"/>
      </w:pPr>
      <w:r>
        <w:rPr/>
        <w:t>Utang</w:t>
      </w:r>
      <w:r>
        <w:rPr>
          <w:spacing w:val="-6"/>
        </w:rPr>
        <w:t> </w:t>
      </w:r>
      <w:r>
        <w:rPr/>
        <w:t>Beban</w:t>
      </w:r>
    </w:p>
    <w:p>
      <w:pPr>
        <w:pStyle w:val="BodyText"/>
        <w:spacing w:before="115"/>
        <w:ind w:left="2108" w:right="1492"/>
        <w:jc w:val="both"/>
      </w:pPr>
      <w:r>
        <w:rPr/>
        <w:t>Utang Beban per 31 Desember 2021 sebesar Rp0,00 dan per 31 Desember 2020 sebesar Rp0,00 terdiri dari Utang Beban Pegawai dan Utang Beban Barang dan Jasa, dengan rincian sebagai berikut:</w:t>
      </w:r>
    </w:p>
    <w:p>
      <w:pPr>
        <w:pStyle w:val="ListParagraph"/>
        <w:numPr>
          <w:ilvl w:val="4"/>
          <w:numId w:val="25"/>
        </w:numPr>
        <w:tabs>
          <w:tab w:pos="2534" w:val="left" w:leader="none"/>
        </w:tabs>
        <w:spacing w:line="240" w:lineRule="auto" w:before="122" w:after="0"/>
        <w:ind w:left="2533" w:right="1499" w:hanging="361"/>
        <w:jc w:val="both"/>
        <w:rPr>
          <w:sz w:val="22"/>
        </w:rPr>
      </w:pPr>
      <w:r>
        <w:rPr>
          <w:sz w:val="22"/>
        </w:rPr>
        <w:t>Utang Beban Pegawai per 31 Desember 2020 sebesar Rp0,00 dan per 31 Desember 2021 sebesar</w:t>
      </w:r>
      <w:r>
        <w:rPr>
          <w:spacing w:val="-5"/>
          <w:sz w:val="22"/>
        </w:rPr>
        <w:t> </w:t>
      </w:r>
      <w:r>
        <w:rPr>
          <w:sz w:val="22"/>
        </w:rPr>
        <w:t>Rp0,00.</w:t>
      </w:r>
    </w:p>
    <w:p>
      <w:pPr>
        <w:pStyle w:val="BodyText"/>
        <w:spacing w:before="8"/>
        <w:rPr>
          <w:sz w:val="10"/>
        </w:rPr>
      </w:pPr>
    </w:p>
    <w:tbl>
      <w:tblPr>
        <w:tblW w:w="0" w:type="auto"/>
        <w:jc w:val="left"/>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3121"/>
        <w:gridCol w:w="1761"/>
        <w:gridCol w:w="1845"/>
      </w:tblGrid>
      <w:tr>
        <w:trPr>
          <w:trHeight w:val="414" w:hRule="atLeast"/>
        </w:trPr>
        <w:tc>
          <w:tcPr>
            <w:tcW w:w="504" w:type="dxa"/>
            <w:shd w:val="clear" w:color="auto" w:fill="BEBEBE"/>
          </w:tcPr>
          <w:p>
            <w:pPr>
              <w:pStyle w:val="TableParagraph"/>
              <w:spacing w:before="98"/>
              <w:ind w:left="112" w:right="104"/>
              <w:jc w:val="center"/>
              <w:rPr>
                <w:rFonts w:ascii="Liberation Sans Narrow"/>
                <w:b/>
                <w:sz w:val="18"/>
              </w:rPr>
            </w:pPr>
            <w:r>
              <w:rPr>
                <w:rFonts w:ascii="Liberation Sans Narrow"/>
                <w:b/>
                <w:sz w:val="18"/>
              </w:rPr>
              <w:t>No.</w:t>
            </w:r>
          </w:p>
        </w:tc>
        <w:tc>
          <w:tcPr>
            <w:tcW w:w="3121" w:type="dxa"/>
            <w:shd w:val="clear" w:color="auto" w:fill="BEBEBE"/>
          </w:tcPr>
          <w:p>
            <w:pPr>
              <w:pStyle w:val="TableParagraph"/>
              <w:spacing w:before="98"/>
              <w:ind w:left="1335" w:right="1326"/>
              <w:jc w:val="center"/>
              <w:rPr>
                <w:rFonts w:ascii="Liberation Sans Narrow"/>
                <w:b/>
                <w:sz w:val="18"/>
              </w:rPr>
            </w:pPr>
            <w:r>
              <w:rPr>
                <w:rFonts w:ascii="Liberation Sans Narrow"/>
                <w:b/>
                <w:sz w:val="18"/>
              </w:rPr>
              <w:t>SKPD</w:t>
            </w:r>
          </w:p>
        </w:tc>
        <w:tc>
          <w:tcPr>
            <w:tcW w:w="1761" w:type="dxa"/>
            <w:shd w:val="clear" w:color="auto" w:fill="BEBEBE"/>
          </w:tcPr>
          <w:p>
            <w:pPr>
              <w:pStyle w:val="TableParagraph"/>
              <w:spacing w:line="204" w:lineRule="exact"/>
              <w:ind w:left="256" w:right="256"/>
              <w:jc w:val="center"/>
              <w:rPr>
                <w:rFonts w:ascii="Liberation Sans Narrow"/>
                <w:b/>
                <w:sz w:val="18"/>
              </w:rPr>
            </w:pPr>
            <w:r>
              <w:rPr>
                <w:rFonts w:ascii="Liberation Sans Narrow"/>
                <w:b/>
                <w:sz w:val="18"/>
              </w:rPr>
              <w:t>Per 31 Desember</w:t>
            </w:r>
          </w:p>
          <w:p>
            <w:pPr>
              <w:pStyle w:val="TableParagraph"/>
              <w:spacing w:line="190" w:lineRule="exact"/>
              <w:ind w:left="256" w:right="252"/>
              <w:jc w:val="center"/>
              <w:rPr>
                <w:rFonts w:ascii="Liberation Sans Narrow"/>
                <w:b/>
                <w:sz w:val="18"/>
              </w:rPr>
            </w:pPr>
            <w:r>
              <w:rPr>
                <w:rFonts w:ascii="Liberation Sans Narrow"/>
                <w:b/>
                <w:sz w:val="18"/>
              </w:rPr>
              <w:t>2021 (Rp)</w:t>
            </w:r>
          </w:p>
        </w:tc>
        <w:tc>
          <w:tcPr>
            <w:tcW w:w="1845" w:type="dxa"/>
            <w:shd w:val="clear" w:color="auto" w:fill="BEBEBE"/>
          </w:tcPr>
          <w:p>
            <w:pPr>
              <w:pStyle w:val="TableParagraph"/>
              <w:spacing w:line="204" w:lineRule="exact" w:before="4"/>
              <w:ind w:left="770" w:right="114" w:hanging="637"/>
              <w:rPr>
                <w:rFonts w:ascii="Liberation Sans Narrow"/>
                <w:b/>
                <w:sz w:val="18"/>
              </w:rPr>
            </w:pPr>
            <w:r>
              <w:rPr>
                <w:rFonts w:ascii="Liberation Sans Narrow"/>
                <w:b/>
                <w:sz w:val="18"/>
              </w:rPr>
              <w:t>Per 31 Desember 2020 (Rp)</w:t>
            </w:r>
          </w:p>
        </w:tc>
      </w:tr>
      <w:tr>
        <w:trPr>
          <w:trHeight w:val="225" w:hRule="atLeast"/>
        </w:trPr>
        <w:tc>
          <w:tcPr>
            <w:tcW w:w="504" w:type="dxa"/>
          </w:tcPr>
          <w:p>
            <w:pPr>
              <w:pStyle w:val="TableParagraph"/>
              <w:spacing w:line="200" w:lineRule="exact" w:before="6"/>
              <w:ind w:left="2"/>
              <w:jc w:val="center"/>
              <w:rPr>
                <w:rFonts w:ascii="Liberation Sans Narrow"/>
                <w:b/>
                <w:sz w:val="18"/>
              </w:rPr>
            </w:pPr>
            <w:r>
              <w:rPr>
                <w:rFonts w:ascii="Liberation Sans Narrow"/>
                <w:b/>
                <w:sz w:val="18"/>
              </w:rPr>
              <w:t>1</w:t>
            </w:r>
          </w:p>
        </w:tc>
        <w:tc>
          <w:tcPr>
            <w:tcW w:w="3121" w:type="dxa"/>
          </w:tcPr>
          <w:p>
            <w:pPr>
              <w:pStyle w:val="TableParagraph"/>
              <w:spacing w:line="200" w:lineRule="exact" w:before="6"/>
              <w:ind w:left="106"/>
              <w:rPr>
                <w:rFonts w:ascii="Liberation Sans Narrow"/>
                <w:sz w:val="18"/>
              </w:rPr>
            </w:pPr>
            <w:r>
              <w:rPr>
                <w:rFonts w:ascii="Liberation Sans Narrow"/>
                <w:sz w:val="18"/>
              </w:rPr>
              <w:t>Utang Beban Pegawai (Insentif Pajak)</w:t>
            </w:r>
          </w:p>
        </w:tc>
        <w:tc>
          <w:tcPr>
            <w:tcW w:w="1761" w:type="dxa"/>
          </w:tcPr>
          <w:p>
            <w:pPr>
              <w:pStyle w:val="TableParagraph"/>
              <w:spacing w:line="201" w:lineRule="exact"/>
              <w:ind w:right="95"/>
              <w:jc w:val="right"/>
              <w:rPr>
                <w:rFonts w:ascii="Liberation Sans Narrow"/>
                <w:sz w:val="18"/>
              </w:rPr>
            </w:pPr>
            <w:r>
              <w:rPr>
                <w:rFonts w:ascii="Liberation Sans Narrow"/>
                <w:sz w:val="18"/>
              </w:rPr>
              <w:t>0,00</w:t>
            </w:r>
          </w:p>
        </w:tc>
        <w:tc>
          <w:tcPr>
            <w:tcW w:w="1845" w:type="dxa"/>
          </w:tcPr>
          <w:p>
            <w:pPr>
              <w:pStyle w:val="TableParagraph"/>
              <w:spacing w:line="201" w:lineRule="exact"/>
              <w:ind w:right="96"/>
              <w:jc w:val="right"/>
              <w:rPr>
                <w:rFonts w:ascii="Liberation Sans Narrow"/>
                <w:sz w:val="18"/>
              </w:rPr>
            </w:pPr>
            <w:r>
              <w:rPr>
                <w:rFonts w:ascii="Liberation Sans Narrow"/>
                <w:sz w:val="18"/>
              </w:rPr>
              <w:t>0,00</w:t>
            </w:r>
          </w:p>
        </w:tc>
      </w:tr>
      <w:tr>
        <w:trPr>
          <w:trHeight w:val="225" w:hRule="atLeast"/>
        </w:trPr>
        <w:tc>
          <w:tcPr>
            <w:tcW w:w="504" w:type="dxa"/>
          </w:tcPr>
          <w:p>
            <w:pPr>
              <w:pStyle w:val="TableParagraph"/>
              <w:spacing w:line="200" w:lineRule="exact" w:before="6"/>
              <w:ind w:left="2"/>
              <w:jc w:val="center"/>
              <w:rPr>
                <w:rFonts w:ascii="Liberation Sans Narrow"/>
                <w:b/>
                <w:sz w:val="18"/>
              </w:rPr>
            </w:pPr>
            <w:r>
              <w:rPr>
                <w:rFonts w:ascii="Liberation Sans Narrow"/>
                <w:b/>
                <w:sz w:val="18"/>
              </w:rPr>
              <w:t>2</w:t>
            </w:r>
          </w:p>
        </w:tc>
        <w:tc>
          <w:tcPr>
            <w:tcW w:w="3121" w:type="dxa"/>
          </w:tcPr>
          <w:p>
            <w:pPr>
              <w:pStyle w:val="TableParagraph"/>
              <w:spacing w:line="200" w:lineRule="exact" w:before="6"/>
              <w:ind w:left="106"/>
              <w:rPr>
                <w:rFonts w:ascii="Liberation Sans Narrow"/>
                <w:sz w:val="18"/>
              </w:rPr>
            </w:pPr>
            <w:r>
              <w:rPr>
                <w:rFonts w:ascii="Liberation Sans Narrow"/>
                <w:sz w:val="18"/>
              </w:rPr>
              <w:t>Utang Beban Pegawai (Insentif Retribusi)</w:t>
            </w:r>
          </w:p>
        </w:tc>
        <w:tc>
          <w:tcPr>
            <w:tcW w:w="1761" w:type="dxa"/>
          </w:tcPr>
          <w:p>
            <w:pPr>
              <w:pStyle w:val="TableParagraph"/>
              <w:spacing w:line="205" w:lineRule="exact"/>
              <w:ind w:right="95"/>
              <w:jc w:val="right"/>
              <w:rPr>
                <w:rFonts w:ascii="Liberation Sans Narrow"/>
                <w:sz w:val="18"/>
              </w:rPr>
            </w:pPr>
            <w:r>
              <w:rPr>
                <w:rFonts w:ascii="Liberation Sans Narrow"/>
                <w:sz w:val="18"/>
              </w:rPr>
              <w:t>0,00</w:t>
            </w:r>
          </w:p>
        </w:tc>
        <w:tc>
          <w:tcPr>
            <w:tcW w:w="1845" w:type="dxa"/>
          </w:tcPr>
          <w:p>
            <w:pPr>
              <w:pStyle w:val="TableParagraph"/>
              <w:spacing w:line="205" w:lineRule="exact"/>
              <w:ind w:right="96"/>
              <w:jc w:val="right"/>
              <w:rPr>
                <w:rFonts w:ascii="Liberation Sans Narrow"/>
                <w:sz w:val="18"/>
              </w:rPr>
            </w:pPr>
            <w:r>
              <w:rPr>
                <w:rFonts w:ascii="Liberation Sans Narrow"/>
                <w:sz w:val="18"/>
              </w:rPr>
              <w:t>0,00</w:t>
            </w:r>
          </w:p>
        </w:tc>
      </w:tr>
      <w:tr>
        <w:trPr>
          <w:trHeight w:val="414" w:hRule="atLeast"/>
        </w:trPr>
        <w:tc>
          <w:tcPr>
            <w:tcW w:w="504" w:type="dxa"/>
          </w:tcPr>
          <w:p>
            <w:pPr>
              <w:pStyle w:val="TableParagraph"/>
              <w:spacing w:before="102"/>
              <w:ind w:left="2"/>
              <w:jc w:val="center"/>
              <w:rPr>
                <w:rFonts w:ascii="Liberation Sans Narrow"/>
                <w:b/>
                <w:sz w:val="18"/>
              </w:rPr>
            </w:pPr>
            <w:r>
              <w:rPr>
                <w:rFonts w:ascii="Liberation Sans Narrow"/>
                <w:b/>
                <w:sz w:val="18"/>
              </w:rPr>
              <w:t>3</w:t>
            </w:r>
          </w:p>
        </w:tc>
        <w:tc>
          <w:tcPr>
            <w:tcW w:w="3121" w:type="dxa"/>
          </w:tcPr>
          <w:p>
            <w:pPr>
              <w:pStyle w:val="TableParagraph"/>
              <w:spacing w:line="208" w:lineRule="exact"/>
              <w:ind w:left="106" w:right="490"/>
              <w:rPr>
                <w:rFonts w:ascii="Liberation Sans Narrow"/>
                <w:sz w:val="18"/>
              </w:rPr>
            </w:pPr>
            <w:r>
              <w:rPr>
                <w:rFonts w:ascii="Liberation Sans Narrow"/>
                <w:sz w:val="18"/>
              </w:rPr>
              <w:t>Utang Beban Pegawai (JKK JKM-Kt &amp; Anggota DPRD)</w:t>
            </w:r>
          </w:p>
        </w:tc>
        <w:tc>
          <w:tcPr>
            <w:tcW w:w="1761" w:type="dxa"/>
          </w:tcPr>
          <w:p>
            <w:pPr>
              <w:pStyle w:val="TableParagraph"/>
              <w:spacing w:line="205" w:lineRule="exact"/>
              <w:ind w:right="95"/>
              <w:jc w:val="right"/>
              <w:rPr>
                <w:rFonts w:ascii="Liberation Sans Narrow"/>
                <w:sz w:val="18"/>
              </w:rPr>
            </w:pPr>
            <w:r>
              <w:rPr>
                <w:rFonts w:ascii="Liberation Sans Narrow"/>
                <w:sz w:val="18"/>
              </w:rPr>
              <w:t>0,00</w:t>
            </w:r>
          </w:p>
        </w:tc>
        <w:tc>
          <w:tcPr>
            <w:tcW w:w="1845" w:type="dxa"/>
          </w:tcPr>
          <w:p>
            <w:pPr>
              <w:pStyle w:val="TableParagraph"/>
              <w:spacing w:line="205" w:lineRule="exact"/>
              <w:ind w:right="96"/>
              <w:jc w:val="right"/>
              <w:rPr>
                <w:rFonts w:ascii="Liberation Sans Narrow"/>
                <w:sz w:val="18"/>
              </w:rPr>
            </w:pPr>
            <w:r>
              <w:rPr>
                <w:rFonts w:ascii="Liberation Sans Narrow"/>
                <w:sz w:val="18"/>
              </w:rPr>
              <w:t>0,00</w:t>
            </w:r>
          </w:p>
        </w:tc>
      </w:tr>
      <w:tr>
        <w:trPr>
          <w:trHeight w:val="229" w:hRule="atLeast"/>
        </w:trPr>
        <w:tc>
          <w:tcPr>
            <w:tcW w:w="3625" w:type="dxa"/>
            <w:gridSpan w:val="2"/>
            <w:shd w:val="clear" w:color="auto" w:fill="BEBEBE"/>
          </w:tcPr>
          <w:p>
            <w:pPr>
              <w:pStyle w:val="TableParagraph"/>
              <w:spacing w:line="204" w:lineRule="exact" w:before="4"/>
              <w:ind w:left="1529" w:right="1529"/>
              <w:jc w:val="center"/>
              <w:rPr>
                <w:rFonts w:ascii="Liberation Sans Narrow"/>
                <w:b/>
                <w:sz w:val="18"/>
              </w:rPr>
            </w:pPr>
            <w:r>
              <w:rPr>
                <w:rFonts w:ascii="Liberation Sans Narrow"/>
                <w:b/>
                <w:sz w:val="18"/>
              </w:rPr>
              <w:t>Jumlah</w:t>
            </w:r>
          </w:p>
        </w:tc>
        <w:tc>
          <w:tcPr>
            <w:tcW w:w="1761" w:type="dxa"/>
            <w:shd w:val="clear" w:color="auto" w:fill="BEBEBE"/>
          </w:tcPr>
          <w:p>
            <w:pPr>
              <w:pStyle w:val="TableParagraph"/>
              <w:spacing w:line="203" w:lineRule="exact"/>
              <w:ind w:right="95"/>
              <w:jc w:val="right"/>
              <w:rPr>
                <w:rFonts w:ascii="Liberation Sans Narrow"/>
                <w:sz w:val="18"/>
              </w:rPr>
            </w:pPr>
            <w:r>
              <w:rPr>
                <w:rFonts w:ascii="Liberation Sans Narrow"/>
                <w:sz w:val="18"/>
              </w:rPr>
              <w:t>0,00</w:t>
            </w:r>
          </w:p>
        </w:tc>
        <w:tc>
          <w:tcPr>
            <w:tcW w:w="1845" w:type="dxa"/>
            <w:shd w:val="clear" w:color="auto" w:fill="BEBEBE"/>
          </w:tcPr>
          <w:p>
            <w:pPr>
              <w:pStyle w:val="TableParagraph"/>
              <w:spacing w:line="203" w:lineRule="exact"/>
              <w:ind w:right="96"/>
              <w:jc w:val="right"/>
              <w:rPr>
                <w:rFonts w:ascii="Liberation Sans Narrow"/>
                <w:sz w:val="18"/>
              </w:rPr>
            </w:pPr>
            <w:r>
              <w:rPr>
                <w:rFonts w:ascii="Liberation Sans Narrow"/>
                <w:sz w:val="18"/>
              </w:rPr>
              <w:t>0,00</w:t>
            </w:r>
          </w:p>
        </w:tc>
      </w:tr>
    </w:tbl>
    <w:p>
      <w:pPr>
        <w:pStyle w:val="BodyText"/>
        <w:spacing w:before="9"/>
        <w:rPr>
          <w:sz w:val="31"/>
        </w:rPr>
      </w:pPr>
    </w:p>
    <w:p>
      <w:pPr>
        <w:pStyle w:val="ListParagraph"/>
        <w:numPr>
          <w:ilvl w:val="4"/>
          <w:numId w:val="25"/>
        </w:numPr>
        <w:tabs>
          <w:tab w:pos="2534" w:val="left" w:leader="none"/>
        </w:tabs>
        <w:spacing w:line="240" w:lineRule="auto" w:before="1" w:after="0"/>
        <w:ind w:left="2529" w:right="1487" w:hanging="361"/>
        <w:jc w:val="both"/>
        <w:rPr>
          <w:sz w:val="22"/>
        </w:rPr>
      </w:pPr>
      <w:r>
        <w:rPr>
          <w:sz w:val="22"/>
        </w:rPr>
        <w:t>Utang Beban Barang dan Jasa per 31 Desember 2021 sebesar </w:t>
      </w:r>
      <w:r>
        <w:rPr>
          <w:spacing w:val="2"/>
          <w:sz w:val="22"/>
        </w:rPr>
        <w:t>Rp. </w:t>
      </w:r>
      <w:r>
        <w:rPr>
          <w:sz w:val="22"/>
        </w:rPr>
        <w:t>89.727.491,00 dan per 31 Desember 2020 sebesar </w:t>
      </w:r>
      <w:r>
        <w:rPr>
          <w:spacing w:val="2"/>
          <w:sz w:val="22"/>
        </w:rPr>
        <w:t>Rp.</w:t>
      </w:r>
      <w:r>
        <w:rPr>
          <w:spacing w:val="-27"/>
          <w:sz w:val="22"/>
        </w:rPr>
        <w:t> </w:t>
      </w:r>
      <w:r>
        <w:rPr>
          <w:sz w:val="22"/>
        </w:rPr>
        <w:t>14.198.810,00.</w:t>
      </w:r>
    </w:p>
    <w:p>
      <w:pPr>
        <w:pStyle w:val="BodyText"/>
        <w:spacing w:after="1"/>
        <w:rPr>
          <w:sz w:val="11"/>
        </w:rPr>
      </w:pPr>
    </w:p>
    <w:tbl>
      <w:tblPr>
        <w:tblW w:w="0" w:type="auto"/>
        <w:jc w:val="left"/>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3121"/>
        <w:gridCol w:w="1761"/>
        <w:gridCol w:w="1845"/>
      </w:tblGrid>
      <w:tr>
        <w:trPr>
          <w:trHeight w:val="410" w:hRule="atLeast"/>
        </w:trPr>
        <w:tc>
          <w:tcPr>
            <w:tcW w:w="504" w:type="dxa"/>
            <w:shd w:val="clear" w:color="auto" w:fill="BEBEBE"/>
          </w:tcPr>
          <w:p>
            <w:pPr>
              <w:pStyle w:val="TableParagraph"/>
              <w:spacing w:before="98"/>
              <w:ind w:left="112" w:right="104"/>
              <w:jc w:val="center"/>
              <w:rPr>
                <w:rFonts w:ascii="Liberation Sans Narrow"/>
                <w:b/>
                <w:sz w:val="18"/>
              </w:rPr>
            </w:pPr>
            <w:r>
              <w:rPr>
                <w:rFonts w:ascii="Liberation Sans Narrow"/>
                <w:b/>
                <w:sz w:val="18"/>
              </w:rPr>
              <w:t>No.</w:t>
            </w:r>
          </w:p>
        </w:tc>
        <w:tc>
          <w:tcPr>
            <w:tcW w:w="3121" w:type="dxa"/>
            <w:shd w:val="clear" w:color="auto" w:fill="BEBEBE"/>
          </w:tcPr>
          <w:p>
            <w:pPr>
              <w:pStyle w:val="TableParagraph"/>
              <w:spacing w:before="98"/>
              <w:ind w:left="1335" w:right="1326"/>
              <w:jc w:val="center"/>
              <w:rPr>
                <w:rFonts w:ascii="Liberation Sans Narrow"/>
                <w:b/>
                <w:sz w:val="18"/>
              </w:rPr>
            </w:pPr>
            <w:r>
              <w:rPr>
                <w:rFonts w:ascii="Liberation Sans Narrow"/>
                <w:b/>
                <w:sz w:val="18"/>
              </w:rPr>
              <w:t>SKPD</w:t>
            </w:r>
          </w:p>
        </w:tc>
        <w:tc>
          <w:tcPr>
            <w:tcW w:w="1761" w:type="dxa"/>
            <w:shd w:val="clear" w:color="auto" w:fill="BEBEBE"/>
          </w:tcPr>
          <w:p>
            <w:pPr>
              <w:pStyle w:val="TableParagraph"/>
              <w:spacing w:line="201" w:lineRule="exact"/>
              <w:ind w:left="256" w:right="256"/>
              <w:jc w:val="center"/>
              <w:rPr>
                <w:rFonts w:ascii="Liberation Sans Narrow"/>
                <w:b/>
                <w:sz w:val="18"/>
              </w:rPr>
            </w:pPr>
            <w:r>
              <w:rPr>
                <w:rFonts w:ascii="Liberation Sans Narrow"/>
                <w:b/>
                <w:sz w:val="18"/>
              </w:rPr>
              <w:t>Per 31 Desember</w:t>
            </w:r>
          </w:p>
          <w:p>
            <w:pPr>
              <w:pStyle w:val="TableParagraph"/>
              <w:spacing w:line="188" w:lineRule="exact" w:before="1"/>
              <w:ind w:left="256" w:right="252"/>
              <w:jc w:val="center"/>
              <w:rPr>
                <w:rFonts w:ascii="Liberation Sans Narrow"/>
                <w:b/>
                <w:sz w:val="18"/>
              </w:rPr>
            </w:pPr>
            <w:r>
              <w:rPr>
                <w:rFonts w:ascii="Liberation Sans Narrow"/>
                <w:b/>
                <w:sz w:val="18"/>
              </w:rPr>
              <w:t>2021 (Rp)</w:t>
            </w:r>
          </w:p>
        </w:tc>
        <w:tc>
          <w:tcPr>
            <w:tcW w:w="1845" w:type="dxa"/>
            <w:shd w:val="clear" w:color="auto" w:fill="BEBEBE"/>
          </w:tcPr>
          <w:p>
            <w:pPr>
              <w:pStyle w:val="TableParagraph"/>
              <w:spacing w:line="201" w:lineRule="exact"/>
              <w:ind w:left="114" w:right="112"/>
              <w:jc w:val="center"/>
              <w:rPr>
                <w:rFonts w:ascii="Liberation Sans Narrow"/>
                <w:b/>
                <w:sz w:val="18"/>
              </w:rPr>
            </w:pPr>
            <w:r>
              <w:rPr>
                <w:rFonts w:ascii="Liberation Sans Narrow"/>
                <w:b/>
                <w:sz w:val="18"/>
              </w:rPr>
              <w:t>Per 31 Desember 2020</w:t>
            </w:r>
          </w:p>
          <w:p>
            <w:pPr>
              <w:pStyle w:val="TableParagraph"/>
              <w:spacing w:line="188" w:lineRule="exact" w:before="1"/>
              <w:ind w:left="114" w:right="111"/>
              <w:jc w:val="center"/>
              <w:rPr>
                <w:rFonts w:ascii="Liberation Sans Narrow"/>
                <w:b/>
                <w:sz w:val="18"/>
              </w:rPr>
            </w:pPr>
            <w:r>
              <w:rPr>
                <w:rFonts w:ascii="Liberation Sans Narrow"/>
                <w:b/>
                <w:sz w:val="18"/>
              </w:rPr>
              <w:t>(Rp)</w:t>
            </w:r>
          </w:p>
        </w:tc>
      </w:tr>
      <w:tr>
        <w:trPr>
          <w:trHeight w:val="230" w:hRule="atLeast"/>
        </w:trPr>
        <w:tc>
          <w:tcPr>
            <w:tcW w:w="504" w:type="dxa"/>
          </w:tcPr>
          <w:p>
            <w:pPr>
              <w:pStyle w:val="TableParagraph"/>
              <w:spacing w:line="203" w:lineRule="exact" w:before="6"/>
              <w:ind w:left="2"/>
              <w:jc w:val="center"/>
              <w:rPr>
                <w:rFonts w:ascii="Liberation Sans Narrow"/>
                <w:b/>
                <w:sz w:val="18"/>
              </w:rPr>
            </w:pPr>
            <w:r>
              <w:rPr>
                <w:rFonts w:ascii="Liberation Sans Narrow"/>
                <w:b/>
                <w:sz w:val="18"/>
              </w:rPr>
              <w:t>1</w:t>
            </w:r>
          </w:p>
        </w:tc>
        <w:tc>
          <w:tcPr>
            <w:tcW w:w="3121" w:type="dxa"/>
          </w:tcPr>
          <w:p>
            <w:pPr>
              <w:pStyle w:val="TableParagraph"/>
              <w:spacing w:line="203" w:lineRule="exact" w:before="6"/>
              <w:ind w:left="106"/>
              <w:rPr>
                <w:rFonts w:ascii="Liberation Sans Narrow"/>
                <w:sz w:val="18"/>
              </w:rPr>
            </w:pPr>
            <w:r>
              <w:rPr>
                <w:rFonts w:ascii="Liberation Sans Narrow"/>
                <w:sz w:val="18"/>
              </w:rPr>
              <w:t>Utang Beban Barang dan Jasa (Listrik)</w:t>
            </w:r>
          </w:p>
        </w:tc>
        <w:tc>
          <w:tcPr>
            <w:tcW w:w="1761" w:type="dxa"/>
          </w:tcPr>
          <w:p>
            <w:pPr>
              <w:pStyle w:val="TableParagraph"/>
              <w:spacing w:line="202" w:lineRule="exact"/>
              <w:ind w:right="96"/>
              <w:jc w:val="right"/>
              <w:rPr>
                <w:sz w:val="18"/>
              </w:rPr>
            </w:pPr>
            <w:r>
              <w:rPr>
                <w:sz w:val="18"/>
              </w:rPr>
              <w:t>85,894,707</w:t>
            </w:r>
          </w:p>
        </w:tc>
        <w:tc>
          <w:tcPr>
            <w:tcW w:w="1845" w:type="dxa"/>
          </w:tcPr>
          <w:p>
            <w:pPr>
              <w:pStyle w:val="TableParagraph"/>
              <w:spacing w:line="205" w:lineRule="exact"/>
              <w:ind w:right="96"/>
              <w:jc w:val="right"/>
              <w:rPr>
                <w:rFonts w:ascii="Liberation Sans Narrow"/>
                <w:sz w:val="18"/>
              </w:rPr>
            </w:pPr>
            <w:r>
              <w:rPr>
                <w:rFonts w:ascii="Liberation Sans Narrow"/>
                <w:sz w:val="18"/>
              </w:rPr>
              <w:t>10,954,019,00</w:t>
            </w:r>
          </w:p>
        </w:tc>
      </w:tr>
      <w:tr>
        <w:trPr>
          <w:trHeight w:val="226" w:hRule="atLeast"/>
        </w:trPr>
        <w:tc>
          <w:tcPr>
            <w:tcW w:w="504" w:type="dxa"/>
          </w:tcPr>
          <w:p>
            <w:pPr>
              <w:pStyle w:val="TableParagraph"/>
              <w:spacing w:line="200" w:lineRule="exact" w:before="6"/>
              <w:ind w:left="2"/>
              <w:jc w:val="center"/>
              <w:rPr>
                <w:rFonts w:ascii="Liberation Sans Narrow"/>
                <w:b/>
                <w:sz w:val="18"/>
              </w:rPr>
            </w:pPr>
            <w:r>
              <w:rPr>
                <w:rFonts w:ascii="Liberation Sans Narrow"/>
                <w:b/>
                <w:sz w:val="18"/>
              </w:rPr>
              <w:t>2</w:t>
            </w:r>
          </w:p>
        </w:tc>
        <w:tc>
          <w:tcPr>
            <w:tcW w:w="3121" w:type="dxa"/>
          </w:tcPr>
          <w:p>
            <w:pPr>
              <w:pStyle w:val="TableParagraph"/>
              <w:spacing w:line="200" w:lineRule="exact" w:before="6"/>
              <w:ind w:left="106"/>
              <w:rPr>
                <w:rFonts w:ascii="Liberation Sans Narrow"/>
                <w:sz w:val="18"/>
              </w:rPr>
            </w:pPr>
            <w:r>
              <w:rPr>
                <w:rFonts w:ascii="Liberation Sans Narrow"/>
                <w:sz w:val="18"/>
              </w:rPr>
              <w:t>Utang Beban Barang dan Jasa i (telepon)</w:t>
            </w:r>
          </w:p>
        </w:tc>
        <w:tc>
          <w:tcPr>
            <w:tcW w:w="1761" w:type="dxa"/>
          </w:tcPr>
          <w:p>
            <w:pPr>
              <w:pStyle w:val="TableParagraph"/>
              <w:spacing w:line="198" w:lineRule="exact"/>
              <w:ind w:right="96"/>
              <w:jc w:val="right"/>
              <w:rPr>
                <w:sz w:val="18"/>
              </w:rPr>
            </w:pPr>
            <w:r>
              <w:rPr>
                <w:sz w:val="18"/>
              </w:rPr>
              <w:t>583,084</w:t>
            </w:r>
          </w:p>
        </w:tc>
        <w:tc>
          <w:tcPr>
            <w:tcW w:w="1845" w:type="dxa"/>
          </w:tcPr>
          <w:p>
            <w:pPr>
              <w:pStyle w:val="TableParagraph"/>
              <w:spacing w:line="201" w:lineRule="exact"/>
              <w:ind w:right="96"/>
              <w:jc w:val="right"/>
              <w:rPr>
                <w:rFonts w:ascii="Liberation Sans Narrow"/>
                <w:sz w:val="18"/>
              </w:rPr>
            </w:pPr>
            <w:r>
              <w:rPr>
                <w:rFonts w:ascii="Liberation Sans Narrow"/>
                <w:sz w:val="18"/>
              </w:rPr>
              <w:t>601,791,00</w:t>
            </w:r>
          </w:p>
        </w:tc>
      </w:tr>
      <w:tr>
        <w:trPr>
          <w:trHeight w:val="226" w:hRule="atLeast"/>
        </w:trPr>
        <w:tc>
          <w:tcPr>
            <w:tcW w:w="504" w:type="dxa"/>
          </w:tcPr>
          <w:p>
            <w:pPr>
              <w:pStyle w:val="TableParagraph"/>
              <w:spacing w:line="200" w:lineRule="exact" w:before="6"/>
              <w:ind w:left="2"/>
              <w:jc w:val="center"/>
              <w:rPr>
                <w:rFonts w:ascii="Liberation Sans Narrow"/>
                <w:b/>
                <w:sz w:val="18"/>
              </w:rPr>
            </w:pPr>
            <w:r>
              <w:rPr>
                <w:rFonts w:ascii="Liberation Sans Narrow"/>
                <w:b/>
                <w:sz w:val="18"/>
              </w:rPr>
              <w:t>3</w:t>
            </w:r>
          </w:p>
        </w:tc>
        <w:tc>
          <w:tcPr>
            <w:tcW w:w="3121" w:type="dxa"/>
          </w:tcPr>
          <w:p>
            <w:pPr>
              <w:pStyle w:val="TableParagraph"/>
              <w:spacing w:line="200" w:lineRule="exact" w:before="6"/>
              <w:ind w:left="106"/>
              <w:rPr>
                <w:rFonts w:ascii="Liberation Sans Narrow"/>
                <w:sz w:val="18"/>
              </w:rPr>
            </w:pPr>
            <w:r>
              <w:rPr>
                <w:rFonts w:ascii="Liberation Sans Narrow"/>
                <w:sz w:val="18"/>
              </w:rPr>
              <w:t>Utang Beban Barang dan Jasa i (air/PAM)</w:t>
            </w:r>
          </w:p>
        </w:tc>
        <w:tc>
          <w:tcPr>
            <w:tcW w:w="1761" w:type="dxa"/>
          </w:tcPr>
          <w:p>
            <w:pPr>
              <w:pStyle w:val="TableParagraph"/>
              <w:spacing w:line="198" w:lineRule="exact"/>
              <w:ind w:right="96"/>
              <w:jc w:val="right"/>
              <w:rPr>
                <w:sz w:val="18"/>
              </w:rPr>
            </w:pPr>
            <w:r>
              <w:rPr>
                <w:sz w:val="18"/>
              </w:rPr>
              <w:t>3,249,700</w:t>
            </w:r>
          </w:p>
        </w:tc>
        <w:tc>
          <w:tcPr>
            <w:tcW w:w="1845" w:type="dxa"/>
          </w:tcPr>
          <w:p>
            <w:pPr>
              <w:pStyle w:val="TableParagraph"/>
              <w:spacing w:line="201" w:lineRule="exact"/>
              <w:ind w:right="96"/>
              <w:jc w:val="right"/>
              <w:rPr>
                <w:rFonts w:ascii="Liberation Sans Narrow"/>
                <w:sz w:val="18"/>
              </w:rPr>
            </w:pPr>
            <w:r>
              <w:rPr>
                <w:rFonts w:ascii="Liberation Sans Narrow"/>
                <w:sz w:val="18"/>
              </w:rPr>
              <w:t>2,643,000,00</w:t>
            </w:r>
          </w:p>
        </w:tc>
      </w:tr>
      <w:tr>
        <w:trPr>
          <w:trHeight w:val="225" w:hRule="atLeast"/>
        </w:trPr>
        <w:tc>
          <w:tcPr>
            <w:tcW w:w="504" w:type="dxa"/>
          </w:tcPr>
          <w:p>
            <w:pPr>
              <w:pStyle w:val="TableParagraph"/>
              <w:spacing w:line="200" w:lineRule="exact" w:before="6"/>
              <w:ind w:left="2"/>
              <w:jc w:val="center"/>
              <w:rPr>
                <w:rFonts w:ascii="Liberation Sans Narrow"/>
                <w:b/>
                <w:sz w:val="18"/>
              </w:rPr>
            </w:pPr>
            <w:r>
              <w:rPr>
                <w:rFonts w:ascii="Liberation Sans Narrow"/>
                <w:b/>
                <w:sz w:val="18"/>
              </w:rPr>
              <w:t>2</w:t>
            </w:r>
          </w:p>
        </w:tc>
        <w:tc>
          <w:tcPr>
            <w:tcW w:w="3121" w:type="dxa"/>
          </w:tcPr>
          <w:p>
            <w:pPr>
              <w:pStyle w:val="TableParagraph"/>
              <w:spacing w:line="200" w:lineRule="exact" w:before="6"/>
              <w:ind w:left="106"/>
              <w:rPr>
                <w:rFonts w:ascii="Liberation Sans Narrow"/>
                <w:sz w:val="18"/>
              </w:rPr>
            </w:pPr>
            <w:r>
              <w:rPr>
                <w:rFonts w:ascii="Liberation Sans Narrow"/>
                <w:sz w:val="18"/>
              </w:rPr>
              <w:t>Utang Beban Barang dan Jasa i (internet)</w:t>
            </w:r>
          </w:p>
        </w:tc>
        <w:tc>
          <w:tcPr>
            <w:tcW w:w="1761" w:type="dxa"/>
          </w:tcPr>
          <w:p>
            <w:pPr>
              <w:pStyle w:val="TableParagraph"/>
              <w:spacing w:line="202" w:lineRule="exact"/>
              <w:ind w:right="96"/>
              <w:jc w:val="right"/>
              <w:rPr>
                <w:sz w:val="18"/>
              </w:rPr>
            </w:pPr>
            <w:r>
              <w:rPr>
                <w:sz w:val="18"/>
              </w:rPr>
              <w:t>0.00</w:t>
            </w:r>
          </w:p>
        </w:tc>
        <w:tc>
          <w:tcPr>
            <w:tcW w:w="1845" w:type="dxa"/>
          </w:tcPr>
          <w:p>
            <w:pPr>
              <w:pStyle w:val="TableParagraph"/>
              <w:spacing w:line="205" w:lineRule="exact"/>
              <w:ind w:right="96"/>
              <w:jc w:val="right"/>
              <w:rPr>
                <w:rFonts w:ascii="Liberation Sans Narrow"/>
                <w:sz w:val="18"/>
              </w:rPr>
            </w:pPr>
            <w:r>
              <w:rPr>
                <w:rFonts w:ascii="Liberation Sans Narrow"/>
                <w:sz w:val="18"/>
              </w:rPr>
              <w:t>0,00</w:t>
            </w:r>
          </w:p>
        </w:tc>
      </w:tr>
      <w:tr>
        <w:trPr>
          <w:trHeight w:val="230" w:hRule="atLeast"/>
        </w:trPr>
        <w:tc>
          <w:tcPr>
            <w:tcW w:w="504" w:type="dxa"/>
          </w:tcPr>
          <w:p>
            <w:pPr>
              <w:pStyle w:val="TableParagraph"/>
              <w:spacing w:line="204" w:lineRule="exact" w:before="6"/>
              <w:ind w:left="2"/>
              <w:jc w:val="center"/>
              <w:rPr>
                <w:rFonts w:ascii="Liberation Sans Narrow"/>
                <w:b/>
                <w:sz w:val="18"/>
              </w:rPr>
            </w:pPr>
            <w:r>
              <w:rPr>
                <w:rFonts w:ascii="Liberation Sans Narrow"/>
                <w:b/>
                <w:sz w:val="18"/>
              </w:rPr>
              <w:t>3</w:t>
            </w:r>
          </w:p>
        </w:tc>
        <w:tc>
          <w:tcPr>
            <w:tcW w:w="3121" w:type="dxa"/>
          </w:tcPr>
          <w:p>
            <w:pPr>
              <w:pStyle w:val="TableParagraph"/>
              <w:spacing w:line="204" w:lineRule="exact" w:before="6"/>
              <w:ind w:left="106"/>
              <w:rPr>
                <w:rFonts w:ascii="Liberation Sans Narrow"/>
                <w:sz w:val="18"/>
              </w:rPr>
            </w:pPr>
            <w:r>
              <w:rPr>
                <w:rFonts w:ascii="Liberation Sans Narrow"/>
                <w:sz w:val="18"/>
              </w:rPr>
              <w:t>DST</w:t>
            </w:r>
          </w:p>
        </w:tc>
        <w:tc>
          <w:tcPr>
            <w:tcW w:w="1761" w:type="dxa"/>
          </w:tcPr>
          <w:p>
            <w:pPr>
              <w:pStyle w:val="TableParagraph"/>
              <w:rPr>
                <w:sz w:val="16"/>
              </w:rPr>
            </w:pPr>
          </w:p>
        </w:tc>
        <w:tc>
          <w:tcPr>
            <w:tcW w:w="1845" w:type="dxa"/>
          </w:tcPr>
          <w:p>
            <w:pPr>
              <w:pStyle w:val="TableParagraph"/>
              <w:rPr>
                <w:sz w:val="16"/>
              </w:rPr>
            </w:pPr>
          </w:p>
        </w:tc>
      </w:tr>
      <w:tr>
        <w:trPr>
          <w:trHeight w:val="226" w:hRule="atLeast"/>
        </w:trPr>
        <w:tc>
          <w:tcPr>
            <w:tcW w:w="3625" w:type="dxa"/>
            <w:gridSpan w:val="2"/>
            <w:shd w:val="clear" w:color="auto" w:fill="BEBEBE"/>
          </w:tcPr>
          <w:p>
            <w:pPr>
              <w:pStyle w:val="TableParagraph"/>
              <w:spacing w:line="200" w:lineRule="exact" w:before="6"/>
              <w:ind w:left="1529" w:right="1529"/>
              <w:jc w:val="center"/>
              <w:rPr>
                <w:rFonts w:ascii="Liberation Sans Narrow"/>
                <w:b/>
                <w:sz w:val="18"/>
              </w:rPr>
            </w:pPr>
            <w:r>
              <w:rPr>
                <w:rFonts w:ascii="Liberation Sans Narrow"/>
                <w:b/>
                <w:sz w:val="18"/>
              </w:rPr>
              <w:t>Jumlah</w:t>
            </w:r>
          </w:p>
        </w:tc>
        <w:tc>
          <w:tcPr>
            <w:tcW w:w="1761" w:type="dxa"/>
            <w:shd w:val="clear" w:color="auto" w:fill="BEBEBE"/>
          </w:tcPr>
          <w:p>
            <w:pPr>
              <w:pStyle w:val="TableParagraph"/>
              <w:spacing w:line="198" w:lineRule="exact"/>
              <w:ind w:right="97"/>
              <w:jc w:val="right"/>
              <w:rPr>
                <w:sz w:val="18"/>
              </w:rPr>
            </w:pPr>
            <w:r>
              <w:rPr>
                <w:sz w:val="18"/>
              </w:rPr>
              <w:t>89.727.491,00</w:t>
            </w:r>
          </w:p>
        </w:tc>
        <w:tc>
          <w:tcPr>
            <w:tcW w:w="1845" w:type="dxa"/>
            <w:shd w:val="clear" w:color="auto" w:fill="BEBEBE"/>
          </w:tcPr>
          <w:p>
            <w:pPr>
              <w:pStyle w:val="TableParagraph"/>
              <w:spacing w:line="201" w:lineRule="exact"/>
              <w:ind w:right="98"/>
              <w:jc w:val="right"/>
              <w:rPr>
                <w:rFonts w:ascii="Liberation Sans Narrow"/>
                <w:sz w:val="18"/>
              </w:rPr>
            </w:pPr>
            <w:r>
              <w:rPr>
                <w:rFonts w:ascii="Liberation Sans Narrow"/>
                <w:sz w:val="18"/>
              </w:rPr>
              <w:t>14,198,810,00</w:t>
            </w:r>
          </w:p>
        </w:tc>
      </w:tr>
    </w:tbl>
    <w:p>
      <w:pPr>
        <w:pStyle w:val="BodyText"/>
        <w:rPr>
          <w:sz w:val="24"/>
        </w:rPr>
      </w:pPr>
    </w:p>
    <w:p>
      <w:pPr>
        <w:pStyle w:val="BodyText"/>
        <w:rPr>
          <w:sz w:val="19"/>
        </w:rPr>
      </w:pPr>
    </w:p>
    <w:p>
      <w:pPr>
        <w:pStyle w:val="Heading2"/>
        <w:numPr>
          <w:ilvl w:val="3"/>
          <w:numId w:val="25"/>
        </w:numPr>
        <w:tabs>
          <w:tab w:pos="2534" w:val="left" w:leader="none"/>
        </w:tabs>
        <w:spacing w:line="240" w:lineRule="auto" w:before="0" w:after="0"/>
        <w:ind w:left="2533" w:right="0" w:hanging="853"/>
        <w:jc w:val="both"/>
      </w:pPr>
      <w:r>
        <w:rPr/>
        <w:t>Utang Jangka Pendek</w:t>
      </w:r>
      <w:r>
        <w:rPr>
          <w:spacing w:val="-7"/>
        </w:rPr>
        <w:t> </w:t>
      </w:r>
      <w:r>
        <w:rPr/>
        <w:t>Lainnya</w:t>
      </w:r>
    </w:p>
    <w:p>
      <w:pPr>
        <w:pStyle w:val="BodyText"/>
        <w:spacing w:before="115"/>
        <w:ind w:left="2108" w:right="1497"/>
        <w:jc w:val="both"/>
      </w:pPr>
      <w:r>
        <w:rPr/>
        <w:t>Utang jangka pendek lainnya per 31 Desember 2020 dan per 31 Desember 2021 masing-masing sebesar Rp0,00 dan Rp0,00.</w:t>
      </w:r>
    </w:p>
    <w:p>
      <w:pPr>
        <w:pStyle w:val="Heading2"/>
        <w:numPr>
          <w:ilvl w:val="2"/>
          <w:numId w:val="21"/>
        </w:numPr>
        <w:tabs>
          <w:tab w:pos="1681" w:val="left" w:leader="none"/>
        </w:tabs>
        <w:spacing w:line="240" w:lineRule="auto" w:before="123" w:after="0"/>
        <w:ind w:left="1681" w:right="0" w:hanging="705"/>
        <w:jc w:val="both"/>
      </w:pPr>
      <w:r>
        <w:rPr/>
        <w:t>EKUITAS</w:t>
      </w:r>
    </w:p>
    <w:p>
      <w:pPr>
        <w:pStyle w:val="BodyText"/>
        <w:spacing w:before="118"/>
        <w:ind w:left="1681" w:right="1495"/>
        <w:jc w:val="both"/>
      </w:pPr>
      <w:r>
        <w:rPr/>
        <w:t>Rekening ini menggambarkan jumlah kekayaan bersih Dinas lingkungan Hidup Kabupaten Cilacap, yang menunjukkan hak (</w:t>
      </w:r>
      <w:r>
        <w:rPr>
          <w:i/>
        </w:rPr>
        <w:t>claim</w:t>
      </w:r>
      <w:r>
        <w:rPr/>
        <w:t>) terhadap aset yang dikuasai, setelah dikurangi hak pihak ketiga terhadap aset tersebut. Hak pihak ketiga ini merupakan kewajiban yang harus diselesaikan, meliputi kewajiban jangka pendek dan kewajiban jangka panjang. Ekuitas per 31 Desember 2021 dan 31 Desember 2020 adalah sebesar Rp 77.742.565.783,50 dan Rp</w:t>
      </w:r>
      <w:r>
        <w:rPr>
          <w:spacing w:val="-8"/>
        </w:rPr>
        <w:t> </w:t>
      </w:r>
      <w:r>
        <w:rPr/>
        <w:t>71.768.193.031,50.</w:t>
      </w:r>
    </w:p>
    <w:p>
      <w:pPr>
        <w:pStyle w:val="Heading2"/>
        <w:numPr>
          <w:ilvl w:val="1"/>
          <w:numId w:val="26"/>
        </w:numPr>
        <w:tabs>
          <w:tab w:pos="1013" w:val="left" w:leader="none"/>
        </w:tabs>
        <w:spacing w:line="240" w:lineRule="auto" w:before="122" w:after="0"/>
        <w:ind w:left="1013" w:right="0" w:hanging="465"/>
        <w:jc w:val="left"/>
      </w:pPr>
      <w:r>
        <w:rPr/>
        <w:t>PENJELASAN POS - POS LAPORAN</w:t>
      </w:r>
      <w:r>
        <w:rPr>
          <w:spacing w:val="-8"/>
        </w:rPr>
        <w:t> </w:t>
      </w:r>
      <w:r>
        <w:rPr/>
        <w:t>OPERASIONAL</w:t>
      </w:r>
    </w:p>
    <w:p>
      <w:pPr>
        <w:pStyle w:val="BodyText"/>
        <w:spacing w:before="116"/>
        <w:ind w:left="973" w:right="1490" w:firstLine="428"/>
        <w:jc w:val="both"/>
      </w:pPr>
      <w:r>
        <w:rPr/>
        <w:t>Laporan Operasional (LO) menyajikan informasi mengenai seluruh kegiatan operasional keuangan Pemerintah Kabupaten Cilacap yang tercermin dalam Pendapatan - LO, Beban dan Surplus/defisit operasional.</w:t>
      </w:r>
    </w:p>
    <w:p>
      <w:pPr>
        <w:pStyle w:val="Heading2"/>
        <w:numPr>
          <w:ilvl w:val="2"/>
          <w:numId w:val="26"/>
        </w:numPr>
        <w:tabs>
          <w:tab w:pos="1553" w:val="left" w:leader="none"/>
        </w:tabs>
        <w:spacing w:line="240" w:lineRule="auto" w:before="125" w:after="0"/>
        <w:ind w:left="1553" w:right="0" w:hanging="580"/>
        <w:jc w:val="both"/>
      </w:pPr>
      <w:r>
        <w:rPr/>
        <w:t>Pendapatan-LO</w:t>
      </w:r>
    </w:p>
    <w:p>
      <w:pPr>
        <w:pStyle w:val="BodyText"/>
        <w:spacing w:before="115"/>
        <w:ind w:left="1541" w:right="1493" w:firstLine="424"/>
        <w:jc w:val="both"/>
      </w:pPr>
      <w:r>
        <w:rPr/>
        <w:t>Pendapatan - LO adalah hak pemerintah Kabupaten Cilacap yang diakui sebagai penambah nilai kekayaan bersih, yang bersumber dari Pendapatan Asli Daerah (PAD), Pendapatan Transfer, dan Lain-lain Pendapatan yang Sah, dengan realisasi pada TA 2021 dan TA 2020 sebagai</w:t>
      </w:r>
      <w:r>
        <w:rPr>
          <w:spacing w:val="-3"/>
        </w:rPr>
        <w:t> </w:t>
      </w:r>
      <w:r>
        <w:rPr/>
        <w:t>berikut.</w:t>
      </w:r>
    </w:p>
    <w:p>
      <w:pPr>
        <w:pStyle w:val="BodyText"/>
        <w:spacing w:before="11"/>
        <w:rPr>
          <w:sz w:val="10"/>
        </w:rPr>
      </w:pPr>
    </w:p>
    <w:tbl>
      <w:tblPr>
        <w:tblW w:w="0" w:type="auto"/>
        <w:jc w:val="left"/>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5"/>
        <w:gridCol w:w="1853"/>
        <w:gridCol w:w="1773"/>
      </w:tblGrid>
      <w:tr>
        <w:trPr>
          <w:trHeight w:val="462" w:hRule="atLeast"/>
        </w:trPr>
        <w:tc>
          <w:tcPr>
            <w:tcW w:w="4825" w:type="dxa"/>
            <w:shd w:val="clear" w:color="auto" w:fill="D7D7D7"/>
          </w:tcPr>
          <w:p>
            <w:pPr>
              <w:pStyle w:val="TableParagraph"/>
              <w:spacing w:before="115"/>
              <w:ind w:left="1719" w:right="1716"/>
              <w:jc w:val="center"/>
              <w:rPr>
                <w:rFonts w:ascii="Liberation Sans Narrow" w:hAnsi="Liberation Sans Narrow"/>
                <w:b/>
                <w:sz w:val="20"/>
              </w:rPr>
            </w:pPr>
            <w:r>
              <w:rPr>
                <w:rFonts w:ascii="Liberation Sans Narrow" w:hAnsi="Liberation Sans Narrow"/>
                <w:b/>
                <w:sz w:val="20"/>
              </w:rPr>
              <w:t>Pendapatan – LO</w:t>
            </w:r>
          </w:p>
        </w:tc>
        <w:tc>
          <w:tcPr>
            <w:tcW w:w="1853" w:type="dxa"/>
            <w:shd w:val="clear" w:color="auto" w:fill="D7D7D7"/>
          </w:tcPr>
          <w:p>
            <w:pPr>
              <w:pStyle w:val="TableParagraph"/>
              <w:spacing w:line="228" w:lineRule="exact" w:before="4"/>
              <w:ind w:left="759" w:right="449" w:hanging="288"/>
              <w:rPr>
                <w:rFonts w:ascii="Liberation Sans Narrow"/>
                <w:b/>
                <w:sz w:val="20"/>
              </w:rPr>
            </w:pPr>
            <w:r>
              <w:rPr>
                <w:rFonts w:ascii="Liberation Sans Narrow"/>
                <w:b/>
                <w:sz w:val="20"/>
              </w:rPr>
              <w:t>Tahun 2021 (Rp)</w:t>
            </w:r>
          </w:p>
        </w:tc>
        <w:tc>
          <w:tcPr>
            <w:tcW w:w="1773" w:type="dxa"/>
            <w:shd w:val="clear" w:color="auto" w:fill="D7D7D7"/>
          </w:tcPr>
          <w:p>
            <w:pPr>
              <w:pStyle w:val="TableParagraph"/>
              <w:spacing w:line="228" w:lineRule="exact" w:before="4"/>
              <w:ind w:left="719" w:right="409" w:hanging="288"/>
              <w:rPr>
                <w:rFonts w:ascii="Liberation Sans Narrow"/>
                <w:b/>
                <w:sz w:val="20"/>
              </w:rPr>
            </w:pPr>
            <w:r>
              <w:rPr>
                <w:rFonts w:ascii="Liberation Sans Narrow"/>
                <w:b/>
                <w:sz w:val="20"/>
              </w:rPr>
              <w:t>Tahun 2020 (Rp)</w:t>
            </w:r>
          </w:p>
        </w:tc>
      </w:tr>
      <w:tr>
        <w:trPr>
          <w:trHeight w:val="226" w:hRule="atLeast"/>
        </w:trPr>
        <w:tc>
          <w:tcPr>
            <w:tcW w:w="4825" w:type="dxa"/>
          </w:tcPr>
          <w:p>
            <w:pPr>
              <w:pStyle w:val="TableParagraph"/>
              <w:spacing w:line="206" w:lineRule="exact"/>
              <w:ind w:left="106"/>
              <w:rPr>
                <w:rFonts w:ascii="Liberation Sans Narrow" w:hAnsi="Liberation Sans Narrow"/>
                <w:b/>
                <w:sz w:val="20"/>
              </w:rPr>
            </w:pPr>
            <w:r>
              <w:rPr>
                <w:rFonts w:ascii="Liberation Sans Narrow" w:hAnsi="Liberation Sans Narrow"/>
                <w:b/>
                <w:sz w:val="20"/>
              </w:rPr>
              <w:t>Pendapatan Asli Daerah (PAD) – LO</w:t>
            </w:r>
          </w:p>
        </w:tc>
        <w:tc>
          <w:tcPr>
            <w:tcW w:w="1853" w:type="dxa"/>
          </w:tcPr>
          <w:p>
            <w:pPr>
              <w:pStyle w:val="TableParagraph"/>
              <w:spacing w:line="206" w:lineRule="exact"/>
              <w:ind w:left="467"/>
              <w:rPr>
                <w:rFonts w:ascii="Liberation Sans Narrow"/>
                <w:b/>
                <w:sz w:val="20"/>
              </w:rPr>
            </w:pPr>
            <w:r>
              <w:rPr>
                <w:rFonts w:ascii="Liberation Sans Narrow"/>
                <w:b/>
                <w:sz w:val="20"/>
              </w:rPr>
              <w:t>1.778.704.250,00</w:t>
            </w:r>
          </w:p>
        </w:tc>
        <w:tc>
          <w:tcPr>
            <w:tcW w:w="1773" w:type="dxa"/>
          </w:tcPr>
          <w:p>
            <w:pPr>
              <w:pStyle w:val="TableParagraph"/>
              <w:spacing w:line="206" w:lineRule="exact"/>
              <w:ind w:left="387"/>
              <w:rPr>
                <w:rFonts w:ascii="Liberation Sans Narrow"/>
                <w:b/>
                <w:sz w:val="20"/>
              </w:rPr>
            </w:pPr>
            <w:r>
              <w:rPr>
                <w:rFonts w:ascii="Liberation Sans Narrow"/>
                <w:b/>
                <w:sz w:val="20"/>
              </w:rPr>
              <w:t>1.178.595.600,00</w:t>
            </w:r>
          </w:p>
        </w:tc>
      </w:tr>
    </w:tbl>
    <w:p>
      <w:pPr>
        <w:spacing w:after="0" w:line="206" w:lineRule="exact"/>
        <w:rPr>
          <w:rFonts w:ascii="Liberation Sans Narrow"/>
          <w:sz w:val="20"/>
        </w:rPr>
        <w:sectPr>
          <w:pgSz w:w="12240" w:h="18720"/>
          <w:pgMar w:header="1024" w:footer="2406" w:top="2240" w:bottom="2600" w:left="1440" w:right="60"/>
        </w:sectPr>
      </w:pPr>
    </w:p>
    <w:p>
      <w:pPr>
        <w:pStyle w:val="BodyText"/>
        <w:spacing w:before="3" w:after="1"/>
        <w:rPr>
          <w:sz w:val="24"/>
        </w:rPr>
      </w:pPr>
    </w:p>
    <w:tbl>
      <w:tblPr>
        <w:tblW w:w="0" w:type="auto"/>
        <w:jc w:val="left"/>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5"/>
        <w:gridCol w:w="1853"/>
        <w:gridCol w:w="1773"/>
      </w:tblGrid>
      <w:tr>
        <w:trPr>
          <w:trHeight w:val="457" w:hRule="atLeast"/>
        </w:trPr>
        <w:tc>
          <w:tcPr>
            <w:tcW w:w="4825" w:type="dxa"/>
            <w:shd w:val="clear" w:color="auto" w:fill="D7D7D7"/>
          </w:tcPr>
          <w:p>
            <w:pPr>
              <w:pStyle w:val="TableParagraph"/>
              <w:spacing w:before="111"/>
              <w:ind w:left="1719" w:right="1716"/>
              <w:jc w:val="center"/>
              <w:rPr>
                <w:rFonts w:ascii="Liberation Sans Narrow" w:hAnsi="Liberation Sans Narrow"/>
                <w:b/>
                <w:sz w:val="20"/>
              </w:rPr>
            </w:pPr>
            <w:r>
              <w:rPr>
                <w:rFonts w:ascii="Liberation Sans Narrow" w:hAnsi="Liberation Sans Narrow"/>
                <w:b/>
                <w:sz w:val="20"/>
              </w:rPr>
              <w:t>Pendapatan – LO</w:t>
            </w:r>
          </w:p>
        </w:tc>
        <w:tc>
          <w:tcPr>
            <w:tcW w:w="1853" w:type="dxa"/>
            <w:shd w:val="clear" w:color="auto" w:fill="D7D7D7"/>
          </w:tcPr>
          <w:p>
            <w:pPr>
              <w:pStyle w:val="TableParagraph"/>
              <w:spacing w:line="225" w:lineRule="exact"/>
              <w:ind w:left="452" w:right="448"/>
              <w:jc w:val="center"/>
              <w:rPr>
                <w:rFonts w:ascii="Liberation Sans Narrow"/>
                <w:b/>
                <w:sz w:val="20"/>
              </w:rPr>
            </w:pPr>
            <w:r>
              <w:rPr>
                <w:rFonts w:ascii="Liberation Sans Narrow"/>
                <w:b/>
                <w:sz w:val="20"/>
              </w:rPr>
              <w:t>Tahun 2021</w:t>
            </w:r>
          </w:p>
          <w:p>
            <w:pPr>
              <w:pStyle w:val="TableParagraph"/>
              <w:spacing w:line="210" w:lineRule="exact" w:before="2"/>
              <w:ind w:left="452" w:right="446"/>
              <w:jc w:val="center"/>
              <w:rPr>
                <w:rFonts w:ascii="Liberation Sans Narrow"/>
                <w:b/>
                <w:sz w:val="20"/>
              </w:rPr>
            </w:pPr>
            <w:r>
              <w:rPr>
                <w:rFonts w:ascii="Liberation Sans Narrow"/>
                <w:b/>
                <w:sz w:val="20"/>
              </w:rPr>
              <w:t>(Rp)</w:t>
            </w:r>
          </w:p>
        </w:tc>
        <w:tc>
          <w:tcPr>
            <w:tcW w:w="1773" w:type="dxa"/>
            <w:shd w:val="clear" w:color="auto" w:fill="D7D7D7"/>
          </w:tcPr>
          <w:p>
            <w:pPr>
              <w:pStyle w:val="TableParagraph"/>
              <w:spacing w:line="225" w:lineRule="exact"/>
              <w:ind w:left="411" w:right="408"/>
              <w:jc w:val="center"/>
              <w:rPr>
                <w:rFonts w:ascii="Liberation Sans Narrow"/>
                <w:b/>
                <w:sz w:val="20"/>
              </w:rPr>
            </w:pPr>
            <w:r>
              <w:rPr>
                <w:rFonts w:ascii="Liberation Sans Narrow"/>
                <w:b/>
                <w:sz w:val="20"/>
              </w:rPr>
              <w:t>Tahun 2020</w:t>
            </w:r>
          </w:p>
          <w:p>
            <w:pPr>
              <w:pStyle w:val="TableParagraph"/>
              <w:spacing w:line="210" w:lineRule="exact" w:before="2"/>
              <w:ind w:left="411" w:right="405"/>
              <w:jc w:val="center"/>
              <w:rPr>
                <w:rFonts w:ascii="Liberation Sans Narrow"/>
                <w:b/>
                <w:sz w:val="20"/>
              </w:rPr>
            </w:pPr>
            <w:r>
              <w:rPr>
                <w:rFonts w:ascii="Liberation Sans Narrow"/>
                <w:b/>
                <w:sz w:val="20"/>
              </w:rPr>
              <w:t>(Rp)</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Pendapatan Pajak Daerah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1" w:lineRule="exact"/>
              <w:ind w:left="106"/>
              <w:rPr>
                <w:rFonts w:ascii="Liberation Sans Narrow" w:hAnsi="Liberation Sans Narrow"/>
                <w:sz w:val="20"/>
              </w:rPr>
            </w:pPr>
            <w:r>
              <w:rPr>
                <w:rFonts w:ascii="Liberation Sans Narrow" w:hAnsi="Liberation Sans Narrow"/>
                <w:sz w:val="20"/>
              </w:rPr>
              <w:t>Pendapatan Retribusi Daerah – LO</w:t>
            </w:r>
          </w:p>
        </w:tc>
        <w:tc>
          <w:tcPr>
            <w:tcW w:w="1853" w:type="dxa"/>
          </w:tcPr>
          <w:p>
            <w:pPr>
              <w:pStyle w:val="TableParagraph"/>
              <w:spacing w:line="211" w:lineRule="exact"/>
              <w:ind w:right="94"/>
              <w:jc w:val="right"/>
              <w:rPr>
                <w:rFonts w:ascii="Liberation Sans Narrow"/>
                <w:sz w:val="20"/>
              </w:rPr>
            </w:pPr>
            <w:r>
              <w:rPr>
                <w:rFonts w:ascii="Liberation Sans Narrow"/>
                <w:sz w:val="20"/>
              </w:rPr>
              <w:t>1.450.953.250,00</w:t>
            </w:r>
          </w:p>
        </w:tc>
        <w:tc>
          <w:tcPr>
            <w:tcW w:w="1773" w:type="dxa"/>
          </w:tcPr>
          <w:p>
            <w:pPr>
              <w:pStyle w:val="TableParagraph"/>
              <w:spacing w:line="204" w:lineRule="exact" w:before="7"/>
              <w:ind w:right="96"/>
              <w:jc w:val="right"/>
              <w:rPr>
                <w:rFonts w:ascii="Liberation Sans Narrow"/>
                <w:sz w:val="18"/>
              </w:rPr>
            </w:pPr>
            <w:r>
              <w:rPr>
                <w:rFonts w:ascii="Liberation Sans Narrow"/>
                <w:sz w:val="18"/>
              </w:rPr>
              <w:t>1.178.595.600,00</w:t>
            </w:r>
          </w:p>
        </w:tc>
      </w:tr>
      <w:tr>
        <w:trPr>
          <w:trHeight w:val="458" w:hRule="atLeast"/>
        </w:trPr>
        <w:tc>
          <w:tcPr>
            <w:tcW w:w="4825" w:type="dxa"/>
          </w:tcPr>
          <w:p>
            <w:pPr>
              <w:pStyle w:val="TableParagraph"/>
              <w:spacing w:line="225" w:lineRule="exact"/>
              <w:ind w:left="106"/>
              <w:rPr>
                <w:rFonts w:ascii="Liberation Sans Narrow"/>
                <w:sz w:val="20"/>
              </w:rPr>
            </w:pPr>
            <w:r>
              <w:rPr>
                <w:rFonts w:ascii="Liberation Sans Narrow"/>
                <w:sz w:val="20"/>
              </w:rPr>
              <w:t>Pendapatan Hasil Pengelolaan Kekayaan Daerah yang</w:t>
            </w:r>
          </w:p>
          <w:p>
            <w:pPr>
              <w:pStyle w:val="TableParagraph"/>
              <w:spacing w:line="210" w:lineRule="exact" w:before="2"/>
              <w:ind w:left="106"/>
              <w:rPr>
                <w:rFonts w:ascii="Liberation Sans Narrow" w:hAnsi="Liberation Sans Narrow"/>
                <w:sz w:val="20"/>
              </w:rPr>
            </w:pPr>
            <w:r>
              <w:rPr>
                <w:rFonts w:ascii="Liberation Sans Narrow" w:hAnsi="Liberation Sans Narrow"/>
                <w:sz w:val="20"/>
              </w:rPr>
              <w:t>Dipisahkan – LO</w:t>
            </w:r>
          </w:p>
        </w:tc>
        <w:tc>
          <w:tcPr>
            <w:tcW w:w="1853" w:type="dxa"/>
          </w:tcPr>
          <w:p>
            <w:pPr>
              <w:pStyle w:val="TableParagraph"/>
              <w:spacing w:before="111"/>
              <w:ind w:right="98"/>
              <w:jc w:val="right"/>
              <w:rPr>
                <w:rFonts w:ascii="Liberation Sans Narrow"/>
                <w:sz w:val="20"/>
              </w:rPr>
            </w:pPr>
            <w:r>
              <w:rPr>
                <w:rFonts w:ascii="Liberation Sans Narrow"/>
                <w:sz w:val="20"/>
              </w:rPr>
              <w:t>0,00</w:t>
            </w:r>
          </w:p>
        </w:tc>
        <w:tc>
          <w:tcPr>
            <w:tcW w:w="1773" w:type="dxa"/>
          </w:tcPr>
          <w:p>
            <w:pPr>
              <w:pStyle w:val="TableParagraph"/>
              <w:spacing w:before="122"/>
              <w:ind w:right="95"/>
              <w:jc w:val="right"/>
              <w:rPr>
                <w:rFonts w:ascii="Liberation Sans Narrow"/>
                <w:sz w:val="18"/>
              </w:rPr>
            </w:pPr>
            <w:r>
              <w:rPr>
                <w:rFonts w:ascii="Liberation Sans Narrow"/>
                <w:sz w:val="18"/>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Lain-lain PAD Yang Sah – LO</w:t>
            </w:r>
          </w:p>
        </w:tc>
        <w:tc>
          <w:tcPr>
            <w:tcW w:w="1853" w:type="dxa"/>
          </w:tcPr>
          <w:p>
            <w:pPr>
              <w:pStyle w:val="TableParagraph"/>
              <w:spacing w:line="210" w:lineRule="exact"/>
              <w:ind w:right="95"/>
              <w:jc w:val="right"/>
              <w:rPr>
                <w:rFonts w:ascii="Liberation Sans Narrow"/>
                <w:sz w:val="20"/>
              </w:rPr>
            </w:pPr>
            <w:r>
              <w:rPr>
                <w:rFonts w:ascii="Liberation Sans Narrow"/>
                <w:sz w:val="20"/>
              </w:rPr>
              <w:t>327.751.000,00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b/>
                <w:sz w:val="20"/>
              </w:rPr>
            </w:pPr>
            <w:r>
              <w:rPr>
                <w:rFonts w:ascii="Liberation Sans Narrow" w:hAnsi="Liberation Sans Narrow"/>
                <w:b/>
                <w:sz w:val="20"/>
              </w:rPr>
              <w:t>Pendapatan Transfer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Pendapatan Transfer Pemerintah Pusat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25" w:hRule="atLeast"/>
        </w:trPr>
        <w:tc>
          <w:tcPr>
            <w:tcW w:w="4825" w:type="dxa"/>
          </w:tcPr>
          <w:p>
            <w:pPr>
              <w:pStyle w:val="TableParagraph"/>
              <w:spacing w:line="206" w:lineRule="exact"/>
              <w:ind w:left="106"/>
              <w:rPr>
                <w:rFonts w:ascii="Liberation Sans Narrow" w:hAnsi="Liberation Sans Narrow"/>
                <w:sz w:val="20"/>
              </w:rPr>
            </w:pPr>
            <w:r>
              <w:rPr>
                <w:rFonts w:ascii="Liberation Sans Narrow" w:hAnsi="Liberation Sans Narrow"/>
                <w:sz w:val="20"/>
              </w:rPr>
              <w:t>Pendapatan Transfer Pemerintah Pusat – Lainnya – LO</w:t>
            </w:r>
          </w:p>
        </w:tc>
        <w:tc>
          <w:tcPr>
            <w:tcW w:w="1853" w:type="dxa"/>
          </w:tcPr>
          <w:p>
            <w:pPr>
              <w:pStyle w:val="TableParagraph"/>
              <w:spacing w:line="206" w:lineRule="exact"/>
              <w:ind w:right="98"/>
              <w:jc w:val="right"/>
              <w:rPr>
                <w:rFonts w:ascii="Liberation Sans Narrow"/>
                <w:sz w:val="20"/>
              </w:rPr>
            </w:pPr>
            <w:r>
              <w:rPr>
                <w:rFonts w:ascii="Liberation Sans Narrow"/>
                <w:sz w:val="20"/>
              </w:rPr>
              <w:t>0,00</w:t>
            </w:r>
          </w:p>
        </w:tc>
        <w:tc>
          <w:tcPr>
            <w:tcW w:w="1773" w:type="dxa"/>
          </w:tcPr>
          <w:p>
            <w:pPr>
              <w:pStyle w:val="TableParagraph"/>
              <w:spacing w:line="206"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Pendapatan Transfer Pemerintah Daerah Lainnya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Bantuan Keuangan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b/>
                <w:sz w:val="20"/>
              </w:rPr>
            </w:pPr>
            <w:r>
              <w:rPr>
                <w:rFonts w:ascii="Liberation Sans Narrow" w:hAnsi="Liberation Sans Narrow"/>
                <w:b/>
                <w:sz w:val="20"/>
              </w:rPr>
              <w:t>Lain-Lain Pendapatan Daerah Yang Sah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Pendapatan Hibah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Dana Darurat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Pendapatan Lainnya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458" w:hRule="atLeast"/>
        </w:trPr>
        <w:tc>
          <w:tcPr>
            <w:tcW w:w="4825" w:type="dxa"/>
          </w:tcPr>
          <w:p>
            <w:pPr>
              <w:pStyle w:val="TableParagraph"/>
              <w:spacing w:line="225" w:lineRule="exact"/>
              <w:ind w:left="106"/>
              <w:rPr>
                <w:rFonts w:ascii="Liberation Sans Narrow"/>
                <w:sz w:val="20"/>
              </w:rPr>
            </w:pPr>
            <w:r>
              <w:rPr>
                <w:rFonts w:ascii="Liberation Sans Narrow"/>
                <w:sz w:val="20"/>
              </w:rPr>
              <w:t>Dana Bagi Hasil Pajak Dari Provinsi dan Pemerintah Daerah</w:t>
            </w:r>
          </w:p>
          <w:p>
            <w:pPr>
              <w:pStyle w:val="TableParagraph"/>
              <w:spacing w:line="211" w:lineRule="exact" w:before="2"/>
              <w:ind w:left="106"/>
              <w:rPr>
                <w:rFonts w:ascii="Liberation Sans Narrow" w:hAnsi="Liberation Sans Narrow"/>
                <w:sz w:val="20"/>
              </w:rPr>
            </w:pPr>
            <w:r>
              <w:rPr>
                <w:rFonts w:ascii="Liberation Sans Narrow" w:hAnsi="Liberation Sans Narrow"/>
                <w:sz w:val="20"/>
              </w:rPr>
              <w:t>Lainnya – LO</w:t>
            </w:r>
          </w:p>
        </w:tc>
        <w:tc>
          <w:tcPr>
            <w:tcW w:w="1853" w:type="dxa"/>
          </w:tcPr>
          <w:p>
            <w:pPr>
              <w:pStyle w:val="TableParagraph"/>
              <w:spacing w:before="111"/>
              <w:ind w:right="98"/>
              <w:jc w:val="right"/>
              <w:rPr>
                <w:rFonts w:ascii="Liberation Sans Narrow"/>
                <w:sz w:val="20"/>
              </w:rPr>
            </w:pPr>
            <w:r>
              <w:rPr>
                <w:rFonts w:ascii="Liberation Sans Narrow"/>
                <w:sz w:val="20"/>
              </w:rPr>
              <w:t>0,00</w:t>
            </w:r>
          </w:p>
        </w:tc>
        <w:tc>
          <w:tcPr>
            <w:tcW w:w="1773" w:type="dxa"/>
          </w:tcPr>
          <w:p>
            <w:pPr>
              <w:pStyle w:val="TableParagraph"/>
              <w:spacing w:before="111"/>
              <w:ind w:right="98"/>
              <w:jc w:val="right"/>
              <w:rPr>
                <w:rFonts w:ascii="Liberation Sans Narrow"/>
                <w:sz w:val="20"/>
              </w:rPr>
            </w:pPr>
            <w:r>
              <w:rPr>
                <w:rFonts w:ascii="Liberation Sans Narrow"/>
                <w:sz w:val="20"/>
              </w:rPr>
              <w:t>0.00</w:t>
            </w:r>
          </w:p>
        </w:tc>
      </w:tr>
      <w:tr>
        <w:trPr>
          <w:trHeight w:val="230" w:hRule="atLeast"/>
        </w:trPr>
        <w:tc>
          <w:tcPr>
            <w:tcW w:w="4825" w:type="dxa"/>
          </w:tcPr>
          <w:p>
            <w:pPr>
              <w:pStyle w:val="TableParagraph"/>
              <w:spacing w:line="210" w:lineRule="exact"/>
              <w:ind w:left="106"/>
              <w:rPr>
                <w:rFonts w:ascii="Liberation Sans Narrow" w:hAnsi="Liberation Sans Narrow"/>
                <w:sz w:val="20"/>
              </w:rPr>
            </w:pPr>
            <w:r>
              <w:rPr>
                <w:rFonts w:ascii="Liberation Sans Narrow" w:hAnsi="Liberation Sans Narrow"/>
                <w:sz w:val="20"/>
              </w:rPr>
              <w:t>Alokasi Dana Desa Yang Bersumber Dari APBN – LO</w:t>
            </w:r>
          </w:p>
        </w:tc>
        <w:tc>
          <w:tcPr>
            <w:tcW w:w="1853" w:type="dxa"/>
          </w:tcPr>
          <w:p>
            <w:pPr>
              <w:pStyle w:val="TableParagraph"/>
              <w:spacing w:line="210" w:lineRule="exact"/>
              <w:ind w:right="98"/>
              <w:jc w:val="right"/>
              <w:rPr>
                <w:rFonts w:ascii="Liberation Sans Narrow"/>
                <w:sz w:val="20"/>
              </w:rPr>
            </w:pPr>
            <w:r>
              <w:rPr>
                <w:rFonts w:ascii="Liberation Sans Narrow"/>
                <w:sz w:val="20"/>
              </w:rPr>
              <w:t>0,00</w:t>
            </w:r>
          </w:p>
        </w:tc>
        <w:tc>
          <w:tcPr>
            <w:tcW w:w="1773" w:type="dxa"/>
          </w:tcPr>
          <w:p>
            <w:pPr>
              <w:pStyle w:val="TableParagraph"/>
              <w:spacing w:line="210" w:lineRule="exact"/>
              <w:ind w:right="98"/>
              <w:jc w:val="right"/>
              <w:rPr>
                <w:rFonts w:ascii="Liberation Sans Narrow"/>
                <w:sz w:val="20"/>
              </w:rPr>
            </w:pPr>
            <w:r>
              <w:rPr>
                <w:rFonts w:ascii="Liberation Sans Narrow"/>
                <w:sz w:val="20"/>
              </w:rPr>
              <w:t>0.00</w:t>
            </w:r>
          </w:p>
        </w:tc>
      </w:tr>
      <w:tr>
        <w:trPr>
          <w:trHeight w:val="225" w:hRule="atLeast"/>
        </w:trPr>
        <w:tc>
          <w:tcPr>
            <w:tcW w:w="4825" w:type="dxa"/>
            <w:shd w:val="clear" w:color="auto" w:fill="D9D9D9"/>
          </w:tcPr>
          <w:p>
            <w:pPr>
              <w:pStyle w:val="TableParagraph"/>
              <w:spacing w:line="206" w:lineRule="exact"/>
              <w:ind w:left="1719" w:right="1715"/>
              <w:jc w:val="center"/>
              <w:rPr>
                <w:rFonts w:ascii="Liberation Sans Narrow"/>
                <w:b/>
                <w:sz w:val="20"/>
              </w:rPr>
            </w:pPr>
            <w:r>
              <w:rPr>
                <w:rFonts w:ascii="Liberation Sans Narrow"/>
                <w:b/>
                <w:sz w:val="20"/>
              </w:rPr>
              <w:t>Jumlah</w:t>
            </w:r>
          </w:p>
        </w:tc>
        <w:tc>
          <w:tcPr>
            <w:tcW w:w="1853" w:type="dxa"/>
            <w:shd w:val="clear" w:color="auto" w:fill="D9D9D9"/>
          </w:tcPr>
          <w:p>
            <w:pPr>
              <w:pStyle w:val="TableParagraph"/>
              <w:spacing w:line="206" w:lineRule="exact"/>
              <w:ind w:right="94"/>
              <w:jc w:val="right"/>
              <w:rPr>
                <w:rFonts w:ascii="Liberation Sans Narrow"/>
                <w:b/>
                <w:sz w:val="20"/>
              </w:rPr>
            </w:pPr>
            <w:r>
              <w:rPr>
                <w:rFonts w:ascii="Liberation Sans Narrow"/>
                <w:b/>
                <w:sz w:val="20"/>
              </w:rPr>
              <w:t>1.778.704.250,00</w:t>
            </w:r>
          </w:p>
        </w:tc>
        <w:tc>
          <w:tcPr>
            <w:tcW w:w="1773" w:type="dxa"/>
            <w:shd w:val="clear" w:color="auto" w:fill="D9D9D9"/>
          </w:tcPr>
          <w:p>
            <w:pPr>
              <w:pStyle w:val="TableParagraph"/>
              <w:spacing w:line="206" w:lineRule="exact"/>
              <w:ind w:right="94"/>
              <w:jc w:val="right"/>
              <w:rPr>
                <w:rFonts w:ascii="Liberation Sans Narrow"/>
                <w:b/>
                <w:sz w:val="20"/>
              </w:rPr>
            </w:pPr>
            <w:r>
              <w:rPr>
                <w:rFonts w:ascii="Liberation Sans Narrow"/>
                <w:b/>
                <w:sz w:val="20"/>
              </w:rPr>
              <w:t>1.178.595.600,00</w:t>
            </w:r>
          </w:p>
        </w:tc>
      </w:tr>
    </w:tbl>
    <w:p>
      <w:pPr>
        <w:pStyle w:val="BodyText"/>
        <w:spacing w:before="118"/>
        <w:ind w:left="1965"/>
        <w:jc w:val="both"/>
      </w:pPr>
      <w:r>
        <w:rPr/>
        <w:t>Saldo masing-masing akun pendapatan daerah dapat diuraikan sebagai berikut:</w:t>
      </w:r>
    </w:p>
    <w:p>
      <w:pPr>
        <w:pStyle w:val="Heading2"/>
        <w:numPr>
          <w:ilvl w:val="3"/>
          <w:numId w:val="26"/>
        </w:numPr>
        <w:tabs>
          <w:tab w:pos="2393" w:val="left" w:leader="none"/>
        </w:tabs>
        <w:spacing w:line="240" w:lineRule="auto" w:before="124" w:after="0"/>
        <w:ind w:left="2393" w:right="0" w:hanging="852"/>
        <w:jc w:val="both"/>
      </w:pPr>
      <w:r>
        <w:rPr/>
        <w:t>Pendapatan Asli Daerah -</w:t>
      </w:r>
      <w:r>
        <w:rPr>
          <w:spacing w:val="4"/>
        </w:rPr>
        <w:t> </w:t>
      </w:r>
      <w:r>
        <w:rPr/>
        <w:t>LO</w:t>
      </w:r>
    </w:p>
    <w:p>
      <w:pPr>
        <w:pStyle w:val="BodyText"/>
        <w:spacing w:before="119"/>
        <w:ind w:left="1965" w:right="1488"/>
        <w:jc w:val="both"/>
      </w:pPr>
      <w:r>
        <w:rPr/>
        <w:t>Pos ini menggambarkan Pendapatan Asli Daerah (PAD) untuk periode tahun 2021 dan 2020 masing-masing sebesar Rp </w:t>
      </w:r>
      <w:r>
        <w:rPr>
          <w:sz w:val="20"/>
        </w:rPr>
        <w:t>1.778.704.250,00 </w:t>
      </w:r>
      <w:r>
        <w:rPr/>
        <w:t>dan Rp 1.178.595.600,00 dengan rincian sebagai berikut:</w:t>
      </w:r>
    </w:p>
    <w:p>
      <w:pPr>
        <w:pStyle w:val="BodyText"/>
        <w:rPr>
          <w:sz w:val="20"/>
        </w:rPr>
      </w:pPr>
    </w:p>
    <w:p>
      <w:pPr>
        <w:pStyle w:val="BodyText"/>
        <w:spacing w:before="4"/>
        <w:rPr>
          <w:sz w:val="23"/>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133"/>
        <w:gridCol w:w="1893"/>
        <w:gridCol w:w="1893"/>
      </w:tblGrid>
      <w:tr>
        <w:trPr>
          <w:trHeight w:val="458" w:hRule="atLeast"/>
        </w:trPr>
        <w:tc>
          <w:tcPr>
            <w:tcW w:w="4558" w:type="dxa"/>
            <w:gridSpan w:val="2"/>
            <w:shd w:val="clear" w:color="auto" w:fill="BEBEBE"/>
          </w:tcPr>
          <w:p>
            <w:pPr>
              <w:pStyle w:val="TableParagraph"/>
              <w:spacing w:before="111"/>
              <w:ind w:left="1127"/>
              <w:rPr>
                <w:rFonts w:ascii="Liberation Sans Narrow" w:hAnsi="Liberation Sans Narrow"/>
                <w:b/>
                <w:sz w:val="20"/>
              </w:rPr>
            </w:pPr>
            <w:r>
              <w:rPr>
                <w:rFonts w:ascii="Liberation Sans Narrow" w:hAnsi="Liberation Sans Narrow"/>
                <w:b/>
                <w:sz w:val="20"/>
              </w:rPr>
              <w:t>Pendapatan Asli Daerah – LO</w:t>
            </w:r>
          </w:p>
        </w:tc>
        <w:tc>
          <w:tcPr>
            <w:tcW w:w="1893" w:type="dxa"/>
            <w:shd w:val="clear" w:color="auto" w:fill="BEBEBE"/>
          </w:tcPr>
          <w:p>
            <w:pPr>
              <w:pStyle w:val="TableParagraph"/>
              <w:spacing w:line="228" w:lineRule="exact"/>
              <w:ind w:left="779" w:right="469" w:hanging="288"/>
              <w:rPr>
                <w:rFonts w:ascii="Liberation Sans Narrow"/>
                <w:b/>
                <w:sz w:val="20"/>
              </w:rPr>
            </w:pPr>
            <w:r>
              <w:rPr>
                <w:rFonts w:ascii="Liberation Sans Narrow"/>
                <w:b/>
                <w:sz w:val="20"/>
              </w:rPr>
              <w:t>Tahun 2021 (Rp)</w:t>
            </w:r>
          </w:p>
        </w:tc>
        <w:tc>
          <w:tcPr>
            <w:tcW w:w="1893" w:type="dxa"/>
            <w:shd w:val="clear" w:color="auto" w:fill="BEBEBE"/>
          </w:tcPr>
          <w:p>
            <w:pPr>
              <w:pStyle w:val="TableParagraph"/>
              <w:spacing w:line="228" w:lineRule="exact"/>
              <w:ind w:left="778" w:right="470" w:hanging="288"/>
              <w:rPr>
                <w:rFonts w:ascii="Liberation Sans Narrow"/>
                <w:b/>
                <w:sz w:val="20"/>
              </w:rPr>
            </w:pPr>
            <w:r>
              <w:rPr>
                <w:rFonts w:ascii="Liberation Sans Narrow"/>
                <w:b/>
                <w:sz w:val="20"/>
              </w:rPr>
              <w:t>Tahun 2020 (Rp)</w:t>
            </w:r>
          </w:p>
        </w:tc>
      </w:tr>
      <w:tr>
        <w:trPr>
          <w:trHeight w:val="301" w:hRule="atLeast"/>
        </w:trPr>
        <w:tc>
          <w:tcPr>
            <w:tcW w:w="425" w:type="dxa"/>
          </w:tcPr>
          <w:p>
            <w:pPr>
              <w:pStyle w:val="TableParagraph"/>
              <w:spacing w:before="31"/>
              <w:ind w:right="3"/>
              <w:jc w:val="center"/>
              <w:rPr>
                <w:rFonts w:ascii="Liberation Sans Narrow"/>
                <w:sz w:val="20"/>
              </w:rPr>
            </w:pPr>
            <w:r>
              <w:rPr>
                <w:rFonts w:ascii="Liberation Sans Narrow"/>
                <w:sz w:val="20"/>
              </w:rPr>
              <w:t>1</w:t>
            </w:r>
          </w:p>
        </w:tc>
        <w:tc>
          <w:tcPr>
            <w:tcW w:w="4133" w:type="dxa"/>
          </w:tcPr>
          <w:p>
            <w:pPr>
              <w:pStyle w:val="TableParagraph"/>
              <w:spacing w:before="31"/>
              <w:ind w:left="102"/>
              <w:rPr>
                <w:rFonts w:ascii="Liberation Sans Narrow" w:hAnsi="Liberation Sans Narrow"/>
                <w:sz w:val="20"/>
              </w:rPr>
            </w:pPr>
            <w:r>
              <w:rPr>
                <w:rFonts w:ascii="Liberation Sans Narrow" w:hAnsi="Liberation Sans Narrow"/>
                <w:sz w:val="20"/>
              </w:rPr>
              <w:t>Pendapatan Pajak Daerah – LO</w:t>
            </w:r>
          </w:p>
        </w:tc>
        <w:tc>
          <w:tcPr>
            <w:tcW w:w="1893" w:type="dxa"/>
          </w:tcPr>
          <w:p>
            <w:pPr>
              <w:pStyle w:val="TableParagraph"/>
              <w:spacing w:before="31"/>
              <w:ind w:right="98"/>
              <w:jc w:val="right"/>
              <w:rPr>
                <w:rFonts w:ascii="Liberation Sans Narrow"/>
                <w:sz w:val="20"/>
              </w:rPr>
            </w:pPr>
            <w:r>
              <w:rPr>
                <w:rFonts w:ascii="Liberation Sans Narrow"/>
                <w:sz w:val="20"/>
              </w:rPr>
              <w:t>0,00</w:t>
            </w:r>
          </w:p>
        </w:tc>
        <w:tc>
          <w:tcPr>
            <w:tcW w:w="1893" w:type="dxa"/>
          </w:tcPr>
          <w:p>
            <w:pPr>
              <w:pStyle w:val="TableParagraph"/>
              <w:spacing w:before="31"/>
              <w:ind w:right="99"/>
              <w:jc w:val="right"/>
              <w:rPr>
                <w:rFonts w:ascii="Liberation Sans Narrow"/>
                <w:sz w:val="20"/>
              </w:rPr>
            </w:pPr>
            <w:r>
              <w:rPr>
                <w:rFonts w:ascii="Liberation Sans Narrow"/>
                <w:sz w:val="20"/>
              </w:rPr>
              <w:t>0.00</w:t>
            </w:r>
          </w:p>
        </w:tc>
      </w:tr>
      <w:tr>
        <w:trPr>
          <w:trHeight w:val="278" w:hRule="atLeast"/>
        </w:trPr>
        <w:tc>
          <w:tcPr>
            <w:tcW w:w="425" w:type="dxa"/>
          </w:tcPr>
          <w:p>
            <w:pPr>
              <w:pStyle w:val="TableParagraph"/>
              <w:spacing w:before="20"/>
              <w:ind w:right="3"/>
              <w:jc w:val="center"/>
              <w:rPr>
                <w:rFonts w:ascii="Liberation Sans Narrow"/>
                <w:sz w:val="20"/>
              </w:rPr>
            </w:pPr>
            <w:r>
              <w:rPr>
                <w:rFonts w:ascii="Liberation Sans Narrow"/>
                <w:sz w:val="20"/>
              </w:rPr>
              <w:t>2</w:t>
            </w:r>
          </w:p>
        </w:tc>
        <w:tc>
          <w:tcPr>
            <w:tcW w:w="4133" w:type="dxa"/>
          </w:tcPr>
          <w:p>
            <w:pPr>
              <w:pStyle w:val="TableParagraph"/>
              <w:spacing w:before="20"/>
              <w:ind w:left="102"/>
              <w:rPr>
                <w:rFonts w:ascii="Liberation Sans Narrow" w:hAnsi="Liberation Sans Narrow"/>
                <w:sz w:val="20"/>
              </w:rPr>
            </w:pPr>
            <w:r>
              <w:rPr>
                <w:rFonts w:ascii="Liberation Sans Narrow" w:hAnsi="Liberation Sans Narrow"/>
                <w:sz w:val="20"/>
              </w:rPr>
              <w:t>Pendapatan Retribusi Daerah – LO</w:t>
            </w:r>
          </w:p>
        </w:tc>
        <w:tc>
          <w:tcPr>
            <w:tcW w:w="1893" w:type="dxa"/>
          </w:tcPr>
          <w:p>
            <w:pPr>
              <w:pStyle w:val="TableParagraph"/>
              <w:spacing w:before="20"/>
              <w:ind w:right="94"/>
              <w:jc w:val="right"/>
              <w:rPr>
                <w:rFonts w:ascii="Liberation Sans Narrow"/>
                <w:sz w:val="20"/>
              </w:rPr>
            </w:pPr>
            <w:r>
              <w:rPr>
                <w:rFonts w:ascii="Liberation Sans Narrow"/>
                <w:sz w:val="20"/>
              </w:rPr>
              <w:t>1.450.953.250,00</w:t>
            </w:r>
          </w:p>
        </w:tc>
        <w:tc>
          <w:tcPr>
            <w:tcW w:w="1893" w:type="dxa"/>
          </w:tcPr>
          <w:p>
            <w:pPr>
              <w:pStyle w:val="TableParagraph"/>
              <w:spacing w:before="20"/>
              <w:ind w:right="97"/>
              <w:jc w:val="right"/>
              <w:rPr>
                <w:rFonts w:ascii="Liberation Sans Narrow"/>
                <w:sz w:val="20"/>
              </w:rPr>
            </w:pPr>
            <w:r>
              <w:rPr>
                <w:rFonts w:ascii="Liberation Sans Narrow"/>
                <w:sz w:val="20"/>
              </w:rPr>
              <w:t>1.178.595.600,00</w:t>
            </w:r>
          </w:p>
        </w:tc>
      </w:tr>
      <w:tr>
        <w:trPr>
          <w:trHeight w:val="458" w:hRule="atLeast"/>
        </w:trPr>
        <w:tc>
          <w:tcPr>
            <w:tcW w:w="425" w:type="dxa"/>
          </w:tcPr>
          <w:p>
            <w:pPr>
              <w:pStyle w:val="TableParagraph"/>
              <w:spacing w:before="111"/>
              <w:ind w:right="3"/>
              <w:jc w:val="center"/>
              <w:rPr>
                <w:rFonts w:ascii="Liberation Sans Narrow"/>
                <w:sz w:val="20"/>
              </w:rPr>
            </w:pPr>
            <w:r>
              <w:rPr>
                <w:rFonts w:ascii="Liberation Sans Narrow"/>
                <w:sz w:val="20"/>
              </w:rPr>
              <w:t>3</w:t>
            </w:r>
          </w:p>
        </w:tc>
        <w:tc>
          <w:tcPr>
            <w:tcW w:w="4133" w:type="dxa"/>
          </w:tcPr>
          <w:p>
            <w:pPr>
              <w:pStyle w:val="TableParagraph"/>
              <w:spacing w:line="228" w:lineRule="exact"/>
              <w:ind w:left="102" w:right="390"/>
              <w:rPr>
                <w:rFonts w:ascii="Liberation Sans Narrow" w:hAnsi="Liberation Sans Narrow"/>
                <w:sz w:val="20"/>
              </w:rPr>
            </w:pPr>
            <w:r>
              <w:rPr>
                <w:rFonts w:ascii="Liberation Sans Narrow" w:hAnsi="Liberation Sans Narrow"/>
                <w:sz w:val="20"/>
              </w:rPr>
              <w:t>Pendapatan Hasil Pengelolaan Kekayaan Daerah yang dipisahkan – LO</w:t>
            </w:r>
          </w:p>
        </w:tc>
        <w:tc>
          <w:tcPr>
            <w:tcW w:w="1893" w:type="dxa"/>
          </w:tcPr>
          <w:p>
            <w:pPr>
              <w:pStyle w:val="TableParagraph"/>
              <w:spacing w:before="111"/>
              <w:ind w:right="99"/>
              <w:jc w:val="right"/>
              <w:rPr>
                <w:rFonts w:ascii="Liberation Sans Narrow"/>
                <w:sz w:val="20"/>
              </w:rPr>
            </w:pPr>
            <w:r>
              <w:rPr>
                <w:rFonts w:ascii="Liberation Sans Narrow"/>
                <w:sz w:val="20"/>
              </w:rPr>
              <w:t>0,00</w:t>
            </w:r>
          </w:p>
        </w:tc>
        <w:tc>
          <w:tcPr>
            <w:tcW w:w="1893" w:type="dxa"/>
          </w:tcPr>
          <w:p>
            <w:pPr>
              <w:pStyle w:val="TableParagraph"/>
              <w:spacing w:before="111"/>
              <w:ind w:right="99"/>
              <w:jc w:val="right"/>
              <w:rPr>
                <w:rFonts w:ascii="Liberation Sans Narrow"/>
                <w:sz w:val="20"/>
              </w:rPr>
            </w:pPr>
            <w:r>
              <w:rPr>
                <w:rFonts w:ascii="Liberation Sans Narrow"/>
                <w:sz w:val="20"/>
              </w:rPr>
              <w:t>0.00</w:t>
            </w:r>
          </w:p>
        </w:tc>
      </w:tr>
      <w:tr>
        <w:trPr>
          <w:trHeight w:val="370" w:hRule="atLeast"/>
        </w:trPr>
        <w:tc>
          <w:tcPr>
            <w:tcW w:w="425" w:type="dxa"/>
          </w:tcPr>
          <w:p>
            <w:pPr>
              <w:pStyle w:val="TableParagraph"/>
              <w:spacing w:before="67"/>
              <w:ind w:right="3"/>
              <w:jc w:val="center"/>
              <w:rPr>
                <w:rFonts w:ascii="Liberation Sans Narrow"/>
                <w:sz w:val="20"/>
              </w:rPr>
            </w:pPr>
            <w:r>
              <w:rPr>
                <w:rFonts w:ascii="Liberation Sans Narrow"/>
                <w:sz w:val="20"/>
              </w:rPr>
              <w:t>4</w:t>
            </w:r>
          </w:p>
        </w:tc>
        <w:tc>
          <w:tcPr>
            <w:tcW w:w="4133" w:type="dxa"/>
          </w:tcPr>
          <w:p>
            <w:pPr>
              <w:pStyle w:val="TableParagraph"/>
              <w:spacing w:before="67"/>
              <w:ind w:left="102"/>
              <w:rPr>
                <w:rFonts w:ascii="Liberation Sans Narrow" w:hAnsi="Liberation Sans Narrow"/>
                <w:sz w:val="20"/>
              </w:rPr>
            </w:pPr>
            <w:r>
              <w:rPr>
                <w:rFonts w:ascii="Liberation Sans Narrow" w:hAnsi="Liberation Sans Narrow"/>
                <w:sz w:val="20"/>
              </w:rPr>
              <w:t>Lain-lain PAD Yang Sah – LO</w:t>
            </w:r>
          </w:p>
        </w:tc>
        <w:tc>
          <w:tcPr>
            <w:tcW w:w="1893" w:type="dxa"/>
          </w:tcPr>
          <w:p>
            <w:pPr>
              <w:pStyle w:val="TableParagraph"/>
              <w:spacing w:before="67"/>
              <w:ind w:right="96"/>
              <w:jc w:val="right"/>
              <w:rPr>
                <w:rFonts w:ascii="Liberation Sans Narrow"/>
                <w:sz w:val="20"/>
              </w:rPr>
            </w:pPr>
            <w:r>
              <w:rPr>
                <w:rFonts w:ascii="Liberation Sans Narrow"/>
                <w:sz w:val="20"/>
              </w:rPr>
              <w:t>327.751.000,00</w:t>
            </w:r>
          </w:p>
        </w:tc>
        <w:tc>
          <w:tcPr>
            <w:tcW w:w="1893" w:type="dxa"/>
          </w:tcPr>
          <w:p>
            <w:pPr>
              <w:pStyle w:val="TableParagraph"/>
              <w:spacing w:before="67"/>
              <w:ind w:right="99"/>
              <w:jc w:val="right"/>
              <w:rPr>
                <w:rFonts w:ascii="Liberation Sans Narrow"/>
                <w:sz w:val="20"/>
              </w:rPr>
            </w:pPr>
            <w:r>
              <w:rPr>
                <w:rFonts w:ascii="Liberation Sans Narrow"/>
                <w:sz w:val="20"/>
              </w:rPr>
              <w:t>0.00</w:t>
            </w:r>
          </w:p>
        </w:tc>
      </w:tr>
      <w:tr>
        <w:trPr>
          <w:trHeight w:val="234" w:hRule="atLeast"/>
        </w:trPr>
        <w:tc>
          <w:tcPr>
            <w:tcW w:w="4558" w:type="dxa"/>
            <w:gridSpan w:val="2"/>
            <w:shd w:val="clear" w:color="auto" w:fill="BEBEBE"/>
          </w:tcPr>
          <w:p>
            <w:pPr>
              <w:pStyle w:val="TableParagraph"/>
              <w:spacing w:line="214" w:lineRule="exact"/>
              <w:ind w:left="1964" w:right="1969"/>
              <w:jc w:val="center"/>
              <w:rPr>
                <w:rFonts w:ascii="Liberation Sans Narrow"/>
                <w:b/>
                <w:sz w:val="20"/>
              </w:rPr>
            </w:pPr>
            <w:r>
              <w:rPr>
                <w:rFonts w:ascii="Liberation Sans Narrow"/>
                <w:b/>
                <w:sz w:val="20"/>
              </w:rPr>
              <w:t>Jumlah</w:t>
            </w:r>
          </w:p>
        </w:tc>
        <w:tc>
          <w:tcPr>
            <w:tcW w:w="1893" w:type="dxa"/>
            <w:shd w:val="clear" w:color="auto" w:fill="BEBEBE"/>
          </w:tcPr>
          <w:p>
            <w:pPr>
              <w:pStyle w:val="TableParagraph"/>
              <w:spacing w:line="214" w:lineRule="exact"/>
              <w:ind w:right="95"/>
              <w:jc w:val="right"/>
              <w:rPr>
                <w:sz w:val="20"/>
              </w:rPr>
            </w:pPr>
            <w:r>
              <w:rPr>
                <w:sz w:val="20"/>
              </w:rPr>
              <w:t>1.778.704.250,00</w:t>
            </w:r>
          </w:p>
        </w:tc>
        <w:tc>
          <w:tcPr>
            <w:tcW w:w="1893" w:type="dxa"/>
            <w:shd w:val="clear" w:color="auto" w:fill="BEBEBE"/>
          </w:tcPr>
          <w:p>
            <w:pPr>
              <w:pStyle w:val="TableParagraph"/>
              <w:spacing w:line="214" w:lineRule="exact"/>
              <w:ind w:right="95"/>
              <w:jc w:val="right"/>
              <w:rPr>
                <w:sz w:val="20"/>
              </w:rPr>
            </w:pPr>
            <w:r>
              <w:rPr>
                <w:sz w:val="20"/>
              </w:rPr>
              <w:t>1.178.595.600,00</w:t>
            </w:r>
          </w:p>
        </w:tc>
      </w:tr>
    </w:tbl>
    <w:p>
      <w:pPr>
        <w:pStyle w:val="Heading2"/>
        <w:spacing w:before="118"/>
        <w:ind w:left="1965"/>
        <w:jc w:val="left"/>
      </w:pPr>
      <w:r>
        <w:rPr/>
        <w:t>V.4.a.1)a) Pendapatan Pajak Daerah – LO</w:t>
      </w:r>
    </w:p>
    <w:p>
      <w:pPr>
        <w:pStyle w:val="BodyText"/>
        <w:spacing w:before="115"/>
        <w:ind w:left="2393" w:right="1489"/>
      </w:pPr>
      <w:r>
        <w:rPr/>
        <w:t>Pendapatan Pajak Daerah - LO tahun 2021 sebesar Rp0,00 dan tahun 2020 sebesar Rp0,00 dengan rincian sebagai berikut:</w:t>
      </w:r>
    </w:p>
    <w:p>
      <w:pPr>
        <w:pStyle w:val="BodyText"/>
        <w:spacing w:before="9"/>
        <w:rPr>
          <w:sz w:val="10"/>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
        <w:gridCol w:w="4590"/>
        <w:gridCol w:w="1541"/>
        <w:gridCol w:w="1577"/>
      </w:tblGrid>
      <w:tr>
        <w:trPr>
          <w:trHeight w:val="462" w:hRule="atLeast"/>
        </w:trPr>
        <w:tc>
          <w:tcPr>
            <w:tcW w:w="4995" w:type="dxa"/>
            <w:gridSpan w:val="2"/>
            <w:shd w:val="clear" w:color="auto" w:fill="BEBEBE"/>
          </w:tcPr>
          <w:p>
            <w:pPr>
              <w:pStyle w:val="TableParagraph"/>
              <w:spacing w:before="115"/>
              <w:ind w:left="1327"/>
              <w:rPr>
                <w:rFonts w:ascii="Liberation Sans Narrow" w:hAnsi="Liberation Sans Narrow"/>
                <w:b/>
                <w:sz w:val="20"/>
              </w:rPr>
            </w:pPr>
            <w:r>
              <w:rPr>
                <w:rFonts w:ascii="Liberation Sans Narrow" w:hAnsi="Liberation Sans Narrow"/>
                <w:b/>
                <w:sz w:val="20"/>
              </w:rPr>
              <w:t>Pendapatan Pajak Daerah – LO</w:t>
            </w:r>
          </w:p>
        </w:tc>
        <w:tc>
          <w:tcPr>
            <w:tcW w:w="1541" w:type="dxa"/>
            <w:shd w:val="clear" w:color="auto" w:fill="BEBEBE"/>
          </w:tcPr>
          <w:p>
            <w:pPr>
              <w:pStyle w:val="TableParagraph"/>
              <w:spacing w:line="228" w:lineRule="exact" w:before="4"/>
              <w:ind w:left="650" w:right="246" w:hanging="288"/>
              <w:rPr>
                <w:rFonts w:ascii="Liberation Sans Narrow"/>
                <w:b/>
                <w:sz w:val="20"/>
              </w:rPr>
            </w:pPr>
            <w:r>
              <w:rPr>
                <w:rFonts w:ascii="Liberation Sans Narrow"/>
                <w:b/>
                <w:sz w:val="20"/>
              </w:rPr>
              <w:t>Tahun 2021 (Rp)</w:t>
            </w:r>
          </w:p>
        </w:tc>
        <w:tc>
          <w:tcPr>
            <w:tcW w:w="1577" w:type="dxa"/>
            <w:shd w:val="clear" w:color="auto" w:fill="BEBEBE"/>
          </w:tcPr>
          <w:p>
            <w:pPr>
              <w:pStyle w:val="TableParagraph"/>
              <w:spacing w:line="228" w:lineRule="exact" w:before="4"/>
              <w:ind w:left="665" w:right="267" w:hanging="288"/>
              <w:rPr>
                <w:rFonts w:ascii="Liberation Sans Narrow"/>
                <w:b/>
                <w:sz w:val="20"/>
              </w:rPr>
            </w:pPr>
            <w:r>
              <w:rPr>
                <w:rFonts w:ascii="Liberation Sans Narrow"/>
                <w:b/>
                <w:sz w:val="20"/>
              </w:rPr>
              <w:t>Tahun 2020 (Rp)</w:t>
            </w:r>
          </w:p>
        </w:tc>
      </w:tr>
      <w:tr>
        <w:trPr>
          <w:trHeight w:val="225" w:hRule="atLeast"/>
        </w:trPr>
        <w:tc>
          <w:tcPr>
            <w:tcW w:w="405" w:type="dxa"/>
          </w:tcPr>
          <w:p>
            <w:pPr>
              <w:pStyle w:val="TableParagraph"/>
              <w:spacing w:line="165" w:lineRule="exact" w:before="41"/>
              <w:ind w:left="159"/>
              <w:rPr>
                <w:rFonts w:ascii="Liberation Sans Narrow"/>
                <w:sz w:val="16"/>
              </w:rPr>
            </w:pPr>
            <w:r>
              <w:rPr>
                <w:rFonts w:ascii="Liberation Sans Narrow"/>
                <w:sz w:val="16"/>
              </w:rPr>
              <w:t>1</w:t>
            </w:r>
          </w:p>
        </w:tc>
        <w:tc>
          <w:tcPr>
            <w:tcW w:w="4590" w:type="dxa"/>
          </w:tcPr>
          <w:p>
            <w:pPr>
              <w:pStyle w:val="TableParagraph"/>
              <w:spacing w:line="206" w:lineRule="exact"/>
              <w:ind w:left="194"/>
              <w:rPr>
                <w:rFonts w:ascii="Liberation Sans Narrow" w:hAnsi="Liberation Sans Narrow"/>
                <w:sz w:val="20"/>
              </w:rPr>
            </w:pPr>
            <w:r>
              <w:rPr>
                <w:rFonts w:ascii="Liberation Sans Narrow" w:hAnsi="Liberation Sans Narrow"/>
                <w:sz w:val="20"/>
              </w:rPr>
              <w:t>Hotel – LO</w:t>
            </w:r>
          </w:p>
        </w:tc>
        <w:tc>
          <w:tcPr>
            <w:tcW w:w="1541" w:type="dxa"/>
          </w:tcPr>
          <w:p>
            <w:pPr>
              <w:pStyle w:val="TableParagraph"/>
              <w:spacing w:line="206" w:lineRule="exact"/>
              <w:ind w:right="100"/>
              <w:jc w:val="right"/>
              <w:rPr>
                <w:rFonts w:ascii="Liberation Sans Narrow"/>
                <w:sz w:val="20"/>
              </w:rPr>
            </w:pPr>
            <w:r>
              <w:rPr>
                <w:rFonts w:ascii="Liberation Sans Narrow"/>
                <w:sz w:val="20"/>
              </w:rPr>
              <w:t>0,00</w:t>
            </w:r>
          </w:p>
        </w:tc>
        <w:tc>
          <w:tcPr>
            <w:tcW w:w="1577" w:type="dxa"/>
          </w:tcPr>
          <w:p>
            <w:pPr>
              <w:pStyle w:val="TableParagraph"/>
              <w:spacing w:line="206"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2</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Restoran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3</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Hiburan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4</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Reklame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5</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Penerangan Jalan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6</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Parkir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7</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Air Tanah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59"/>
              <w:rPr>
                <w:rFonts w:ascii="Liberation Sans Narrow"/>
                <w:sz w:val="16"/>
              </w:rPr>
            </w:pPr>
            <w:r>
              <w:rPr>
                <w:rFonts w:ascii="Liberation Sans Narrow"/>
                <w:sz w:val="16"/>
              </w:rPr>
              <w:t>8</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Pajak Sarang Burung Walet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25" w:hRule="atLeast"/>
        </w:trPr>
        <w:tc>
          <w:tcPr>
            <w:tcW w:w="405" w:type="dxa"/>
          </w:tcPr>
          <w:p>
            <w:pPr>
              <w:pStyle w:val="TableParagraph"/>
              <w:spacing w:line="165" w:lineRule="exact" w:before="41"/>
              <w:ind w:left="159"/>
              <w:rPr>
                <w:rFonts w:ascii="Liberation Sans Narrow"/>
                <w:sz w:val="16"/>
              </w:rPr>
            </w:pPr>
            <w:r>
              <w:rPr>
                <w:rFonts w:ascii="Liberation Sans Narrow"/>
                <w:sz w:val="16"/>
              </w:rPr>
              <w:t>9</w:t>
            </w:r>
          </w:p>
        </w:tc>
        <w:tc>
          <w:tcPr>
            <w:tcW w:w="4590" w:type="dxa"/>
          </w:tcPr>
          <w:p>
            <w:pPr>
              <w:pStyle w:val="TableParagraph"/>
              <w:spacing w:line="206" w:lineRule="exact"/>
              <w:ind w:left="194"/>
              <w:rPr>
                <w:rFonts w:ascii="Liberation Sans Narrow" w:hAnsi="Liberation Sans Narrow"/>
                <w:sz w:val="20"/>
              </w:rPr>
            </w:pPr>
            <w:r>
              <w:rPr>
                <w:rFonts w:ascii="Liberation Sans Narrow" w:hAnsi="Liberation Sans Narrow"/>
                <w:sz w:val="20"/>
              </w:rPr>
              <w:t>Pajak Mineral Bukan Logam dan Batuan – LO</w:t>
            </w:r>
          </w:p>
        </w:tc>
        <w:tc>
          <w:tcPr>
            <w:tcW w:w="1541" w:type="dxa"/>
          </w:tcPr>
          <w:p>
            <w:pPr>
              <w:pStyle w:val="TableParagraph"/>
              <w:spacing w:line="206" w:lineRule="exact"/>
              <w:ind w:right="100"/>
              <w:jc w:val="right"/>
              <w:rPr>
                <w:rFonts w:ascii="Liberation Sans Narrow"/>
                <w:sz w:val="20"/>
              </w:rPr>
            </w:pPr>
            <w:r>
              <w:rPr>
                <w:rFonts w:ascii="Liberation Sans Narrow"/>
                <w:sz w:val="20"/>
              </w:rPr>
              <w:t>0,00</w:t>
            </w:r>
          </w:p>
        </w:tc>
        <w:tc>
          <w:tcPr>
            <w:tcW w:w="1577" w:type="dxa"/>
          </w:tcPr>
          <w:p>
            <w:pPr>
              <w:pStyle w:val="TableParagraph"/>
              <w:spacing w:line="206"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23"/>
              <w:rPr>
                <w:rFonts w:ascii="Liberation Sans Narrow"/>
                <w:sz w:val="16"/>
              </w:rPr>
            </w:pPr>
            <w:r>
              <w:rPr>
                <w:rFonts w:ascii="Liberation Sans Narrow"/>
                <w:sz w:val="16"/>
              </w:rPr>
              <w:t>10</w:t>
            </w:r>
          </w:p>
        </w:tc>
        <w:tc>
          <w:tcPr>
            <w:tcW w:w="4590" w:type="dxa"/>
          </w:tcPr>
          <w:p>
            <w:pPr>
              <w:pStyle w:val="TableParagraph"/>
              <w:spacing w:line="210" w:lineRule="exact"/>
              <w:ind w:left="194"/>
              <w:rPr>
                <w:rFonts w:ascii="Liberation Sans Narrow"/>
                <w:sz w:val="20"/>
              </w:rPr>
            </w:pPr>
            <w:r>
              <w:rPr>
                <w:rFonts w:ascii="Liberation Sans Narrow"/>
                <w:sz w:val="20"/>
              </w:rPr>
              <w:t>Pajak Bumi dan Bangunan Perdesaan dan Perkotaan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230" w:hRule="atLeast"/>
        </w:trPr>
        <w:tc>
          <w:tcPr>
            <w:tcW w:w="405" w:type="dxa"/>
          </w:tcPr>
          <w:p>
            <w:pPr>
              <w:pStyle w:val="TableParagraph"/>
              <w:spacing w:line="169" w:lineRule="exact" w:before="41"/>
              <w:ind w:left="123"/>
              <w:rPr>
                <w:rFonts w:ascii="Liberation Sans Narrow"/>
                <w:sz w:val="16"/>
              </w:rPr>
            </w:pPr>
            <w:r>
              <w:rPr>
                <w:rFonts w:ascii="Liberation Sans Narrow"/>
                <w:sz w:val="16"/>
              </w:rPr>
              <w:t>11</w:t>
            </w:r>
          </w:p>
        </w:tc>
        <w:tc>
          <w:tcPr>
            <w:tcW w:w="4590" w:type="dxa"/>
          </w:tcPr>
          <w:p>
            <w:pPr>
              <w:pStyle w:val="TableParagraph"/>
              <w:spacing w:line="210" w:lineRule="exact"/>
              <w:ind w:left="194"/>
              <w:rPr>
                <w:rFonts w:ascii="Liberation Sans Narrow" w:hAnsi="Liberation Sans Narrow"/>
                <w:sz w:val="20"/>
              </w:rPr>
            </w:pPr>
            <w:r>
              <w:rPr>
                <w:rFonts w:ascii="Liberation Sans Narrow" w:hAnsi="Liberation Sans Narrow"/>
                <w:sz w:val="20"/>
              </w:rPr>
              <w:t>BPHTB – LO</w:t>
            </w:r>
          </w:p>
        </w:tc>
        <w:tc>
          <w:tcPr>
            <w:tcW w:w="1541" w:type="dxa"/>
          </w:tcPr>
          <w:p>
            <w:pPr>
              <w:pStyle w:val="TableParagraph"/>
              <w:spacing w:line="210" w:lineRule="exact"/>
              <w:ind w:right="100"/>
              <w:jc w:val="right"/>
              <w:rPr>
                <w:rFonts w:ascii="Liberation Sans Narrow"/>
                <w:sz w:val="20"/>
              </w:rPr>
            </w:pPr>
            <w:r>
              <w:rPr>
                <w:rFonts w:ascii="Liberation Sans Narrow"/>
                <w:sz w:val="20"/>
              </w:rPr>
              <w:t>0,00</w:t>
            </w:r>
          </w:p>
        </w:tc>
        <w:tc>
          <w:tcPr>
            <w:tcW w:w="1577" w:type="dxa"/>
          </w:tcPr>
          <w:p>
            <w:pPr>
              <w:pStyle w:val="TableParagraph"/>
              <w:spacing w:line="210" w:lineRule="exact"/>
              <w:ind w:right="100"/>
              <w:jc w:val="right"/>
              <w:rPr>
                <w:rFonts w:ascii="Liberation Sans Narrow"/>
                <w:sz w:val="20"/>
              </w:rPr>
            </w:pPr>
            <w:r>
              <w:rPr>
                <w:rFonts w:ascii="Liberation Sans Narrow"/>
                <w:sz w:val="20"/>
              </w:rPr>
              <w:t>0.00</w:t>
            </w:r>
          </w:p>
        </w:tc>
      </w:tr>
    </w:tbl>
    <w:p>
      <w:pPr>
        <w:spacing w:after="0" w:line="210" w:lineRule="exact"/>
        <w:jc w:val="right"/>
        <w:rPr>
          <w:rFonts w:ascii="Liberation Sans Narrow"/>
          <w:sz w:val="20"/>
        </w:rPr>
        <w:sectPr>
          <w:pgSz w:w="12240" w:h="18720"/>
          <w:pgMar w:header="1024" w:footer="2406" w:top="2240" w:bottom="2600" w:left="1440" w:right="60"/>
        </w:sectPr>
      </w:pPr>
    </w:p>
    <w:p>
      <w:pPr>
        <w:pStyle w:val="BodyText"/>
        <w:spacing w:before="3" w:after="1"/>
        <w:rPr>
          <w:sz w:val="24"/>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4"/>
        <w:gridCol w:w="1540"/>
        <w:gridCol w:w="1576"/>
      </w:tblGrid>
      <w:tr>
        <w:trPr>
          <w:trHeight w:val="457" w:hRule="atLeast"/>
        </w:trPr>
        <w:tc>
          <w:tcPr>
            <w:tcW w:w="4994" w:type="dxa"/>
            <w:shd w:val="clear" w:color="auto" w:fill="BEBEBE"/>
          </w:tcPr>
          <w:p>
            <w:pPr>
              <w:pStyle w:val="TableParagraph"/>
              <w:spacing w:before="111"/>
              <w:ind w:left="1307" w:right="1220"/>
              <w:jc w:val="center"/>
              <w:rPr>
                <w:rFonts w:ascii="Liberation Sans Narrow" w:hAnsi="Liberation Sans Narrow"/>
                <w:b/>
                <w:sz w:val="20"/>
              </w:rPr>
            </w:pPr>
            <w:r>
              <w:rPr>
                <w:rFonts w:ascii="Liberation Sans Narrow" w:hAnsi="Liberation Sans Narrow"/>
                <w:b/>
                <w:sz w:val="20"/>
              </w:rPr>
              <w:t>Pendapatan Pajak Daerah – LO</w:t>
            </w:r>
          </w:p>
        </w:tc>
        <w:tc>
          <w:tcPr>
            <w:tcW w:w="1540" w:type="dxa"/>
            <w:shd w:val="clear" w:color="auto" w:fill="BEBEBE"/>
          </w:tcPr>
          <w:p>
            <w:pPr>
              <w:pStyle w:val="TableParagraph"/>
              <w:spacing w:line="225" w:lineRule="exact"/>
              <w:ind w:left="343" w:right="243"/>
              <w:jc w:val="center"/>
              <w:rPr>
                <w:rFonts w:ascii="Liberation Sans Narrow"/>
                <w:b/>
                <w:sz w:val="20"/>
              </w:rPr>
            </w:pPr>
            <w:r>
              <w:rPr>
                <w:rFonts w:ascii="Liberation Sans Narrow"/>
                <w:b/>
                <w:sz w:val="20"/>
              </w:rPr>
              <w:t>Tahun 2021</w:t>
            </w:r>
          </w:p>
          <w:p>
            <w:pPr>
              <w:pStyle w:val="TableParagraph"/>
              <w:spacing w:line="210" w:lineRule="exact" w:before="2"/>
              <w:ind w:left="343" w:right="241"/>
              <w:jc w:val="center"/>
              <w:rPr>
                <w:rFonts w:ascii="Liberation Sans Narrow"/>
                <w:b/>
                <w:sz w:val="20"/>
              </w:rPr>
            </w:pPr>
            <w:r>
              <w:rPr>
                <w:rFonts w:ascii="Liberation Sans Narrow"/>
                <w:b/>
                <w:sz w:val="20"/>
              </w:rPr>
              <w:t>(Rp)</w:t>
            </w:r>
          </w:p>
        </w:tc>
        <w:tc>
          <w:tcPr>
            <w:tcW w:w="1576" w:type="dxa"/>
            <w:shd w:val="clear" w:color="auto" w:fill="BEBEBE"/>
          </w:tcPr>
          <w:p>
            <w:pPr>
              <w:pStyle w:val="TableParagraph"/>
              <w:spacing w:line="225" w:lineRule="exact"/>
              <w:ind w:left="360" w:right="263"/>
              <w:jc w:val="center"/>
              <w:rPr>
                <w:rFonts w:ascii="Liberation Sans Narrow"/>
                <w:b/>
                <w:sz w:val="20"/>
              </w:rPr>
            </w:pPr>
            <w:r>
              <w:rPr>
                <w:rFonts w:ascii="Liberation Sans Narrow"/>
                <w:b/>
                <w:sz w:val="20"/>
              </w:rPr>
              <w:t>Tahun 2020</w:t>
            </w:r>
          </w:p>
          <w:p>
            <w:pPr>
              <w:pStyle w:val="TableParagraph"/>
              <w:spacing w:line="210" w:lineRule="exact" w:before="2"/>
              <w:ind w:left="360" w:right="261"/>
              <w:jc w:val="center"/>
              <w:rPr>
                <w:rFonts w:ascii="Liberation Sans Narrow"/>
                <w:b/>
                <w:sz w:val="20"/>
              </w:rPr>
            </w:pPr>
            <w:r>
              <w:rPr>
                <w:rFonts w:ascii="Liberation Sans Narrow"/>
                <w:b/>
                <w:sz w:val="20"/>
              </w:rPr>
              <w:t>(Rp)</w:t>
            </w:r>
          </w:p>
        </w:tc>
      </w:tr>
      <w:tr>
        <w:trPr>
          <w:trHeight w:val="226" w:hRule="atLeast"/>
        </w:trPr>
        <w:tc>
          <w:tcPr>
            <w:tcW w:w="4994" w:type="dxa"/>
            <w:shd w:val="clear" w:color="auto" w:fill="BEBEBE"/>
          </w:tcPr>
          <w:p>
            <w:pPr>
              <w:pStyle w:val="TableParagraph"/>
              <w:spacing w:line="206" w:lineRule="exact"/>
              <w:ind w:left="1304" w:right="1220"/>
              <w:jc w:val="center"/>
              <w:rPr>
                <w:rFonts w:ascii="Liberation Sans Narrow"/>
                <w:b/>
                <w:sz w:val="20"/>
              </w:rPr>
            </w:pPr>
            <w:r>
              <w:rPr>
                <w:rFonts w:ascii="Liberation Sans Narrow"/>
                <w:b/>
                <w:sz w:val="20"/>
              </w:rPr>
              <w:t>Jumlah</w:t>
            </w:r>
          </w:p>
        </w:tc>
        <w:tc>
          <w:tcPr>
            <w:tcW w:w="1540" w:type="dxa"/>
            <w:shd w:val="clear" w:color="auto" w:fill="BEBEBE"/>
          </w:tcPr>
          <w:p>
            <w:pPr>
              <w:pStyle w:val="TableParagraph"/>
              <w:spacing w:line="206" w:lineRule="exact"/>
              <w:ind w:right="98"/>
              <w:jc w:val="right"/>
              <w:rPr>
                <w:rFonts w:ascii="Liberation Sans Narrow"/>
                <w:b/>
                <w:sz w:val="20"/>
              </w:rPr>
            </w:pPr>
            <w:r>
              <w:rPr>
                <w:rFonts w:ascii="Liberation Sans Narrow"/>
                <w:b/>
                <w:sz w:val="20"/>
              </w:rPr>
              <w:t>0,00</w:t>
            </w:r>
          </w:p>
        </w:tc>
        <w:tc>
          <w:tcPr>
            <w:tcW w:w="1576" w:type="dxa"/>
            <w:shd w:val="clear" w:color="auto" w:fill="BEBEBE"/>
          </w:tcPr>
          <w:p>
            <w:pPr>
              <w:pStyle w:val="TableParagraph"/>
              <w:spacing w:line="206" w:lineRule="exact"/>
              <w:ind w:right="97"/>
              <w:jc w:val="right"/>
              <w:rPr>
                <w:rFonts w:ascii="Liberation Sans Narrow"/>
                <w:b/>
                <w:sz w:val="20"/>
              </w:rPr>
            </w:pPr>
            <w:r>
              <w:rPr>
                <w:rFonts w:ascii="Liberation Sans Narrow"/>
                <w:b/>
                <w:sz w:val="20"/>
              </w:rPr>
              <w:t>0.00</w:t>
            </w:r>
          </w:p>
        </w:tc>
      </w:tr>
    </w:tbl>
    <w:p>
      <w:pPr>
        <w:pStyle w:val="Heading2"/>
        <w:spacing w:before="123"/>
        <w:ind w:left="1965"/>
      </w:pPr>
      <w:r>
        <w:rPr/>
        <w:t>V.4.a.1)b) Pendapatan Retribusi Daerah - LO</w:t>
      </w:r>
    </w:p>
    <w:p>
      <w:pPr>
        <w:pStyle w:val="BodyText"/>
        <w:spacing w:before="119"/>
        <w:ind w:left="2393" w:right="1491"/>
        <w:jc w:val="both"/>
      </w:pPr>
      <w:r>
        <w:rPr/>
        <w:t>Pendapatan Retribusi Daerah - LO tahun 2021 sebesar Rp 1,450,993,250.00 dan tahun 2020 sebesar Rp 1.178.595.600,00,00 dengan rincian sebagai berikut:</w:t>
      </w:r>
    </w:p>
    <w:p>
      <w:pPr>
        <w:pStyle w:val="BodyText"/>
        <w:spacing w:before="7"/>
        <w:rPr>
          <w:sz w:val="10"/>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4501"/>
        <w:gridCol w:w="1605"/>
        <w:gridCol w:w="1725"/>
      </w:tblGrid>
      <w:tr>
        <w:trPr>
          <w:trHeight w:val="462" w:hRule="atLeast"/>
        </w:trPr>
        <w:tc>
          <w:tcPr>
            <w:tcW w:w="4938" w:type="dxa"/>
            <w:gridSpan w:val="2"/>
            <w:shd w:val="clear" w:color="auto" w:fill="BEBEBE"/>
          </w:tcPr>
          <w:p>
            <w:pPr>
              <w:pStyle w:val="TableParagraph"/>
              <w:spacing w:before="111"/>
              <w:ind w:left="1119"/>
              <w:rPr>
                <w:rFonts w:ascii="Liberation Sans Narrow" w:hAnsi="Liberation Sans Narrow"/>
                <w:b/>
                <w:sz w:val="20"/>
              </w:rPr>
            </w:pPr>
            <w:r>
              <w:rPr>
                <w:rFonts w:ascii="Liberation Sans Narrow" w:hAnsi="Liberation Sans Narrow"/>
                <w:b/>
                <w:sz w:val="20"/>
              </w:rPr>
              <w:t>Pendapatan Retribusi Daerah – LO</w:t>
            </w:r>
          </w:p>
        </w:tc>
        <w:tc>
          <w:tcPr>
            <w:tcW w:w="1605" w:type="dxa"/>
            <w:shd w:val="clear" w:color="auto" w:fill="BEBEBE"/>
          </w:tcPr>
          <w:p>
            <w:pPr>
              <w:pStyle w:val="TableParagraph"/>
              <w:spacing w:line="228" w:lineRule="exact" w:before="4"/>
              <w:ind w:left="635" w:right="326" w:hanging="289"/>
              <w:rPr>
                <w:rFonts w:ascii="Liberation Sans Narrow"/>
                <w:b/>
                <w:sz w:val="20"/>
              </w:rPr>
            </w:pPr>
            <w:r>
              <w:rPr>
                <w:rFonts w:ascii="Liberation Sans Narrow"/>
                <w:b/>
                <w:sz w:val="20"/>
              </w:rPr>
              <w:t>Tahun 2021 (Rp)</w:t>
            </w:r>
          </w:p>
        </w:tc>
        <w:tc>
          <w:tcPr>
            <w:tcW w:w="1725" w:type="dxa"/>
            <w:shd w:val="clear" w:color="auto" w:fill="BEBEBE"/>
          </w:tcPr>
          <w:p>
            <w:pPr>
              <w:pStyle w:val="TableParagraph"/>
              <w:spacing w:line="228" w:lineRule="exact" w:before="4"/>
              <w:ind w:left="694" w:right="386" w:hanging="288"/>
              <w:rPr>
                <w:rFonts w:ascii="Liberation Sans Narrow"/>
                <w:b/>
                <w:sz w:val="20"/>
              </w:rPr>
            </w:pPr>
            <w:r>
              <w:rPr>
                <w:rFonts w:ascii="Liberation Sans Narrow"/>
                <w:b/>
                <w:sz w:val="20"/>
              </w:rPr>
              <w:t>Tahun 2020 (Rp)</w:t>
            </w:r>
          </w:p>
        </w:tc>
      </w:tr>
      <w:tr>
        <w:trPr>
          <w:trHeight w:val="225" w:hRule="atLeast"/>
        </w:trPr>
        <w:tc>
          <w:tcPr>
            <w:tcW w:w="437" w:type="dxa"/>
          </w:tcPr>
          <w:p>
            <w:pPr>
              <w:pStyle w:val="TableParagraph"/>
              <w:spacing w:before="17"/>
              <w:ind w:left="179"/>
              <w:rPr>
                <w:rFonts w:ascii="Liberation Sans Narrow"/>
                <w:sz w:val="16"/>
              </w:rPr>
            </w:pPr>
            <w:r>
              <w:rPr>
                <w:rFonts w:ascii="Liberation Sans Narrow"/>
                <w:sz w:val="16"/>
              </w:rPr>
              <w:t>1</w:t>
            </w:r>
          </w:p>
        </w:tc>
        <w:tc>
          <w:tcPr>
            <w:tcW w:w="4501" w:type="dxa"/>
          </w:tcPr>
          <w:p>
            <w:pPr>
              <w:pStyle w:val="TableParagraph"/>
              <w:spacing w:line="206" w:lineRule="exact"/>
              <w:ind w:left="102"/>
              <w:rPr>
                <w:rFonts w:ascii="Liberation Sans Narrow" w:hAnsi="Liberation Sans Narrow"/>
                <w:sz w:val="20"/>
              </w:rPr>
            </w:pPr>
            <w:r>
              <w:rPr>
                <w:rFonts w:ascii="Liberation Sans Narrow" w:hAnsi="Liberation Sans Narrow"/>
                <w:sz w:val="20"/>
              </w:rPr>
              <w:t>Retribusi Pelayanan Kesehatan – LO</w:t>
            </w:r>
          </w:p>
        </w:tc>
        <w:tc>
          <w:tcPr>
            <w:tcW w:w="1605" w:type="dxa"/>
          </w:tcPr>
          <w:p>
            <w:pPr>
              <w:pStyle w:val="TableParagraph"/>
              <w:spacing w:line="206" w:lineRule="exact"/>
              <w:ind w:right="103"/>
              <w:jc w:val="right"/>
              <w:rPr>
                <w:rFonts w:ascii="Liberation Sans Narrow"/>
                <w:sz w:val="20"/>
              </w:rPr>
            </w:pPr>
            <w:r>
              <w:rPr>
                <w:rFonts w:ascii="Liberation Sans Narrow"/>
                <w:sz w:val="20"/>
              </w:rPr>
              <w:t>0,00</w:t>
            </w:r>
          </w:p>
        </w:tc>
        <w:tc>
          <w:tcPr>
            <w:tcW w:w="172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21"/>
              <w:ind w:left="179"/>
              <w:rPr>
                <w:rFonts w:ascii="Liberation Sans Narrow"/>
                <w:sz w:val="16"/>
              </w:rPr>
            </w:pPr>
            <w:r>
              <w:rPr>
                <w:rFonts w:ascii="Liberation Sans Narrow"/>
                <w:sz w:val="16"/>
              </w:rPr>
              <w:t>2</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Pelayanan Persampahan/ Kebersihan – LO</w:t>
            </w:r>
          </w:p>
        </w:tc>
        <w:tc>
          <w:tcPr>
            <w:tcW w:w="1605" w:type="dxa"/>
          </w:tcPr>
          <w:p>
            <w:pPr>
              <w:pStyle w:val="TableParagraph"/>
              <w:spacing w:line="210" w:lineRule="exact"/>
              <w:ind w:right="100"/>
              <w:jc w:val="right"/>
              <w:rPr>
                <w:rFonts w:ascii="Liberation Sans Narrow"/>
                <w:sz w:val="20"/>
              </w:rPr>
            </w:pPr>
            <w:r>
              <w:rPr>
                <w:rFonts w:ascii="Liberation Sans Narrow"/>
                <w:sz w:val="20"/>
              </w:rPr>
              <w:t>1,209,442,250.00</w:t>
            </w:r>
          </w:p>
        </w:tc>
        <w:tc>
          <w:tcPr>
            <w:tcW w:w="1725" w:type="dxa"/>
          </w:tcPr>
          <w:p>
            <w:pPr>
              <w:pStyle w:val="TableParagraph"/>
              <w:spacing w:line="210" w:lineRule="exact"/>
              <w:ind w:right="95"/>
              <w:jc w:val="right"/>
              <w:rPr>
                <w:rFonts w:ascii="Liberation Sans Narrow"/>
                <w:sz w:val="20"/>
              </w:rPr>
            </w:pPr>
            <w:r>
              <w:rPr>
                <w:rFonts w:ascii="Liberation Sans Narrow"/>
                <w:sz w:val="20"/>
              </w:rPr>
              <w:t>1.012.955.600.00</w:t>
            </w:r>
          </w:p>
        </w:tc>
      </w:tr>
      <w:tr>
        <w:trPr>
          <w:trHeight w:val="462" w:hRule="atLeast"/>
        </w:trPr>
        <w:tc>
          <w:tcPr>
            <w:tcW w:w="437" w:type="dxa"/>
          </w:tcPr>
          <w:p>
            <w:pPr>
              <w:pStyle w:val="TableParagraph"/>
              <w:spacing w:before="133"/>
              <w:ind w:left="179"/>
              <w:rPr>
                <w:rFonts w:ascii="Liberation Sans Narrow"/>
                <w:sz w:val="16"/>
              </w:rPr>
            </w:pPr>
            <w:r>
              <w:rPr>
                <w:rFonts w:ascii="Liberation Sans Narrow"/>
                <w:sz w:val="16"/>
              </w:rPr>
              <w:t>3</w:t>
            </w:r>
          </w:p>
        </w:tc>
        <w:tc>
          <w:tcPr>
            <w:tcW w:w="4501" w:type="dxa"/>
          </w:tcPr>
          <w:p>
            <w:pPr>
              <w:pStyle w:val="TableParagraph"/>
              <w:spacing w:line="228" w:lineRule="exact" w:before="5"/>
              <w:ind w:left="102" w:right="138"/>
              <w:rPr>
                <w:rFonts w:ascii="Liberation Sans Narrow"/>
                <w:sz w:val="20"/>
              </w:rPr>
            </w:pPr>
            <w:r>
              <w:rPr>
                <w:rFonts w:ascii="Liberation Sans Narrow"/>
                <w:sz w:val="20"/>
              </w:rPr>
              <w:t>Retribusi Pelayanan Pemakaman dan Pengabuan Mayat - LO</w:t>
            </w:r>
          </w:p>
        </w:tc>
        <w:tc>
          <w:tcPr>
            <w:tcW w:w="1605" w:type="dxa"/>
          </w:tcPr>
          <w:p>
            <w:pPr>
              <w:pStyle w:val="TableParagraph"/>
              <w:spacing w:before="112"/>
              <w:ind w:right="103"/>
              <w:jc w:val="right"/>
              <w:rPr>
                <w:rFonts w:ascii="Liberation Sans Narrow"/>
                <w:sz w:val="20"/>
              </w:rPr>
            </w:pPr>
            <w:r>
              <w:rPr>
                <w:rFonts w:ascii="Liberation Sans Narrow"/>
                <w:sz w:val="20"/>
              </w:rPr>
              <w:t>0,00</w:t>
            </w:r>
          </w:p>
        </w:tc>
        <w:tc>
          <w:tcPr>
            <w:tcW w:w="1725" w:type="dxa"/>
          </w:tcPr>
          <w:p>
            <w:pPr>
              <w:pStyle w:val="TableParagraph"/>
              <w:spacing w:before="112"/>
              <w:ind w:right="99"/>
              <w:jc w:val="right"/>
              <w:rPr>
                <w:rFonts w:ascii="Liberation Sans Narrow"/>
                <w:sz w:val="20"/>
              </w:rPr>
            </w:pPr>
            <w:r>
              <w:rPr>
                <w:rFonts w:ascii="Liberation Sans Narrow"/>
                <w:sz w:val="20"/>
              </w:rPr>
              <w:t>0.00</w:t>
            </w:r>
          </w:p>
        </w:tc>
      </w:tr>
      <w:tr>
        <w:trPr>
          <w:trHeight w:val="225" w:hRule="atLeast"/>
        </w:trPr>
        <w:tc>
          <w:tcPr>
            <w:tcW w:w="437" w:type="dxa"/>
          </w:tcPr>
          <w:p>
            <w:pPr>
              <w:pStyle w:val="TableParagraph"/>
              <w:spacing w:before="17"/>
              <w:ind w:left="179"/>
              <w:rPr>
                <w:rFonts w:ascii="Liberation Sans Narrow"/>
                <w:sz w:val="16"/>
              </w:rPr>
            </w:pPr>
            <w:r>
              <w:rPr>
                <w:rFonts w:ascii="Liberation Sans Narrow"/>
                <w:sz w:val="16"/>
              </w:rPr>
              <w:t>4</w:t>
            </w:r>
          </w:p>
        </w:tc>
        <w:tc>
          <w:tcPr>
            <w:tcW w:w="4501" w:type="dxa"/>
          </w:tcPr>
          <w:p>
            <w:pPr>
              <w:pStyle w:val="TableParagraph"/>
              <w:spacing w:line="206" w:lineRule="exact"/>
              <w:ind w:left="102"/>
              <w:rPr>
                <w:rFonts w:ascii="Liberation Sans Narrow" w:hAnsi="Liberation Sans Narrow"/>
                <w:sz w:val="20"/>
              </w:rPr>
            </w:pPr>
            <w:r>
              <w:rPr>
                <w:rFonts w:ascii="Liberation Sans Narrow" w:hAnsi="Liberation Sans Narrow"/>
                <w:sz w:val="20"/>
              </w:rPr>
              <w:t>Retribusi Pelayanan Parkir di Tepi Jalan Umum – LO</w:t>
            </w:r>
          </w:p>
        </w:tc>
        <w:tc>
          <w:tcPr>
            <w:tcW w:w="1605" w:type="dxa"/>
          </w:tcPr>
          <w:p>
            <w:pPr>
              <w:pStyle w:val="TableParagraph"/>
              <w:spacing w:line="206" w:lineRule="exact"/>
              <w:ind w:right="103"/>
              <w:jc w:val="right"/>
              <w:rPr>
                <w:rFonts w:ascii="Liberation Sans Narrow"/>
                <w:sz w:val="20"/>
              </w:rPr>
            </w:pPr>
            <w:r>
              <w:rPr>
                <w:rFonts w:ascii="Liberation Sans Narrow"/>
                <w:sz w:val="20"/>
              </w:rPr>
              <w:t>0,00</w:t>
            </w:r>
          </w:p>
        </w:tc>
        <w:tc>
          <w:tcPr>
            <w:tcW w:w="172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21"/>
              <w:ind w:left="179"/>
              <w:rPr>
                <w:rFonts w:ascii="Liberation Sans Narrow"/>
                <w:sz w:val="16"/>
              </w:rPr>
            </w:pPr>
            <w:r>
              <w:rPr>
                <w:rFonts w:ascii="Liberation Sans Narrow"/>
                <w:sz w:val="16"/>
              </w:rPr>
              <w:t>5</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Pelayanan Pasar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79"/>
              <w:rPr>
                <w:rFonts w:ascii="Liberation Sans Narrow"/>
                <w:sz w:val="16"/>
              </w:rPr>
            </w:pPr>
            <w:r>
              <w:rPr>
                <w:rFonts w:ascii="Liberation Sans Narrow"/>
                <w:sz w:val="16"/>
              </w:rPr>
              <w:t>6</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Pengujian Kendaraan Bermotor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79"/>
              <w:rPr>
                <w:rFonts w:ascii="Liberation Sans Narrow"/>
                <w:sz w:val="16"/>
              </w:rPr>
            </w:pPr>
            <w:r>
              <w:rPr>
                <w:rFonts w:ascii="Liberation Sans Narrow"/>
                <w:sz w:val="16"/>
              </w:rPr>
              <w:t>7</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Penyediaan dan/atau Penyedotan Kakus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79"/>
              <w:rPr>
                <w:rFonts w:ascii="Liberation Sans Narrow"/>
                <w:sz w:val="16"/>
              </w:rPr>
            </w:pPr>
            <w:r>
              <w:rPr>
                <w:rFonts w:ascii="Liberation Sans Narrow"/>
                <w:sz w:val="16"/>
              </w:rPr>
              <w:t>8</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Pelayanan Tera/Tera Ulang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79"/>
              <w:rPr>
                <w:rFonts w:ascii="Liberation Sans Narrow"/>
                <w:sz w:val="16"/>
              </w:rPr>
            </w:pPr>
            <w:r>
              <w:rPr>
                <w:rFonts w:ascii="Liberation Sans Narrow"/>
                <w:sz w:val="16"/>
              </w:rPr>
              <w:t>9</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Pengendalian Menara Telekomunikasi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10</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Pemakaian Kekayaan Daerah – LO</w:t>
            </w:r>
          </w:p>
        </w:tc>
        <w:tc>
          <w:tcPr>
            <w:tcW w:w="1605" w:type="dxa"/>
          </w:tcPr>
          <w:p>
            <w:pPr>
              <w:pStyle w:val="TableParagraph"/>
              <w:spacing w:line="210" w:lineRule="exact"/>
              <w:ind w:right="100"/>
              <w:jc w:val="right"/>
              <w:rPr>
                <w:rFonts w:ascii="Liberation Sans Narrow"/>
                <w:sz w:val="20"/>
              </w:rPr>
            </w:pPr>
            <w:r>
              <w:rPr>
                <w:rFonts w:ascii="Liberation Sans Narrow"/>
                <w:sz w:val="20"/>
              </w:rPr>
              <w:t>241,551,000.00</w:t>
            </w:r>
          </w:p>
        </w:tc>
        <w:tc>
          <w:tcPr>
            <w:tcW w:w="1725" w:type="dxa"/>
          </w:tcPr>
          <w:p>
            <w:pPr>
              <w:pStyle w:val="TableParagraph"/>
              <w:spacing w:line="210" w:lineRule="exact"/>
              <w:ind w:right="95"/>
              <w:jc w:val="right"/>
              <w:rPr>
                <w:rFonts w:ascii="Liberation Sans Narrow"/>
                <w:sz w:val="20"/>
              </w:rPr>
            </w:pPr>
            <w:r>
              <w:rPr>
                <w:rFonts w:ascii="Liberation Sans Narrow"/>
                <w:sz w:val="20"/>
              </w:rPr>
              <w:t>165.640.000.00</w:t>
            </w:r>
          </w:p>
        </w:tc>
      </w:tr>
      <w:tr>
        <w:trPr>
          <w:trHeight w:val="226" w:hRule="atLeast"/>
        </w:trPr>
        <w:tc>
          <w:tcPr>
            <w:tcW w:w="437" w:type="dxa"/>
          </w:tcPr>
          <w:p>
            <w:pPr>
              <w:pStyle w:val="TableParagraph"/>
              <w:spacing w:before="17"/>
              <w:ind w:left="143"/>
              <w:rPr>
                <w:rFonts w:ascii="Liberation Sans Narrow"/>
                <w:sz w:val="16"/>
              </w:rPr>
            </w:pPr>
            <w:r>
              <w:rPr>
                <w:rFonts w:ascii="Liberation Sans Narrow"/>
                <w:sz w:val="16"/>
              </w:rPr>
              <w:t>11</w:t>
            </w:r>
          </w:p>
        </w:tc>
        <w:tc>
          <w:tcPr>
            <w:tcW w:w="4501" w:type="dxa"/>
          </w:tcPr>
          <w:p>
            <w:pPr>
              <w:pStyle w:val="TableParagraph"/>
              <w:spacing w:line="206" w:lineRule="exact"/>
              <w:ind w:left="102"/>
              <w:rPr>
                <w:rFonts w:ascii="Liberation Sans Narrow" w:hAnsi="Liberation Sans Narrow"/>
                <w:sz w:val="20"/>
              </w:rPr>
            </w:pPr>
            <w:r>
              <w:rPr>
                <w:rFonts w:ascii="Liberation Sans Narrow" w:hAnsi="Liberation Sans Narrow"/>
                <w:sz w:val="20"/>
              </w:rPr>
              <w:t>Retribusi Terminal – LO</w:t>
            </w:r>
          </w:p>
        </w:tc>
        <w:tc>
          <w:tcPr>
            <w:tcW w:w="1605" w:type="dxa"/>
          </w:tcPr>
          <w:p>
            <w:pPr>
              <w:pStyle w:val="TableParagraph"/>
              <w:spacing w:line="206" w:lineRule="exact"/>
              <w:ind w:right="103"/>
              <w:jc w:val="right"/>
              <w:rPr>
                <w:rFonts w:ascii="Liberation Sans Narrow"/>
                <w:sz w:val="20"/>
              </w:rPr>
            </w:pPr>
            <w:r>
              <w:rPr>
                <w:rFonts w:ascii="Liberation Sans Narrow"/>
                <w:sz w:val="20"/>
              </w:rPr>
              <w:t>0,00</w:t>
            </w:r>
          </w:p>
        </w:tc>
        <w:tc>
          <w:tcPr>
            <w:tcW w:w="172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21"/>
              <w:ind w:left="143"/>
              <w:rPr>
                <w:rFonts w:ascii="Liberation Sans Narrow"/>
                <w:sz w:val="16"/>
              </w:rPr>
            </w:pPr>
            <w:r>
              <w:rPr>
                <w:rFonts w:ascii="Liberation Sans Narrow"/>
                <w:sz w:val="16"/>
              </w:rPr>
              <w:t>12</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Tempat Khusus Parkir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21"/>
              <w:ind w:left="143"/>
              <w:rPr>
                <w:rFonts w:ascii="Liberation Sans Narrow"/>
                <w:sz w:val="16"/>
              </w:rPr>
            </w:pPr>
            <w:r>
              <w:rPr>
                <w:rFonts w:ascii="Liberation Sans Narrow"/>
                <w:sz w:val="16"/>
              </w:rPr>
              <w:t>13</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Rumah Potong Hewan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14</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Pelayanan Kepelabuhan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15</w:t>
            </w:r>
          </w:p>
        </w:tc>
        <w:tc>
          <w:tcPr>
            <w:tcW w:w="4501" w:type="dxa"/>
          </w:tcPr>
          <w:p>
            <w:pPr>
              <w:pStyle w:val="TableParagraph"/>
              <w:spacing w:line="210" w:lineRule="exact"/>
              <w:ind w:left="102"/>
              <w:rPr>
                <w:rFonts w:ascii="Liberation Sans Narrow"/>
                <w:sz w:val="20"/>
              </w:rPr>
            </w:pPr>
            <w:r>
              <w:rPr>
                <w:rFonts w:ascii="Liberation Sans Narrow"/>
                <w:sz w:val="20"/>
              </w:rPr>
              <w:t>Retribusi Tempat Rekreasi dan Olah Raga-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16</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Penjualan Produksi Usaha Daerah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17</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Izin Mendirikan Bangunan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30" w:hRule="atLeast"/>
        </w:trPr>
        <w:tc>
          <w:tcPr>
            <w:tcW w:w="437" w:type="dxa"/>
          </w:tcPr>
          <w:p>
            <w:pPr>
              <w:pStyle w:val="TableParagraph"/>
              <w:spacing w:before="17"/>
              <w:ind w:left="143"/>
              <w:rPr>
                <w:rFonts w:ascii="Liberation Sans Narrow"/>
                <w:sz w:val="16"/>
              </w:rPr>
            </w:pPr>
            <w:r>
              <w:rPr>
                <w:rFonts w:ascii="Liberation Sans Narrow"/>
                <w:sz w:val="16"/>
              </w:rPr>
              <w:t>18</w:t>
            </w:r>
          </w:p>
        </w:tc>
        <w:tc>
          <w:tcPr>
            <w:tcW w:w="4501" w:type="dxa"/>
          </w:tcPr>
          <w:p>
            <w:pPr>
              <w:pStyle w:val="TableParagraph"/>
              <w:spacing w:line="210" w:lineRule="exact"/>
              <w:ind w:left="102"/>
              <w:rPr>
                <w:rFonts w:ascii="Liberation Sans Narrow" w:hAnsi="Liberation Sans Narrow"/>
                <w:sz w:val="20"/>
              </w:rPr>
            </w:pPr>
            <w:r>
              <w:rPr>
                <w:rFonts w:ascii="Liberation Sans Narrow" w:hAnsi="Liberation Sans Narrow"/>
                <w:sz w:val="20"/>
              </w:rPr>
              <w:t>Retribusi Izin Gangguan – LO</w:t>
            </w:r>
          </w:p>
        </w:tc>
        <w:tc>
          <w:tcPr>
            <w:tcW w:w="1605" w:type="dxa"/>
          </w:tcPr>
          <w:p>
            <w:pPr>
              <w:pStyle w:val="TableParagraph"/>
              <w:spacing w:line="210" w:lineRule="exact"/>
              <w:ind w:right="103"/>
              <w:jc w:val="right"/>
              <w:rPr>
                <w:rFonts w:ascii="Liberation Sans Narrow"/>
                <w:sz w:val="20"/>
              </w:rPr>
            </w:pPr>
            <w:r>
              <w:rPr>
                <w:rFonts w:ascii="Liberation Sans Narrow"/>
                <w:sz w:val="20"/>
              </w:rPr>
              <w:t>0,00</w:t>
            </w:r>
          </w:p>
        </w:tc>
        <w:tc>
          <w:tcPr>
            <w:tcW w:w="1725" w:type="dxa"/>
          </w:tcPr>
          <w:p>
            <w:pPr>
              <w:pStyle w:val="TableParagraph"/>
              <w:spacing w:line="210" w:lineRule="exact"/>
              <w:ind w:right="99"/>
              <w:jc w:val="right"/>
              <w:rPr>
                <w:rFonts w:ascii="Liberation Sans Narrow"/>
                <w:sz w:val="20"/>
              </w:rPr>
            </w:pPr>
            <w:r>
              <w:rPr>
                <w:rFonts w:ascii="Liberation Sans Narrow"/>
                <w:sz w:val="20"/>
              </w:rPr>
              <w:t>0.00</w:t>
            </w:r>
          </w:p>
        </w:tc>
      </w:tr>
      <w:tr>
        <w:trPr>
          <w:trHeight w:val="226" w:hRule="atLeast"/>
        </w:trPr>
        <w:tc>
          <w:tcPr>
            <w:tcW w:w="437" w:type="dxa"/>
          </w:tcPr>
          <w:p>
            <w:pPr>
              <w:pStyle w:val="TableParagraph"/>
              <w:spacing w:before="17"/>
              <w:ind w:left="143"/>
              <w:rPr>
                <w:rFonts w:ascii="Liberation Sans Narrow"/>
                <w:sz w:val="16"/>
              </w:rPr>
            </w:pPr>
            <w:r>
              <w:rPr>
                <w:rFonts w:ascii="Liberation Sans Narrow"/>
                <w:sz w:val="16"/>
              </w:rPr>
              <w:t>19</w:t>
            </w:r>
          </w:p>
        </w:tc>
        <w:tc>
          <w:tcPr>
            <w:tcW w:w="4501" w:type="dxa"/>
          </w:tcPr>
          <w:p>
            <w:pPr>
              <w:pStyle w:val="TableParagraph"/>
              <w:spacing w:line="206" w:lineRule="exact"/>
              <w:ind w:left="102"/>
              <w:rPr>
                <w:rFonts w:ascii="Liberation Sans Narrow" w:hAnsi="Liberation Sans Narrow"/>
                <w:sz w:val="20"/>
              </w:rPr>
            </w:pPr>
            <w:r>
              <w:rPr>
                <w:rFonts w:ascii="Liberation Sans Narrow" w:hAnsi="Liberation Sans Narrow"/>
                <w:sz w:val="20"/>
              </w:rPr>
              <w:t>Retribusi Izin Trayek – LO</w:t>
            </w:r>
          </w:p>
        </w:tc>
        <w:tc>
          <w:tcPr>
            <w:tcW w:w="1605" w:type="dxa"/>
          </w:tcPr>
          <w:p>
            <w:pPr>
              <w:pStyle w:val="TableParagraph"/>
              <w:spacing w:line="206" w:lineRule="exact"/>
              <w:ind w:right="103"/>
              <w:jc w:val="right"/>
              <w:rPr>
                <w:rFonts w:ascii="Liberation Sans Narrow"/>
                <w:sz w:val="20"/>
              </w:rPr>
            </w:pPr>
            <w:r>
              <w:rPr>
                <w:rFonts w:ascii="Liberation Sans Narrow"/>
                <w:sz w:val="20"/>
              </w:rPr>
              <w:t>0,00</w:t>
            </w:r>
          </w:p>
        </w:tc>
        <w:tc>
          <w:tcPr>
            <w:tcW w:w="1725" w:type="dxa"/>
          </w:tcPr>
          <w:p>
            <w:pPr>
              <w:pStyle w:val="TableParagraph"/>
              <w:spacing w:line="206" w:lineRule="exact"/>
              <w:ind w:right="99"/>
              <w:jc w:val="right"/>
              <w:rPr>
                <w:rFonts w:ascii="Liberation Sans Narrow"/>
                <w:sz w:val="20"/>
              </w:rPr>
            </w:pPr>
            <w:r>
              <w:rPr>
                <w:rFonts w:ascii="Liberation Sans Narrow"/>
                <w:sz w:val="20"/>
              </w:rPr>
              <w:t>0.00</w:t>
            </w:r>
          </w:p>
        </w:tc>
      </w:tr>
      <w:tr>
        <w:trPr>
          <w:trHeight w:val="462" w:hRule="atLeast"/>
        </w:trPr>
        <w:tc>
          <w:tcPr>
            <w:tcW w:w="437" w:type="dxa"/>
          </w:tcPr>
          <w:p>
            <w:pPr>
              <w:pStyle w:val="TableParagraph"/>
              <w:spacing w:before="133"/>
              <w:ind w:left="143"/>
              <w:rPr>
                <w:rFonts w:ascii="Liberation Sans Narrow"/>
                <w:sz w:val="16"/>
              </w:rPr>
            </w:pPr>
            <w:r>
              <w:rPr>
                <w:rFonts w:ascii="Liberation Sans Narrow"/>
                <w:sz w:val="16"/>
              </w:rPr>
              <w:t>20</w:t>
            </w:r>
          </w:p>
        </w:tc>
        <w:tc>
          <w:tcPr>
            <w:tcW w:w="4501" w:type="dxa"/>
          </w:tcPr>
          <w:p>
            <w:pPr>
              <w:pStyle w:val="TableParagraph"/>
              <w:spacing w:line="228" w:lineRule="exact" w:before="4"/>
              <w:ind w:left="102" w:right="485"/>
              <w:rPr>
                <w:rFonts w:ascii="Liberation Sans Narrow" w:hAnsi="Liberation Sans Narrow"/>
                <w:sz w:val="20"/>
              </w:rPr>
            </w:pPr>
            <w:r>
              <w:rPr>
                <w:rFonts w:ascii="Liberation Sans Narrow" w:hAnsi="Liberation Sans Narrow"/>
                <w:sz w:val="20"/>
              </w:rPr>
              <w:t>Retribusi Perpanjangan Izin Memperkerjakan Tenaga Kerja Asing (IMTA) – LO</w:t>
            </w:r>
          </w:p>
        </w:tc>
        <w:tc>
          <w:tcPr>
            <w:tcW w:w="1605" w:type="dxa"/>
          </w:tcPr>
          <w:p>
            <w:pPr>
              <w:pStyle w:val="TableParagraph"/>
              <w:spacing w:before="115"/>
              <w:ind w:right="103"/>
              <w:jc w:val="right"/>
              <w:rPr>
                <w:rFonts w:ascii="Liberation Sans Narrow"/>
                <w:sz w:val="20"/>
              </w:rPr>
            </w:pPr>
            <w:r>
              <w:rPr>
                <w:rFonts w:ascii="Liberation Sans Narrow"/>
                <w:sz w:val="20"/>
              </w:rPr>
              <w:t>0,00</w:t>
            </w:r>
          </w:p>
        </w:tc>
        <w:tc>
          <w:tcPr>
            <w:tcW w:w="1725" w:type="dxa"/>
          </w:tcPr>
          <w:p>
            <w:pPr>
              <w:pStyle w:val="TableParagraph"/>
              <w:spacing w:before="115"/>
              <w:ind w:right="99"/>
              <w:jc w:val="right"/>
              <w:rPr>
                <w:rFonts w:ascii="Liberation Sans Narrow"/>
                <w:sz w:val="20"/>
              </w:rPr>
            </w:pPr>
            <w:r>
              <w:rPr>
                <w:rFonts w:ascii="Liberation Sans Narrow"/>
                <w:sz w:val="20"/>
              </w:rPr>
              <w:t>0.00</w:t>
            </w:r>
          </w:p>
        </w:tc>
      </w:tr>
      <w:tr>
        <w:trPr>
          <w:trHeight w:val="230" w:hRule="atLeast"/>
        </w:trPr>
        <w:tc>
          <w:tcPr>
            <w:tcW w:w="4938" w:type="dxa"/>
            <w:gridSpan w:val="2"/>
            <w:shd w:val="clear" w:color="auto" w:fill="BEBEBE"/>
          </w:tcPr>
          <w:p>
            <w:pPr>
              <w:pStyle w:val="TableParagraph"/>
              <w:spacing w:line="210" w:lineRule="exact"/>
              <w:ind w:left="2158" w:right="2154"/>
              <w:jc w:val="center"/>
              <w:rPr>
                <w:rFonts w:ascii="Liberation Sans Narrow"/>
                <w:b/>
                <w:sz w:val="20"/>
              </w:rPr>
            </w:pPr>
            <w:r>
              <w:rPr>
                <w:rFonts w:ascii="Liberation Sans Narrow"/>
                <w:b/>
                <w:sz w:val="20"/>
              </w:rPr>
              <w:t>Jumlah</w:t>
            </w:r>
          </w:p>
        </w:tc>
        <w:tc>
          <w:tcPr>
            <w:tcW w:w="1605" w:type="dxa"/>
            <w:shd w:val="clear" w:color="auto" w:fill="BEBEBE"/>
          </w:tcPr>
          <w:p>
            <w:pPr>
              <w:pStyle w:val="TableParagraph"/>
              <w:spacing w:line="210" w:lineRule="exact"/>
              <w:ind w:right="100"/>
              <w:jc w:val="right"/>
              <w:rPr>
                <w:rFonts w:ascii="Liberation Sans Narrow"/>
                <w:b/>
                <w:sz w:val="20"/>
              </w:rPr>
            </w:pPr>
            <w:r>
              <w:rPr>
                <w:rFonts w:ascii="Liberation Sans Narrow"/>
                <w:b/>
                <w:sz w:val="20"/>
              </w:rPr>
              <w:t>1,450,993,250.00</w:t>
            </w:r>
          </w:p>
        </w:tc>
        <w:tc>
          <w:tcPr>
            <w:tcW w:w="1725" w:type="dxa"/>
            <w:shd w:val="clear" w:color="auto" w:fill="BEBEBE"/>
          </w:tcPr>
          <w:p>
            <w:pPr>
              <w:pStyle w:val="TableParagraph"/>
              <w:spacing w:line="210" w:lineRule="exact"/>
              <w:ind w:right="97"/>
              <w:jc w:val="right"/>
              <w:rPr>
                <w:rFonts w:ascii="Liberation Sans Narrow"/>
                <w:b/>
                <w:sz w:val="20"/>
              </w:rPr>
            </w:pPr>
            <w:r>
              <w:rPr>
                <w:rFonts w:ascii="Liberation Sans Narrow"/>
                <w:b/>
                <w:sz w:val="20"/>
              </w:rPr>
              <w:t>1.178.595.600,00</w:t>
            </w:r>
          </w:p>
        </w:tc>
      </w:tr>
    </w:tbl>
    <w:p>
      <w:pPr>
        <w:pStyle w:val="Heading2"/>
        <w:spacing w:before="118"/>
        <w:ind w:left="1965"/>
      </w:pPr>
      <w:r>
        <w:rPr/>
        <w:t>V.4.a.1)c) Lain-lain PAD yang Sah – LO</w:t>
      </w:r>
    </w:p>
    <w:p>
      <w:pPr>
        <w:pStyle w:val="BodyText"/>
        <w:spacing w:line="242" w:lineRule="auto" w:before="115"/>
        <w:ind w:left="2393" w:right="1488"/>
        <w:jc w:val="both"/>
      </w:pPr>
      <w:r>
        <w:rPr/>
        <w:t>Lain-lain PAD yang Sah – LO tahun 2021 sebesar Rp 327,751,000.00 dan tahun 2020 sebesar Rp0,00 dengan rincian sebagai berikut:</w:t>
      </w:r>
    </w:p>
    <w:p>
      <w:pPr>
        <w:pStyle w:val="BodyText"/>
        <w:rPr>
          <w:sz w:val="20"/>
        </w:rPr>
      </w:pPr>
    </w:p>
    <w:p>
      <w:pPr>
        <w:pStyle w:val="BodyText"/>
        <w:rPr>
          <w:sz w:val="23"/>
        </w:rPr>
      </w:pPr>
    </w:p>
    <w:tbl>
      <w:tblPr>
        <w:tblW w:w="0" w:type="auto"/>
        <w:jc w:val="left"/>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
        <w:gridCol w:w="4474"/>
        <w:gridCol w:w="1549"/>
        <w:gridCol w:w="1718"/>
      </w:tblGrid>
      <w:tr>
        <w:trPr>
          <w:trHeight w:val="498" w:hRule="atLeast"/>
        </w:trPr>
        <w:tc>
          <w:tcPr>
            <w:tcW w:w="4939" w:type="dxa"/>
            <w:gridSpan w:val="2"/>
            <w:shd w:val="clear" w:color="auto" w:fill="BEBEBE"/>
          </w:tcPr>
          <w:p>
            <w:pPr>
              <w:pStyle w:val="TableParagraph"/>
              <w:spacing w:before="143"/>
              <w:ind w:left="1331"/>
              <w:rPr>
                <w:rFonts w:ascii="Liberation Sans Narrow" w:hAnsi="Liberation Sans Narrow"/>
                <w:b/>
                <w:sz w:val="20"/>
              </w:rPr>
            </w:pPr>
            <w:r>
              <w:rPr>
                <w:rFonts w:ascii="Liberation Sans Narrow" w:hAnsi="Liberation Sans Narrow"/>
                <w:b/>
                <w:sz w:val="20"/>
              </w:rPr>
              <w:t>Lain-lain PAD Yang Sah – LO</w:t>
            </w:r>
          </w:p>
        </w:tc>
        <w:tc>
          <w:tcPr>
            <w:tcW w:w="1549" w:type="dxa"/>
            <w:shd w:val="clear" w:color="auto" w:fill="BEBEBE"/>
          </w:tcPr>
          <w:p>
            <w:pPr>
              <w:pStyle w:val="TableParagraph"/>
              <w:spacing w:line="240" w:lineRule="atLeast" w:before="9"/>
              <w:ind w:left="606" w:right="298" w:hanging="288"/>
              <w:rPr>
                <w:rFonts w:ascii="Liberation Sans Narrow"/>
                <w:b/>
                <w:sz w:val="20"/>
              </w:rPr>
            </w:pPr>
            <w:r>
              <w:rPr>
                <w:rFonts w:ascii="Liberation Sans Narrow"/>
                <w:b/>
                <w:sz w:val="20"/>
              </w:rPr>
              <w:t>Tahun 2021 (Rp)</w:t>
            </w:r>
          </w:p>
        </w:tc>
        <w:tc>
          <w:tcPr>
            <w:tcW w:w="1718" w:type="dxa"/>
            <w:shd w:val="clear" w:color="auto" w:fill="BEBEBE"/>
          </w:tcPr>
          <w:p>
            <w:pPr>
              <w:pStyle w:val="TableParagraph"/>
              <w:spacing w:line="240" w:lineRule="atLeast" w:before="9"/>
              <w:ind w:left="689" w:right="384" w:hanging="288"/>
              <w:rPr>
                <w:rFonts w:ascii="Liberation Sans Narrow"/>
                <w:b/>
                <w:sz w:val="20"/>
              </w:rPr>
            </w:pPr>
            <w:r>
              <w:rPr>
                <w:rFonts w:ascii="Liberation Sans Narrow"/>
                <w:b/>
                <w:sz w:val="20"/>
              </w:rPr>
              <w:t>Tahun 2020 (Rp)</w:t>
            </w:r>
          </w:p>
        </w:tc>
      </w:tr>
      <w:tr>
        <w:trPr>
          <w:trHeight w:val="250" w:hRule="atLeast"/>
        </w:trPr>
        <w:tc>
          <w:tcPr>
            <w:tcW w:w="465" w:type="dxa"/>
          </w:tcPr>
          <w:p>
            <w:pPr>
              <w:pStyle w:val="TableParagraph"/>
              <w:spacing w:before="41"/>
              <w:ind w:left="191"/>
              <w:rPr>
                <w:rFonts w:ascii="Liberation Sans Narrow"/>
                <w:sz w:val="16"/>
              </w:rPr>
            </w:pPr>
            <w:r>
              <w:rPr>
                <w:rFonts w:ascii="Liberation Sans Narrow"/>
                <w:sz w:val="16"/>
              </w:rPr>
              <w:t>1</w:t>
            </w:r>
          </w:p>
        </w:tc>
        <w:tc>
          <w:tcPr>
            <w:tcW w:w="4474" w:type="dxa"/>
          </w:tcPr>
          <w:p>
            <w:pPr>
              <w:pStyle w:val="TableParagraph"/>
              <w:spacing w:line="210" w:lineRule="exact" w:before="19"/>
              <w:ind w:left="102"/>
              <w:rPr>
                <w:rFonts w:ascii="Liberation Sans Narrow"/>
                <w:sz w:val="20"/>
              </w:rPr>
            </w:pPr>
            <w:r>
              <w:rPr>
                <w:rFonts w:ascii="Liberation Sans Narrow"/>
                <w:sz w:val="20"/>
              </w:rPr>
              <w:t>Hasil Penjualan Aset Daerah Yang Tidak Dipisahkan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37"/>
              <w:ind w:left="191"/>
              <w:rPr>
                <w:rFonts w:ascii="Liberation Sans Narrow"/>
                <w:sz w:val="16"/>
              </w:rPr>
            </w:pPr>
            <w:r>
              <w:rPr>
                <w:rFonts w:ascii="Liberation Sans Narrow"/>
                <w:sz w:val="16"/>
              </w:rPr>
              <w:t>2</w:t>
            </w:r>
          </w:p>
        </w:tc>
        <w:tc>
          <w:tcPr>
            <w:tcW w:w="4474" w:type="dxa"/>
          </w:tcPr>
          <w:p>
            <w:pPr>
              <w:pStyle w:val="TableParagraph"/>
              <w:spacing w:line="210" w:lineRule="exact" w:before="19"/>
              <w:ind w:left="102"/>
              <w:rPr>
                <w:rFonts w:ascii="Liberation Sans Narrow"/>
                <w:sz w:val="20"/>
              </w:rPr>
            </w:pPr>
            <w:r>
              <w:rPr>
                <w:rFonts w:ascii="Liberation Sans Narrow"/>
                <w:sz w:val="20"/>
              </w:rPr>
              <w:t>Penerimaan Jasa Giro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37"/>
              <w:ind w:left="191"/>
              <w:rPr>
                <w:rFonts w:ascii="Liberation Sans Narrow"/>
                <w:sz w:val="16"/>
              </w:rPr>
            </w:pPr>
            <w:r>
              <w:rPr>
                <w:rFonts w:ascii="Liberation Sans Narrow"/>
                <w:sz w:val="16"/>
              </w:rPr>
              <w:t>3</w:t>
            </w:r>
          </w:p>
        </w:tc>
        <w:tc>
          <w:tcPr>
            <w:tcW w:w="4474" w:type="dxa"/>
          </w:tcPr>
          <w:p>
            <w:pPr>
              <w:pStyle w:val="TableParagraph"/>
              <w:spacing w:line="210" w:lineRule="exact" w:before="19"/>
              <w:ind w:left="102"/>
              <w:rPr>
                <w:rFonts w:ascii="Liberation Sans Narrow" w:hAnsi="Liberation Sans Narrow"/>
                <w:sz w:val="20"/>
              </w:rPr>
            </w:pPr>
            <w:r>
              <w:rPr>
                <w:rFonts w:ascii="Liberation Sans Narrow" w:hAnsi="Liberation Sans Narrow"/>
                <w:sz w:val="20"/>
              </w:rPr>
              <w:t>Pendapatan Bunga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37"/>
              <w:ind w:left="191"/>
              <w:rPr>
                <w:rFonts w:ascii="Liberation Sans Narrow"/>
                <w:sz w:val="16"/>
              </w:rPr>
            </w:pPr>
            <w:r>
              <w:rPr>
                <w:rFonts w:ascii="Liberation Sans Narrow"/>
                <w:sz w:val="16"/>
              </w:rPr>
              <w:t>4</w:t>
            </w:r>
          </w:p>
        </w:tc>
        <w:tc>
          <w:tcPr>
            <w:tcW w:w="4474" w:type="dxa"/>
          </w:tcPr>
          <w:p>
            <w:pPr>
              <w:pStyle w:val="TableParagraph"/>
              <w:spacing w:line="214" w:lineRule="exact" w:before="15"/>
              <w:ind w:left="102"/>
              <w:rPr>
                <w:rFonts w:ascii="Liberation Sans Narrow"/>
                <w:sz w:val="20"/>
              </w:rPr>
            </w:pPr>
            <w:r>
              <w:rPr>
                <w:rFonts w:ascii="Liberation Sans Narrow"/>
                <w:sz w:val="20"/>
              </w:rPr>
              <w:t>Pendapatan Denda Pajak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37"/>
              <w:ind w:left="191"/>
              <w:rPr>
                <w:rFonts w:ascii="Liberation Sans Narrow"/>
                <w:sz w:val="16"/>
              </w:rPr>
            </w:pPr>
            <w:r>
              <w:rPr>
                <w:rFonts w:ascii="Liberation Sans Narrow"/>
                <w:sz w:val="16"/>
              </w:rPr>
              <w:t>5</w:t>
            </w:r>
          </w:p>
        </w:tc>
        <w:tc>
          <w:tcPr>
            <w:tcW w:w="4474" w:type="dxa"/>
          </w:tcPr>
          <w:p>
            <w:pPr>
              <w:pStyle w:val="TableParagraph"/>
              <w:spacing w:line="214" w:lineRule="exact" w:before="15"/>
              <w:ind w:left="102"/>
              <w:rPr>
                <w:rFonts w:ascii="Liberation Sans Narrow"/>
                <w:sz w:val="20"/>
              </w:rPr>
            </w:pPr>
            <w:r>
              <w:rPr>
                <w:rFonts w:ascii="Liberation Sans Narrow"/>
                <w:sz w:val="20"/>
              </w:rPr>
              <w:t>Pendapatan Denda Retribusi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37"/>
              <w:ind w:left="191"/>
              <w:rPr>
                <w:rFonts w:ascii="Liberation Sans Narrow"/>
                <w:sz w:val="16"/>
              </w:rPr>
            </w:pPr>
            <w:r>
              <w:rPr>
                <w:rFonts w:ascii="Liberation Sans Narrow"/>
                <w:sz w:val="16"/>
              </w:rPr>
              <w:t>6</w:t>
            </w:r>
          </w:p>
        </w:tc>
        <w:tc>
          <w:tcPr>
            <w:tcW w:w="4474" w:type="dxa"/>
          </w:tcPr>
          <w:p>
            <w:pPr>
              <w:pStyle w:val="TableParagraph"/>
              <w:spacing w:line="214" w:lineRule="exact" w:before="15"/>
              <w:ind w:left="102"/>
              <w:rPr>
                <w:rFonts w:ascii="Liberation Sans Narrow"/>
                <w:sz w:val="20"/>
              </w:rPr>
            </w:pPr>
            <w:r>
              <w:rPr>
                <w:rFonts w:ascii="Liberation Sans Narrow"/>
                <w:sz w:val="20"/>
              </w:rPr>
              <w:t>Pendapatan dari Pengembalian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45" w:hRule="atLeast"/>
        </w:trPr>
        <w:tc>
          <w:tcPr>
            <w:tcW w:w="465" w:type="dxa"/>
          </w:tcPr>
          <w:p>
            <w:pPr>
              <w:pStyle w:val="TableParagraph"/>
              <w:spacing w:before="37"/>
              <w:ind w:left="191"/>
              <w:rPr>
                <w:rFonts w:ascii="Liberation Sans Narrow"/>
                <w:sz w:val="16"/>
              </w:rPr>
            </w:pPr>
            <w:r>
              <w:rPr>
                <w:rFonts w:ascii="Liberation Sans Narrow"/>
                <w:sz w:val="16"/>
              </w:rPr>
              <w:t>7</w:t>
            </w:r>
          </w:p>
        </w:tc>
        <w:tc>
          <w:tcPr>
            <w:tcW w:w="4474" w:type="dxa"/>
          </w:tcPr>
          <w:p>
            <w:pPr>
              <w:pStyle w:val="TableParagraph"/>
              <w:spacing w:line="210" w:lineRule="exact" w:before="15"/>
              <w:ind w:left="102"/>
              <w:rPr>
                <w:rFonts w:ascii="Liberation Sans Narrow"/>
                <w:sz w:val="20"/>
              </w:rPr>
            </w:pPr>
            <w:r>
              <w:rPr>
                <w:rFonts w:ascii="Liberation Sans Narrow"/>
                <w:sz w:val="20"/>
              </w:rPr>
              <w:t>Hasil dari Pemanfaatan Kekayaan Daerah - LO</w:t>
            </w:r>
          </w:p>
        </w:tc>
        <w:tc>
          <w:tcPr>
            <w:tcW w:w="1549" w:type="dxa"/>
          </w:tcPr>
          <w:p>
            <w:pPr>
              <w:pStyle w:val="TableParagraph"/>
              <w:spacing w:line="218" w:lineRule="exact" w:before="7"/>
              <w:ind w:right="97"/>
              <w:jc w:val="right"/>
              <w:rPr>
                <w:rFonts w:ascii="Liberation Sans Narrow"/>
                <w:sz w:val="20"/>
              </w:rPr>
            </w:pPr>
            <w:r>
              <w:rPr>
                <w:rFonts w:ascii="Liberation Sans Narrow"/>
                <w:sz w:val="20"/>
              </w:rPr>
              <w:t>327,751,000.00</w:t>
            </w:r>
          </w:p>
        </w:tc>
        <w:tc>
          <w:tcPr>
            <w:tcW w:w="1718" w:type="dxa"/>
          </w:tcPr>
          <w:p>
            <w:pPr>
              <w:pStyle w:val="TableParagraph"/>
              <w:spacing w:line="218"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41"/>
              <w:ind w:left="191"/>
              <w:rPr>
                <w:rFonts w:ascii="Liberation Sans Narrow"/>
                <w:sz w:val="16"/>
              </w:rPr>
            </w:pPr>
            <w:r>
              <w:rPr>
                <w:rFonts w:ascii="Liberation Sans Narrow"/>
                <w:sz w:val="16"/>
              </w:rPr>
              <w:t>8</w:t>
            </w:r>
          </w:p>
        </w:tc>
        <w:tc>
          <w:tcPr>
            <w:tcW w:w="4474" w:type="dxa"/>
          </w:tcPr>
          <w:p>
            <w:pPr>
              <w:pStyle w:val="TableParagraph"/>
              <w:spacing w:line="210" w:lineRule="exact" w:before="19"/>
              <w:ind w:left="102"/>
              <w:rPr>
                <w:rFonts w:ascii="Liberation Sans Narrow" w:hAnsi="Liberation Sans Narrow"/>
                <w:sz w:val="20"/>
              </w:rPr>
            </w:pPr>
            <w:r>
              <w:rPr>
                <w:rFonts w:ascii="Liberation Sans Narrow" w:hAnsi="Liberation Sans Narrow"/>
                <w:sz w:val="20"/>
              </w:rPr>
              <w:t>Pendapatan BLUD – LO</w:t>
            </w:r>
          </w:p>
        </w:tc>
        <w:tc>
          <w:tcPr>
            <w:tcW w:w="1549" w:type="dxa"/>
          </w:tcPr>
          <w:p>
            <w:pPr>
              <w:pStyle w:val="TableParagraph"/>
              <w:spacing w:line="222"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2"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spacing w:before="41"/>
              <w:ind w:left="191"/>
              <w:rPr>
                <w:rFonts w:ascii="Liberation Sans Narrow"/>
                <w:sz w:val="16"/>
              </w:rPr>
            </w:pPr>
            <w:r>
              <w:rPr>
                <w:rFonts w:ascii="Liberation Sans Narrow"/>
                <w:sz w:val="16"/>
              </w:rPr>
              <w:t>9</w:t>
            </w:r>
          </w:p>
        </w:tc>
        <w:tc>
          <w:tcPr>
            <w:tcW w:w="4474" w:type="dxa"/>
          </w:tcPr>
          <w:p>
            <w:pPr>
              <w:pStyle w:val="TableParagraph"/>
              <w:spacing w:line="211" w:lineRule="exact" w:before="19"/>
              <w:ind w:left="102"/>
              <w:rPr>
                <w:rFonts w:ascii="Liberation Sans Narrow"/>
                <w:sz w:val="20"/>
              </w:rPr>
            </w:pPr>
            <w:r>
              <w:rPr>
                <w:rFonts w:ascii="Liberation Sans Narrow"/>
                <w:sz w:val="20"/>
              </w:rPr>
              <w:t>Pendapatan Dana Kapitasi JKN - LO</w:t>
            </w:r>
          </w:p>
        </w:tc>
        <w:tc>
          <w:tcPr>
            <w:tcW w:w="1549" w:type="dxa"/>
          </w:tcPr>
          <w:p>
            <w:pPr>
              <w:pStyle w:val="TableParagraph"/>
              <w:spacing w:line="223" w:lineRule="exact" w:before="7"/>
              <w:ind w:right="99"/>
              <w:jc w:val="right"/>
              <w:rPr>
                <w:rFonts w:ascii="Liberation Sans Narrow"/>
                <w:sz w:val="20"/>
              </w:rPr>
            </w:pPr>
            <w:r>
              <w:rPr>
                <w:rFonts w:ascii="Liberation Sans Narrow"/>
                <w:sz w:val="20"/>
              </w:rPr>
              <w:t>0,00</w:t>
            </w:r>
          </w:p>
        </w:tc>
        <w:tc>
          <w:tcPr>
            <w:tcW w:w="1718" w:type="dxa"/>
          </w:tcPr>
          <w:p>
            <w:pPr>
              <w:pStyle w:val="TableParagraph"/>
              <w:spacing w:line="223" w:lineRule="exact" w:before="7"/>
              <w:ind w:right="101"/>
              <w:jc w:val="right"/>
              <w:rPr>
                <w:rFonts w:ascii="Liberation Sans Narrow"/>
                <w:sz w:val="20"/>
              </w:rPr>
            </w:pPr>
            <w:r>
              <w:rPr>
                <w:rFonts w:ascii="Liberation Sans Narrow"/>
                <w:sz w:val="20"/>
              </w:rPr>
              <w:t>0.00</w:t>
            </w:r>
          </w:p>
        </w:tc>
      </w:tr>
      <w:tr>
        <w:trPr>
          <w:trHeight w:val="250" w:hRule="atLeast"/>
        </w:trPr>
        <w:tc>
          <w:tcPr>
            <w:tcW w:w="465" w:type="dxa"/>
          </w:tcPr>
          <w:p>
            <w:pPr>
              <w:pStyle w:val="TableParagraph"/>
              <w:rPr>
                <w:sz w:val="18"/>
              </w:rPr>
            </w:pPr>
          </w:p>
        </w:tc>
        <w:tc>
          <w:tcPr>
            <w:tcW w:w="4474" w:type="dxa"/>
          </w:tcPr>
          <w:p>
            <w:pPr>
              <w:pStyle w:val="TableParagraph"/>
              <w:rPr>
                <w:sz w:val="18"/>
              </w:rPr>
            </w:pPr>
          </w:p>
        </w:tc>
        <w:tc>
          <w:tcPr>
            <w:tcW w:w="1549" w:type="dxa"/>
          </w:tcPr>
          <w:p>
            <w:pPr>
              <w:pStyle w:val="TableParagraph"/>
              <w:rPr>
                <w:sz w:val="18"/>
              </w:rPr>
            </w:pPr>
          </w:p>
        </w:tc>
        <w:tc>
          <w:tcPr>
            <w:tcW w:w="1718" w:type="dxa"/>
          </w:tcPr>
          <w:p>
            <w:pPr>
              <w:pStyle w:val="TableParagraph"/>
              <w:rPr>
                <w:sz w:val="18"/>
              </w:rPr>
            </w:pPr>
          </w:p>
        </w:tc>
      </w:tr>
      <w:tr>
        <w:trPr>
          <w:trHeight w:val="250" w:hRule="atLeast"/>
        </w:trPr>
        <w:tc>
          <w:tcPr>
            <w:tcW w:w="4939" w:type="dxa"/>
            <w:gridSpan w:val="2"/>
            <w:shd w:val="clear" w:color="auto" w:fill="BEBEBE"/>
          </w:tcPr>
          <w:p>
            <w:pPr>
              <w:pStyle w:val="TableParagraph"/>
              <w:spacing w:line="211" w:lineRule="exact" w:before="19"/>
              <w:ind w:left="2158" w:right="2155"/>
              <w:jc w:val="center"/>
              <w:rPr>
                <w:rFonts w:ascii="Liberation Sans Narrow"/>
                <w:b/>
                <w:sz w:val="20"/>
              </w:rPr>
            </w:pPr>
            <w:r>
              <w:rPr>
                <w:rFonts w:ascii="Liberation Sans Narrow"/>
                <w:b/>
                <w:sz w:val="20"/>
              </w:rPr>
              <w:t>Jumlah</w:t>
            </w:r>
          </w:p>
        </w:tc>
        <w:tc>
          <w:tcPr>
            <w:tcW w:w="1549" w:type="dxa"/>
            <w:shd w:val="clear" w:color="auto" w:fill="BEBEBE"/>
          </w:tcPr>
          <w:p>
            <w:pPr>
              <w:pStyle w:val="TableParagraph"/>
              <w:spacing w:line="222" w:lineRule="exact" w:before="7"/>
              <w:ind w:right="96"/>
              <w:jc w:val="right"/>
              <w:rPr>
                <w:rFonts w:ascii="Liberation Sans Narrow"/>
                <w:b/>
                <w:sz w:val="20"/>
              </w:rPr>
            </w:pPr>
            <w:r>
              <w:rPr>
                <w:rFonts w:ascii="Liberation Sans Narrow"/>
                <w:b/>
                <w:sz w:val="20"/>
              </w:rPr>
              <w:t>327,751,000.00</w:t>
            </w:r>
          </w:p>
        </w:tc>
        <w:tc>
          <w:tcPr>
            <w:tcW w:w="1718" w:type="dxa"/>
            <w:shd w:val="clear" w:color="auto" w:fill="BEBEBE"/>
          </w:tcPr>
          <w:p>
            <w:pPr>
              <w:pStyle w:val="TableParagraph"/>
              <w:spacing w:line="222" w:lineRule="exact" w:before="7"/>
              <w:ind w:right="101"/>
              <w:jc w:val="right"/>
              <w:rPr>
                <w:rFonts w:ascii="Liberation Sans Narrow"/>
                <w:b/>
                <w:sz w:val="20"/>
              </w:rPr>
            </w:pPr>
            <w:r>
              <w:rPr>
                <w:rFonts w:ascii="Liberation Sans Narrow"/>
                <w:b/>
                <w:sz w:val="20"/>
              </w:rPr>
              <w:t>0.00</w:t>
            </w:r>
          </w:p>
        </w:tc>
      </w:tr>
    </w:tbl>
    <w:p>
      <w:pPr>
        <w:spacing w:after="0" w:line="222" w:lineRule="exact"/>
        <w:jc w:val="right"/>
        <w:rPr>
          <w:rFonts w:ascii="Liberation Sans Narrow"/>
          <w:sz w:val="20"/>
        </w:rPr>
        <w:sectPr>
          <w:pgSz w:w="12240" w:h="18720"/>
          <w:pgMar w:header="1024" w:footer="2406" w:top="2240" w:bottom="2600" w:left="1440" w:right="60"/>
        </w:sectPr>
      </w:pPr>
    </w:p>
    <w:p>
      <w:pPr>
        <w:pStyle w:val="BodyText"/>
        <w:spacing w:before="3"/>
        <w:rPr>
          <w:sz w:val="16"/>
        </w:rPr>
      </w:pPr>
    </w:p>
    <w:p>
      <w:pPr>
        <w:pStyle w:val="Heading2"/>
        <w:numPr>
          <w:ilvl w:val="3"/>
          <w:numId w:val="26"/>
        </w:numPr>
        <w:tabs>
          <w:tab w:pos="2393" w:val="left" w:leader="none"/>
        </w:tabs>
        <w:spacing w:line="240" w:lineRule="auto" w:before="91" w:after="0"/>
        <w:ind w:left="2393" w:right="0" w:hanging="852"/>
        <w:jc w:val="left"/>
      </w:pPr>
      <w:r>
        <w:rPr/>
        <w:t>Lain-lain Pendapatan Daerah yang Sah-</w:t>
      </w:r>
      <w:r>
        <w:rPr>
          <w:spacing w:val="-6"/>
        </w:rPr>
        <w:t> </w:t>
      </w:r>
      <w:r>
        <w:rPr>
          <w:spacing w:val="-3"/>
        </w:rPr>
        <w:t>LO</w:t>
      </w:r>
    </w:p>
    <w:p>
      <w:pPr>
        <w:pStyle w:val="BodyText"/>
        <w:spacing w:before="115"/>
        <w:ind w:left="1965" w:right="1489"/>
      </w:pPr>
      <w:r>
        <w:rPr/>
        <w:t>Lain-lain Pendapatan Daerah yang Sah untuk periode tahun 2021 dan tahun 2020 masing-masing sebesar Rp0,00 dan Rp0,00 yang terdiri atas:</w:t>
      </w:r>
    </w:p>
    <w:p>
      <w:pPr>
        <w:pStyle w:val="Heading2"/>
        <w:spacing w:before="123"/>
        <w:ind w:left="1965"/>
        <w:jc w:val="left"/>
      </w:pPr>
      <w:r>
        <w:rPr/>
        <w:t>V.4.a.2)a) Pendapatan Hibah-LO</w:t>
      </w:r>
    </w:p>
    <w:p>
      <w:pPr>
        <w:pStyle w:val="BodyText"/>
        <w:spacing w:before="119"/>
        <w:ind w:left="2393" w:right="1489"/>
      </w:pPr>
      <w:r>
        <w:rPr/>
        <w:t>Pendapatan Hibah – LO tahun 2021 sebesar Rp0,00 dan tahun 2020 sebesar Rp0,00 dengan rincian sebagai berikut:</w:t>
      </w:r>
    </w:p>
    <w:p>
      <w:pPr>
        <w:pStyle w:val="BodyText"/>
        <w:spacing w:before="8"/>
        <w:rPr>
          <w:sz w:val="10"/>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9"/>
        <w:gridCol w:w="4762"/>
        <w:gridCol w:w="1621"/>
        <w:gridCol w:w="1529"/>
      </w:tblGrid>
      <w:tr>
        <w:trPr>
          <w:trHeight w:val="458" w:hRule="atLeast"/>
        </w:trPr>
        <w:tc>
          <w:tcPr>
            <w:tcW w:w="5191" w:type="dxa"/>
            <w:gridSpan w:val="2"/>
            <w:shd w:val="clear" w:color="auto" w:fill="D7D7D7"/>
          </w:tcPr>
          <w:p>
            <w:pPr>
              <w:pStyle w:val="TableParagraph"/>
              <w:spacing w:before="111"/>
              <w:ind w:left="1671"/>
              <w:rPr>
                <w:rFonts w:ascii="Liberation Sans Narrow" w:hAnsi="Liberation Sans Narrow"/>
                <w:b/>
                <w:sz w:val="20"/>
              </w:rPr>
            </w:pPr>
            <w:r>
              <w:rPr>
                <w:rFonts w:ascii="Liberation Sans Narrow" w:hAnsi="Liberation Sans Narrow"/>
                <w:b/>
                <w:sz w:val="20"/>
              </w:rPr>
              <w:t>Pendapatan Hibah – LO</w:t>
            </w:r>
          </w:p>
        </w:tc>
        <w:tc>
          <w:tcPr>
            <w:tcW w:w="1621" w:type="dxa"/>
            <w:shd w:val="clear" w:color="auto" w:fill="D7D7D7"/>
          </w:tcPr>
          <w:p>
            <w:pPr>
              <w:pStyle w:val="TableParagraph"/>
              <w:spacing w:line="228" w:lineRule="exact" w:before="4"/>
              <w:ind w:left="642" w:right="334" w:hanging="288"/>
              <w:rPr>
                <w:rFonts w:ascii="Liberation Sans Narrow"/>
                <w:b/>
                <w:sz w:val="20"/>
              </w:rPr>
            </w:pPr>
            <w:r>
              <w:rPr>
                <w:rFonts w:ascii="Liberation Sans Narrow"/>
                <w:b/>
                <w:sz w:val="20"/>
              </w:rPr>
              <w:t>Tahun 2021 (Rp)</w:t>
            </w:r>
          </w:p>
        </w:tc>
        <w:tc>
          <w:tcPr>
            <w:tcW w:w="1529" w:type="dxa"/>
            <w:shd w:val="clear" w:color="auto" w:fill="D7D7D7"/>
          </w:tcPr>
          <w:p>
            <w:pPr>
              <w:pStyle w:val="TableParagraph"/>
              <w:spacing w:line="228" w:lineRule="exact" w:before="4"/>
              <w:ind w:left="597" w:right="287" w:hanging="288"/>
              <w:rPr>
                <w:rFonts w:ascii="Liberation Sans Narrow"/>
                <w:b/>
                <w:sz w:val="20"/>
              </w:rPr>
            </w:pPr>
            <w:r>
              <w:rPr>
                <w:rFonts w:ascii="Liberation Sans Narrow"/>
                <w:b/>
                <w:sz w:val="20"/>
              </w:rPr>
              <w:t>Tahun 2020 (Rp)</w:t>
            </w:r>
          </w:p>
        </w:tc>
      </w:tr>
      <w:tr>
        <w:trPr>
          <w:trHeight w:val="228" w:hRule="atLeast"/>
        </w:trPr>
        <w:tc>
          <w:tcPr>
            <w:tcW w:w="429" w:type="dxa"/>
          </w:tcPr>
          <w:p>
            <w:pPr>
              <w:pStyle w:val="TableParagraph"/>
              <w:spacing w:line="208" w:lineRule="exact"/>
              <w:ind w:right="1"/>
              <w:jc w:val="center"/>
              <w:rPr>
                <w:rFonts w:ascii="Liberation Sans Narrow"/>
                <w:sz w:val="20"/>
              </w:rPr>
            </w:pPr>
            <w:r>
              <w:rPr>
                <w:rFonts w:ascii="Liberation Sans Narrow"/>
                <w:sz w:val="20"/>
              </w:rPr>
              <w:t>1</w:t>
            </w:r>
          </w:p>
        </w:tc>
        <w:tc>
          <w:tcPr>
            <w:tcW w:w="4762" w:type="dxa"/>
          </w:tcPr>
          <w:p>
            <w:pPr>
              <w:pStyle w:val="TableParagraph"/>
              <w:spacing w:line="208" w:lineRule="exact"/>
              <w:ind w:left="102"/>
              <w:rPr>
                <w:rFonts w:ascii="Liberation Sans Narrow"/>
                <w:sz w:val="20"/>
              </w:rPr>
            </w:pPr>
            <w:r>
              <w:rPr>
                <w:rFonts w:ascii="Liberation Sans Narrow"/>
                <w:sz w:val="20"/>
              </w:rPr>
              <w:t>Pendapatan Hibah Dari Pemerintah- LO</w:t>
            </w:r>
          </w:p>
        </w:tc>
        <w:tc>
          <w:tcPr>
            <w:tcW w:w="1621" w:type="dxa"/>
          </w:tcPr>
          <w:p>
            <w:pPr>
              <w:pStyle w:val="TableParagraph"/>
              <w:spacing w:line="208" w:lineRule="exact"/>
              <w:ind w:right="100"/>
              <w:jc w:val="right"/>
              <w:rPr>
                <w:rFonts w:ascii="Liberation Sans Narrow"/>
                <w:sz w:val="20"/>
              </w:rPr>
            </w:pPr>
            <w:r>
              <w:rPr>
                <w:rFonts w:ascii="Liberation Sans Narrow"/>
                <w:sz w:val="20"/>
              </w:rPr>
              <w:t>0,00</w:t>
            </w:r>
          </w:p>
        </w:tc>
        <w:tc>
          <w:tcPr>
            <w:tcW w:w="1529" w:type="dxa"/>
          </w:tcPr>
          <w:p>
            <w:pPr>
              <w:pStyle w:val="TableParagraph"/>
              <w:spacing w:line="208" w:lineRule="exact"/>
              <w:ind w:right="100"/>
              <w:jc w:val="right"/>
              <w:rPr>
                <w:rFonts w:ascii="Liberation Sans Narrow"/>
                <w:sz w:val="20"/>
              </w:rPr>
            </w:pPr>
            <w:r>
              <w:rPr>
                <w:rFonts w:ascii="Liberation Sans Narrow"/>
                <w:sz w:val="20"/>
              </w:rPr>
              <w:t>0,00</w:t>
            </w:r>
          </w:p>
        </w:tc>
      </w:tr>
      <w:tr>
        <w:trPr>
          <w:trHeight w:val="230" w:hRule="atLeast"/>
        </w:trPr>
        <w:tc>
          <w:tcPr>
            <w:tcW w:w="429" w:type="dxa"/>
          </w:tcPr>
          <w:p>
            <w:pPr>
              <w:pStyle w:val="TableParagraph"/>
              <w:spacing w:line="210" w:lineRule="exact"/>
              <w:ind w:right="1"/>
              <w:jc w:val="center"/>
              <w:rPr>
                <w:rFonts w:ascii="Liberation Sans Narrow"/>
                <w:sz w:val="20"/>
              </w:rPr>
            </w:pPr>
            <w:r>
              <w:rPr>
                <w:rFonts w:ascii="Liberation Sans Narrow"/>
                <w:sz w:val="20"/>
              </w:rPr>
              <w:t>2</w:t>
            </w:r>
          </w:p>
        </w:tc>
        <w:tc>
          <w:tcPr>
            <w:tcW w:w="4762" w:type="dxa"/>
          </w:tcPr>
          <w:p>
            <w:pPr>
              <w:pStyle w:val="TableParagraph"/>
              <w:spacing w:line="210" w:lineRule="exact"/>
              <w:ind w:left="102"/>
              <w:rPr>
                <w:rFonts w:ascii="Liberation Sans Narrow"/>
                <w:sz w:val="20"/>
              </w:rPr>
            </w:pPr>
            <w:r>
              <w:rPr>
                <w:rFonts w:ascii="Liberation Sans Narrow"/>
                <w:sz w:val="20"/>
              </w:rPr>
              <w:t>Pendapatan Hibah Dari Kelompok Masyarakat-LO</w:t>
            </w:r>
          </w:p>
        </w:tc>
        <w:tc>
          <w:tcPr>
            <w:tcW w:w="1621" w:type="dxa"/>
          </w:tcPr>
          <w:p>
            <w:pPr>
              <w:pStyle w:val="TableParagraph"/>
              <w:spacing w:line="210" w:lineRule="exact"/>
              <w:ind w:right="100"/>
              <w:jc w:val="right"/>
              <w:rPr>
                <w:rFonts w:ascii="Liberation Sans Narrow"/>
                <w:sz w:val="20"/>
              </w:rPr>
            </w:pPr>
            <w:r>
              <w:rPr>
                <w:rFonts w:ascii="Liberation Sans Narrow"/>
                <w:sz w:val="20"/>
              </w:rPr>
              <w:t>0,00</w:t>
            </w:r>
          </w:p>
        </w:tc>
        <w:tc>
          <w:tcPr>
            <w:tcW w:w="1529" w:type="dxa"/>
          </w:tcPr>
          <w:p>
            <w:pPr>
              <w:pStyle w:val="TableParagraph"/>
              <w:spacing w:line="210" w:lineRule="exact"/>
              <w:ind w:right="100"/>
              <w:jc w:val="right"/>
              <w:rPr>
                <w:rFonts w:ascii="Liberation Sans Narrow"/>
                <w:sz w:val="20"/>
              </w:rPr>
            </w:pPr>
            <w:r>
              <w:rPr>
                <w:rFonts w:ascii="Liberation Sans Narrow"/>
                <w:sz w:val="20"/>
              </w:rPr>
              <w:t>0,00</w:t>
            </w:r>
          </w:p>
        </w:tc>
      </w:tr>
      <w:tr>
        <w:trPr>
          <w:trHeight w:val="458" w:hRule="atLeast"/>
        </w:trPr>
        <w:tc>
          <w:tcPr>
            <w:tcW w:w="429" w:type="dxa"/>
          </w:tcPr>
          <w:p>
            <w:pPr>
              <w:pStyle w:val="TableParagraph"/>
              <w:spacing w:before="112"/>
              <w:ind w:right="1"/>
              <w:jc w:val="center"/>
              <w:rPr>
                <w:rFonts w:ascii="Liberation Sans Narrow"/>
                <w:sz w:val="20"/>
              </w:rPr>
            </w:pPr>
            <w:r>
              <w:rPr>
                <w:rFonts w:ascii="Liberation Sans Narrow"/>
                <w:sz w:val="20"/>
              </w:rPr>
              <w:t>3</w:t>
            </w:r>
          </w:p>
        </w:tc>
        <w:tc>
          <w:tcPr>
            <w:tcW w:w="4762" w:type="dxa"/>
          </w:tcPr>
          <w:p>
            <w:pPr>
              <w:pStyle w:val="TableParagraph"/>
              <w:spacing w:line="228" w:lineRule="exact" w:before="4"/>
              <w:ind w:left="102"/>
              <w:rPr>
                <w:rFonts w:ascii="Liberation Sans Narrow"/>
                <w:sz w:val="20"/>
              </w:rPr>
            </w:pPr>
            <w:r>
              <w:rPr>
                <w:rFonts w:ascii="Liberation Sans Narrow"/>
                <w:sz w:val="20"/>
              </w:rPr>
              <w:t>Pendapatan Hibah Dari Badan/Lembaga/Organisasi Swasta dalam Negeri-LO</w:t>
            </w:r>
          </w:p>
        </w:tc>
        <w:tc>
          <w:tcPr>
            <w:tcW w:w="1621" w:type="dxa"/>
          </w:tcPr>
          <w:p>
            <w:pPr>
              <w:pStyle w:val="TableParagraph"/>
              <w:spacing w:before="112"/>
              <w:ind w:right="100"/>
              <w:jc w:val="right"/>
              <w:rPr>
                <w:rFonts w:ascii="Liberation Sans Narrow"/>
                <w:sz w:val="20"/>
              </w:rPr>
            </w:pPr>
            <w:r>
              <w:rPr>
                <w:rFonts w:ascii="Liberation Sans Narrow"/>
                <w:sz w:val="20"/>
              </w:rPr>
              <w:t>0,00</w:t>
            </w:r>
          </w:p>
        </w:tc>
        <w:tc>
          <w:tcPr>
            <w:tcW w:w="1529" w:type="dxa"/>
          </w:tcPr>
          <w:p>
            <w:pPr>
              <w:pStyle w:val="TableParagraph"/>
              <w:spacing w:before="112"/>
              <w:ind w:right="100"/>
              <w:jc w:val="right"/>
              <w:rPr>
                <w:rFonts w:ascii="Liberation Sans Narrow"/>
                <w:sz w:val="20"/>
              </w:rPr>
            </w:pPr>
            <w:r>
              <w:rPr>
                <w:rFonts w:ascii="Liberation Sans Narrow"/>
                <w:sz w:val="20"/>
              </w:rPr>
              <w:t>0,00</w:t>
            </w:r>
          </w:p>
        </w:tc>
      </w:tr>
      <w:tr>
        <w:trPr>
          <w:trHeight w:val="228" w:hRule="atLeast"/>
        </w:trPr>
        <w:tc>
          <w:tcPr>
            <w:tcW w:w="429" w:type="dxa"/>
          </w:tcPr>
          <w:p>
            <w:pPr>
              <w:pStyle w:val="TableParagraph"/>
              <w:spacing w:line="208" w:lineRule="exact"/>
              <w:ind w:right="1"/>
              <w:jc w:val="center"/>
              <w:rPr>
                <w:rFonts w:ascii="Liberation Sans Narrow"/>
                <w:sz w:val="20"/>
              </w:rPr>
            </w:pPr>
            <w:r>
              <w:rPr>
                <w:rFonts w:ascii="Liberation Sans Narrow"/>
                <w:sz w:val="20"/>
              </w:rPr>
              <w:t>4</w:t>
            </w:r>
          </w:p>
        </w:tc>
        <w:tc>
          <w:tcPr>
            <w:tcW w:w="4762" w:type="dxa"/>
          </w:tcPr>
          <w:p>
            <w:pPr>
              <w:pStyle w:val="TableParagraph"/>
              <w:spacing w:line="208" w:lineRule="exact"/>
              <w:ind w:left="102"/>
              <w:rPr>
                <w:rFonts w:ascii="Liberation Sans Narrow" w:hAnsi="Liberation Sans Narrow"/>
                <w:sz w:val="20"/>
              </w:rPr>
            </w:pPr>
            <w:r>
              <w:rPr>
                <w:rFonts w:ascii="Liberation Sans Narrow" w:hAnsi="Liberation Sans Narrow"/>
                <w:sz w:val="20"/>
              </w:rPr>
              <w:t>Pendapatan Dana BOS – LO</w:t>
            </w:r>
          </w:p>
        </w:tc>
        <w:tc>
          <w:tcPr>
            <w:tcW w:w="1621" w:type="dxa"/>
          </w:tcPr>
          <w:p>
            <w:pPr>
              <w:pStyle w:val="TableParagraph"/>
              <w:spacing w:line="208" w:lineRule="exact"/>
              <w:ind w:right="100"/>
              <w:jc w:val="right"/>
              <w:rPr>
                <w:rFonts w:ascii="Liberation Sans Narrow"/>
                <w:sz w:val="20"/>
              </w:rPr>
            </w:pPr>
            <w:r>
              <w:rPr>
                <w:rFonts w:ascii="Liberation Sans Narrow"/>
                <w:sz w:val="20"/>
              </w:rPr>
              <w:t>0,00</w:t>
            </w:r>
          </w:p>
        </w:tc>
        <w:tc>
          <w:tcPr>
            <w:tcW w:w="1529" w:type="dxa"/>
          </w:tcPr>
          <w:p>
            <w:pPr>
              <w:pStyle w:val="TableParagraph"/>
              <w:spacing w:line="208" w:lineRule="exact"/>
              <w:ind w:right="100"/>
              <w:jc w:val="right"/>
              <w:rPr>
                <w:rFonts w:ascii="Liberation Sans Narrow"/>
                <w:sz w:val="20"/>
              </w:rPr>
            </w:pPr>
            <w:r>
              <w:rPr>
                <w:rFonts w:ascii="Liberation Sans Narrow"/>
                <w:sz w:val="20"/>
              </w:rPr>
              <w:t>0,00</w:t>
            </w:r>
          </w:p>
        </w:tc>
      </w:tr>
      <w:tr>
        <w:trPr>
          <w:trHeight w:val="234" w:hRule="atLeast"/>
        </w:trPr>
        <w:tc>
          <w:tcPr>
            <w:tcW w:w="5191" w:type="dxa"/>
            <w:gridSpan w:val="2"/>
            <w:shd w:val="clear" w:color="auto" w:fill="D7D7D7"/>
          </w:tcPr>
          <w:p>
            <w:pPr>
              <w:pStyle w:val="TableParagraph"/>
              <w:spacing w:line="214" w:lineRule="exact"/>
              <w:ind w:left="2283" w:right="2283"/>
              <w:jc w:val="center"/>
              <w:rPr>
                <w:rFonts w:ascii="Liberation Sans Narrow"/>
                <w:b/>
                <w:sz w:val="20"/>
              </w:rPr>
            </w:pPr>
            <w:r>
              <w:rPr>
                <w:rFonts w:ascii="Liberation Sans Narrow"/>
                <w:b/>
                <w:sz w:val="20"/>
              </w:rPr>
              <w:t>Jumlah</w:t>
            </w:r>
          </w:p>
        </w:tc>
        <w:tc>
          <w:tcPr>
            <w:tcW w:w="1621" w:type="dxa"/>
            <w:shd w:val="clear" w:color="auto" w:fill="D9D9D9"/>
          </w:tcPr>
          <w:p>
            <w:pPr>
              <w:pStyle w:val="TableParagraph"/>
              <w:spacing w:line="214" w:lineRule="exact"/>
              <w:ind w:right="100"/>
              <w:jc w:val="right"/>
              <w:rPr>
                <w:rFonts w:ascii="Liberation Sans Narrow"/>
                <w:b/>
                <w:sz w:val="20"/>
              </w:rPr>
            </w:pPr>
            <w:r>
              <w:rPr>
                <w:rFonts w:ascii="Liberation Sans Narrow"/>
                <w:b/>
                <w:sz w:val="20"/>
              </w:rPr>
              <w:t>0,00</w:t>
            </w:r>
          </w:p>
        </w:tc>
        <w:tc>
          <w:tcPr>
            <w:tcW w:w="1529" w:type="dxa"/>
            <w:shd w:val="clear" w:color="auto" w:fill="D9D9D9"/>
          </w:tcPr>
          <w:p>
            <w:pPr>
              <w:pStyle w:val="TableParagraph"/>
              <w:spacing w:line="214" w:lineRule="exact"/>
              <w:ind w:right="100"/>
              <w:jc w:val="right"/>
              <w:rPr>
                <w:rFonts w:ascii="Liberation Sans Narrow"/>
                <w:b/>
                <w:sz w:val="20"/>
              </w:rPr>
            </w:pPr>
            <w:r>
              <w:rPr>
                <w:rFonts w:ascii="Liberation Sans Narrow"/>
                <w:b/>
                <w:sz w:val="20"/>
              </w:rPr>
              <w:t>0,00</w:t>
            </w:r>
          </w:p>
        </w:tc>
      </w:tr>
    </w:tbl>
    <w:p>
      <w:pPr>
        <w:pStyle w:val="BodyText"/>
        <w:spacing w:before="114"/>
        <w:ind w:left="2393"/>
      </w:pPr>
      <w:r>
        <w:rPr/>
        <w:t>Pendapatan Hibah tersebut dapat dijelaskan sebagai berikut.</w:t>
      </w:r>
    </w:p>
    <w:p>
      <w:pPr>
        <w:pStyle w:val="ListParagraph"/>
        <w:numPr>
          <w:ilvl w:val="0"/>
          <w:numId w:val="27"/>
        </w:numPr>
        <w:tabs>
          <w:tab w:pos="2710" w:val="left" w:leader="none"/>
        </w:tabs>
        <w:spacing w:line="240" w:lineRule="auto" w:before="119" w:after="0"/>
        <w:ind w:left="2709" w:right="0" w:hanging="317"/>
        <w:jc w:val="left"/>
        <w:rPr>
          <w:sz w:val="22"/>
        </w:rPr>
      </w:pPr>
      <w:r>
        <w:rPr>
          <w:sz w:val="22"/>
        </w:rPr>
        <w:t>Pendapatan Hibah dari Pemerintah- </w:t>
      </w:r>
      <w:r>
        <w:rPr>
          <w:spacing w:val="-3"/>
          <w:sz w:val="22"/>
        </w:rPr>
        <w:t>LO</w:t>
      </w:r>
    </w:p>
    <w:p>
      <w:pPr>
        <w:pStyle w:val="BodyText"/>
        <w:spacing w:before="119"/>
        <w:ind w:left="2709"/>
      </w:pPr>
      <w:r>
        <w:rPr/>
        <w:t>Hibah yang diterima tersebut berupa ..... dari Hibah Kementerian .....</w:t>
      </w:r>
    </w:p>
    <w:p>
      <w:pPr>
        <w:pStyle w:val="ListParagraph"/>
        <w:numPr>
          <w:ilvl w:val="0"/>
          <w:numId w:val="27"/>
        </w:numPr>
        <w:tabs>
          <w:tab w:pos="2710" w:val="left" w:leader="none"/>
        </w:tabs>
        <w:spacing w:line="240" w:lineRule="auto" w:before="119" w:after="0"/>
        <w:ind w:left="2709" w:right="0" w:hanging="317"/>
        <w:jc w:val="left"/>
        <w:rPr>
          <w:sz w:val="22"/>
        </w:rPr>
      </w:pPr>
      <w:r>
        <w:rPr>
          <w:sz w:val="22"/>
        </w:rPr>
        <w:t>Pendapatan Hibah dari Kelompok Masyarakat –</w:t>
      </w:r>
      <w:r>
        <w:rPr>
          <w:spacing w:val="3"/>
          <w:sz w:val="22"/>
        </w:rPr>
        <w:t> </w:t>
      </w:r>
      <w:r>
        <w:rPr>
          <w:spacing w:val="-3"/>
          <w:sz w:val="22"/>
        </w:rPr>
        <w:t>LO</w:t>
      </w:r>
    </w:p>
    <w:p>
      <w:pPr>
        <w:pStyle w:val="BodyText"/>
        <w:spacing w:before="124"/>
        <w:ind w:left="2709"/>
      </w:pPr>
      <w:r>
        <w:rPr/>
        <w:t>Pendapatan Hibah dari Kelompok Masyarakat sebesar Rp0,00 berupa....</w:t>
      </w:r>
    </w:p>
    <w:p>
      <w:pPr>
        <w:pStyle w:val="BodyText"/>
        <w:spacing w:before="119"/>
        <w:ind w:left="2709" w:right="1489"/>
      </w:pPr>
      <w:r>
        <w:rPr/>
        <w:t>Hibah yang diterima oleh sekolah-sekolah tersebut merupakan hibah aset oleh komite sekolah untuk masing-masing sekolah.</w:t>
      </w:r>
    </w:p>
    <w:p>
      <w:pPr>
        <w:pStyle w:val="ListParagraph"/>
        <w:numPr>
          <w:ilvl w:val="0"/>
          <w:numId w:val="27"/>
        </w:numPr>
        <w:tabs>
          <w:tab w:pos="2710" w:val="left" w:leader="none"/>
        </w:tabs>
        <w:spacing w:line="242" w:lineRule="auto" w:before="118" w:after="0"/>
        <w:ind w:left="2721" w:right="1493" w:hanging="329"/>
        <w:jc w:val="left"/>
        <w:rPr>
          <w:sz w:val="22"/>
        </w:rPr>
      </w:pPr>
      <w:r>
        <w:rPr>
          <w:sz w:val="22"/>
        </w:rPr>
        <w:t>Pendapatan Hibah dari Badan/Lembaga/Organisasi Swasta dalam Negeri- </w:t>
      </w:r>
      <w:r>
        <w:rPr>
          <w:spacing w:val="-3"/>
          <w:sz w:val="22"/>
        </w:rPr>
        <w:t>LO</w:t>
      </w:r>
    </w:p>
    <w:p>
      <w:pPr>
        <w:pStyle w:val="BodyText"/>
        <w:tabs>
          <w:tab w:pos="5878" w:val="left" w:leader="dot"/>
        </w:tabs>
        <w:spacing w:before="117"/>
        <w:ind w:left="2709" w:right="1493"/>
      </w:pPr>
      <w:r>
        <w:rPr/>
        <w:t>Pendapatan Hibah dari Badan/Lembaga/Organisasi Swasta dalam Negeri- LO sebesar</w:t>
      </w:r>
      <w:r>
        <w:rPr>
          <w:spacing w:val="-7"/>
        </w:rPr>
        <w:t> </w:t>
      </w:r>
      <w:r>
        <w:rPr/>
        <w:t>Rp0,00</w:t>
      </w:r>
      <w:r>
        <w:rPr>
          <w:spacing w:val="-2"/>
        </w:rPr>
        <w:t> </w:t>
      </w:r>
      <w:r>
        <w:rPr/>
        <w:t>merupakan</w:t>
        <w:tab/>
        <w:t>, dengan rincian sebagai</w:t>
      </w:r>
      <w:r>
        <w:rPr>
          <w:spacing w:val="-9"/>
        </w:rPr>
        <w:t> </w:t>
      </w:r>
      <w:r>
        <w:rPr/>
        <w:t>berikut:</w:t>
      </w:r>
    </w:p>
    <w:p>
      <w:pPr>
        <w:pStyle w:val="ListParagraph"/>
        <w:numPr>
          <w:ilvl w:val="0"/>
          <w:numId w:val="27"/>
        </w:numPr>
        <w:tabs>
          <w:tab w:pos="2710" w:val="left" w:leader="none"/>
        </w:tabs>
        <w:spacing w:line="240" w:lineRule="auto" w:before="118" w:after="0"/>
        <w:ind w:left="2709" w:right="0" w:hanging="317"/>
        <w:jc w:val="left"/>
        <w:rPr>
          <w:sz w:val="22"/>
        </w:rPr>
      </w:pPr>
      <w:r>
        <w:rPr>
          <w:sz w:val="22"/>
        </w:rPr>
        <w:t>Pendapatan Dana BOS – </w:t>
      </w:r>
      <w:r>
        <w:rPr>
          <w:spacing w:val="-3"/>
          <w:sz w:val="22"/>
        </w:rPr>
        <w:t>LO</w:t>
      </w:r>
    </w:p>
    <w:p>
      <w:pPr>
        <w:pStyle w:val="BodyText"/>
        <w:spacing w:before="123"/>
        <w:ind w:left="2709" w:right="1492"/>
        <w:jc w:val="both"/>
      </w:pPr>
      <w:r>
        <w:rPr/>
        <w:t>Pendapatan Hibah Dana BOS sebesar Rp0,00 tersebut merupakan Hibah Dana BOS yang diterima oleh masing-masing sekolah dari Pemerintah</w:t>
      </w:r>
    </w:p>
    <w:p>
      <w:pPr>
        <w:pStyle w:val="BodyText"/>
        <w:spacing w:line="251" w:lineRule="exact"/>
        <w:ind w:left="2709"/>
        <w:jc w:val="both"/>
      </w:pPr>
      <w:r>
        <w:rPr/>
        <w:t>...... dengan rincian sebagai berikut:</w:t>
      </w:r>
    </w:p>
    <w:p>
      <w:pPr>
        <w:pStyle w:val="Heading2"/>
        <w:spacing w:before="123"/>
        <w:ind w:left="1965"/>
      </w:pPr>
      <w:r>
        <w:rPr/>
        <w:t>V.4.a.2)b) Pendapatan Lainnya- LO</w:t>
      </w:r>
    </w:p>
    <w:p>
      <w:pPr>
        <w:pStyle w:val="BodyText"/>
        <w:spacing w:before="120"/>
        <w:ind w:left="2393" w:right="1497"/>
        <w:jc w:val="both"/>
      </w:pPr>
      <w:r>
        <w:rPr/>
        <w:t>Pendapatan Lainnya – LO tahun 2021 sebesar Rp 0,00 adalah Pengakuan Pendapatan – LO yang berasal dari pengakuan piutang kerugian Daerah pada tahun 2021.</w:t>
      </w:r>
    </w:p>
    <w:p>
      <w:pPr>
        <w:pStyle w:val="BodyText"/>
        <w:rPr>
          <w:sz w:val="24"/>
        </w:rPr>
      </w:pPr>
    </w:p>
    <w:p>
      <w:pPr>
        <w:pStyle w:val="BodyText"/>
        <w:rPr>
          <w:sz w:val="24"/>
        </w:rPr>
      </w:pPr>
    </w:p>
    <w:p>
      <w:pPr>
        <w:pStyle w:val="BodyText"/>
        <w:rPr>
          <w:sz w:val="24"/>
        </w:rPr>
      </w:pPr>
    </w:p>
    <w:p>
      <w:pPr>
        <w:pStyle w:val="BodyText"/>
        <w:spacing w:before="10"/>
        <w:rPr>
          <w:sz w:val="35"/>
        </w:rPr>
      </w:pPr>
    </w:p>
    <w:p>
      <w:pPr>
        <w:pStyle w:val="Heading2"/>
        <w:spacing w:before="1"/>
        <w:ind w:left="976"/>
        <w:jc w:val="left"/>
      </w:pPr>
      <w:r>
        <w:rPr/>
        <w:t>V.4.b.Beban</w:t>
      </w:r>
    </w:p>
    <w:p>
      <w:pPr>
        <w:pStyle w:val="BodyText"/>
        <w:spacing w:before="115"/>
        <w:ind w:left="1541" w:right="1492" w:firstLine="552"/>
        <w:jc w:val="both"/>
      </w:pPr>
      <w:r>
        <w:rPr/>
        <w:t>Dalam Peraturan Pemerintah Nomor 71 Tahun 2010, Laporan Realisasi Anggaran (LRA) menyebutnya dengan belanja, sedangkan Laporan Operasional (LO) menyebut dengan beban. LRA disusun dan disajikan dengan menggunakan anggaran berbasis kas, sedangkan LO disajikan dengan prinsip akrual yang disusun untuk melengkapi pelaporan dari siklus akuntansi berbasis akrual (</w:t>
      </w:r>
      <w:r>
        <w:rPr>
          <w:i/>
        </w:rPr>
        <w:t>full accrual accounting </w:t>
      </w:r>
      <w:r>
        <w:rPr>
          <w:i/>
        </w:rPr>
        <w:t>cycle</w:t>
      </w:r>
      <w:r>
        <w:rPr/>
        <w:t>). Beban adalah penurunan manfaat ekonomi atau potensi jasa dalam periode</w:t>
      </w:r>
    </w:p>
    <w:p>
      <w:pPr>
        <w:spacing w:after="0"/>
        <w:jc w:val="both"/>
        <w:sectPr>
          <w:pgSz w:w="12240" w:h="18720"/>
          <w:pgMar w:header="1024" w:footer="2406" w:top="2240" w:bottom="2600" w:left="1440" w:right="60"/>
        </w:sectPr>
      </w:pPr>
    </w:p>
    <w:p>
      <w:pPr>
        <w:pStyle w:val="BodyText"/>
        <w:spacing w:before="11"/>
        <w:rPr>
          <w:sz w:val="15"/>
        </w:rPr>
      </w:pPr>
    </w:p>
    <w:p>
      <w:pPr>
        <w:pStyle w:val="BodyText"/>
        <w:spacing w:before="91"/>
        <w:ind w:left="1541" w:right="1494"/>
        <w:jc w:val="both"/>
      </w:pPr>
      <w:r>
        <w:rPr/>
        <w:t>pelaporan yang menurunkan ekuitas, yang dapat berupa pengeluaran atau konsumsi aset atau timbulnya kewajiban. Belanja adalah semua pengeluaran kas umum daerah yang mengurangi saldo anggaran lebih dalam periode tahun anggaran yang bersangkutan yang tidak akan diperoleh pembayarannya kembali oleh Pemerintah Daerah.</w:t>
      </w:r>
    </w:p>
    <w:p>
      <w:pPr>
        <w:pStyle w:val="BodyText"/>
        <w:spacing w:before="119"/>
        <w:ind w:left="1541"/>
        <w:jc w:val="both"/>
      </w:pPr>
      <w:r>
        <w:rPr/>
        <w:t>Ada beberapa perbedaan antara Beban dan Belanja, yaitu :</w:t>
      </w:r>
    </w:p>
    <w:p>
      <w:pPr>
        <w:pStyle w:val="BodyText"/>
        <w:spacing w:before="10"/>
        <w:rPr>
          <w:sz w:val="10"/>
        </w:rPr>
      </w:pPr>
    </w:p>
    <w:tbl>
      <w:tblPr>
        <w:tblW w:w="0" w:type="auto"/>
        <w:jc w:val="left"/>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
        <w:gridCol w:w="3625"/>
        <w:gridCol w:w="3741"/>
      </w:tblGrid>
      <w:tr>
        <w:trPr>
          <w:trHeight w:val="474" w:hRule="atLeast"/>
        </w:trPr>
        <w:tc>
          <w:tcPr>
            <w:tcW w:w="432" w:type="dxa"/>
            <w:shd w:val="clear" w:color="auto" w:fill="D9D9D9"/>
          </w:tcPr>
          <w:p>
            <w:pPr>
              <w:pStyle w:val="TableParagraph"/>
              <w:spacing w:line="205" w:lineRule="exact"/>
              <w:ind w:left="96" w:right="89"/>
              <w:jc w:val="center"/>
              <w:rPr>
                <w:rFonts w:ascii="Liberation Sans Narrow"/>
                <w:b/>
                <w:sz w:val="18"/>
              </w:rPr>
            </w:pPr>
            <w:r>
              <w:rPr>
                <w:rFonts w:ascii="Liberation Sans Narrow"/>
                <w:b/>
                <w:sz w:val="18"/>
              </w:rPr>
              <w:t>No</w:t>
            </w:r>
          </w:p>
          <w:p>
            <w:pPr>
              <w:pStyle w:val="TableParagraph"/>
              <w:spacing w:before="29"/>
              <w:ind w:left="9"/>
              <w:jc w:val="center"/>
              <w:rPr>
                <w:rFonts w:ascii="Liberation Sans Narrow"/>
                <w:b/>
                <w:sz w:val="18"/>
              </w:rPr>
            </w:pPr>
            <w:r>
              <w:rPr>
                <w:rFonts w:ascii="Liberation Sans Narrow"/>
                <w:b/>
                <w:sz w:val="18"/>
              </w:rPr>
              <w:t>.</w:t>
            </w:r>
          </w:p>
        </w:tc>
        <w:tc>
          <w:tcPr>
            <w:tcW w:w="3625" w:type="dxa"/>
            <w:shd w:val="clear" w:color="auto" w:fill="D9D9D9"/>
          </w:tcPr>
          <w:p>
            <w:pPr>
              <w:pStyle w:val="TableParagraph"/>
              <w:spacing w:line="205" w:lineRule="exact"/>
              <w:ind w:left="1529" w:right="1524"/>
              <w:jc w:val="center"/>
              <w:rPr>
                <w:rFonts w:ascii="Liberation Sans Narrow"/>
                <w:b/>
                <w:sz w:val="18"/>
              </w:rPr>
            </w:pPr>
            <w:r>
              <w:rPr>
                <w:rFonts w:ascii="Liberation Sans Narrow"/>
                <w:b/>
                <w:sz w:val="18"/>
              </w:rPr>
              <w:t>Beban</w:t>
            </w:r>
          </w:p>
        </w:tc>
        <w:tc>
          <w:tcPr>
            <w:tcW w:w="3741" w:type="dxa"/>
            <w:shd w:val="clear" w:color="auto" w:fill="D9D9D9"/>
          </w:tcPr>
          <w:p>
            <w:pPr>
              <w:pStyle w:val="TableParagraph"/>
              <w:spacing w:line="205" w:lineRule="exact"/>
              <w:ind w:left="1583" w:right="1582"/>
              <w:jc w:val="center"/>
              <w:rPr>
                <w:rFonts w:ascii="Liberation Sans Narrow"/>
                <w:b/>
                <w:sz w:val="18"/>
              </w:rPr>
            </w:pPr>
            <w:r>
              <w:rPr>
                <w:rFonts w:ascii="Liberation Sans Narrow"/>
                <w:b/>
                <w:sz w:val="18"/>
              </w:rPr>
              <w:t>Belanja</w:t>
            </w:r>
          </w:p>
        </w:tc>
      </w:tr>
      <w:tr>
        <w:trPr>
          <w:trHeight w:val="237" w:hRule="atLeast"/>
        </w:trPr>
        <w:tc>
          <w:tcPr>
            <w:tcW w:w="432" w:type="dxa"/>
          </w:tcPr>
          <w:p>
            <w:pPr>
              <w:pStyle w:val="TableParagraph"/>
              <w:spacing w:line="205" w:lineRule="exact"/>
              <w:ind w:left="151"/>
              <w:rPr>
                <w:rFonts w:ascii="Liberation Sans Narrow"/>
                <w:sz w:val="18"/>
              </w:rPr>
            </w:pPr>
            <w:r>
              <w:rPr>
                <w:rFonts w:ascii="Liberation Sans Narrow"/>
                <w:sz w:val="18"/>
              </w:rPr>
              <w:t>1.</w:t>
            </w:r>
          </w:p>
        </w:tc>
        <w:tc>
          <w:tcPr>
            <w:tcW w:w="3625" w:type="dxa"/>
          </w:tcPr>
          <w:p>
            <w:pPr>
              <w:pStyle w:val="TableParagraph"/>
              <w:spacing w:line="205" w:lineRule="exact"/>
              <w:ind w:left="107"/>
              <w:rPr>
                <w:rFonts w:ascii="Liberation Sans Narrow"/>
                <w:sz w:val="18"/>
              </w:rPr>
            </w:pPr>
            <w:r>
              <w:rPr>
                <w:rFonts w:ascii="Liberation Sans Narrow"/>
                <w:sz w:val="18"/>
              </w:rPr>
              <w:t>Diukur dan diakui dengan basis akuntansi akrual</w:t>
            </w:r>
          </w:p>
        </w:tc>
        <w:tc>
          <w:tcPr>
            <w:tcW w:w="3741" w:type="dxa"/>
          </w:tcPr>
          <w:p>
            <w:pPr>
              <w:pStyle w:val="TableParagraph"/>
              <w:spacing w:line="205" w:lineRule="exact"/>
              <w:ind w:left="103"/>
              <w:rPr>
                <w:rFonts w:ascii="Liberation Sans Narrow"/>
                <w:sz w:val="18"/>
              </w:rPr>
            </w:pPr>
            <w:r>
              <w:rPr>
                <w:rFonts w:ascii="Liberation Sans Narrow"/>
                <w:sz w:val="18"/>
              </w:rPr>
              <w:t>Diukur dan diakui dengan basis akuntansi kas</w:t>
            </w:r>
          </w:p>
        </w:tc>
      </w:tr>
      <w:tr>
        <w:trPr>
          <w:trHeight w:val="477" w:hRule="atLeast"/>
        </w:trPr>
        <w:tc>
          <w:tcPr>
            <w:tcW w:w="432" w:type="dxa"/>
          </w:tcPr>
          <w:p>
            <w:pPr>
              <w:pStyle w:val="TableParagraph"/>
              <w:spacing w:before="114"/>
              <w:ind w:left="151"/>
              <w:rPr>
                <w:rFonts w:ascii="Liberation Sans Narrow"/>
                <w:sz w:val="18"/>
              </w:rPr>
            </w:pPr>
            <w:r>
              <w:rPr>
                <w:rFonts w:ascii="Liberation Sans Narrow"/>
                <w:sz w:val="18"/>
              </w:rPr>
              <w:t>2.</w:t>
            </w:r>
          </w:p>
        </w:tc>
        <w:tc>
          <w:tcPr>
            <w:tcW w:w="3625" w:type="dxa"/>
          </w:tcPr>
          <w:p>
            <w:pPr>
              <w:pStyle w:val="TableParagraph"/>
              <w:spacing w:line="205" w:lineRule="exact"/>
              <w:ind w:left="107"/>
              <w:rPr>
                <w:rFonts w:ascii="Liberation Sans Narrow"/>
                <w:sz w:val="18"/>
              </w:rPr>
            </w:pPr>
            <w:r>
              <w:rPr>
                <w:rFonts w:ascii="Liberation Sans Narrow"/>
                <w:sz w:val="18"/>
              </w:rPr>
              <w:t>Merupakan unsur pembentuk Laporan Operasional</w:t>
            </w:r>
          </w:p>
          <w:p>
            <w:pPr>
              <w:pStyle w:val="TableParagraph"/>
              <w:spacing w:before="29"/>
              <w:ind w:left="107"/>
              <w:rPr>
                <w:rFonts w:ascii="Liberation Sans Narrow"/>
                <w:sz w:val="18"/>
              </w:rPr>
            </w:pPr>
            <w:r>
              <w:rPr>
                <w:rFonts w:ascii="Liberation Sans Narrow"/>
                <w:sz w:val="18"/>
              </w:rPr>
              <w:t>(LO)</w:t>
            </w:r>
          </w:p>
        </w:tc>
        <w:tc>
          <w:tcPr>
            <w:tcW w:w="3741" w:type="dxa"/>
          </w:tcPr>
          <w:p>
            <w:pPr>
              <w:pStyle w:val="TableParagraph"/>
              <w:spacing w:line="205" w:lineRule="exact"/>
              <w:ind w:left="103"/>
              <w:rPr>
                <w:rFonts w:ascii="Liberation Sans Narrow"/>
                <w:sz w:val="18"/>
              </w:rPr>
            </w:pPr>
            <w:r>
              <w:rPr>
                <w:rFonts w:ascii="Liberation Sans Narrow"/>
                <w:sz w:val="18"/>
              </w:rPr>
              <w:t>Merupakan unsur pembentuk Laporan Realisasi</w:t>
            </w:r>
          </w:p>
          <w:p>
            <w:pPr>
              <w:pStyle w:val="TableParagraph"/>
              <w:spacing w:before="29"/>
              <w:ind w:left="103"/>
              <w:rPr>
                <w:rFonts w:ascii="Liberation Sans Narrow"/>
                <w:sz w:val="18"/>
              </w:rPr>
            </w:pPr>
            <w:r>
              <w:rPr>
                <w:rFonts w:ascii="Liberation Sans Narrow"/>
                <w:sz w:val="18"/>
              </w:rPr>
              <w:t>Angaran (LRA)</w:t>
            </w:r>
          </w:p>
        </w:tc>
      </w:tr>
      <w:tr>
        <w:trPr>
          <w:trHeight w:val="234" w:hRule="atLeast"/>
        </w:trPr>
        <w:tc>
          <w:tcPr>
            <w:tcW w:w="432" w:type="dxa"/>
          </w:tcPr>
          <w:p>
            <w:pPr>
              <w:pStyle w:val="TableParagraph"/>
              <w:spacing w:line="201" w:lineRule="exact"/>
              <w:ind w:left="151"/>
              <w:rPr>
                <w:rFonts w:ascii="Liberation Sans Narrow"/>
                <w:sz w:val="18"/>
              </w:rPr>
            </w:pPr>
            <w:r>
              <w:rPr>
                <w:rFonts w:ascii="Liberation Sans Narrow"/>
                <w:sz w:val="18"/>
              </w:rPr>
              <w:t>3.</w:t>
            </w:r>
          </w:p>
        </w:tc>
        <w:tc>
          <w:tcPr>
            <w:tcW w:w="3625" w:type="dxa"/>
          </w:tcPr>
          <w:p>
            <w:pPr>
              <w:pStyle w:val="TableParagraph"/>
              <w:spacing w:line="201" w:lineRule="exact"/>
              <w:ind w:left="107"/>
              <w:rPr>
                <w:rFonts w:ascii="Liberation Sans Narrow"/>
                <w:sz w:val="18"/>
              </w:rPr>
            </w:pPr>
            <w:r>
              <w:rPr>
                <w:rFonts w:ascii="Liberation Sans Narrow"/>
                <w:sz w:val="18"/>
              </w:rPr>
              <w:t>Menggunakan Kode Akun 9</w:t>
            </w:r>
          </w:p>
        </w:tc>
        <w:tc>
          <w:tcPr>
            <w:tcW w:w="3741" w:type="dxa"/>
          </w:tcPr>
          <w:p>
            <w:pPr>
              <w:pStyle w:val="TableParagraph"/>
              <w:spacing w:line="201" w:lineRule="exact"/>
              <w:ind w:left="103"/>
              <w:rPr>
                <w:rFonts w:ascii="Liberation Sans Narrow"/>
                <w:sz w:val="18"/>
              </w:rPr>
            </w:pPr>
            <w:r>
              <w:rPr>
                <w:rFonts w:ascii="Liberation Sans Narrow"/>
                <w:sz w:val="18"/>
              </w:rPr>
              <w:t>Menggunakan Kode Akun 5</w:t>
            </w:r>
          </w:p>
        </w:tc>
      </w:tr>
    </w:tbl>
    <w:p>
      <w:pPr>
        <w:pStyle w:val="Heading2"/>
        <w:numPr>
          <w:ilvl w:val="3"/>
          <w:numId w:val="28"/>
        </w:numPr>
        <w:tabs>
          <w:tab w:pos="2393" w:val="left" w:leader="none"/>
        </w:tabs>
        <w:spacing w:line="240" w:lineRule="auto" w:before="122" w:after="0"/>
        <w:ind w:left="2393" w:right="0" w:hanging="852"/>
        <w:jc w:val="both"/>
      </w:pPr>
      <w:r>
        <w:rPr/>
        <w:t>Beban</w:t>
      </w:r>
      <w:r>
        <w:rPr>
          <w:spacing w:val="-3"/>
        </w:rPr>
        <w:t> </w:t>
      </w:r>
      <w:r>
        <w:rPr/>
        <w:t>Pegawai-LO</w:t>
      </w:r>
    </w:p>
    <w:p>
      <w:pPr>
        <w:pStyle w:val="BodyText"/>
        <w:spacing w:before="115"/>
        <w:ind w:left="1965" w:right="1493"/>
        <w:jc w:val="both"/>
      </w:pPr>
      <w:r>
        <w:rPr/>
        <w:t>Beban Pegawai - LO pada tahun 2021 sebesar Rp 8.367.279.826,00 dan tahun 2020 sebesar Rp 7.919.085.056,00 dengan rincian sebagai berikut:</w:t>
      </w:r>
    </w:p>
    <w:p>
      <w:pPr>
        <w:pStyle w:val="BodyText"/>
        <w:spacing w:before="1"/>
        <w:rPr>
          <w:sz w:val="11"/>
        </w:rPr>
      </w:pP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
        <w:gridCol w:w="4273"/>
        <w:gridCol w:w="1585"/>
        <w:gridCol w:w="1593"/>
      </w:tblGrid>
      <w:tr>
        <w:trPr>
          <w:trHeight w:val="414" w:hRule="atLeast"/>
        </w:trPr>
        <w:tc>
          <w:tcPr>
            <w:tcW w:w="4689" w:type="dxa"/>
            <w:gridSpan w:val="2"/>
            <w:shd w:val="clear" w:color="auto" w:fill="BEBEBE"/>
          </w:tcPr>
          <w:p>
            <w:pPr>
              <w:pStyle w:val="TableParagraph"/>
              <w:spacing w:before="99"/>
              <w:ind w:left="1576" w:right="1568"/>
              <w:jc w:val="center"/>
              <w:rPr>
                <w:b/>
                <w:sz w:val="18"/>
              </w:rPr>
            </w:pPr>
            <w:r>
              <w:rPr>
                <w:b/>
                <w:sz w:val="18"/>
              </w:rPr>
              <w:t>Beban Pegawai-LO</w:t>
            </w:r>
          </w:p>
        </w:tc>
        <w:tc>
          <w:tcPr>
            <w:tcW w:w="1585" w:type="dxa"/>
            <w:shd w:val="clear" w:color="auto" w:fill="BEBEBE"/>
          </w:tcPr>
          <w:p>
            <w:pPr>
              <w:pStyle w:val="TableParagraph"/>
              <w:spacing w:line="202" w:lineRule="exact"/>
              <w:ind w:left="309" w:right="309"/>
              <w:jc w:val="center"/>
              <w:rPr>
                <w:b/>
                <w:sz w:val="18"/>
              </w:rPr>
            </w:pPr>
            <w:r>
              <w:rPr>
                <w:b/>
                <w:sz w:val="18"/>
              </w:rPr>
              <w:t>Tahun 2021</w:t>
            </w:r>
          </w:p>
          <w:p>
            <w:pPr>
              <w:pStyle w:val="TableParagraph"/>
              <w:spacing w:line="191" w:lineRule="exact" w:before="1"/>
              <w:ind w:left="308" w:right="309"/>
              <w:jc w:val="center"/>
              <w:rPr>
                <w:b/>
                <w:sz w:val="18"/>
              </w:rPr>
            </w:pPr>
            <w:r>
              <w:rPr>
                <w:b/>
                <w:sz w:val="18"/>
              </w:rPr>
              <w:t>(Rp)</w:t>
            </w:r>
          </w:p>
        </w:tc>
        <w:tc>
          <w:tcPr>
            <w:tcW w:w="1593" w:type="dxa"/>
            <w:shd w:val="clear" w:color="auto" w:fill="BEBEBE"/>
          </w:tcPr>
          <w:p>
            <w:pPr>
              <w:pStyle w:val="TableParagraph"/>
              <w:spacing w:line="202" w:lineRule="exact"/>
              <w:ind w:left="317" w:right="310"/>
              <w:jc w:val="center"/>
              <w:rPr>
                <w:b/>
                <w:sz w:val="18"/>
              </w:rPr>
            </w:pPr>
            <w:r>
              <w:rPr>
                <w:b/>
                <w:sz w:val="18"/>
              </w:rPr>
              <w:t>Tahun 2020</w:t>
            </w:r>
          </w:p>
          <w:p>
            <w:pPr>
              <w:pStyle w:val="TableParagraph"/>
              <w:spacing w:line="191" w:lineRule="exact" w:before="1"/>
              <w:ind w:left="312" w:right="310"/>
              <w:jc w:val="center"/>
              <w:rPr>
                <w:b/>
                <w:sz w:val="18"/>
              </w:rPr>
            </w:pPr>
            <w:r>
              <w:rPr>
                <w:b/>
                <w:sz w:val="18"/>
              </w:rPr>
              <w:t>(Rp)</w:t>
            </w:r>
          </w:p>
        </w:tc>
      </w:tr>
      <w:tr>
        <w:trPr>
          <w:trHeight w:val="205" w:hRule="atLeast"/>
        </w:trPr>
        <w:tc>
          <w:tcPr>
            <w:tcW w:w="416" w:type="dxa"/>
          </w:tcPr>
          <w:p>
            <w:pPr>
              <w:pStyle w:val="TableParagraph"/>
              <w:spacing w:line="186" w:lineRule="exact"/>
              <w:ind w:left="2"/>
              <w:jc w:val="center"/>
              <w:rPr>
                <w:sz w:val="18"/>
              </w:rPr>
            </w:pPr>
            <w:r>
              <w:rPr>
                <w:sz w:val="18"/>
              </w:rPr>
              <w:t>1</w:t>
            </w:r>
          </w:p>
        </w:tc>
        <w:tc>
          <w:tcPr>
            <w:tcW w:w="4273" w:type="dxa"/>
          </w:tcPr>
          <w:p>
            <w:pPr>
              <w:pStyle w:val="TableParagraph"/>
              <w:spacing w:line="186" w:lineRule="exact"/>
              <w:ind w:left="106"/>
              <w:rPr>
                <w:sz w:val="18"/>
              </w:rPr>
            </w:pPr>
            <w:r>
              <w:rPr>
                <w:sz w:val="18"/>
              </w:rPr>
              <w:t>Beban Gaji dan Tunjangan ASN – LO</w:t>
            </w:r>
          </w:p>
        </w:tc>
        <w:tc>
          <w:tcPr>
            <w:tcW w:w="1585" w:type="dxa"/>
          </w:tcPr>
          <w:p>
            <w:pPr>
              <w:pStyle w:val="TableParagraph"/>
              <w:spacing w:line="186" w:lineRule="exact"/>
              <w:ind w:right="101"/>
              <w:jc w:val="right"/>
              <w:rPr>
                <w:sz w:val="18"/>
              </w:rPr>
            </w:pPr>
            <w:r>
              <w:rPr>
                <w:sz w:val="18"/>
              </w:rPr>
              <w:t>4.881.544.831,00</w:t>
            </w:r>
          </w:p>
        </w:tc>
        <w:tc>
          <w:tcPr>
            <w:tcW w:w="1593" w:type="dxa"/>
          </w:tcPr>
          <w:p>
            <w:pPr>
              <w:pStyle w:val="TableParagraph"/>
              <w:spacing w:line="186" w:lineRule="exact"/>
              <w:ind w:right="96"/>
              <w:jc w:val="right"/>
              <w:rPr>
                <w:sz w:val="18"/>
              </w:rPr>
            </w:pPr>
            <w:r>
              <w:rPr>
                <w:sz w:val="18"/>
              </w:rPr>
              <w:t>5.003.873.086,00</w:t>
            </w:r>
          </w:p>
        </w:tc>
      </w:tr>
      <w:tr>
        <w:trPr>
          <w:trHeight w:val="206" w:hRule="atLeast"/>
        </w:trPr>
        <w:tc>
          <w:tcPr>
            <w:tcW w:w="416" w:type="dxa"/>
          </w:tcPr>
          <w:p>
            <w:pPr>
              <w:pStyle w:val="TableParagraph"/>
              <w:spacing w:line="186" w:lineRule="exact"/>
              <w:ind w:left="2"/>
              <w:jc w:val="center"/>
              <w:rPr>
                <w:sz w:val="18"/>
              </w:rPr>
            </w:pPr>
            <w:r>
              <w:rPr>
                <w:sz w:val="18"/>
              </w:rPr>
              <w:t>2</w:t>
            </w:r>
          </w:p>
        </w:tc>
        <w:tc>
          <w:tcPr>
            <w:tcW w:w="4273" w:type="dxa"/>
          </w:tcPr>
          <w:p>
            <w:pPr>
              <w:pStyle w:val="TableParagraph"/>
              <w:spacing w:line="186" w:lineRule="exact"/>
              <w:ind w:left="106"/>
              <w:rPr>
                <w:sz w:val="18"/>
              </w:rPr>
            </w:pPr>
            <w:r>
              <w:rPr>
                <w:sz w:val="18"/>
              </w:rPr>
              <w:t>Beban Tambahan Penghasilan ASN– LO</w:t>
            </w:r>
          </w:p>
        </w:tc>
        <w:tc>
          <w:tcPr>
            <w:tcW w:w="1585" w:type="dxa"/>
          </w:tcPr>
          <w:p>
            <w:pPr>
              <w:pStyle w:val="TableParagraph"/>
              <w:spacing w:line="186" w:lineRule="exact"/>
              <w:ind w:right="99"/>
              <w:jc w:val="right"/>
              <w:rPr>
                <w:sz w:val="18"/>
              </w:rPr>
            </w:pPr>
            <w:r>
              <w:rPr>
                <w:sz w:val="18"/>
              </w:rPr>
              <w:t>3.233.089.995,00</w:t>
            </w:r>
          </w:p>
        </w:tc>
        <w:tc>
          <w:tcPr>
            <w:tcW w:w="1593" w:type="dxa"/>
          </w:tcPr>
          <w:p>
            <w:pPr>
              <w:pStyle w:val="TableParagraph"/>
              <w:spacing w:line="186" w:lineRule="exact"/>
              <w:ind w:right="97"/>
              <w:jc w:val="right"/>
              <w:rPr>
                <w:sz w:val="18"/>
              </w:rPr>
            </w:pPr>
            <w:r>
              <w:rPr>
                <w:sz w:val="18"/>
              </w:rPr>
              <w:t>2.915.211.970,00</w:t>
            </w:r>
          </w:p>
        </w:tc>
      </w:tr>
      <w:tr>
        <w:trPr>
          <w:trHeight w:val="205" w:hRule="atLeast"/>
        </w:trPr>
        <w:tc>
          <w:tcPr>
            <w:tcW w:w="416" w:type="dxa"/>
          </w:tcPr>
          <w:p>
            <w:pPr>
              <w:pStyle w:val="TableParagraph"/>
              <w:spacing w:line="186" w:lineRule="exact"/>
              <w:ind w:left="2"/>
              <w:jc w:val="center"/>
              <w:rPr>
                <w:sz w:val="18"/>
              </w:rPr>
            </w:pPr>
            <w:r>
              <w:rPr>
                <w:sz w:val="18"/>
              </w:rPr>
              <w:t>3</w:t>
            </w:r>
          </w:p>
        </w:tc>
        <w:tc>
          <w:tcPr>
            <w:tcW w:w="4273" w:type="dxa"/>
          </w:tcPr>
          <w:p>
            <w:pPr>
              <w:pStyle w:val="TableParagraph"/>
              <w:spacing w:line="186" w:lineRule="exact"/>
              <w:ind w:left="106"/>
              <w:rPr>
                <w:sz w:val="18"/>
              </w:rPr>
            </w:pPr>
            <w:r>
              <w:rPr>
                <w:sz w:val="18"/>
              </w:rPr>
              <w:t>Beban Insentif Pemungutan Pajak Daerah</w:t>
            </w:r>
          </w:p>
        </w:tc>
        <w:tc>
          <w:tcPr>
            <w:tcW w:w="1585" w:type="dxa"/>
          </w:tcPr>
          <w:p>
            <w:pPr>
              <w:pStyle w:val="TableParagraph"/>
              <w:spacing w:line="186" w:lineRule="exact"/>
              <w:ind w:right="99"/>
              <w:jc w:val="right"/>
              <w:rPr>
                <w:sz w:val="18"/>
              </w:rPr>
            </w:pPr>
            <w:r>
              <w:rPr>
                <w:sz w:val="18"/>
              </w:rPr>
              <w:t>0,00</w:t>
            </w:r>
          </w:p>
        </w:tc>
        <w:tc>
          <w:tcPr>
            <w:tcW w:w="1593" w:type="dxa"/>
          </w:tcPr>
          <w:p>
            <w:pPr>
              <w:pStyle w:val="TableParagraph"/>
              <w:spacing w:line="186" w:lineRule="exact"/>
              <w:ind w:right="96"/>
              <w:jc w:val="right"/>
              <w:rPr>
                <w:sz w:val="18"/>
              </w:rPr>
            </w:pPr>
            <w:r>
              <w:rPr>
                <w:sz w:val="18"/>
              </w:rPr>
              <w:t>0,00</w:t>
            </w:r>
          </w:p>
        </w:tc>
      </w:tr>
      <w:tr>
        <w:trPr>
          <w:trHeight w:val="210" w:hRule="atLeast"/>
        </w:trPr>
        <w:tc>
          <w:tcPr>
            <w:tcW w:w="416" w:type="dxa"/>
          </w:tcPr>
          <w:p>
            <w:pPr>
              <w:pStyle w:val="TableParagraph"/>
              <w:spacing w:line="191" w:lineRule="exact"/>
              <w:ind w:left="2"/>
              <w:jc w:val="center"/>
              <w:rPr>
                <w:sz w:val="18"/>
              </w:rPr>
            </w:pPr>
            <w:r>
              <w:rPr>
                <w:sz w:val="18"/>
              </w:rPr>
              <w:t>4</w:t>
            </w:r>
          </w:p>
        </w:tc>
        <w:tc>
          <w:tcPr>
            <w:tcW w:w="4273" w:type="dxa"/>
          </w:tcPr>
          <w:p>
            <w:pPr>
              <w:pStyle w:val="TableParagraph"/>
              <w:spacing w:line="191" w:lineRule="exact"/>
              <w:ind w:left="106"/>
              <w:rPr>
                <w:sz w:val="18"/>
              </w:rPr>
            </w:pPr>
            <w:r>
              <w:rPr>
                <w:sz w:val="18"/>
              </w:rPr>
              <w:t>Beban Insentif Pemungutan Retribusi Daerah</w:t>
            </w:r>
          </w:p>
        </w:tc>
        <w:tc>
          <w:tcPr>
            <w:tcW w:w="1585" w:type="dxa"/>
          </w:tcPr>
          <w:p>
            <w:pPr>
              <w:pStyle w:val="TableParagraph"/>
              <w:spacing w:line="191" w:lineRule="exact"/>
              <w:ind w:right="99"/>
              <w:jc w:val="right"/>
              <w:rPr>
                <w:sz w:val="18"/>
              </w:rPr>
            </w:pPr>
            <w:r>
              <w:rPr>
                <w:sz w:val="18"/>
              </w:rPr>
              <w:t>0,00</w:t>
            </w:r>
          </w:p>
        </w:tc>
        <w:tc>
          <w:tcPr>
            <w:tcW w:w="1593" w:type="dxa"/>
          </w:tcPr>
          <w:p>
            <w:pPr>
              <w:pStyle w:val="TableParagraph"/>
              <w:spacing w:line="191" w:lineRule="exact"/>
              <w:ind w:right="96"/>
              <w:jc w:val="right"/>
              <w:rPr>
                <w:sz w:val="18"/>
              </w:rPr>
            </w:pPr>
            <w:r>
              <w:rPr>
                <w:sz w:val="18"/>
              </w:rPr>
              <w:t>0,00</w:t>
            </w:r>
          </w:p>
        </w:tc>
      </w:tr>
      <w:tr>
        <w:trPr>
          <w:trHeight w:val="413" w:hRule="atLeast"/>
        </w:trPr>
        <w:tc>
          <w:tcPr>
            <w:tcW w:w="416" w:type="dxa"/>
          </w:tcPr>
          <w:p>
            <w:pPr>
              <w:pStyle w:val="TableParagraph"/>
              <w:spacing w:before="95"/>
              <w:ind w:left="2"/>
              <w:jc w:val="center"/>
              <w:rPr>
                <w:sz w:val="18"/>
              </w:rPr>
            </w:pPr>
            <w:r>
              <w:rPr>
                <w:sz w:val="18"/>
              </w:rPr>
              <w:t>5</w:t>
            </w:r>
          </w:p>
        </w:tc>
        <w:tc>
          <w:tcPr>
            <w:tcW w:w="4273" w:type="dxa"/>
          </w:tcPr>
          <w:p>
            <w:pPr>
              <w:pStyle w:val="TableParagraph"/>
              <w:spacing w:line="198" w:lineRule="exact"/>
              <w:ind w:left="106"/>
              <w:rPr>
                <w:sz w:val="18"/>
              </w:rPr>
            </w:pPr>
            <w:r>
              <w:rPr>
                <w:sz w:val="18"/>
              </w:rPr>
              <w:t>Beban Tambahan Penghasilan berdasarkan</w:t>
            </w:r>
          </w:p>
          <w:p>
            <w:pPr>
              <w:pStyle w:val="TableParagraph"/>
              <w:spacing w:line="195" w:lineRule="exact" w:before="1"/>
              <w:ind w:left="106"/>
              <w:rPr>
                <w:sz w:val="18"/>
              </w:rPr>
            </w:pPr>
            <w:r>
              <w:rPr>
                <w:sz w:val="18"/>
              </w:rPr>
              <w:t>Pertimbangan Objektif Lainnya ASN</w:t>
            </w:r>
          </w:p>
        </w:tc>
        <w:tc>
          <w:tcPr>
            <w:tcW w:w="1585" w:type="dxa"/>
          </w:tcPr>
          <w:p>
            <w:pPr>
              <w:pStyle w:val="TableParagraph"/>
              <w:spacing w:before="95"/>
              <w:ind w:right="99"/>
              <w:jc w:val="right"/>
              <w:rPr>
                <w:sz w:val="18"/>
              </w:rPr>
            </w:pPr>
            <w:r>
              <w:rPr>
                <w:sz w:val="18"/>
              </w:rPr>
              <w:t>262.645.000,00</w:t>
            </w:r>
          </w:p>
        </w:tc>
        <w:tc>
          <w:tcPr>
            <w:tcW w:w="1593" w:type="dxa"/>
          </w:tcPr>
          <w:p>
            <w:pPr>
              <w:pStyle w:val="TableParagraph"/>
              <w:spacing w:before="95"/>
              <w:ind w:right="96"/>
              <w:jc w:val="right"/>
              <w:rPr>
                <w:sz w:val="18"/>
              </w:rPr>
            </w:pPr>
            <w:r>
              <w:rPr>
                <w:sz w:val="18"/>
              </w:rPr>
              <w:t>0,00</w:t>
            </w:r>
          </w:p>
        </w:tc>
      </w:tr>
      <w:tr>
        <w:trPr>
          <w:trHeight w:val="206" w:hRule="atLeast"/>
        </w:trPr>
        <w:tc>
          <w:tcPr>
            <w:tcW w:w="416" w:type="dxa"/>
          </w:tcPr>
          <w:p>
            <w:pPr>
              <w:pStyle w:val="TableParagraph"/>
              <w:spacing w:line="186" w:lineRule="exact"/>
              <w:ind w:left="2"/>
              <w:jc w:val="center"/>
              <w:rPr>
                <w:sz w:val="18"/>
              </w:rPr>
            </w:pPr>
            <w:r>
              <w:rPr>
                <w:sz w:val="18"/>
              </w:rPr>
              <w:t>6</w:t>
            </w:r>
          </w:p>
        </w:tc>
        <w:tc>
          <w:tcPr>
            <w:tcW w:w="4273" w:type="dxa"/>
          </w:tcPr>
          <w:p>
            <w:pPr>
              <w:pStyle w:val="TableParagraph"/>
              <w:spacing w:line="186" w:lineRule="exact"/>
              <w:ind w:left="106"/>
              <w:rPr>
                <w:sz w:val="18"/>
              </w:rPr>
            </w:pPr>
            <w:r>
              <w:rPr>
                <w:sz w:val="18"/>
              </w:rPr>
              <w:t>Beban Gaji dan Tunjangan KDH/WKDH</w:t>
            </w:r>
          </w:p>
        </w:tc>
        <w:tc>
          <w:tcPr>
            <w:tcW w:w="1585" w:type="dxa"/>
          </w:tcPr>
          <w:p>
            <w:pPr>
              <w:pStyle w:val="TableParagraph"/>
              <w:spacing w:line="186" w:lineRule="exact"/>
              <w:ind w:right="99"/>
              <w:jc w:val="right"/>
              <w:rPr>
                <w:sz w:val="18"/>
              </w:rPr>
            </w:pPr>
            <w:r>
              <w:rPr>
                <w:sz w:val="18"/>
              </w:rPr>
              <w:t>0,00</w:t>
            </w:r>
          </w:p>
        </w:tc>
        <w:tc>
          <w:tcPr>
            <w:tcW w:w="1593" w:type="dxa"/>
          </w:tcPr>
          <w:p>
            <w:pPr>
              <w:pStyle w:val="TableParagraph"/>
              <w:spacing w:line="186" w:lineRule="exact"/>
              <w:ind w:right="96"/>
              <w:jc w:val="right"/>
              <w:rPr>
                <w:sz w:val="18"/>
              </w:rPr>
            </w:pPr>
            <w:r>
              <w:rPr>
                <w:sz w:val="18"/>
              </w:rPr>
              <w:t>0,00</w:t>
            </w:r>
          </w:p>
        </w:tc>
      </w:tr>
      <w:tr>
        <w:trPr>
          <w:trHeight w:val="205" w:hRule="atLeast"/>
        </w:trPr>
        <w:tc>
          <w:tcPr>
            <w:tcW w:w="416" w:type="dxa"/>
          </w:tcPr>
          <w:p>
            <w:pPr>
              <w:pStyle w:val="TableParagraph"/>
              <w:spacing w:line="186" w:lineRule="exact"/>
              <w:ind w:left="2"/>
              <w:jc w:val="center"/>
              <w:rPr>
                <w:sz w:val="18"/>
              </w:rPr>
            </w:pPr>
            <w:r>
              <w:rPr>
                <w:sz w:val="18"/>
              </w:rPr>
              <w:t>7</w:t>
            </w:r>
          </w:p>
        </w:tc>
        <w:tc>
          <w:tcPr>
            <w:tcW w:w="4273" w:type="dxa"/>
          </w:tcPr>
          <w:p>
            <w:pPr>
              <w:pStyle w:val="TableParagraph"/>
              <w:spacing w:line="186" w:lineRule="exact"/>
              <w:ind w:left="106"/>
              <w:rPr>
                <w:sz w:val="18"/>
              </w:rPr>
            </w:pPr>
            <w:r>
              <w:rPr>
                <w:sz w:val="18"/>
              </w:rPr>
              <w:t>Beban Uang Lembur – LO</w:t>
            </w:r>
          </w:p>
        </w:tc>
        <w:tc>
          <w:tcPr>
            <w:tcW w:w="1585" w:type="dxa"/>
          </w:tcPr>
          <w:p>
            <w:pPr>
              <w:pStyle w:val="TableParagraph"/>
              <w:spacing w:line="186" w:lineRule="exact"/>
              <w:ind w:right="99"/>
              <w:jc w:val="right"/>
              <w:rPr>
                <w:sz w:val="18"/>
              </w:rPr>
            </w:pPr>
            <w:r>
              <w:rPr>
                <w:sz w:val="18"/>
              </w:rPr>
              <w:t>0,00</w:t>
            </w:r>
          </w:p>
        </w:tc>
        <w:tc>
          <w:tcPr>
            <w:tcW w:w="1593" w:type="dxa"/>
          </w:tcPr>
          <w:p>
            <w:pPr>
              <w:pStyle w:val="TableParagraph"/>
              <w:spacing w:line="186" w:lineRule="exact"/>
              <w:ind w:right="96"/>
              <w:jc w:val="right"/>
              <w:rPr>
                <w:sz w:val="18"/>
              </w:rPr>
            </w:pPr>
            <w:r>
              <w:rPr>
                <w:sz w:val="18"/>
              </w:rPr>
              <w:t>0,00</w:t>
            </w:r>
          </w:p>
        </w:tc>
      </w:tr>
      <w:tr>
        <w:trPr>
          <w:trHeight w:val="210" w:hRule="atLeast"/>
        </w:trPr>
        <w:tc>
          <w:tcPr>
            <w:tcW w:w="4689" w:type="dxa"/>
            <w:gridSpan w:val="2"/>
            <w:shd w:val="clear" w:color="auto" w:fill="BEBEBE"/>
          </w:tcPr>
          <w:p>
            <w:pPr>
              <w:pStyle w:val="TableParagraph"/>
              <w:spacing w:line="190" w:lineRule="exact"/>
              <w:ind w:left="1571" w:right="1568"/>
              <w:jc w:val="center"/>
              <w:rPr>
                <w:b/>
                <w:sz w:val="18"/>
              </w:rPr>
            </w:pPr>
            <w:r>
              <w:rPr>
                <w:b/>
                <w:sz w:val="18"/>
              </w:rPr>
              <w:t>Jumlah</w:t>
            </w:r>
          </w:p>
        </w:tc>
        <w:tc>
          <w:tcPr>
            <w:tcW w:w="1585" w:type="dxa"/>
            <w:shd w:val="clear" w:color="auto" w:fill="BEBEBE"/>
          </w:tcPr>
          <w:p>
            <w:pPr>
              <w:pStyle w:val="TableParagraph"/>
              <w:spacing w:line="190" w:lineRule="exact"/>
              <w:ind w:right="99"/>
              <w:jc w:val="right"/>
              <w:rPr>
                <w:b/>
                <w:sz w:val="18"/>
              </w:rPr>
            </w:pPr>
            <w:r>
              <w:rPr>
                <w:b/>
                <w:sz w:val="18"/>
              </w:rPr>
              <w:t>8.367.279.826,00</w:t>
            </w:r>
          </w:p>
        </w:tc>
        <w:tc>
          <w:tcPr>
            <w:tcW w:w="1593" w:type="dxa"/>
            <w:shd w:val="clear" w:color="auto" w:fill="BEBEBE"/>
          </w:tcPr>
          <w:p>
            <w:pPr>
              <w:pStyle w:val="TableParagraph"/>
              <w:spacing w:line="190" w:lineRule="exact"/>
              <w:ind w:right="97"/>
              <w:jc w:val="right"/>
              <w:rPr>
                <w:b/>
                <w:sz w:val="18"/>
              </w:rPr>
            </w:pPr>
            <w:r>
              <w:rPr>
                <w:b/>
                <w:sz w:val="18"/>
              </w:rPr>
              <w:t>7.919.085.056,00</w:t>
            </w:r>
          </w:p>
        </w:tc>
      </w:tr>
    </w:tbl>
    <w:p>
      <w:pPr>
        <w:pStyle w:val="BodyText"/>
        <w:spacing w:before="114"/>
        <w:ind w:left="1965" w:right="1493"/>
        <w:jc w:val="both"/>
      </w:pPr>
      <w:r>
        <w:rPr/>
        <w:t>Perbedaan antara Beban Pegawai - LO dengan Belanja Pegawai- LRA adalah bahwa pada Beban Pegawai – LO memperhitungkan adanya transaksi – transaksi keuangan yang secara akrual sudah dapat mengurangi ekuitas atau menambah ekuitas tanpa menunggu adanya aliran kas masuk atau keluar sedangkan pada Belanja Pegawai untuk semua transaksi akan dicatat sebagai realisasi manakala ada aliran transaksi keluar.</w:t>
      </w:r>
    </w:p>
    <w:p>
      <w:pPr>
        <w:pStyle w:val="Heading2"/>
        <w:numPr>
          <w:ilvl w:val="3"/>
          <w:numId w:val="28"/>
        </w:numPr>
        <w:tabs>
          <w:tab w:pos="2393" w:val="left" w:leader="none"/>
        </w:tabs>
        <w:spacing w:line="240" w:lineRule="auto" w:before="123" w:after="0"/>
        <w:ind w:left="2393" w:right="0" w:hanging="852"/>
        <w:jc w:val="both"/>
      </w:pPr>
      <w:r>
        <w:rPr/>
        <w:t>Beban</w:t>
      </w:r>
      <w:r>
        <w:rPr>
          <w:spacing w:val="-2"/>
        </w:rPr>
        <w:t> </w:t>
      </w:r>
      <w:r>
        <w:rPr/>
        <w:t>Barang</w:t>
      </w:r>
    </w:p>
    <w:p>
      <w:pPr>
        <w:pStyle w:val="BodyText"/>
        <w:spacing w:before="119"/>
        <w:ind w:left="1988" w:right="1705"/>
        <w:jc w:val="both"/>
      </w:pPr>
      <w:r>
        <w:rPr/>
        <w:t>Beban Barang pada tahun 2021 sebesar sebesar Rp. 6,849,132,192.00 dan tahun 2020 sebesar Rp. 1,776,583,549.00,00 dengan rincian sebagai berikut:</w:t>
      </w:r>
    </w:p>
    <w:p>
      <w:pPr>
        <w:pStyle w:val="BodyText"/>
        <w:spacing w:before="8"/>
        <w:rPr>
          <w:sz w:val="10"/>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4813"/>
        <w:gridCol w:w="1776"/>
        <w:gridCol w:w="2136"/>
      </w:tblGrid>
      <w:tr>
        <w:trPr>
          <w:trHeight w:val="616" w:hRule="atLeast"/>
        </w:trPr>
        <w:tc>
          <w:tcPr>
            <w:tcW w:w="5253" w:type="dxa"/>
            <w:gridSpan w:val="2"/>
            <w:shd w:val="clear" w:color="auto" w:fill="BEBEBE"/>
          </w:tcPr>
          <w:p>
            <w:pPr>
              <w:pStyle w:val="TableParagraph"/>
              <w:spacing w:before="189"/>
              <w:ind w:left="1770" w:right="1756"/>
              <w:jc w:val="center"/>
              <w:rPr>
                <w:b/>
                <w:sz w:val="20"/>
              </w:rPr>
            </w:pPr>
            <w:r>
              <w:rPr>
                <w:b/>
                <w:sz w:val="20"/>
              </w:rPr>
              <w:t>Beban Barang –LO</w:t>
            </w:r>
          </w:p>
        </w:tc>
        <w:tc>
          <w:tcPr>
            <w:tcW w:w="1776" w:type="dxa"/>
            <w:shd w:val="clear" w:color="auto" w:fill="BEBEBE"/>
          </w:tcPr>
          <w:p>
            <w:pPr>
              <w:pStyle w:val="TableParagraph"/>
              <w:spacing w:before="33"/>
              <w:ind w:left="363" w:right="333"/>
              <w:jc w:val="center"/>
              <w:rPr>
                <w:b/>
                <w:sz w:val="20"/>
              </w:rPr>
            </w:pPr>
            <w:r>
              <w:rPr>
                <w:b/>
                <w:sz w:val="20"/>
              </w:rPr>
              <w:t>Tahun 2021</w:t>
            </w:r>
          </w:p>
          <w:p>
            <w:pPr>
              <w:pStyle w:val="TableParagraph"/>
              <w:spacing w:before="78"/>
              <w:ind w:left="357" w:right="334"/>
              <w:jc w:val="center"/>
              <w:rPr>
                <w:b/>
                <w:sz w:val="20"/>
              </w:rPr>
            </w:pPr>
            <w:r>
              <w:rPr>
                <w:b/>
                <w:sz w:val="20"/>
              </w:rPr>
              <w:t>(Rp)</w:t>
            </w:r>
          </w:p>
        </w:tc>
        <w:tc>
          <w:tcPr>
            <w:tcW w:w="2136" w:type="dxa"/>
            <w:shd w:val="clear" w:color="auto" w:fill="BEBEBE"/>
          </w:tcPr>
          <w:p>
            <w:pPr>
              <w:pStyle w:val="TableParagraph"/>
              <w:spacing w:before="33"/>
              <w:ind w:left="544" w:right="514"/>
              <w:jc w:val="center"/>
              <w:rPr>
                <w:b/>
                <w:sz w:val="20"/>
              </w:rPr>
            </w:pPr>
            <w:r>
              <w:rPr>
                <w:b/>
                <w:sz w:val="20"/>
              </w:rPr>
              <w:t>Tahun 2020</w:t>
            </w:r>
          </w:p>
          <w:p>
            <w:pPr>
              <w:pStyle w:val="TableParagraph"/>
              <w:spacing w:before="78"/>
              <w:ind w:left="539" w:right="514"/>
              <w:jc w:val="center"/>
              <w:rPr>
                <w:b/>
                <w:sz w:val="20"/>
              </w:rPr>
            </w:pPr>
            <w:r>
              <w:rPr>
                <w:b/>
                <w:sz w:val="20"/>
              </w:rPr>
              <w:t>(Rp)</w:t>
            </w:r>
          </w:p>
        </w:tc>
      </w:tr>
      <w:tr>
        <w:trPr>
          <w:trHeight w:val="316" w:hRule="atLeast"/>
        </w:trPr>
        <w:tc>
          <w:tcPr>
            <w:tcW w:w="440" w:type="dxa"/>
          </w:tcPr>
          <w:p>
            <w:pPr>
              <w:pStyle w:val="TableParagraph"/>
              <w:spacing w:before="33"/>
              <w:ind w:right="84"/>
              <w:jc w:val="right"/>
              <w:rPr>
                <w:sz w:val="20"/>
              </w:rPr>
            </w:pPr>
            <w:r>
              <w:rPr>
                <w:sz w:val="20"/>
              </w:rPr>
              <w:t>1</w:t>
            </w:r>
          </w:p>
        </w:tc>
        <w:tc>
          <w:tcPr>
            <w:tcW w:w="4813" w:type="dxa"/>
          </w:tcPr>
          <w:p>
            <w:pPr>
              <w:pStyle w:val="TableParagraph"/>
              <w:spacing w:before="33"/>
              <w:ind w:left="110"/>
              <w:rPr>
                <w:sz w:val="20"/>
              </w:rPr>
            </w:pPr>
            <w:r>
              <w:rPr>
                <w:sz w:val="20"/>
              </w:rPr>
              <w:t>Beban Bahan Bangunan dan Konstruksi</w:t>
            </w:r>
          </w:p>
        </w:tc>
        <w:tc>
          <w:tcPr>
            <w:tcW w:w="1776" w:type="dxa"/>
          </w:tcPr>
          <w:p>
            <w:pPr>
              <w:pStyle w:val="TableParagraph"/>
              <w:spacing w:line="219" w:lineRule="exact" w:before="77"/>
              <w:ind w:right="79"/>
              <w:jc w:val="right"/>
              <w:rPr>
                <w:sz w:val="20"/>
              </w:rPr>
            </w:pPr>
            <w:r>
              <w:rPr>
                <w:sz w:val="20"/>
              </w:rPr>
              <w:t>294,958,222.00</w:t>
            </w:r>
          </w:p>
        </w:tc>
        <w:tc>
          <w:tcPr>
            <w:tcW w:w="2136" w:type="dxa"/>
          </w:tcPr>
          <w:p>
            <w:pPr>
              <w:pStyle w:val="TableParagraph"/>
              <w:spacing w:line="219" w:lineRule="exact" w:before="77"/>
              <w:ind w:right="78"/>
              <w:jc w:val="right"/>
              <w:rPr>
                <w:sz w:val="20"/>
              </w:rPr>
            </w:pPr>
            <w:r>
              <w:rPr>
                <w:sz w:val="20"/>
              </w:rPr>
              <w:t>251,704,600.00</w:t>
            </w:r>
          </w:p>
        </w:tc>
      </w:tr>
      <w:tr>
        <w:trPr>
          <w:trHeight w:val="460" w:hRule="atLeast"/>
        </w:trPr>
        <w:tc>
          <w:tcPr>
            <w:tcW w:w="440" w:type="dxa"/>
          </w:tcPr>
          <w:p>
            <w:pPr>
              <w:pStyle w:val="TableParagraph"/>
              <w:spacing w:before="105"/>
              <w:ind w:right="84"/>
              <w:jc w:val="right"/>
              <w:rPr>
                <w:sz w:val="20"/>
              </w:rPr>
            </w:pPr>
            <w:r>
              <w:rPr>
                <w:sz w:val="20"/>
              </w:rPr>
              <w:t>2</w:t>
            </w:r>
          </w:p>
        </w:tc>
        <w:tc>
          <w:tcPr>
            <w:tcW w:w="4813" w:type="dxa"/>
          </w:tcPr>
          <w:p>
            <w:pPr>
              <w:pStyle w:val="TableParagraph"/>
              <w:spacing w:before="105"/>
              <w:ind w:left="110"/>
              <w:rPr>
                <w:sz w:val="20"/>
              </w:rPr>
            </w:pPr>
            <w:r>
              <w:rPr>
                <w:sz w:val="20"/>
              </w:rPr>
              <w:t>Beban Bahan Kimia</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210,210,807.00</w:t>
            </w:r>
          </w:p>
        </w:tc>
        <w:tc>
          <w:tcPr>
            <w:tcW w:w="2136" w:type="dxa"/>
          </w:tcPr>
          <w:p>
            <w:pPr>
              <w:pStyle w:val="TableParagraph"/>
              <w:spacing w:before="2"/>
              <w:rPr>
                <w:sz w:val="19"/>
              </w:rPr>
            </w:pPr>
          </w:p>
          <w:p>
            <w:pPr>
              <w:pStyle w:val="TableParagraph"/>
              <w:spacing w:line="219" w:lineRule="exact"/>
              <w:ind w:right="79"/>
              <w:jc w:val="right"/>
              <w:rPr>
                <w:sz w:val="20"/>
              </w:rPr>
            </w:pPr>
            <w:r>
              <w:rPr>
                <w:sz w:val="20"/>
              </w:rPr>
              <w:t>179,895,499.00</w:t>
            </w:r>
          </w:p>
        </w:tc>
      </w:tr>
      <w:tr>
        <w:trPr>
          <w:trHeight w:val="460" w:hRule="atLeast"/>
        </w:trPr>
        <w:tc>
          <w:tcPr>
            <w:tcW w:w="440" w:type="dxa"/>
          </w:tcPr>
          <w:p>
            <w:pPr>
              <w:pStyle w:val="TableParagraph"/>
              <w:spacing w:before="105"/>
              <w:ind w:right="84"/>
              <w:jc w:val="right"/>
              <w:rPr>
                <w:sz w:val="20"/>
              </w:rPr>
            </w:pPr>
            <w:r>
              <w:rPr>
                <w:sz w:val="20"/>
              </w:rPr>
              <w:t>3</w:t>
            </w:r>
          </w:p>
        </w:tc>
        <w:tc>
          <w:tcPr>
            <w:tcW w:w="4813" w:type="dxa"/>
          </w:tcPr>
          <w:p>
            <w:pPr>
              <w:pStyle w:val="TableParagraph"/>
              <w:spacing w:before="105"/>
              <w:ind w:left="110"/>
              <w:rPr>
                <w:sz w:val="20"/>
              </w:rPr>
            </w:pPr>
            <w:r>
              <w:rPr>
                <w:sz w:val="20"/>
              </w:rPr>
              <w:t>Beban Bahan Bakar dan Pelumas</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3,929,878,167.00</w:t>
            </w:r>
          </w:p>
        </w:tc>
        <w:tc>
          <w:tcPr>
            <w:tcW w:w="2136" w:type="dxa"/>
          </w:tcPr>
          <w:p>
            <w:pPr>
              <w:pStyle w:val="TableParagraph"/>
              <w:spacing w:before="2"/>
              <w:rPr>
                <w:sz w:val="19"/>
              </w:rPr>
            </w:pPr>
          </w:p>
          <w:p>
            <w:pPr>
              <w:pStyle w:val="TableParagraph"/>
              <w:spacing w:line="219" w:lineRule="exact"/>
              <w:ind w:right="79"/>
              <w:jc w:val="right"/>
              <w:rPr>
                <w:sz w:val="20"/>
              </w:rPr>
            </w:pPr>
            <w:r>
              <w:rPr>
                <w:sz w:val="20"/>
              </w:rPr>
              <w:t>242,415,000.00</w:t>
            </w:r>
          </w:p>
        </w:tc>
      </w:tr>
      <w:tr>
        <w:trPr>
          <w:trHeight w:val="460" w:hRule="atLeast"/>
        </w:trPr>
        <w:tc>
          <w:tcPr>
            <w:tcW w:w="440" w:type="dxa"/>
          </w:tcPr>
          <w:p>
            <w:pPr>
              <w:pStyle w:val="TableParagraph"/>
              <w:spacing w:before="105"/>
              <w:ind w:right="84"/>
              <w:jc w:val="right"/>
              <w:rPr>
                <w:sz w:val="20"/>
              </w:rPr>
            </w:pPr>
            <w:r>
              <w:rPr>
                <w:sz w:val="20"/>
              </w:rPr>
              <w:t>4</w:t>
            </w:r>
          </w:p>
        </w:tc>
        <w:tc>
          <w:tcPr>
            <w:tcW w:w="4813" w:type="dxa"/>
          </w:tcPr>
          <w:p>
            <w:pPr>
              <w:pStyle w:val="TableParagraph"/>
              <w:spacing w:before="105"/>
              <w:ind w:left="110"/>
              <w:rPr>
                <w:sz w:val="20"/>
              </w:rPr>
            </w:pPr>
            <w:r>
              <w:rPr>
                <w:sz w:val="20"/>
              </w:rPr>
              <w:t>Beban Bahan/Bibit Tanaman</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10,362,429.00</w:t>
            </w:r>
          </w:p>
        </w:tc>
        <w:tc>
          <w:tcPr>
            <w:tcW w:w="2136" w:type="dxa"/>
          </w:tcPr>
          <w:p>
            <w:pPr>
              <w:pStyle w:val="TableParagraph"/>
              <w:spacing w:before="2"/>
              <w:rPr>
                <w:sz w:val="19"/>
              </w:rPr>
            </w:pPr>
          </w:p>
          <w:p>
            <w:pPr>
              <w:pStyle w:val="TableParagraph"/>
              <w:spacing w:line="219" w:lineRule="exact"/>
              <w:ind w:right="79"/>
              <w:jc w:val="right"/>
              <w:rPr>
                <w:sz w:val="20"/>
              </w:rPr>
            </w:pPr>
            <w:r>
              <w:rPr>
                <w:sz w:val="20"/>
              </w:rPr>
              <w:t>1,280,000.00</w:t>
            </w:r>
          </w:p>
        </w:tc>
      </w:tr>
      <w:tr>
        <w:trPr>
          <w:trHeight w:val="311" w:hRule="atLeast"/>
        </w:trPr>
        <w:tc>
          <w:tcPr>
            <w:tcW w:w="440" w:type="dxa"/>
          </w:tcPr>
          <w:p>
            <w:pPr>
              <w:pStyle w:val="TableParagraph"/>
              <w:spacing w:before="33"/>
              <w:ind w:right="84"/>
              <w:jc w:val="right"/>
              <w:rPr>
                <w:sz w:val="20"/>
              </w:rPr>
            </w:pPr>
            <w:r>
              <w:rPr>
                <w:sz w:val="20"/>
              </w:rPr>
              <w:t>5</w:t>
            </w:r>
          </w:p>
        </w:tc>
        <w:tc>
          <w:tcPr>
            <w:tcW w:w="4813" w:type="dxa"/>
          </w:tcPr>
          <w:p>
            <w:pPr>
              <w:pStyle w:val="TableParagraph"/>
              <w:spacing w:before="33"/>
              <w:ind w:left="110"/>
              <w:rPr>
                <w:sz w:val="20"/>
              </w:rPr>
            </w:pPr>
            <w:r>
              <w:rPr>
                <w:sz w:val="20"/>
              </w:rPr>
              <w:t>Beban Bahan-Isi Tabung Pemadam Kebakaran</w:t>
            </w:r>
          </w:p>
        </w:tc>
        <w:tc>
          <w:tcPr>
            <w:tcW w:w="1776" w:type="dxa"/>
          </w:tcPr>
          <w:p>
            <w:pPr>
              <w:pStyle w:val="TableParagraph"/>
              <w:spacing w:line="215" w:lineRule="exact" w:before="77"/>
              <w:ind w:right="79"/>
              <w:jc w:val="right"/>
              <w:rPr>
                <w:sz w:val="20"/>
              </w:rPr>
            </w:pPr>
            <w:r>
              <w:rPr>
                <w:sz w:val="20"/>
              </w:rPr>
              <w:t>264,700.00</w:t>
            </w:r>
          </w:p>
        </w:tc>
        <w:tc>
          <w:tcPr>
            <w:tcW w:w="2136" w:type="dxa"/>
          </w:tcPr>
          <w:p>
            <w:pPr>
              <w:pStyle w:val="TableParagraph"/>
              <w:rPr>
                <w:sz w:val="20"/>
              </w:rPr>
            </w:pPr>
          </w:p>
        </w:tc>
      </w:tr>
      <w:tr>
        <w:trPr>
          <w:trHeight w:val="460" w:hRule="atLeast"/>
        </w:trPr>
        <w:tc>
          <w:tcPr>
            <w:tcW w:w="440" w:type="dxa"/>
          </w:tcPr>
          <w:p>
            <w:pPr>
              <w:pStyle w:val="TableParagraph"/>
              <w:spacing w:before="110"/>
              <w:ind w:right="84"/>
              <w:jc w:val="right"/>
              <w:rPr>
                <w:sz w:val="20"/>
              </w:rPr>
            </w:pPr>
            <w:r>
              <w:rPr>
                <w:sz w:val="20"/>
              </w:rPr>
              <w:t>6</w:t>
            </w:r>
          </w:p>
        </w:tc>
        <w:tc>
          <w:tcPr>
            <w:tcW w:w="4813" w:type="dxa"/>
          </w:tcPr>
          <w:p>
            <w:pPr>
              <w:pStyle w:val="TableParagraph"/>
              <w:spacing w:before="110"/>
              <w:ind w:left="110"/>
              <w:rPr>
                <w:sz w:val="20"/>
              </w:rPr>
            </w:pPr>
            <w:r>
              <w:rPr>
                <w:sz w:val="20"/>
              </w:rPr>
              <w:t>Beban Bahan-Isi Tabung Gas</w:t>
            </w:r>
          </w:p>
        </w:tc>
        <w:tc>
          <w:tcPr>
            <w:tcW w:w="1776" w:type="dxa"/>
          </w:tcPr>
          <w:p>
            <w:pPr>
              <w:pStyle w:val="TableParagraph"/>
              <w:spacing w:before="7"/>
              <w:rPr>
                <w:sz w:val="19"/>
              </w:rPr>
            </w:pPr>
          </w:p>
          <w:p>
            <w:pPr>
              <w:pStyle w:val="TableParagraph"/>
              <w:spacing w:line="215" w:lineRule="exact"/>
              <w:ind w:right="79"/>
              <w:jc w:val="right"/>
              <w:rPr>
                <w:sz w:val="20"/>
              </w:rPr>
            </w:pPr>
            <w:r>
              <w:rPr>
                <w:sz w:val="20"/>
              </w:rPr>
              <w:t>4,800,000.00</w:t>
            </w:r>
          </w:p>
        </w:tc>
        <w:tc>
          <w:tcPr>
            <w:tcW w:w="2136" w:type="dxa"/>
          </w:tcPr>
          <w:p>
            <w:pPr>
              <w:pStyle w:val="TableParagraph"/>
              <w:spacing w:before="7"/>
              <w:rPr>
                <w:sz w:val="19"/>
              </w:rPr>
            </w:pPr>
          </w:p>
          <w:p>
            <w:pPr>
              <w:pStyle w:val="TableParagraph"/>
              <w:spacing w:line="215" w:lineRule="exact"/>
              <w:ind w:right="79"/>
              <w:jc w:val="right"/>
              <w:rPr>
                <w:sz w:val="20"/>
              </w:rPr>
            </w:pPr>
            <w:r>
              <w:rPr>
                <w:sz w:val="20"/>
              </w:rPr>
              <w:t>4,940,000.00</w:t>
            </w:r>
          </w:p>
        </w:tc>
      </w:tr>
      <w:tr>
        <w:trPr>
          <w:trHeight w:val="315" w:hRule="atLeast"/>
        </w:trPr>
        <w:tc>
          <w:tcPr>
            <w:tcW w:w="440" w:type="dxa"/>
          </w:tcPr>
          <w:p>
            <w:pPr>
              <w:pStyle w:val="TableParagraph"/>
              <w:spacing w:before="37"/>
              <w:ind w:right="84"/>
              <w:jc w:val="right"/>
              <w:rPr>
                <w:sz w:val="20"/>
              </w:rPr>
            </w:pPr>
            <w:r>
              <w:rPr>
                <w:sz w:val="20"/>
              </w:rPr>
              <w:t>7</w:t>
            </w:r>
          </w:p>
        </w:tc>
        <w:tc>
          <w:tcPr>
            <w:tcW w:w="4813" w:type="dxa"/>
          </w:tcPr>
          <w:p>
            <w:pPr>
              <w:pStyle w:val="TableParagraph"/>
              <w:spacing w:before="37"/>
              <w:ind w:left="110"/>
              <w:rPr>
                <w:sz w:val="20"/>
              </w:rPr>
            </w:pPr>
            <w:r>
              <w:rPr>
                <w:sz w:val="20"/>
              </w:rPr>
              <w:t>Beban Bahan-Bahan Lainnya</w:t>
            </w:r>
          </w:p>
        </w:tc>
        <w:tc>
          <w:tcPr>
            <w:tcW w:w="1776" w:type="dxa"/>
          </w:tcPr>
          <w:p>
            <w:pPr>
              <w:pStyle w:val="TableParagraph"/>
              <w:spacing w:line="215" w:lineRule="exact" w:before="81"/>
              <w:ind w:right="79"/>
              <w:jc w:val="right"/>
              <w:rPr>
                <w:sz w:val="20"/>
              </w:rPr>
            </w:pPr>
            <w:r>
              <w:rPr>
                <w:sz w:val="20"/>
              </w:rPr>
              <w:t>343,572,000.00</w:t>
            </w:r>
          </w:p>
        </w:tc>
        <w:tc>
          <w:tcPr>
            <w:tcW w:w="2136" w:type="dxa"/>
          </w:tcPr>
          <w:p>
            <w:pPr>
              <w:pStyle w:val="TableParagraph"/>
              <w:rPr>
                <w:sz w:val="20"/>
              </w:rPr>
            </w:pPr>
          </w:p>
        </w:tc>
      </w:tr>
    </w:tbl>
    <w:p>
      <w:pPr>
        <w:spacing w:after="0"/>
        <w:rPr>
          <w:sz w:val="20"/>
        </w:rPr>
        <w:sectPr>
          <w:pgSz w:w="12240" w:h="18720"/>
          <w:pgMar w:header="1024" w:footer="2406" w:top="2240" w:bottom="2600" w:left="1440" w:right="60"/>
        </w:sectPr>
      </w:pPr>
    </w:p>
    <w:p>
      <w:pPr>
        <w:pStyle w:val="BodyText"/>
        <w:spacing w:before="4"/>
        <w:rPr>
          <w:sz w:val="24"/>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4813"/>
        <w:gridCol w:w="1776"/>
        <w:gridCol w:w="2136"/>
      </w:tblGrid>
      <w:tr>
        <w:trPr>
          <w:trHeight w:val="292" w:hRule="atLeast"/>
        </w:trPr>
        <w:tc>
          <w:tcPr>
            <w:tcW w:w="5253" w:type="dxa"/>
            <w:gridSpan w:val="2"/>
            <w:vMerge w:val="restart"/>
            <w:shd w:val="clear" w:color="auto" w:fill="BEBEBE"/>
          </w:tcPr>
          <w:p>
            <w:pPr>
              <w:pStyle w:val="TableParagraph"/>
              <w:spacing w:before="189"/>
              <w:ind w:left="1770" w:right="1756"/>
              <w:jc w:val="center"/>
              <w:rPr>
                <w:b/>
                <w:sz w:val="20"/>
              </w:rPr>
            </w:pPr>
            <w:r>
              <w:rPr>
                <w:b/>
                <w:sz w:val="20"/>
              </w:rPr>
              <w:t>Beban Barang –LO</w:t>
            </w:r>
          </w:p>
        </w:tc>
        <w:tc>
          <w:tcPr>
            <w:tcW w:w="1776" w:type="dxa"/>
            <w:tcBorders>
              <w:bottom w:val="nil"/>
            </w:tcBorders>
            <w:shd w:val="clear" w:color="auto" w:fill="BEBEBE"/>
          </w:tcPr>
          <w:p>
            <w:pPr>
              <w:pStyle w:val="TableParagraph"/>
              <w:spacing w:before="29"/>
              <w:ind w:left="383"/>
              <w:rPr>
                <w:b/>
                <w:sz w:val="20"/>
              </w:rPr>
            </w:pPr>
            <w:r>
              <w:rPr>
                <w:b/>
                <w:sz w:val="20"/>
              </w:rPr>
              <w:t>Tahun 2021</w:t>
            </w:r>
          </w:p>
        </w:tc>
        <w:tc>
          <w:tcPr>
            <w:tcW w:w="2136" w:type="dxa"/>
            <w:tcBorders>
              <w:bottom w:val="nil"/>
            </w:tcBorders>
            <w:shd w:val="clear" w:color="auto" w:fill="BEBEBE"/>
          </w:tcPr>
          <w:p>
            <w:pPr>
              <w:pStyle w:val="TableParagraph"/>
              <w:spacing w:before="29"/>
              <w:ind w:left="563"/>
              <w:rPr>
                <w:b/>
                <w:sz w:val="20"/>
              </w:rPr>
            </w:pPr>
            <w:r>
              <w:rPr>
                <w:b/>
                <w:sz w:val="20"/>
              </w:rPr>
              <w:t>Tahun 2020</w:t>
            </w:r>
          </w:p>
        </w:tc>
      </w:tr>
      <w:tr>
        <w:trPr>
          <w:trHeight w:val="299" w:hRule="atLeast"/>
        </w:trPr>
        <w:tc>
          <w:tcPr>
            <w:tcW w:w="5253" w:type="dxa"/>
            <w:gridSpan w:val="2"/>
            <w:vMerge/>
            <w:tcBorders>
              <w:top w:val="nil"/>
            </w:tcBorders>
            <w:shd w:val="clear" w:color="auto" w:fill="BEBEBE"/>
          </w:tcPr>
          <w:p>
            <w:pPr>
              <w:rPr>
                <w:sz w:val="2"/>
                <w:szCs w:val="2"/>
              </w:rPr>
            </w:pPr>
          </w:p>
        </w:tc>
        <w:tc>
          <w:tcPr>
            <w:tcW w:w="1776" w:type="dxa"/>
            <w:tcBorders>
              <w:top w:val="nil"/>
            </w:tcBorders>
            <w:shd w:val="clear" w:color="auto" w:fill="BEBEBE"/>
          </w:tcPr>
          <w:p>
            <w:pPr>
              <w:pStyle w:val="TableParagraph"/>
              <w:spacing w:before="25"/>
              <w:ind w:left="357" w:right="334"/>
              <w:jc w:val="center"/>
              <w:rPr>
                <w:b/>
                <w:sz w:val="20"/>
              </w:rPr>
            </w:pPr>
            <w:r>
              <w:rPr>
                <w:b/>
                <w:sz w:val="20"/>
              </w:rPr>
              <w:t>(Rp)</w:t>
            </w:r>
          </w:p>
        </w:tc>
        <w:tc>
          <w:tcPr>
            <w:tcW w:w="2136" w:type="dxa"/>
            <w:tcBorders>
              <w:top w:val="nil"/>
            </w:tcBorders>
            <w:shd w:val="clear" w:color="auto" w:fill="BEBEBE"/>
          </w:tcPr>
          <w:p>
            <w:pPr>
              <w:pStyle w:val="TableParagraph"/>
              <w:spacing w:before="25"/>
              <w:ind w:left="539" w:right="514"/>
              <w:jc w:val="center"/>
              <w:rPr>
                <w:b/>
                <w:sz w:val="20"/>
              </w:rPr>
            </w:pPr>
            <w:r>
              <w:rPr>
                <w:b/>
                <w:sz w:val="20"/>
              </w:rPr>
              <w:t>(Rp)</w:t>
            </w:r>
          </w:p>
        </w:tc>
      </w:tr>
      <w:tr>
        <w:trPr>
          <w:trHeight w:val="316" w:hRule="atLeast"/>
        </w:trPr>
        <w:tc>
          <w:tcPr>
            <w:tcW w:w="440" w:type="dxa"/>
          </w:tcPr>
          <w:p>
            <w:pPr>
              <w:pStyle w:val="TableParagraph"/>
              <w:spacing w:before="38"/>
              <w:ind w:left="147"/>
              <w:jc w:val="center"/>
              <w:rPr>
                <w:sz w:val="20"/>
              </w:rPr>
            </w:pPr>
            <w:r>
              <w:rPr>
                <w:sz w:val="20"/>
              </w:rPr>
              <w:t>8</w:t>
            </w:r>
          </w:p>
        </w:tc>
        <w:tc>
          <w:tcPr>
            <w:tcW w:w="4813" w:type="dxa"/>
          </w:tcPr>
          <w:p>
            <w:pPr>
              <w:pStyle w:val="TableParagraph"/>
              <w:spacing w:line="215" w:lineRule="exact" w:before="82"/>
              <w:ind w:left="110"/>
              <w:rPr>
                <w:sz w:val="20"/>
              </w:rPr>
            </w:pPr>
            <w:r>
              <w:rPr>
                <w:sz w:val="20"/>
              </w:rPr>
              <w:t>Beban Suku Cadang-Suku Cadang Alat Angkutan</w:t>
            </w:r>
          </w:p>
        </w:tc>
        <w:tc>
          <w:tcPr>
            <w:tcW w:w="1776" w:type="dxa"/>
          </w:tcPr>
          <w:p>
            <w:pPr>
              <w:pStyle w:val="TableParagraph"/>
              <w:spacing w:line="215" w:lineRule="exact" w:before="82"/>
              <w:ind w:right="79"/>
              <w:jc w:val="right"/>
              <w:rPr>
                <w:sz w:val="20"/>
              </w:rPr>
            </w:pPr>
            <w:r>
              <w:rPr>
                <w:sz w:val="20"/>
              </w:rPr>
              <w:t>565,214,735.00</w:t>
            </w:r>
          </w:p>
        </w:tc>
        <w:tc>
          <w:tcPr>
            <w:tcW w:w="2136" w:type="dxa"/>
          </w:tcPr>
          <w:p>
            <w:pPr>
              <w:pStyle w:val="TableParagraph"/>
              <w:rPr>
                <w:sz w:val="20"/>
              </w:rPr>
            </w:pPr>
          </w:p>
        </w:tc>
      </w:tr>
      <w:tr>
        <w:trPr>
          <w:trHeight w:val="315" w:hRule="atLeast"/>
        </w:trPr>
        <w:tc>
          <w:tcPr>
            <w:tcW w:w="440" w:type="dxa"/>
          </w:tcPr>
          <w:p>
            <w:pPr>
              <w:pStyle w:val="TableParagraph"/>
              <w:spacing w:before="37"/>
              <w:ind w:left="147"/>
              <w:jc w:val="center"/>
              <w:rPr>
                <w:sz w:val="20"/>
              </w:rPr>
            </w:pPr>
            <w:r>
              <w:rPr>
                <w:sz w:val="20"/>
              </w:rPr>
              <w:t>9</w:t>
            </w:r>
          </w:p>
        </w:tc>
        <w:tc>
          <w:tcPr>
            <w:tcW w:w="4813" w:type="dxa"/>
          </w:tcPr>
          <w:p>
            <w:pPr>
              <w:pStyle w:val="TableParagraph"/>
              <w:spacing w:line="219" w:lineRule="exact" w:before="77"/>
              <w:ind w:left="110"/>
              <w:rPr>
                <w:sz w:val="20"/>
              </w:rPr>
            </w:pPr>
            <w:r>
              <w:rPr>
                <w:sz w:val="20"/>
              </w:rPr>
              <w:t>Beban Suku Cadang-Suku Cadang Alat Laboratorium</w:t>
            </w:r>
          </w:p>
        </w:tc>
        <w:tc>
          <w:tcPr>
            <w:tcW w:w="1776" w:type="dxa"/>
          </w:tcPr>
          <w:p>
            <w:pPr>
              <w:pStyle w:val="TableParagraph"/>
              <w:spacing w:line="219" w:lineRule="exact" w:before="77"/>
              <w:ind w:right="79"/>
              <w:jc w:val="right"/>
              <w:rPr>
                <w:sz w:val="20"/>
              </w:rPr>
            </w:pPr>
            <w:r>
              <w:rPr>
                <w:sz w:val="20"/>
              </w:rPr>
              <w:t>53,897,800.00</w:t>
            </w: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10</w:t>
            </w:r>
          </w:p>
        </w:tc>
        <w:tc>
          <w:tcPr>
            <w:tcW w:w="4813" w:type="dxa"/>
          </w:tcPr>
          <w:p>
            <w:pPr>
              <w:pStyle w:val="TableParagraph"/>
              <w:spacing w:line="222" w:lineRule="exact"/>
              <w:ind w:left="110"/>
              <w:rPr>
                <w:sz w:val="20"/>
              </w:rPr>
            </w:pPr>
            <w:r>
              <w:rPr>
                <w:sz w:val="20"/>
              </w:rPr>
              <w:t>Beban Alat/Bahan untuk Kegiatan Kantor- Alat Tulis</w:t>
            </w:r>
          </w:p>
          <w:p>
            <w:pPr>
              <w:pStyle w:val="TableParagraph"/>
              <w:spacing w:line="218" w:lineRule="exact"/>
              <w:ind w:left="110"/>
              <w:rPr>
                <w:sz w:val="20"/>
              </w:rPr>
            </w:pPr>
            <w:r>
              <w:rPr>
                <w:sz w:val="20"/>
              </w:rPr>
              <w:t>Kantor</w:t>
            </w:r>
          </w:p>
        </w:tc>
        <w:tc>
          <w:tcPr>
            <w:tcW w:w="1776" w:type="dxa"/>
          </w:tcPr>
          <w:p>
            <w:pPr>
              <w:pStyle w:val="TableParagraph"/>
              <w:spacing w:before="2"/>
              <w:rPr>
                <w:sz w:val="19"/>
              </w:rPr>
            </w:pPr>
          </w:p>
          <w:p>
            <w:pPr>
              <w:pStyle w:val="TableParagraph"/>
              <w:spacing w:line="219" w:lineRule="exact" w:before="1"/>
              <w:ind w:right="79"/>
              <w:jc w:val="right"/>
              <w:rPr>
                <w:sz w:val="20"/>
              </w:rPr>
            </w:pPr>
            <w:r>
              <w:rPr>
                <w:sz w:val="20"/>
              </w:rPr>
              <w:t>79,101,825.00</w:t>
            </w:r>
          </w:p>
        </w:tc>
        <w:tc>
          <w:tcPr>
            <w:tcW w:w="2136" w:type="dxa"/>
          </w:tcPr>
          <w:p>
            <w:pPr>
              <w:pStyle w:val="TableParagraph"/>
              <w:spacing w:before="2"/>
              <w:rPr>
                <w:sz w:val="19"/>
              </w:rPr>
            </w:pPr>
          </w:p>
          <w:p>
            <w:pPr>
              <w:pStyle w:val="TableParagraph"/>
              <w:spacing w:line="219" w:lineRule="exact" w:before="1"/>
              <w:ind w:right="79"/>
              <w:jc w:val="right"/>
              <w:rPr>
                <w:sz w:val="20"/>
              </w:rPr>
            </w:pPr>
            <w:r>
              <w:rPr>
                <w:sz w:val="20"/>
              </w:rPr>
              <w:t>43,563,300.00</w:t>
            </w:r>
          </w:p>
        </w:tc>
      </w:tr>
      <w:tr>
        <w:trPr>
          <w:trHeight w:val="460" w:hRule="atLeast"/>
        </w:trPr>
        <w:tc>
          <w:tcPr>
            <w:tcW w:w="440" w:type="dxa"/>
          </w:tcPr>
          <w:p>
            <w:pPr>
              <w:pStyle w:val="TableParagraph"/>
              <w:spacing w:before="109"/>
              <w:ind w:left="113" w:right="66"/>
              <w:jc w:val="center"/>
              <w:rPr>
                <w:sz w:val="20"/>
              </w:rPr>
            </w:pPr>
            <w:r>
              <w:rPr>
                <w:sz w:val="20"/>
              </w:rPr>
              <w:t>11</w:t>
            </w:r>
          </w:p>
        </w:tc>
        <w:tc>
          <w:tcPr>
            <w:tcW w:w="4813" w:type="dxa"/>
          </w:tcPr>
          <w:p>
            <w:pPr>
              <w:pStyle w:val="TableParagraph"/>
              <w:spacing w:before="2"/>
              <w:rPr>
                <w:sz w:val="19"/>
              </w:rPr>
            </w:pPr>
          </w:p>
          <w:p>
            <w:pPr>
              <w:pStyle w:val="TableParagraph"/>
              <w:spacing w:line="219" w:lineRule="exact" w:before="1"/>
              <w:ind w:left="110"/>
              <w:rPr>
                <w:sz w:val="20"/>
              </w:rPr>
            </w:pPr>
            <w:r>
              <w:rPr>
                <w:sz w:val="20"/>
              </w:rPr>
              <w:t>Beban Alat/Bahan untuk Kegiatan Kantor- Bahan Cetak</w:t>
            </w:r>
          </w:p>
        </w:tc>
        <w:tc>
          <w:tcPr>
            <w:tcW w:w="1776" w:type="dxa"/>
          </w:tcPr>
          <w:p>
            <w:pPr>
              <w:pStyle w:val="TableParagraph"/>
              <w:spacing w:before="2"/>
              <w:rPr>
                <w:sz w:val="19"/>
              </w:rPr>
            </w:pPr>
          </w:p>
          <w:p>
            <w:pPr>
              <w:pStyle w:val="TableParagraph"/>
              <w:spacing w:line="219" w:lineRule="exact" w:before="1"/>
              <w:ind w:right="79"/>
              <w:jc w:val="right"/>
              <w:rPr>
                <w:sz w:val="20"/>
              </w:rPr>
            </w:pPr>
            <w:r>
              <w:rPr>
                <w:sz w:val="20"/>
              </w:rPr>
              <w:t>68,153,850.00</w:t>
            </w:r>
          </w:p>
        </w:tc>
        <w:tc>
          <w:tcPr>
            <w:tcW w:w="2136" w:type="dxa"/>
          </w:tcPr>
          <w:p>
            <w:pPr>
              <w:pStyle w:val="TableParagraph"/>
              <w:spacing w:before="2"/>
              <w:rPr>
                <w:sz w:val="19"/>
              </w:rPr>
            </w:pPr>
          </w:p>
          <w:p>
            <w:pPr>
              <w:pStyle w:val="TableParagraph"/>
              <w:spacing w:line="219" w:lineRule="exact" w:before="1"/>
              <w:ind w:right="79"/>
              <w:jc w:val="right"/>
              <w:rPr>
                <w:sz w:val="20"/>
              </w:rPr>
            </w:pPr>
            <w:r>
              <w:rPr>
                <w:sz w:val="20"/>
              </w:rPr>
              <w:t>52,128,200.00</w:t>
            </w:r>
          </w:p>
        </w:tc>
      </w:tr>
      <w:tr>
        <w:trPr>
          <w:trHeight w:val="460" w:hRule="atLeast"/>
        </w:trPr>
        <w:tc>
          <w:tcPr>
            <w:tcW w:w="440" w:type="dxa"/>
          </w:tcPr>
          <w:p>
            <w:pPr>
              <w:pStyle w:val="TableParagraph"/>
              <w:spacing w:before="109"/>
              <w:ind w:left="113" w:right="66"/>
              <w:jc w:val="center"/>
              <w:rPr>
                <w:sz w:val="20"/>
              </w:rPr>
            </w:pPr>
            <w:r>
              <w:rPr>
                <w:sz w:val="20"/>
              </w:rPr>
              <w:t>12</w:t>
            </w:r>
          </w:p>
        </w:tc>
        <w:tc>
          <w:tcPr>
            <w:tcW w:w="4813" w:type="dxa"/>
          </w:tcPr>
          <w:p>
            <w:pPr>
              <w:pStyle w:val="TableParagraph"/>
              <w:spacing w:before="2"/>
              <w:rPr>
                <w:sz w:val="19"/>
              </w:rPr>
            </w:pPr>
          </w:p>
          <w:p>
            <w:pPr>
              <w:pStyle w:val="TableParagraph"/>
              <w:spacing w:line="219" w:lineRule="exact" w:before="1"/>
              <w:ind w:left="110"/>
              <w:rPr>
                <w:sz w:val="20"/>
              </w:rPr>
            </w:pPr>
            <w:r>
              <w:rPr>
                <w:sz w:val="20"/>
              </w:rPr>
              <w:t>Beban Alat/Bahan untuk Kegiatan Kantor- Benda Pos</w:t>
            </w:r>
          </w:p>
        </w:tc>
        <w:tc>
          <w:tcPr>
            <w:tcW w:w="1776" w:type="dxa"/>
          </w:tcPr>
          <w:p>
            <w:pPr>
              <w:pStyle w:val="TableParagraph"/>
              <w:spacing w:before="2"/>
              <w:rPr>
                <w:sz w:val="19"/>
              </w:rPr>
            </w:pPr>
          </w:p>
          <w:p>
            <w:pPr>
              <w:pStyle w:val="TableParagraph"/>
              <w:spacing w:line="219" w:lineRule="exact" w:before="1"/>
              <w:ind w:right="79"/>
              <w:jc w:val="right"/>
              <w:rPr>
                <w:sz w:val="20"/>
              </w:rPr>
            </w:pPr>
            <w:r>
              <w:rPr>
                <w:sz w:val="20"/>
              </w:rPr>
              <w:t>7,620,000.00</w:t>
            </w:r>
          </w:p>
        </w:tc>
        <w:tc>
          <w:tcPr>
            <w:tcW w:w="2136" w:type="dxa"/>
          </w:tcPr>
          <w:p>
            <w:pPr>
              <w:pStyle w:val="TableParagraph"/>
              <w:spacing w:before="2"/>
              <w:rPr>
                <w:sz w:val="19"/>
              </w:rPr>
            </w:pPr>
          </w:p>
          <w:p>
            <w:pPr>
              <w:pStyle w:val="TableParagraph"/>
              <w:spacing w:line="219" w:lineRule="exact" w:before="1"/>
              <w:ind w:right="79"/>
              <w:jc w:val="right"/>
              <w:rPr>
                <w:sz w:val="20"/>
              </w:rPr>
            </w:pPr>
            <w:r>
              <w:rPr>
                <w:sz w:val="20"/>
              </w:rPr>
              <w:t>4,681,000.00</w:t>
            </w:r>
          </w:p>
        </w:tc>
      </w:tr>
      <w:tr>
        <w:trPr>
          <w:trHeight w:val="460" w:hRule="atLeast"/>
        </w:trPr>
        <w:tc>
          <w:tcPr>
            <w:tcW w:w="440" w:type="dxa"/>
          </w:tcPr>
          <w:p>
            <w:pPr>
              <w:pStyle w:val="TableParagraph"/>
              <w:spacing w:before="109"/>
              <w:ind w:left="113" w:right="66"/>
              <w:jc w:val="center"/>
              <w:rPr>
                <w:sz w:val="20"/>
              </w:rPr>
            </w:pPr>
            <w:r>
              <w:rPr>
                <w:sz w:val="20"/>
              </w:rPr>
              <w:t>13</w:t>
            </w:r>
          </w:p>
        </w:tc>
        <w:tc>
          <w:tcPr>
            <w:tcW w:w="4813" w:type="dxa"/>
          </w:tcPr>
          <w:p>
            <w:pPr>
              <w:pStyle w:val="TableParagraph"/>
              <w:spacing w:line="222" w:lineRule="exact"/>
              <w:ind w:left="110"/>
              <w:rPr>
                <w:sz w:val="20"/>
              </w:rPr>
            </w:pPr>
            <w:r>
              <w:rPr>
                <w:sz w:val="20"/>
              </w:rPr>
              <w:t>Beban Alat/Bahan untuk Kegiatan Kantor-Bahan</w:t>
            </w:r>
          </w:p>
          <w:p>
            <w:pPr>
              <w:pStyle w:val="TableParagraph"/>
              <w:spacing w:line="218" w:lineRule="exact"/>
              <w:ind w:left="110"/>
              <w:rPr>
                <w:sz w:val="20"/>
              </w:rPr>
            </w:pPr>
            <w:r>
              <w:rPr>
                <w:sz w:val="20"/>
              </w:rPr>
              <w:t>Komputer</w:t>
            </w:r>
          </w:p>
        </w:tc>
        <w:tc>
          <w:tcPr>
            <w:tcW w:w="1776" w:type="dxa"/>
          </w:tcPr>
          <w:p>
            <w:pPr>
              <w:pStyle w:val="TableParagraph"/>
              <w:rPr>
                <w:sz w:val="20"/>
              </w:rPr>
            </w:pP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14</w:t>
            </w:r>
          </w:p>
        </w:tc>
        <w:tc>
          <w:tcPr>
            <w:tcW w:w="4813" w:type="dxa"/>
          </w:tcPr>
          <w:p>
            <w:pPr>
              <w:pStyle w:val="TableParagraph"/>
              <w:spacing w:line="222" w:lineRule="exact"/>
              <w:ind w:left="110"/>
              <w:rPr>
                <w:sz w:val="20"/>
              </w:rPr>
            </w:pPr>
            <w:r>
              <w:rPr>
                <w:sz w:val="20"/>
              </w:rPr>
              <w:t>Beban Alat/Bahan untuk Kegiatan Kantor- Perabot</w:t>
            </w:r>
          </w:p>
          <w:p>
            <w:pPr>
              <w:pStyle w:val="TableParagraph"/>
              <w:spacing w:line="218" w:lineRule="exact"/>
              <w:ind w:left="110"/>
              <w:rPr>
                <w:sz w:val="20"/>
              </w:rPr>
            </w:pPr>
            <w:r>
              <w:rPr>
                <w:sz w:val="20"/>
              </w:rPr>
              <w:t>Kantor</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10,065,607.00</w:t>
            </w: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15</w:t>
            </w:r>
          </w:p>
        </w:tc>
        <w:tc>
          <w:tcPr>
            <w:tcW w:w="4813" w:type="dxa"/>
          </w:tcPr>
          <w:p>
            <w:pPr>
              <w:pStyle w:val="TableParagraph"/>
              <w:spacing w:before="2"/>
              <w:rPr>
                <w:sz w:val="19"/>
              </w:rPr>
            </w:pPr>
          </w:p>
          <w:p>
            <w:pPr>
              <w:pStyle w:val="TableParagraph"/>
              <w:spacing w:line="219" w:lineRule="exact"/>
              <w:ind w:left="110"/>
              <w:rPr>
                <w:sz w:val="20"/>
              </w:rPr>
            </w:pPr>
            <w:r>
              <w:rPr>
                <w:sz w:val="20"/>
              </w:rPr>
              <w:t>Beban Alat/Bahan untuk Kegiatan Kantor- Alat Listrik</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21,187,000.00</w:t>
            </w:r>
          </w:p>
        </w:tc>
        <w:tc>
          <w:tcPr>
            <w:tcW w:w="2136" w:type="dxa"/>
          </w:tcPr>
          <w:p>
            <w:pPr>
              <w:pStyle w:val="TableParagraph"/>
              <w:spacing w:before="2"/>
              <w:rPr>
                <w:sz w:val="19"/>
              </w:rPr>
            </w:pPr>
          </w:p>
          <w:p>
            <w:pPr>
              <w:pStyle w:val="TableParagraph"/>
              <w:spacing w:line="219" w:lineRule="exact"/>
              <w:ind w:right="79"/>
              <w:jc w:val="right"/>
              <w:rPr>
                <w:sz w:val="20"/>
              </w:rPr>
            </w:pPr>
            <w:r>
              <w:rPr>
                <w:sz w:val="20"/>
              </w:rPr>
              <w:t>13,460,500.00</w:t>
            </w:r>
          </w:p>
        </w:tc>
      </w:tr>
      <w:tr>
        <w:trPr>
          <w:trHeight w:val="460" w:hRule="atLeast"/>
        </w:trPr>
        <w:tc>
          <w:tcPr>
            <w:tcW w:w="440" w:type="dxa"/>
          </w:tcPr>
          <w:p>
            <w:pPr>
              <w:pStyle w:val="TableParagraph"/>
              <w:spacing w:before="109"/>
              <w:ind w:left="113" w:right="66"/>
              <w:jc w:val="center"/>
              <w:rPr>
                <w:sz w:val="20"/>
              </w:rPr>
            </w:pPr>
            <w:r>
              <w:rPr>
                <w:sz w:val="20"/>
              </w:rPr>
              <w:t>16</w:t>
            </w:r>
          </w:p>
        </w:tc>
        <w:tc>
          <w:tcPr>
            <w:tcW w:w="4813" w:type="dxa"/>
          </w:tcPr>
          <w:p>
            <w:pPr>
              <w:pStyle w:val="TableParagraph"/>
              <w:spacing w:line="222" w:lineRule="exact"/>
              <w:ind w:left="110"/>
              <w:rPr>
                <w:sz w:val="20"/>
              </w:rPr>
            </w:pPr>
            <w:r>
              <w:rPr>
                <w:sz w:val="20"/>
              </w:rPr>
              <w:t>Beban Persediaan Peralatan Kebersihan dan Bahan</w:t>
            </w:r>
          </w:p>
          <w:p>
            <w:pPr>
              <w:pStyle w:val="TableParagraph"/>
              <w:spacing w:line="218" w:lineRule="exact"/>
              <w:ind w:left="110"/>
              <w:rPr>
                <w:sz w:val="20"/>
              </w:rPr>
            </w:pPr>
            <w:r>
              <w:rPr>
                <w:sz w:val="20"/>
              </w:rPr>
              <w:t>Pembersih</w:t>
            </w:r>
          </w:p>
        </w:tc>
        <w:tc>
          <w:tcPr>
            <w:tcW w:w="1776" w:type="dxa"/>
          </w:tcPr>
          <w:p>
            <w:pPr>
              <w:pStyle w:val="TableParagraph"/>
              <w:rPr>
                <w:sz w:val="20"/>
              </w:rPr>
            </w:pPr>
          </w:p>
        </w:tc>
        <w:tc>
          <w:tcPr>
            <w:tcW w:w="2136" w:type="dxa"/>
          </w:tcPr>
          <w:p>
            <w:pPr>
              <w:pStyle w:val="TableParagraph"/>
              <w:spacing w:before="2"/>
              <w:rPr>
                <w:sz w:val="19"/>
              </w:rPr>
            </w:pPr>
          </w:p>
          <w:p>
            <w:pPr>
              <w:pStyle w:val="TableParagraph"/>
              <w:spacing w:line="219" w:lineRule="exact"/>
              <w:ind w:right="79"/>
              <w:jc w:val="right"/>
              <w:rPr>
                <w:sz w:val="20"/>
              </w:rPr>
            </w:pPr>
            <w:r>
              <w:rPr>
                <w:sz w:val="20"/>
              </w:rPr>
              <w:t>174,288,850.00</w:t>
            </w:r>
          </w:p>
        </w:tc>
      </w:tr>
      <w:tr>
        <w:trPr>
          <w:trHeight w:val="460" w:hRule="atLeast"/>
        </w:trPr>
        <w:tc>
          <w:tcPr>
            <w:tcW w:w="440" w:type="dxa"/>
          </w:tcPr>
          <w:p>
            <w:pPr>
              <w:pStyle w:val="TableParagraph"/>
              <w:spacing w:before="109"/>
              <w:ind w:left="113" w:right="66"/>
              <w:jc w:val="center"/>
              <w:rPr>
                <w:sz w:val="20"/>
              </w:rPr>
            </w:pPr>
            <w:r>
              <w:rPr>
                <w:sz w:val="20"/>
              </w:rPr>
              <w:t>17</w:t>
            </w:r>
          </w:p>
        </w:tc>
        <w:tc>
          <w:tcPr>
            <w:tcW w:w="4813" w:type="dxa"/>
          </w:tcPr>
          <w:p>
            <w:pPr>
              <w:pStyle w:val="TableParagraph"/>
              <w:spacing w:before="2"/>
              <w:rPr>
                <w:sz w:val="19"/>
              </w:rPr>
            </w:pPr>
          </w:p>
          <w:p>
            <w:pPr>
              <w:pStyle w:val="TableParagraph"/>
              <w:spacing w:line="219" w:lineRule="exact"/>
              <w:ind w:left="110"/>
              <w:rPr>
                <w:sz w:val="20"/>
              </w:rPr>
            </w:pPr>
            <w:r>
              <w:rPr>
                <w:sz w:val="20"/>
              </w:rPr>
              <w:t>Beban Persediaan Dekorasi</w:t>
            </w:r>
          </w:p>
        </w:tc>
        <w:tc>
          <w:tcPr>
            <w:tcW w:w="1776" w:type="dxa"/>
          </w:tcPr>
          <w:p>
            <w:pPr>
              <w:pStyle w:val="TableParagraph"/>
              <w:rPr>
                <w:sz w:val="20"/>
              </w:rPr>
            </w:pPr>
          </w:p>
        </w:tc>
        <w:tc>
          <w:tcPr>
            <w:tcW w:w="2136" w:type="dxa"/>
          </w:tcPr>
          <w:p>
            <w:pPr>
              <w:pStyle w:val="TableParagraph"/>
              <w:spacing w:before="2"/>
              <w:rPr>
                <w:sz w:val="19"/>
              </w:rPr>
            </w:pPr>
          </w:p>
          <w:p>
            <w:pPr>
              <w:pStyle w:val="TableParagraph"/>
              <w:spacing w:line="219" w:lineRule="exact"/>
              <w:ind w:right="79"/>
              <w:jc w:val="right"/>
              <w:rPr>
                <w:sz w:val="20"/>
              </w:rPr>
            </w:pPr>
            <w:r>
              <w:rPr>
                <w:sz w:val="20"/>
              </w:rPr>
              <w:t>16,932,600.00</w:t>
            </w:r>
          </w:p>
        </w:tc>
      </w:tr>
      <w:tr>
        <w:trPr>
          <w:trHeight w:val="460" w:hRule="atLeast"/>
        </w:trPr>
        <w:tc>
          <w:tcPr>
            <w:tcW w:w="440" w:type="dxa"/>
          </w:tcPr>
          <w:p>
            <w:pPr>
              <w:pStyle w:val="TableParagraph"/>
              <w:spacing w:before="109"/>
              <w:ind w:left="113" w:right="66"/>
              <w:jc w:val="center"/>
              <w:rPr>
                <w:sz w:val="20"/>
              </w:rPr>
            </w:pPr>
            <w:r>
              <w:rPr>
                <w:sz w:val="20"/>
              </w:rPr>
              <w:t>18</w:t>
            </w:r>
          </w:p>
        </w:tc>
        <w:tc>
          <w:tcPr>
            <w:tcW w:w="4813" w:type="dxa"/>
          </w:tcPr>
          <w:p>
            <w:pPr>
              <w:pStyle w:val="TableParagraph"/>
              <w:spacing w:line="222" w:lineRule="exact"/>
              <w:ind w:left="110"/>
              <w:rPr>
                <w:sz w:val="20"/>
              </w:rPr>
            </w:pPr>
            <w:r>
              <w:rPr>
                <w:sz w:val="20"/>
              </w:rPr>
              <w:t>Beban Persediaan Peralatan dan Perlengkapan Rumah</w:t>
            </w:r>
          </w:p>
          <w:p>
            <w:pPr>
              <w:pStyle w:val="TableParagraph"/>
              <w:spacing w:line="218" w:lineRule="exact"/>
              <w:ind w:left="110"/>
              <w:rPr>
                <w:sz w:val="20"/>
              </w:rPr>
            </w:pPr>
            <w:r>
              <w:rPr>
                <w:sz w:val="20"/>
              </w:rPr>
              <w:t>Tangga</w:t>
            </w:r>
          </w:p>
        </w:tc>
        <w:tc>
          <w:tcPr>
            <w:tcW w:w="1776" w:type="dxa"/>
          </w:tcPr>
          <w:p>
            <w:pPr>
              <w:pStyle w:val="TableParagraph"/>
              <w:rPr>
                <w:sz w:val="20"/>
              </w:rPr>
            </w:pPr>
          </w:p>
        </w:tc>
        <w:tc>
          <w:tcPr>
            <w:tcW w:w="2136" w:type="dxa"/>
          </w:tcPr>
          <w:p>
            <w:pPr>
              <w:pStyle w:val="TableParagraph"/>
              <w:spacing w:before="3"/>
              <w:rPr>
                <w:sz w:val="19"/>
              </w:rPr>
            </w:pPr>
          </w:p>
          <w:p>
            <w:pPr>
              <w:pStyle w:val="TableParagraph"/>
              <w:spacing w:line="219" w:lineRule="exact"/>
              <w:ind w:right="79"/>
              <w:jc w:val="right"/>
              <w:rPr>
                <w:sz w:val="20"/>
              </w:rPr>
            </w:pPr>
            <w:r>
              <w:rPr>
                <w:sz w:val="20"/>
              </w:rPr>
              <w:t>5,094,000.00</w:t>
            </w:r>
          </w:p>
        </w:tc>
      </w:tr>
      <w:tr>
        <w:trPr>
          <w:trHeight w:val="460" w:hRule="atLeast"/>
        </w:trPr>
        <w:tc>
          <w:tcPr>
            <w:tcW w:w="440" w:type="dxa"/>
          </w:tcPr>
          <w:p>
            <w:pPr>
              <w:pStyle w:val="TableParagraph"/>
              <w:spacing w:before="109"/>
              <w:ind w:left="113" w:right="66"/>
              <w:jc w:val="center"/>
              <w:rPr>
                <w:sz w:val="20"/>
              </w:rPr>
            </w:pPr>
            <w:r>
              <w:rPr>
                <w:sz w:val="20"/>
              </w:rPr>
              <w:t>19</w:t>
            </w:r>
          </w:p>
        </w:tc>
        <w:tc>
          <w:tcPr>
            <w:tcW w:w="4813" w:type="dxa"/>
          </w:tcPr>
          <w:p>
            <w:pPr>
              <w:pStyle w:val="TableParagraph"/>
              <w:spacing w:line="222" w:lineRule="exact"/>
              <w:ind w:left="110"/>
              <w:rPr>
                <w:sz w:val="20"/>
              </w:rPr>
            </w:pPr>
            <w:r>
              <w:rPr>
                <w:sz w:val="20"/>
              </w:rPr>
              <w:t>Beban Persediaan Peralatan dan Perlengkapan</w:t>
            </w:r>
          </w:p>
          <w:p>
            <w:pPr>
              <w:pStyle w:val="TableParagraph"/>
              <w:spacing w:line="218" w:lineRule="exact"/>
              <w:ind w:left="110"/>
              <w:rPr>
                <w:sz w:val="20"/>
              </w:rPr>
            </w:pPr>
            <w:r>
              <w:rPr>
                <w:sz w:val="20"/>
              </w:rPr>
              <w:t>Laboratorium</w:t>
            </w:r>
          </w:p>
        </w:tc>
        <w:tc>
          <w:tcPr>
            <w:tcW w:w="1776" w:type="dxa"/>
          </w:tcPr>
          <w:p>
            <w:pPr>
              <w:pStyle w:val="TableParagraph"/>
              <w:rPr>
                <w:sz w:val="20"/>
              </w:rPr>
            </w:pPr>
          </w:p>
        </w:tc>
        <w:tc>
          <w:tcPr>
            <w:tcW w:w="2136" w:type="dxa"/>
          </w:tcPr>
          <w:p>
            <w:pPr>
              <w:pStyle w:val="TableParagraph"/>
              <w:spacing w:before="2"/>
              <w:rPr>
                <w:sz w:val="19"/>
              </w:rPr>
            </w:pPr>
          </w:p>
          <w:p>
            <w:pPr>
              <w:pStyle w:val="TableParagraph"/>
              <w:spacing w:line="219" w:lineRule="exact"/>
              <w:ind w:right="79"/>
              <w:jc w:val="right"/>
              <w:rPr>
                <w:sz w:val="20"/>
              </w:rPr>
            </w:pPr>
            <w:r>
              <w:rPr>
                <w:sz w:val="20"/>
              </w:rPr>
              <w:t>73,800,000.00</w:t>
            </w:r>
          </w:p>
        </w:tc>
      </w:tr>
      <w:tr>
        <w:trPr>
          <w:trHeight w:val="460" w:hRule="atLeast"/>
        </w:trPr>
        <w:tc>
          <w:tcPr>
            <w:tcW w:w="440" w:type="dxa"/>
          </w:tcPr>
          <w:p>
            <w:pPr>
              <w:pStyle w:val="TableParagraph"/>
              <w:spacing w:before="109"/>
              <w:ind w:left="113" w:right="66"/>
              <w:jc w:val="center"/>
              <w:rPr>
                <w:sz w:val="20"/>
              </w:rPr>
            </w:pPr>
            <w:r>
              <w:rPr>
                <w:sz w:val="20"/>
              </w:rPr>
              <w:t>20</w:t>
            </w:r>
          </w:p>
        </w:tc>
        <w:tc>
          <w:tcPr>
            <w:tcW w:w="4813" w:type="dxa"/>
          </w:tcPr>
          <w:p>
            <w:pPr>
              <w:pStyle w:val="TableParagraph"/>
              <w:spacing w:line="222" w:lineRule="exact"/>
              <w:ind w:left="110"/>
              <w:rPr>
                <w:sz w:val="20"/>
              </w:rPr>
            </w:pPr>
            <w:r>
              <w:rPr>
                <w:sz w:val="20"/>
              </w:rPr>
              <w:t>Beban Alat/Bahan untuk Kegiatan Kantor- Perlengkapan</w:t>
            </w:r>
          </w:p>
          <w:p>
            <w:pPr>
              <w:pStyle w:val="TableParagraph"/>
              <w:spacing w:line="218" w:lineRule="exact"/>
              <w:ind w:left="110"/>
              <w:rPr>
                <w:sz w:val="20"/>
              </w:rPr>
            </w:pPr>
            <w:r>
              <w:rPr>
                <w:sz w:val="20"/>
              </w:rPr>
              <w:t>Dinas</w:t>
            </w:r>
          </w:p>
        </w:tc>
        <w:tc>
          <w:tcPr>
            <w:tcW w:w="1776" w:type="dxa"/>
          </w:tcPr>
          <w:p>
            <w:pPr>
              <w:pStyle w:val="TableParagraph"/>
              <w:rPr>
                <w:sz w:val="20"/>
              </w:rPr>
            </w:pP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21</w:t>
            </w:r>
          </w:p>
        </w:tc>
        <w:tc>
          <w:tcPr>
            <w:tcW w:w="4813" w:type="dxa"/>
          </w:tcPr>
          <w:p>
            <w:pPr>
              <w:pStyle w:val="TableParagraph"/>
              <w:spacing w:line="222" w:lineRule="exact"/>
              <w:ind w:left="110"/>
              <w:rPr>
                <w:sz w:val="20"/>
              </w:rPr>
            </w:pPr>
            <w:r>
              <w:rPr>
                <w:sz w:val="20"/>
              </w:rPr>
              <w:t>Beban Alat/Bahan untuk Kegiatan Kantor-</w:t>
            </w:r>
          </w:p>
          <w:p>
            <w:pPr>
              <w:pStyle w:val="TableParagraph"/>
              <w:spacing w:line="218" w:lineRule="exact"/>
              <w:ind w:left="110"/>
              <w:rPr>
                <w:sz w:val="20"/>
              </w:rPr>
            </w:pPr>
            <w:r>
              <w:rPr>
                <w:sz w:val="20"/>
              </w:rPr>
              <w:t>Suvenir/Cendera Mata</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119,720,000.00</w:t>
            </w: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22</w:t>
            </w:r>
          </w:p>
        </w:tc>
        <w:tc>
          <w:tcPr>
            <w:tcW w:w="4813" w:type="dxa"/>
          </w:tcPr>
          <w:p>
            <w:pPr>
              <w:pStyle w:val="TableParagraph"/>
              <w:spacing w:line="222" w:lineRule="exact"/>
              <w:ind w:left="110"/>
              <w:rPr>
                <w:sz w:val="20"/>
              </w:rPr>
            </w:pPr>
            <w:r>
              <w:rPr>
                <w:sz w:val="20"/>
              </w:rPr>
              <w:t>Beban Alat/Bahan untuk Kegiatan Kantor- Alat/Bahan</w:t>
            </w:r>
          </w:p>
          <w:p>
            <w:pPr>
              <w:pStyle w:val="TableParagraph"/>
              <w:spacing w:line="218" w:lineRule="exact"/>
              <w:ind w:left="110"/>
              <w:rPr>
                <w:sz w:val="20"/>
              </w:rPr>
            </w:pPr>
            <w:r>
              <w:rPr>
                <w:sz w:val="20"/>
              </w:rPr>
              <w:t>untuk Kegiatan Kantor Lainnya</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4,650,000.00</w:t>
            </w:r>
          </w:p>
        </w:tc>
        <w:tc>
          <w:tcPr>
            <w:tcW w:w="2136" w:type="dxa"/>
          </w:tcPr>
          <w:p>
            <w:pPr>
              <w:pStyle w:val="TableParagraph"/>
              <w:rPr>
                <w:sz w:val="20"/>
              </w:rPr>
            </w:pPr>
          </w:p>
        </w:tc>
      </w:tr>
      <w:tr>
        <w:trPr>
          <w:trHeight w:val="316" w:hRule="atLeast"/>
        </w:trPr>
        <w:tc>
          <w:tcPr>
            <w:tcW w:w="440" w:type="dxa"/>
          </w:tcPr>
          <w:p>
            <w:pPr>
              <w:pStyle w:val="TableParagraph"/>
              <w:spacing w:before="33"/>
              <w:ind w:left="113" w:right="66"/>
              <w:jc w:val="center"/>
              <w:rPr>
                <w:sz w:val="20"/>
              </w:rPr>
            </w:pPr>
            <w:r>
              <w:rPr>
                <w:sz w:val="20"/>
              </w:rPr>
              <w:t>23</w:t>
            </w:r>
          </w:p>
        </w:tc>
        <w:tc>
          <w:tcPr>
            <w:tcW w:w="4813" w:type="dxa"/>
          </w:tcPr>
          <w:p>
            <w:pPr>
              <w:pStyle w:val="TableParagraph"/>
              <w:spacing w:line="219" w:lineRule="exact" w:before="78"/>
              <w:ind w:left="110"/>
              <w:rPr>
                <w:sz w:val="20"/>
              </w:rPr>
            </w:pPr>
            <w:r>
              <w:rPr>
                <w:sz w:val="20"/>
              </w:rPr>
              <w:t>Beban Obat-Obatan-Obat-Obatan Lainnya</w:t>
            </w:r>
          </w:p>
        </w:tc>
        <w:tc>
          <w:tcPr>
            <w:tcW w:w="1776" w:type="dxa"/>
          </w:tcPr>
          <w:p>
            <w:pPr>
              <w:pStyle w:val="TableParagraph"/>
              <w:spacing w:line="219" w:lineRule="exact" w:before="78"/>
              <w:ind w:right="79"/>
              <w:jc w:val="right"/>
              <w:rPr>
                <w:sz w:val="20"/>
              </w:rPr>
            </w:pPr>
            <w:r>
              <w:rPr>
                <w:sz w:val="20"/>
              </w:rPr>
              <w:t>2,680,000.00</w:t>
            </w:r>
          </w:p>
        </w:tc>
        <w:tc>
          <w:tcPr>
            <w:tcW w:w="2136" w:type="dxa"/>
          </w:tcPr>
          <w:p>
            <w:pPr>
              <w:pStyle w:val="TableParagraph"/>
              <w:rPr>
                <w:sz w:val="20"/>
              </w:rPr>
            </w:pPr>
          </w:p>
        </w:tc>
      </w:tr>
      <w:tr>
        <w:trPr>
          <w:trHeight w:val="460" w:hRule="atLeast"/>
        </w:trPr>
        <w:tc>
          <w:tcPr>
            <w:tcW w:w="440" w:type="dxa"/>
          </w:tcPr>
          <w:p>
            <w:pPr>
              <w:pStyle w:val="TableParagraph"/>
              <w:spacing w:before="105"/>
              <w:ind w:left="113" w:right="66"/>
              <w:jc w:val="center"/>
              <w:rPr>
                <w:sz w:val="20"/>
              </w:rPr>
            </w:pPr>
            <w:r>
              <w:rPr>
                <w:sz w:val="20"/>
              </w:rPr>
              <w:t>24</w:t>
            </w:r>
          </w:p>
        </w:tc>
        <w:tc>
          <w:tcPr>
            <w:tcW w:w="4813" w:type="dxa"/>
          </w:tcPr>
          <w:p>
            <w:pPr>
              <w:pStyle w:val="TableParagraph"/>
              <w:spacing w:line="222" w:lineRule="exact"/>
              <w:ind w:left="110"/>
              <w:rPr>
                <w:sz w:val="20"/>
              </w:rPr>
            </w:pPr>
            <w:r>
              <w:rPr>
                <w:sz w:val="20"/>
              </w:rPr>
              <w:t>Beban Barang untuk Dijual/Diserahkan kepada</w:t>
            </w:r>
          </w:p>
          <w:p>
            <w:pPr>
              <w:pStyle w:val="TableParagraph"/>
              <w:spacing w:line="218" w:lineRule="exact"/>
              <w:ind w:left="110"/>
              <w:rPr>
                <w:sz w:val="20"/>
              </w:rPr>
            </w:pPr>
            <w:r>
              <w:rPr>
                <w:sz w:val="20"/>
              </w:rPr>
              <w:t>Masyarakat</w:t>
            </w:r>
          </w:p>
        </w:tc>
        <w:tc>
          <w:tcPr>
            <w:tcW w:w="1776" w:type="dxa"/>
          </w:tcPr>
          <w:p>
            <w:pPr>
              <w:pStyle w:val="TableParagraph"/>
              <w:spacing w:before="3"/>
              <w:rPr>
                <w:sz w:val="19"/>
              </w:rPr>
            </w:pPr>
          </w:p>
          <w:p>
            <w:pPr>
              <w:pStyle w:val="TableParagraph"/>
              <w:spacing w:line="219" w:lineRule="exact"/>
              <w:ind w:right="79"/>
              <w:jc w:val="right"/>
              <w:rPr>
                <w:sz w:val="20"/>
              </w:rPr>
            </w:pPr>
            <w:r>
              <w:rPr>
                <w:sz w:val="20"/>
              </w:rPr>
              <w:t>242,682,600.00</w:t>
            </w:r>
          </w:p>
        </w:tc>
        <w:tc>
          <w:tcPr>
            <w:tcW w:w="2136" w:type="dxa"/>
          </w:tcPr>
          <w:p>
            <w:pPr>
              <w:pStyle w:val="TableParagraph"/>
              <w:rPr>
                <w:sz w:val="20"/>
              </w:rPr>
            </w:pPr>
          </w:p>
        </w:tc>
      </w:tr>
      <w:tr>
        <w:trPr>
          <w:trHeight w:val="312" w:hRule="atLeast"/>
        </w:trPr>
        <w:tc>
          <w:tcPr>
            <w:tcW w:w="440" w:type="dxa"/>
          </w:tcPr>
          <w:p>
            <w:pPr>
              <w:pStyle w:val="TableParagraph"/>
              <w:spacing w:before="33"/>
              <w:ind w:left="113" w:right="66"/>
              <w:jc w:val="center"/>
              <w:rPr>
                <w:sz w:val="20"/>
              </w:rPr>
            </w:pPr>
            <w:r>
              <w:rPr>
                <w:sz w:val="20"/>
              </w:rPr>
              <w:t>25</w:t>
            </w:r>
          </w:p>
        </w:tc>
        <w:tc>
          <w:tcPr>
            <w:tcW w:w="4813" w:type="dxa"/>
          </w:tcPr>
          <w:p>
            <w:pPr>
              <w:pStyle w:val="TableParagraph"/>
              <w:spacing w:line="215" w:lineRule="exact" w:before="77"/>
              <w:ind w:left="110"/>
              <w:rPr>
                <w:sz w:val="20"/>
              </w:rPr>
            </w:pPr>
            <w:r>
              <w:rPr>
                <w:sz w:val="20"/>
              </w:rPr>
              <w:t>Beban Natura dan Pakan-Natura</w:t>
            </w:r>
          </w:p>
        </w:tc>
        <w:tc>
          <w:tcPr>
            <w:tcW w:w="1776" w:type="dxa"/>
          </w:tcPr>
          <w:p>
            <w:pPr>
              <w:pStyle w:val="TableParagraph"/>
              <w:rPr>
                <w:sz w:val="20"/>
              </w:rPr>
            </w:pPr>
          </w:p>
        </w:tc>
        <w:tc>
          <w:tcPr>
            <w:tcW w:w="2136" w:type="dxa"/>
          </w:tcPr>
          <w:p>
            <w:pPr>
              <w:pStyle w:val="TableParagraph"/>
              <w:rPr>
                <w:sz w:val="20"/>
              </w:rPr>
            </w:pPr>
          </w:p>
        </w:tc>
      </w:tr>
      <w:tr>
        <w:trPr>
          <w:trHeight w:val="460" w:hRule="atLeast"/>
        </w:trPr>
        <w:tc>
          <w:tcPr>
            <w:tcW w:w="440" w:type="dxa"/>
          </w:tcPr>
          <w:p>
            <w:pPr>
              <w:pStyle w:val="TableParagraph"/>
              <w:spacing w:before="109"/>
              <w:ind w:left="113" w:right="66"/>
              <w:jc w:val="center"/>
              <w:rPr>
                <w:sz w:val="20"/>
              </w:rPr>
            </w:pPr>
            <w:r>
              <w:rPr>
                <w:sz w:val="20"/>
              </w:rPr>
              <w:t>26</w:t>
            </w:r>
          </w:p>
        </w:tc>
        <w:tc>
          <w:tcPr>
            <w:tcW w:w="4813" w:type="dxa"/>
          </w:tcPr>
          <w:p>
            <w:pPr>
              <w:pStyle w:val="TableParagraph"/>
              <w:spacing w:before="6"/>
              <w:rPr>
                <w:sz w:val="19"/>
              </w:rPr>
            </w:pPr>
          </w:p>
          <w:p>
            <w:pPr>
              <w:pStyle w:val="TableParagraph"/>
              <w:spacing w:line="215" w:lineRule="exact"/>
              <w:ind w:left="110"/>
              <w:rPr>
                <w:sz w:val="20"/>
              </w:rPr>
            </w:pPr>
            <w:r>
              <w:rPr>
                <w:sz w:val="20"/>
              </w:rPr>
              <w:t>Beban Makanan dan Minuman Rapat</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253,010,300.00</w:t>
            </w:r>
          </w:p>
        </w:tc>
        <w:tc>
          <w:tcPr>
            <w:tcW w:w="2136" w:type="dxa"/>
          </w:tcPr>
          <w:p>
            <w:pPr>
              <w:pStyle w:val="TableParagraph"/>
              <w:spacing w:before="6"/>
              <w:rPr>
                <w:sz w:val="19"/>
              </w:rPr>
            </w:pPr>
          </w:p>
          <w:p>
            <w:pPr>
              <w:pStyle w:val="TableParagraph"/>
              <w:spacing w:line="215" w:lineRule="exact"/>
              <w:ind w:right="79"/>
              <w:jc w:val="right"/>
              <w:rPr>
                <w:sz w:val="20"/>
              </w:rPr>
            </w:pPr>
            <w:r>
              <w:rPr>
                <w:sz w:val="20"/>
              </w:rPr>
              <w:t>56,945,000.00</w:t>
            </w:r>
          </w:p>
        </w:tc>
      </w:tr>
      <w:tr>
        <w:trPr>
          <w:trHeight w:val="460" w:hRule="atLeast"/>
        </w:trPr>
        <w:tc>
          <w:tcPr>
            <w:tcW w:w="440" w:type="dxa"/>
          </w:tcPr>
          <w:p>
            <w:pPr>
              <w:pStyle w:val="TableParagraph"/>
              <w:spacing w:before="109"/>
              <w:ind w:left="113" w:right="66"/>
              <w:jc w:val="center"/>
              <w:rPr>
                <w:sz w:val="20"/>
              </w:rPr>
            </w:pPr>
            <w:r>
              <w:rPr>
                <w:sz w:val="20"/>
              </w:rPr>
              <w:t>27</w:t>
            </w:r>
          </w:p>
        </w:tc>
        <w:tc>
          <w:tcPr>
            <w:tcW w:w="4813" w:type="dxa"/>
          </w:tcPr>
          <w:p>
            <w:pPr>
              <w:pStyle w:val="TableParagraph"/>
              <w:spacing w:before="6"/>
              <w:rPr>
                <w:sz w:val="19"/>
              </w:rPr>
            </w:pPr>
          </w:p>
          <w:p>
            <w:pPr>
              <w:pStyle w:val="TableParagraph"/>
              <w:spacing w:line="215" w:lineRule="exact"/>
              <w:ind w:left="110"/>
              <w:rPr>
                <w:sz w:val="20"/>
              </w:rPr>
            </w:pPr>
            <w:r>
              <w:rPr>
                <w:sz w:val="20"/>
              </w:rPr>
              <w:t>Beban Makanan dan Minuman Jamuan Tamu</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19,749,000.00</w:t>
            </w:r>
          </w:p>
        </w:tc>
        <w:tc>
          <w:tcPr>
            <w:tcW w:w="2136" w:type="dxa"/>
          </w:tcPr>
          <w:p>
            <w:pPr>
              <w:pStyle w:val="TableParagraph"/>
              <w:spacing w:before="6"/>
              <w:rPr>
                <w:sz w:val="19"/>
              </w:rPr>
            </w:pPr>
          </w:p>
          <w:p>
            <w:pPr>
              <w:pStyle w:val="TableParagraph"/>
              <w:spacing w:line="215" w:lineRule="exact"/>
              <w:ind w:right="77"/>
              <w:jc w:val="right"/>
              <w:rPr>
                <w:sz w:val="20"/>
              </w:rPr>
            </w:pPr>
            <w:r>
              <w:rPr>
                <w:sz w:val="20"/>
              </w:rPr>
              <w:t>1,996,750.00</w:t>
            </w:r>
          </w:p>
        </w:tc>
      </w:tr>
      <w:tr>
        <w:trPr>
          <w:trHeight w:val="460" w:hRule="atLeast"/>
        </w:trPr>
        <w:tc>
          <w:tcPr>
            <w:tcW w:w="440" w:type="dxa"/>
          </w:tcPr>
          <w:p>
            <w:pPr>
              <w:pStyle w:val="TableParagraph"/>
              <w:spacing w:before="109"/>
              <w:ind w:left="113" w:right="66"/>
              <w:jc w:val="center"/>
              <w:rPr>
                <w:sz w:val="20"/>
              </w:rPr>
            </w:pPr>
            <w:r>
              <w:rPr>
                <w:sz w:val="20"/>
              </w:rPr>
              <w:t>28</w:t>
            </w:r>
          </w:p>
        </w:tc>
        <w:tc>
          <w:tcPr>
            <w:tcW w:w="4813" w:type="dxa"/>
          </w:tcPr>
          <w:p>
            <w:pPr>
              <w:pStyle w:val="TableParagraph"/>
              <w:spacing w:before="7"/>
              <w:rPr>
                <w:sz w:val="19"/>
              </w:rPr>
            </w:pPr>
          </w:p>
          <w:p>
            <w:pPr>
              <w:pStyle w:val="TableParagraph"/>
              <w:spacing w:line="215" w:lineRule="exact"/>
              <w:ind w:left="110"/>
              <w:rPr>
                <w:sz w:val="20"/>
              </w:rPr>
            </w:pPr>
            <w:r>
              <w:rPr>
                <w:sz w:val="20"/>
              </w:rPr>
              <w:t>Beban Penambah Daya Tahan Tubuh</w:t>
            </w:r>
          </w:p>
        </w:tc>
        <w:tc>
          <w:tcPr>
            <w:tcW w:w="1776" w:type="dxa"/>
          </w:tcPr>
          <w:p>
            <w:pPr>
              <w:pStyle w:val="TableParagraph"/>
              <w:spacing w:before="7"/>
              <w:rPr>
                <w:sz w:val="19"/>
              </w:rPr>
            </w:pPr>
          </w:p>
          <w:p>
            <w:pPr>
              <w:pStyle w:val="TableParagraph"/>
              <w:spacing w:line="215" w:lineRule="exact"/>
              <w:ind w:right="79"/>
              <w:jc w:val="right"/>
              <w:rPr>
                <w:sz w:val="20"/>
              </w:rPr>
            </w:pPr>
            <w:r>
              <w:rPr>
                <w:sz w:val="20"/>
              </w:rPr>
              <w:t>434,085,750.00</w:t>
            </w:r>
          </w:p>
        </w:tc>
        <w:tc>
          <w:tcPr>
            <w:tcW w:w="2136" w:type="dxa"/>
          </w:tcPr>
          <w:p>
            <w:pPr>
              <w:pStyle w:val="TableParagraph"/>
              <w:spacing w:before="7"/>
              <w:rPr>
                <w:sz w:val="19"/>
              </w:rPr>
            </w:pPr>
          </w:p>
          <w:p>
            <w:pPr>
              <w:pStyle w:val="TableParagraph"/>
              <w:spacing w:line="215" w:lineRule="exact"/>
              <w:ind w:right="79"/>
              <w:jc w:val="right"/>
              <w:rPr>
                <w:sz w:val="20"/>
              </w:rPr>
            </w:pPr>
            <w:r>
              <w:rPr>
                <w:sz w:val="20"/>
              </w:rPr>
              <w:t>462,528,850.00</w:t>
            </w:r>
          </w:p>
        </w:tc>
      </w:tr>
      <w:tr>
        <w:trPr>
          <w:trHeight w:val="460" w:hRule="atLeast"/>
        </w:trPr>
        <w:tc>
          <w:tcPr>
            <w:tcW w:w="440" w:type="dxa"/>
          </w:tcPr>
          <w:p>
            <w:pPr>
              <w:pStyle w:val="TableParagraph"/>
              <w:spacing w:before="109"/>
              <w:ind w:left="113" w:right="66"/>
              <w:jc w:val="center"/>
              <w:rPr>
                <w:sz w:val="20"/>
              </w:rPr>
            </w:pPr>
            <w:r>
              <w:rPr>
                <w:sz w:val="20"/>
              </w:rPr>
              <w:t>29</w:t>
            </w:r>
          </w:p>
        </w:tc>
        <w:tc>
          <w:tcPr>
            <w:tcW w:w="4813" w:type="dxa"/>
          </w:tcPr>
          <w:p>
            <w:pPr>
              <w:pStyle w:val="TableParagraph"/>
              <w:spacing w:before="6"/>
              <w:rPr>
                <w:sz w:val="19"/>
              </w:rPr>
            </w:pPr>
          </w:p>
          <w:p>
            <w:pPr>
              <w:pStyle w:val="TableParagraph"/>
              <w:spacing w:line="215" w:lineRule="exact"/>
              <w:ind w:left="110"/>
              <w:rPr>
                <w:sz w:val="20"/>
              </w:rPr>
            </w:pPr>
            <w:r>
              <w:rPr>
                <w:sz w:val="20"/>
              </w:rPr>
              <w:t>Beban Makanan dan Minuman Aktivitas Lapangan</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990,000.00</w:t>
            </w:r>
          </w:p>
        </w:tc>
        <w:tc>
          <w:tcPr>
            <w:tcW w:w="2136" w:type="dxa"/>
          </w:tcPr>
          <w:p>
            <w:pPr>
              <w:pStyle w:val="TableParagraph"/>
              <w:spacing w:before="6"/>
              <w:rPr>
                <w:sz w:val="19"/>
              </w:rPr>
            </w:pPr>
          </w:p>
          <w:p>
            <w:pPr>
              <w:pStyle w:val="TableParagraph"/>
              <w:spacing w:line="215" w:lineRule="exact"/>
              <w:ind w:right="79"/>
              <w:jc w:val="right"/>
              <w:rPr>
                <w:sz w:val="20"/>
              </w:rPr>
            </w:pPr>
            <w:r>
              <w:rPr>
                <w:sz w:val="20"/>
              </w:rPr>
              <w:t>46,520,000.00</w:t>
            </w:r>
          </w:p>
        </w:tc>
      </w:tr>
      <w:tr>
        <w:trPr>
          <w:trHeight w:val="460" w:hRule="atLeast"/>
        </w:trPr>
        <w:tc>
          <w:tcPr>
            <w:tcW w:w="440" w:type="dxa"/>
          </w:tcPr>
          <w:p>
            <w:pPr>
              <w:pStyle w:val="TableParagraph"/>
              <w:spacing w:before="109"/>
              <w:ind w:left="113" w:right="66"/>
              <w:jc w:val="center"/>
              <w:rPr>
                <w:sz w:val="20"/>
              </w:rPr>
            </w:pPr>
            <w:r>
              <w:rPr>
                <w:sz w:val="20"/>
              </w:rPr>
              <w:t>30</w:t>
            </w:r>
          </w:p>
        </w:tc>
        <w:tc>
          <w:tcPr>
            <w:tcW w:w="4813" w:type="dxa"/>
          </w:tcPr>
          <w:p>
            <w:pPr>
              <w:pStyle w:val="TableParagraph"/>
              <w:spacing w:before="6"/>
              <w:rPr>
                <w:sz w:val="19"/>
              </w:rPr>
            </w:pPr>
          </w:p>
          <w:p>
            <w:pPr>
              <w:pStyle w:val="TableParagraph"/>
              <w:spacing w:line="215" w:lineRule="exact"/>
              <w:ind w:left="110"/>
              <w:rPr>
                <w:sz w:val="20"/>
              </w:rPr>
            </w:pPr>
            <w:r>
              <w:rPr>
                <w:sz w:val="20"/>
              </w:rPr>
              <w:t>Beban Pakaian Dinas Lapangan (PDL)</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4,050,000.00</w:t>
            </w:r>
          </w:p>
        </w:tc>
        <w:tc>
          <w:tcPr>
            <w:tcW w:w="2136" w:type="dxa"/>
          </w:tcPr>
          <w:p>
            <w:pPr>
              <w:pStyle w:val="TableParagraph"/>
              <w:spacing w:before="6"/>
              <w:rPr>
                <w:sz w:val="19"/>
              </w:rPr>
            </w:pPr>
          </w:p>
          <w:p>
            <w:pPr>
              <w:pStyle w:val="TableParagraph"/>
              <w:spacing w:line="215" w:lineRule="exact"/>
              <w:ind w:right="78"/>
              <w:jc w:val="right"/>
              <w:rPr>
                <w:sz w:val="20"/>
              </w:rPr>
            </w:pPr>
            <w:r>
              <w:rPr>
                <w:sz w:val="20"/>
              </w:rPr>
              <w:t>128,209,400.00</w:t>
            </w:r>
          </w:p>
        </w:tc>
      </w:tr>
      <w:tr>
        <w:trPr>
          <w:trHeight w:val="460" w:hRule="atLeast"/>
        </w:trPr>
        <w:tc>
          <w:tcPr>
            <w:tcW w:w="440" w:type="dxa"/>
          </w:tcPr>
          <w:p>
            <w:pPr>
              <w:pStyle w:val="TableParagraph"/>
              <w:spacing w:before="109"/>
              <w:ind w:left="113" w:right="66"/>
              <w:jc w:val="center"/>
              <w:rPr>
                <w:sz w:val="20"/>
              </w:rPr>
            </w:pPr>
            <w:r>
              <w:rPr>
                <w:sz w:val="20"/>
              </w:rPr>
              <w:t>31</w:t>
            </w:r>
          </w:p>
        </w:tc>
        <w:tc>
          <w:tcPr>
            <w:tcW w:w="4813" w:type="dxa"/>
          </w:tcPr>
          <w:p>
            <w:pPr>
              <w:pStyle w:val="TableParagraph"/>
              <w:spacing w:before="6"/>
              <w:rPr>
                <w:sz w:val="19"/>
              </w:rPr>
            </w:pPr>
          </w:p>
          <w:p>
            <w:pPr>
              <w:pStyle w:val="TableParagraph"/>
              <w:spacing w:line="215" w:lineRule="exact"/>
              <w:ind w:left="110"/>
              <w:rPr>
                <w:sz w:val="20"/>
              </w:rPr>
            </w:pPr>
            <w:r>
              <w:rPr>
                <w:sz w:val="20"/>
              </w:rPr>
              <w:t>Beban Pakaian Batik Tradisional</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168,227,400.00</w:t>
            </w:r>
          </w:p>
        </w:tc>
        <w:tc>
          <w:tcPr>
            <w:tcW w:w="2136" w:type="dxa"/>
          </w:tcPr>
          <w:p>
            <w:pPr>
              <w:pStyle w:val="TableParagraph"/>
              <w:spacing w:before="6"/>
              <w:rPr>
                <w:sz w:val="19"/>
              </w:rPr>
            </w:pPr>
          </w:p>
          <w:p>
            <w:pPr>
              <w:pStyle w:val="TableParagraph"/>
              <w:spacing w:line="215" w:lineRule="exact"/>
              <w:ind w:right="79"/>
              <w:jc w:val="right"/>
              <w:rPr>
                <w:sz w:val="20"/>
              </w:rPr>
            </w:pPr>
            <w:r>
              <w:rPr>
                <w:sz w:val="20"/>
              </w:rPr>
              <w:t>16,200,000.00</w:t>
            </w:r>
          </w:p>
        </w:tc>
      </w:tr>
      <w:tr>
        <w:trPr>
          <w:trHeight w:val="315" w:hRule="atLeast"/>
        </w:trPr>
        <w:tc>
          <w:tcPr>
            <w:tcW w:w="440" w:type="dxa"/>
            <w:shd w:val="clear" w:color="auto" w:fill="D9D9D9"/>
          </w:tcPr>
          <w:p>
            <w:pPr>
              <w:pStyle w:val="TableParagraph"/>
              <w:rPr>
                <w:sz w:val="20"/>
              </w:rPr>
            </w:pPr>
          </w:p>
        </w:tc>
        <w:tc>
          <w:tcPr>
            <w:tcW w:w="4813" w:type="dxa"/>
            <w:shd w:val="clear" w:color="auto" w:fill="D9D9D9"/>
          </w:tcPr>
          <w:p>
            <w:pPr>
              <w:pStyle w:val="TableParagraph"/>
              <w:spacing w:before="41"/>
              <w:ind w:left="2059" w:right="2048"/>
              <w:jc w:val="center"/>
              <w:rPr>
                <w:b/>
                <w:sz w:val="20"/>
              </w:rPr>
            </w:pPr>
            <w:r>
              <w:rPr>
                <w:b/>
                <w:sz w:val="20"/>
              </w:rPr>
              <w:t>Jumlah</w:t>
            </w:r>
          </w:p>
        </w:tc>
        <w:tc>
          <w:tcPr>
            <w:tcW w:w="1776" w:type="dxa"/>
            <w:shd w:val="clear" w:color="auto" w:fill="D9D9D9"/>
          </w:tcPr>
          <w:p>
            <w:pPr>
              <w:pStyle w:val="TableParagraph"/>
              <w:spacing w:before="41"/>
              <w:ind w:left="111"/>
              <w:rPr>
                <w:b/>
                <w:sz w:val="20"/>
              </w:rPr>
            </w:pPr>
            <w:r>
              <w:rPr>
                <w:b/>
                <w:sz w:val="20"/>
              </w:rPr>
              <w:t>6,849,132,192.00</w:t>
            </w:r>
          </w:p>
        </w:tc>
        <w:tc>
          <w:tcPr>
            <w:tcW w:w="2136" w:type="dxa"/>
            <w:shd w:val="clear" w:color="auto" w:fill="D9D9D9"/>
          </w:tcPr>
          <w:p>
            <w:pPr>
              <w:pStyle w:val="TableParagraph"/>
              <w:spacing w:before="41"/>
              <w:ind w:left="267"/>
              <w:rPr>
                <w:b/>
                <w:sz w:val="20"/>
              </w:rPr>
            </w:pPr>
            <w:r>
              <w:rPr>
                <w:b/>
                <w:sz w:val="20"/>
              </w:rPr>
              <w:t>1,776,583,549.00</w:t>
            </w:r>
          </w:p>
        </w:tc>
      </w:tr>
    </w:tbl>
    <w:p>
      <w:pPr>
        <w:pStyle w:val="BodyText"/>
        <w:rPr>
          <w:sz w:val="20"/>
        </w:rPr>
      </w:pPr>
    </w:p>
    <w:p>
      <w:pPr>
        <w:pStyle w:val="BodyText"/>
        <w:spacing w:before="8"/>
      </w:pPr>
    </w:p>
    <w:p>
      <w:pPr>
        <w:pStyle w:val="Heading2"/>
        <w:numPr>
          <w:ilvl w:val="3"/>
          <w:numId w:val="28"/>
        </w:numPr>
        <w:tabs>
          <w:tab w:pos="2393" w:val="left" w:leader="none"/>
        </w:tabs>
        <w:spacing w:line="240" w:lineRule="auto" w:before="0" w:after="0"/>
        <w:ind w:left="2393" w:right="0" w:hanging="852"/>
        <w:jc w:val="left"/>
      </w:pPr>
      <w:r>
        <w:rPr/>
        <w:t>Beban</w:t>
      </w:r>
      <w:r>
        <w:rPr>
          <w:spacing w:val="-3"/>
        </w:rPr>
        <w:t> </w:t>
      </w:r>
      <w:r>
        <w:rPr/>
        <w:t>Jasa</w:t>
      </w:r>
    </w:p>
    <w:p>
      <w:pPr>
        <w:pStyle w:val="BodyText"/>
        <w:spacing w:line="242" w:lineRule="auto" w:before="115"/>
        <w:ind w:left="1965" w:right="1489"/>
      </w:pPr>
      <w:r>
        <w:rPr/>
        <w:t>Beban Jasa pada tahun 2021 sebesar Rp 6,588,214,317.00 dan tahun 2020 sebesar Rp 5,582,123,293,00 dengan rincian sebagai berikut:</w:t>
      </w:r>
    </w:p>
    <w:p>
      <w:pPr>
        <w:spacing w:after="0" w:line="242" w:lineRule="auto"/>
        <w:sectPr>
          <w:pgSz w:w="12240" w:h="18720"/>
          <w:pgMar w:header="1024" w:footer="2406" w:top="2240" w:bottom="2600" w:left="1440" w:right="60"/>
        </w:sectPr>
      </w:pPr>
    </w:p>
    <w:p>
      <w:pPr>
        <w:pStyle w:val="BodyText"/>
        <w:spacing w:before="4"/>
        <w:rPr>
          <w:sz w:val="24"/>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3"/>
        <w:gridCol w:w="4838"/>
        <w:gridCol w:w="1789"/>
        <w:gridCol w:w="2149"/>
      </w:tblGrid>
      <w:tr>
        <w:trPr>
          <w:trHeight w:val="292" w:hRule="atLeast"/>
        </w:trPr>
        <w:tc>
          <w:tcPr>
            <w:tcW w:w="5331" w:type="dxa"/>
            <w:gridSpan w:val="2"/>
            <w:vMerge w:val="restart"/>
            <w:shd w:val="clear" w:color="auto" w:fill="BEBEBE"/>
          </w:tcPr>
          <w:p>
            <w:pPr>
              <w:pStyle w:val="TableParagraph"/>
              <w:spacing w:before="189"/>
              <w:ind w:left="1983" w:right="1958"/>
              <w:jc w:val="center"/>
              <w:rPr>
                <w:b/>
                <w:sz w:val="20"/>
              </w:rPr>
            </w:pPr>
            <w:r>
              <w:rPr>
                <w:b/>
                <w:sz w:val="20"/>
              </w:rPr>
              <w:t>Beban Jasa-LO</w:t>
            </w:r>
          </w:p>
        </w:tc>
        <w:tc>
          <w:tcPr>
            <w:tcW w:w="1789" w:type="dxa"/>
            <w:tcBorders>
              <w:bottom w:val="nil"/>
            </w:tcBorders>
            <w:shd w:val="clear" w:color="auto" w:fill="BEBEBE"/>
          </w:tcPr>
          <w:p>
            <w:pPr>
              <w:pStyle w:val="TableParagraph"/>
              <w:spacing w:before="29"/>
              <w:ind w:left="385"/>
              <w:rPr>
                <w:b/>
                <w:sz w:val="20"/>
              </w:rPr>
            </w:pPr>
            <w:r>
              <w:rPr>
                <w:b/>
                <w:sz w:val="20"/>
              </w:rPr>
              <w:t>Tahun 2021</w:t>
            </w:r>
          </w:p>
        </w:tc>
        <w:tc>
          <w:tcPr>
            <w:tcW w:w="2149" w:type="dxa"/>
            <w:tcBorders>
              <w:bottom w:val="nil"/>
            </w:tcBorders>
            <w:shd w:val="clear" w:color="auto" w:fill="BEBEBE"/>
          </w:tcPr>
          <w:p>
            <w:pPr>
              <w:pStyle w:val="TableParagraph"/>
              <w:spacing w:before="29"/>
              <w:ind w:left="560"/>
              <w:rPr>
                <w:b/>
                <w:sz w:val="20"/>
              </w:rPr>
            </w:pPr>
            <w:r>
              <w:rPr>
                <w:b/>
                <w:sz w:val="20"/>
              </w:rPr>
              <w:t>Tahun 2020</w:t>
            </w:r>
          </w:p>
        </w:tc>
      </w:tr>
      <w:tr>
        <w:trPr>
          <w:trHeight w:val="299" w:hRule="atLeast"/>
        </w:trPr>
        <w:tc>
          <w:tcPr>
            <w:tcW w:w="5331" w:type="dxa"/>
            <w:gridSpan w:val="2"/>
            <w:vMerge/>
            <w:tcBorders>
              <w:top w:val="nil"/>
            </w:tcBorders>
            <w:shd w:val="clear" w:color="auto" w:fill="BEBEBE"/>
          </w:tcPr>
          <w:p>
            <w:pPr>
              <w:rPr>
                <w:sz w:val="2"/>
                <w:szCs w:val="2"/>
              </w:rPr>
            </w:pPr>
          </w:p>
        </w:tc>
        <w:tc>
          <w:tcPr>
            <w:tcW w:w="1789" w:type="dxa"/>
            <w:tcBorders>
              <w:top w:val="nil"/>
            </w:tcBorders>
            <w:shd w:val="clear" w:color="auto" w:fill="BEBEBE"/>
          </w:tcPr>
          <w:p>
            <w:pPr>
              <w:pStyle w:val="TableParagraph"/>
              <w:spacing w:before="25"/>
              <w:ind w:left="681" w:right="658"/>
              <w:jc w:val="center"/>
              <w:rPr>
                <w:b/>
                <w:sz w:val="20"/>
              </w:rPr>
            </w:pPr>
            <w:r>
              <w:rPr>
                <w:b/>
                <w:sz w:val="20"/>
              </w:rPr>
              <w:t>(Rp)</w:t>
            </w:r>
          </w:p>
        </w:tc>
        <w:tc>
          <w:tcPr>
            <w:tcW w:w="2149" w:type="dxa"/>
            <w:tcBorders>
              <w:top w:val="nil"/>
            </w:tcBorders>
            <w:shd w:val="clear" w:color="auto" w:fill="BEBEBE"/>
          </w:tcPr>
          <w:p>
            <w:pPr>
              <w:pStyle w:val="TableParagraph"/>
              <w:spacing w:before="25"/>
              <w:ind w:left="760" w:right="746"/>
              <w:jc w:val="center"/>
              <w:rPr>
                <w:b/>
                <w:sz w:val="20"/>
              </w:rPr>
            </w:pPr>
            <w:r>
              <w:rPr>
                <w:b/>
                <w:sz w:val="20"/>
              </w:rPr>
              <w:t>(Rp)</w:t>
            </w:r>
          </w:p>
        </w:tc>
      </w:tr>
      <w:tr>
        <w:trPr>
          <w:trHeight w:val="460" w:hRule="atLeast"/>
        </w:trPr>
        <w:tc>
          <w:tcPr>
            <w:tcW w:w="493" w:type="dxa"/>
          </w:tcPr>
          <w:p>
            <w:pPr>
              <w:pStyle w:val="TableParagraph"/>
              <w:spacing w:before="110"/>
              <w:ind w:left="198"/>
              <w:jc w:val="center"/>
              <w:rPr>
                <w:sz w:val="20"/>
              </w:rPr>
            </w:pPr>
            <w:r>
              <w:rPr>
                <w:sz w:val="20"/>
              </w:rPr>
              <w:t>1</w:t>
            </w:r>
          </w:p>
        </w:tc>
        <w:tc>
          <w:tcPr>
            <w:tcW w:w="4838" w:type="dxa"/>
          </w:tcPr>
          <w:p>
            <w:pPr>
              <w:pStyle w:val="TableParagraph"/>
              <w:spacing w:line="223" w:lineRule="exact"/>
              <w:ind w:left="109"/>
              <w:rPr>
                <w:sz w:val="20"/>
              </w:rPr>
            </w:pPr>
            <w:r>
              <w:rPr>
                <w:sz w:val="20"/>
              </w:rPr>
              <w:t>Beban Honorarium Narasumber atau Pembahas,</w:t>
            </w:r>
          </w:p>
          <w:p>
            <w:pPr>
              <w:pStyle w:val="TableParagraph"/>
              <w:spacing w:line="215" w:lineRule="exact" w:before="2"/>
              <w:ind w:left="109"/>
              <w:rPr>
                <w:sz w:val="20"/>
              </w:rPr>
            </w:pPr>
            <w:r>
              <w:rPr>
                <w:sz w:val="20"/>
              </w:rPr>
              <w:t>Moderator, Pembawa Acara, dan Panitia</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257,450,000.00</w:t>
            </w:r>
          </w:p>
        </w:tc>
        <w:tc>
          <w:tcPr>
            <w:tcW w:w="2149" w:type="dxa"/>
          </w:tcPr>
          <w:p>
            <w:pPr>
              <w:pStyle w:val="TableParagraph"/>
              <w:rPr>
                <w:sz w:val="20"/>
              </w:rPr>
            </w:pPr>
          </w:p>
        </w:tc>
      </w:tr>
      <w:tr>
        <w:trPr>
          <w:trHeight w:val="460" w:hRule="atLeast"/>
        </w:trPr>
        <w:tc>
          <w:tcPr>
            <w:tcW w:w="493" w:type="dxa"/>
          </w:tcPr>
          <w:p>
            <w:pPr>
              <w:pStyle w:val="TableParagraph"/>
              <w:spacing w:before="109"/>
              <w:ind w:left="198"/>
              <w:jc w:val="center"/>
              <w:rPr>
                <w:sz w:val="20"/>
              </w:rPr>
            </w:pPr>
            <w:r>
              <w:rPr>
                <w:sz w:val="20"/>
              </w:rPr>
              <w:t>2</w:t>
            </w:r>
          </w:p>
        </w:tc>
        <w:tc>
          <w:tcPr>
            <w:tcW w:w="4838" w:type="dxa"/>
          </w:tcPr>
          <w:p>
            <w:pPr>
              <w:pStyle w:val="TableParagraph"/>
              <w:spacing w:line="223" w:lineRule="exact"/>
              <w:ind w:left="109"/>
              <w:rPr>
                <w:sz w:val="20"/>
              </w:rPr>
            </w:pPr>
            <w:r>
              <w:rPr>
                <w:sz w:val="20"/>
              </w:rPr>
              <w:t>Beban Honorarium Tim Pelaksana Kegiatan dan</w:t>
            </w:r>
          </w:p>
          <w:p>
            <w:pPr>
              <w:pStyle w:val="TableParagraph"/>
              <w:spacing w:line="215" w:lineRule="exact" w:before="2"/>
              <w:ind w:left="109"/>
              <w:rPr>
                <w:sz w:val="20"/>
              </w:rPr>
            </w:pPr>
            <w:r>
              <w:rPr>
                <w:sz w:val="20"/>
              </w:rPr>
              <w:t>Sekretariat Tim Pelaksana Kegiatan</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13,500,000.00</w:t>
            </w:r>
          </w:p>
        </w:tc>
        <w:tc>
          <w:tcPr>
            <w:tcW w:w="2149" w:type="dxa"/>
          </w:tcPr>
          <w:p>
            <w:pPr>
              <w:pStyle w:val="TableParagraph"/>
              <w:spacing w:before="6"/>
              <w:rPr>
                <w:sz w:val="19"/>
              </w:rPr>
            </w:pPr>
          </w:p>
          <w:p>
            <w:pPr>
              <w:pStyle w:val="TableParagraph"/>
              <w:spacing w:line="215" w:lineRule="exact"/>
              <w:ind w:left="104"/>
              <w:rPr>
                <w:sz w:val="20"/>
              </w:rPr>
            </w:pPr>
            <w:r>
              <w:rPr>
                <w:sz w:val="20"/>
              </w:rPr>
              <w:t>22,025,000.00</w:t>
            </w:r>
          </w:p>
        </w:tc>
      </w:tr>
      <w:tr>
        <w:trPr>
          <w:trHeight w:val="460" w:hRule="atLeast"/>
        </w:trPr>
        <w:tc>
          <w:tcPr>
            <w:tcW w:w="493" w:type="dxa"/>
          </w:tcPr>
          <w:p>
            <w:pPr>
              <w:pStyle w:val="TableParagraph"/>
              <w:spacing w:before="109"/>
              <w:ind w:left="198"/>
              <w:jc w:val="center"/>
              <w:rPr>
                <w:sz w:val="20"/>
              </w:rPr>
            </w:pPr>
            <w:r>
              <w:rPr>
                <w:sz w:val="20"/>
              </w:rPr>
              <w:t>3</w:t>
            </w:r>
          </w:p>
        </w:tc>
        <w:tc>
          <w:tcPr>
            <w:tcW w:w="4838" w:type="dxa"/>
          </w:tcPr>
          <w:p>
            <w:pPr>
              <w:pStyle w:val="TableParagraph"/>
              <w:spacing w:line="223" w:lineRule="exact"/>
              <w:ind w:left="109"/>
              <w:rPr>
                <w:sz w:val="20"/>
              </w:rPr>
            </w:pPr>
            <w:r>
              <w:rPr>
                <w:sz w:val="20"/>
              </w:rPr>
              <w:t>Beban Honorarium Pemberi Keterangan Ahli, Saksi</w:t>
            </w:r>
          </w:p>
          <w:p>
            <w:pPr>
              <w:pStyle w:val="TableParagraph"/>
              <w:spacing w:line="215" w:lineRule="exact" w:before="2"/>
              <w:ind w:left="109"/>
              <w:rPr>
                <w:sz w:val="20"/>
              </w:rPr>
            </w:pPr>
            <w:r>
              <w:rPr>
                <w:sz w:val="20"/>
              </w:rPr>
              <w:t>Ahli, dan Beracara</w:t>
            </w:r>
          </w:p>
        </w:tc>
        <w:tc>
          <w:tcPr>
            <w:tcW w:w="1789" w:type="dxa"/>
          </w:tcPr>
          <w:p>
            <w:pPr>
              <w:pStyle w:val="TableParagraph"/>
              <w:spacing w:before="6"/>
              <w:rPr>
                <w:sz w:val="19"/>
              </w:rPr>
            </w:pPr>
          </w:p>
          <w:p>
            <w:pPr>
              <w:pStyle w:val="TableParagraph"/>
              <w:spacing w:line="215" w:lineRule="exact"/>
              <w:ind w:right="85"/>
              <w:jc w:val="right"/>
              <w:rPr>
                <w:sz w:val="20"/>
              </w:rPr>
            </w:pPr>
            <w:r>
              <w:rPr>
                <w:sz w:val="20"/>
              </w:rPr>
              <w:t>0</w:t>
            </w:r>
          </w:p>
        </w:tc>
        <w:tc>
          <w:tcPr>
            <w:tcW w:w="2149" w:type="dxa"/>
          </w:tcPr>
          <w:p>
            <w:pPr>
              <w:pStyle w:val="TableParagraph"/>
              <w:rPr>
                <w:sz w:val="20"/>
              </w:rPr>
            </w:pPr>
          </w:p>
        </w:tc>
      </w:tr>
      <w:tr>
        <w:trPr>
          <w:trHeight w:val="315" w:hRule="atLeast"/>
        </w:trPr>
        <w:tc>
          <w:tcPr>
            <w:tcW w:w="493" w:type="dxa"/>
          </w:tcPr>
          <w:p>
            <w:pPr>
              <w:pStyle w:val="TableParagraph"/>
              <w:spacing w:before="37"/>
              <w:ind w:left="198"/>
              <w:jc w:val="center"/>
              <w:rPr>
                <w:sz w:val="20"/>
              </w:rPr>
            </w:pPr>
            <w:r>
              <w:rPr>
                <w:sz w:val="20"/>
              </w:rPr>
              <w:t>4</w:t>
            </w:r>
          </w:p>
        </w:tc>
        <w:tc>
          <w:tcPr>
            <w:tcW w:w="4838" w:type="dxa"/>
          </w:tcPr>
          <w:p>
            <w:pPr>
              <w:pStyle w:val="TableParagraph"/>
              <w:spacing w:line="215" w:lineRule="exact" w:before="81"/>
              <w:ind w:left="109"/>
              <w:rPr>
                <w:sz w:val="20"/>
              </w:rPr>
            </w:pPr>
            <w:r>
              <w:rPr>
                <w:sz w:val="20"/>
              </w:rPr>
              <w:t>Beban Honorarium Rohaniwan</w:t>
            </w:r>
          </w:p>
        </w:tc>
        <w:tc>
          <w:tcPr>
            <w:tcW w:w="1789" w:type="dxa"/>
          </w:tcPr>
          <w:p>
            <w:pPr>
              <w:pStyle w:val="TableParagraph"/>
              <w:spacing w:line="215" w:lineRule="exact" w:before="81"/>
              <w:ind w:right="82"/>
              <w:jc w:val="right"/>
              <w:rPr>
                <w:sz w:val="20"/>
              </w:rPr>
            </w:pPr>
            <w:r>
              <w:rPr>
                <w:sz w:val="20"/>
              </w:rPr>
              <w:t>2,000,000.00</w:t>
            </w:r>
          </w:p>
        </w:tc>
        <w:tc>
          <w:tcPr>
            <w:tcW w:w="2149" w:type="dxa"/>
          </w:tcPr>
          <w:p>
            <w:pPr>
              <w:pStyle w:val="TableParagraph"/>
              <w:rPr>
                <w:sz w:val="20"/>
              </w:rPr>
            </w:pPr>
          </w:p>
        </w:tc>
      </w:tr>
      <w:tr>
        <w:trPr>
          <w:trHeight w:val="460" w:hRule="atLeast"/>
        </w:trPr>
        <w:tc>
          <w:tcPr>
            <w:tcW w:w="493" w:type="dxa"/>
          </w:tcPr>
          <w:p>
            <w:pPr>
              <w:pStyle w:val="TableParagraph"/>
              <w:spacing w:before="109"/>
              <w:ind w:left="198"/>
              <w:jc w:val="center"/>
              <w:rPr>
                <w:sz w:val="20"/>
              </w:rPr>
            </w:pPr>
            <w:r>
              <w:rPr>
                <w:sz w:val="20"/>
              </w:rPr>
              <w:t>5</w:t>
            </w:r>
          </w:p>
        </w:tc>
        <w:tc>
          <w:tcPr>
            <w:tcW w:w="4838" w:type="dxa"/>
          </w:tcPr>
          <w:p>
            <w:pPr>
              <w:pStyle w:val="TableParagraph"/>
              <w:spacing w:before="6"/>
              <w:rPr>
                <w:sz w:val="19"/>
              </w:rPr>
            </w:pPr>
          </w:p>
          <w:p>
            <w:pPr>
              <w:pStyle w:val="TableParagraph"/>
              <w:spacing w:line="215" w:lineRule="exact"/>
              <w:ind w:left="109"/>
              <w:rPr>
                <w:sz w:val="20"/>
              </w:rPr>
            </w:pPr>
            <w:r>
              <w:rPr>
                <w:sz w:val="20"/>
              </w:rPr>
              <w:t>Beban Jasa Tenaga Administrasi</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3,515,950,000.00</w:t>
            </w:r>
          </w:p>
        </w:tc>
        <w:tc>
          <w:tcPr>
            <w:tcW w:w="2149" w:type="dxa"/>
          </w:tcPr>
          <w:p>
            <w:pPr>
              <w:pStyle w:val="TableParagraph"/>
              <w:spacing w:before="6"/>
              <w:rPr>
                <w:sz w:val="19"/>
              </w:rPr>
            </w:pPr>
          </w:p>
          <w:p>
            <w:pPr>
              <w:pStyle w:val="TableParagraph"/>
              <w:spacing w:line="215" w:lineRule="exact"/>
              <w:ind w:left="104"/>
              <w:rPr>
                <w:sz w:val="20"/>
              </w:rPr>
            </w:pPr>
            <w:r>
              <w:rPr>
                <w:sz w:val="20"/>
              </w:rPr>
              <w:t>3,319,000,000.00</w:t>
            </w:r>
          </w:p>
        </w:tc>
      </w:tr>
      <w:tr>
        <w:trPr>
          <w:trHeight w:val="460" w:hRule="atLeast"/>
        </w:trPr>
        <w:tc>
          <w:tcPr>
            <w:tcW w:w="493" w:type="dxa"/>
          </w:tcPr>
          <w:p>
            <w:pPr>
              <w:pStyle w:val="TableParagraph"/>
              <w:spacing w:before="110"/>
              <w:ind w:left="198"/>
              <w:jc w:val="center"/>
              <w:rPr>
                <w:sz w:val="20"/>
              </w:rPr>
            </w:pPr>
            <w:r>
              <w:rPr>
                <w:sz w:val="20"/>
              </w:rPr>
              <w:t>6</w:t>
            </w:r>
          </w:p>
        </w:tc>
        <w:tc>
          <w:tcPr>
            <w:tcW w:w="4838" w:type="dxa"/>
          </w:tcPr>
          <w:p>
            <w:pPr>
              <w:pStyle w:val="TableParagraph"/>
              <w:spacing w:before="7"/>
              <w:rPr>
                <w:sz w:val="19"/>
              </w:rPr>
            </w:pPr>
          </w:p>
          <w:p>
            <w:pPr>
              <w:pStyle w:val="TableParagraph"/>
              <w:spacing w:line="215" w:lineRule="exact"/>
              <w:ind w:left="109"/>
              <w:rPr>
                <w:sz w:val="20"/>
              </w:rPr>
            </w:pPr>
            <w:r>
              <w:rPr>
                <w:sz w:val="20"/>
              </w:rPr>
              <w:t>Beban Jasa Tenaga Ahli</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48,960,000.00</w:t>
            </w:r>
          </w:p>
        </w:tc>
        <w:tc>
          <w:tcPr>
            <w:tcW w:w="2149" w:type="dxa"/>
          </w:tcPr>
          <w:p>
            <w:pPr>
              <w:pStyle w:val="TableParagraph"/>
              <w:spacing w:before="7"/>
              <w:rPr>
                <w:sz w:val="19"/>
              </w:rPr>
            </w:pPr>
          </w:p>
          <w:p>
            <w:pPr>
              <w:pStyle w:val="TableParagraph"/>
              <w:spacing w:line="215" w:lineRule="exact"/>
              <w:ind w:left="104"/>
              <w:rPr>
                <w:sz w:val="20"/>
              </w:rPr>
            </w:pPr>
            <w:r>
              <w:rPr>
                <w:sz w:val="20"/>
              </w:rPr>
              <w:t>41,300,000.00</w:t>
            </w:r>
          </w:p>
        </w:tc>
      </w:tr>
      <w:tr>
        <w:trPr>
          <w:trHeight w:val="316" w:hRule="atLeast"/>
        </w:trPr>
        <w:tc>
          <w:tcPr>
            <w:tcW w:w="493" w:type="dxa"/>
          </w:tcPr>
          <w:p>
            <w:pPr>
              <w:pStyle w:val="TableParagraph"/>
              <w:spacing w:before="37"/>
              <w:ind w:left="198"/>
              <w:jc w:val="center"/>
              <w:rPr>
                <w:sz w:val="20"/>
              </w:rPr>
            </w:pPr>
            <w:r>
              <w:rPr>
                <w:sz w:val="20"/>
              </w:rPr>
              <w:t>7</w:t>
            </w:r>
          </w:p>
        </w:tc>
        <w:tc>
          <w:tcPr>
            <w:tcW w:w="4838" w:type="dxa"/>
          </w:tcPr>
          <w:p>
            <w:pPr>
              <w:pStyle w:val="TableParagraph"/>
              <w:spacing w:line="219" w:lineRule="exact" w:before="77"/>
              <w:ind w:left="109"/>
              <w:rPr>
                <w:sz w:val="20"/>
              </w:rPr>
            </w:pPr>
            <w:r>
              <w:rPr>
                <w:sz w:val="20"/>
              </w:rPr>
              <w:t>Beban Jasa Tenaga Kebersihan</w:t>
            </w:r>
          </w:p>
        </w:tc>
        <w:tc>
          <w:tcPr>
            <w:tcW w:w="1789" w:type="dxa"/>
          </w:tcPr>
          <w:p>
            <w:pPr>
              <w:pStyle w:val="TableParagraph"/>
              <w:spacing w:line="219" w:lineRule="exact" w:before="77"/>
              <w:ind w:right="85"/>
              <w:jc w:val="right"/>
              <w:rPr>
                <w:sz w:val="20"/>
              </w:rPr>
            </w:pPr>
            <w:r>
              <w:rPr>
                <w:sz w:val="20"/>
              </w:rPr>
              <w:t>0</w:t>
            </w:r>
          </w:p>
        </w:tc>
        <w:tc>
          <w:tcPr>
            <w:tcW w:w="2149" w:type="dxa"/>
          </w:tcPr>
          <w:p>
            <w:pPr>
              <w:pStyle w:val="TableParagraph"/>
              <w:rPr>
                <w:sz w:val="20"/>
              </w:rPr>
            </w:pPr>
          </w:p>
        </w:tc>
      </w:tr>
      <w:tr>
        <w:trPr>
          <w:trHeight w:val="315" w:hRule="atLeast"/>
        </w:trPr>
        <w:tc>
          <w:tcPr>
            <w:tcW w:w="493" w:type="dxa"/>
          </w:tcPr>
          <w:p>
            <w:pPr>
              <w:pStyle w:val="TableParagraph"/>
              <w:spacing w:before="33"/>
              <w:ind w:left="198"/>
              <w:jc w:val="center"/>
              <w:rPr>
                <w:sz w:val="20"/>
              </w:rPr>
            </w:pPr>
            <w:r>
              <w:rPr>
                <w:sz w:val="20"/>
              </w:rPr>
              <w:t>8</w:t>
            </w:r>
          </w:p>
        </w:tc>
        <w:tc>
          <w:tcPr>
            <w:tcW w:w="4838" w:type="dxa"/>
          </w:tcPr>
          <w:p>
            <w:pPr>
              <w:pStyle w:val="TableParagraph"/>
              <w:spacing w:line="219" w:lineRule="exact" w:before="77"/>
              <w:ind w:left="109"/>
              <w:rPr>
                <w:sz w:val="20"/>
              </w:rPr>
            </w:pPr>
            <w:r>
              <w:rPr>
                <w:sz w:val="20"/>
              </w:rPr>
              <w:t>Beban Jasa Tenaga Keamanan</w:t>
            </w:r>
          </w:p>
        </w:tc>
        <w:tc>
          <w:tcPr>
            <w:tcW w:w="1789" w:type="dxa"/>
          </w:tcPr>
          <w:p>
            <w:pPr>
              <w:pStyle w:val="TableParagraph"/>
              <w:spacing w:line="219" w:lineRule="exact" w:before="77"/>
              <w:ind w:right="85"/>
              <w:jc w:val="right"/>
              <w:rPr>
                <w:sz w:val="20"/>
              </w:rPr>
            </w:pPr>
            <w:r>
              <w:rPr>
                <w:sz w:val="20"/>
              </w:rPr>
              <w:t>0</w:t>
            </w:r>
          </w:p>
        </w:tc>
        <w:tc>
          <w:tcPr>
            <w:tcW w:w="2149" w:type="dxa"/>
          </w:tcPr>
          <w:p>
            <w:pPr>
              <w:pStyle w:val="TableParagraph"/>
              <w:rPr>
                <w:sz w:val="20"/>
              </w:rPr>
            </w:pPr>
          </w:p>
        </w:tc>
      </w:tr>
      <w:tr>
        <w:trPr>
          <w:trHeight w:val="460" w:hRule="atLeast"/>
        </w:trPr>
        <w:tc>
          <w:tcPr>
            <w:tcW w:w="493" w:type="dxa"/>
          </w:tcPr>
          <w:p>
            <w:pPr>
              <w:pStyle w:val="TableParagraph"/>
              <w:spacing w:before="105"/>
              <w:ind w:left="198"/>
              <w:jc w:val="center"/>
              <w:rPr>
                <w:sz w:val="20"/>
              </w:rPr>
            </w:pPr>
            <w:r>
              <w:rPr>
                <w:sz w:val="20"/>
              </w:rPr>
              <w:t>9</w:t>
            </w:r>
          </w:p>
        </w:tc>
        <w:tc>
          <w:tcPr>
            <w:tcW w:w="4838" w:type="dxa"/>
          </w:tcPr>
          <w:p>
            <w:pPr>
              <w:pStyle w:val="TableParagraph"/>
              <w:spacing w:line="222" w:lineRule="exact"/>
              <w:ind w:left="109"/>
              <w:rPr>
                <w:sz w:val="20"/>
              </w:rPr>
            </w:pPr>
            <w:r>
              <w:rPr>
                <w:sz w:val="20"/>
              </w:rPr>
              <w:t>Beban Jasa Pencucian Pakaian, Alat Kesenian dan</w:t>
            </w:r>
          </w:p>
          <w:p>
            <w:pPr>
              <w:pStyle w:val="TableParagraph"/>
              <w:spacing w:line="218" w:lineRule="exact"/>
              <w:ind w:left="109"/>
              <w:rPr>
                <w:sz w:val="20"/>
              </w:rPr>
            </w:pPr>
            <w:r>
              <w:rPr>
                <w:sz w:val="20"/>
              </w:rPr>
              <w:t>Kebudayaan, serta Alat Rumah Tangga</w:t>
            </w:r>
          </w:p>
        </w:tc>
        <w:tc>
          <w:tcPr>
            <w:tcW w:w="1789" w:type="dxa"/>
          </w:tcPr>
          <w:p>
            <w:pPr>
              <w:pStyle w:val="TableParagraph"/>
              <w:spacing w:before="3"/>
              <w:rPr>
                <w:sz w:val="19"/>
              </w:rPr>
            </w:pPr>
          </w:p>
          <w:p>
            <w:pPr>
              <w:pStyle w:val="TableParagraph"/>
              <w:spacing w:line="219" w:lineRule="exact"/>
              <w:ind w:right="85"/>
              <w:jc w:val="right"/>
              <w:rPr>
                <w:sz w:val="20"/>
              </w:rPr>
            </w:pPr>
            <w:r>
              <w:rPr>
                <w:sz w:val="20"/>
              </w:rPr>
              <w:t>0</w:t>
            </w:r>
          </w:p>
        </w:tc>
        <w:tc>
          <w:tcPr>
            <w:tcW w:w="2149" w:type="dxa"/>
          </w:tcPr>
          <w:p>
            <w:pPr>
              <w:pStyle w:val="TableParagraph"/>
              <w:rPr>
                <w:sz w:val="20"/>
              </w:rPr>
            </w:pPr>
          </w:p>
        </w:tc>
      </w:tr>
      <w:tr>
        <w:trPr>
          <w:trHeight w:val="312" w:hRule="atLeast"/>
        </w:trPr>
        <w:tc>
          <w:tcPr>
            <w:tcW w:w="493" w:type="dxa"/>
          </w:tcPr>
          <w:p>
            <w:pPr>
              <w:pStyle w:val="TableParagraph"/>
              <w:spacing w:before="33"/>
              <w:ind w:left="165" w:right="67"/>
              <w:jc w:val="center"/>
              <w:rPr>
                <w:sz w:val="20"/>
              </w:rPr>
            </w:pPr>
            <w:r>
              <w:rPr>
                <w:sz w:val="20"/>
              </w:rPr>
              <w:t>10</w:t>
            </w:r>
          </w:p>
        </w:tc>
        <w:tc>
          <w:tcPr>
            <w:tcW w:w="4838" w:type="dxa"/>
          </w:tcPr>
          <w:p>
            <w:pPr>
              <w:pStyle w:val="TableParagraph"/>
              <w:spacing w:line="215" w:lineRule="exact" w:before="77"/>
              <w:ind w:left="109"/>
              <w:rPr>
                <w:sz w:val="20"/>
              </w:rPr>
            </w:pPr>
            <w:r>
              <w:rPr>
                <w:sz w:val="20"/>
              </w:rPr>
              <w:t>Beban Jasa Tenaga Teknisi Mekanik dan Listrik</w:t>
            </w:r>
          </w:p>
        </w:tc>
        <w:tc>
          <w:tcPr>
            <w:tcW w:w="1789" w:type="dxa"/>
          </w:tcPr>
          <w:p>
            <w:pPr>
              <w:pStyle w:val="TableParagraph"/>
              <w:spacing w:line="215" w:lineRule="exact" w:before="77"/>
              <w:ind w:right="82"/>
              <w:jc w:val="right"/>
              <w:rPr>
                <w:sz w:val="20"/>
              </w:rPr>
            </w:pPr>
            <w:r>
              <w:rPr>
                <w:sz w:val="20"/>
              </w:rPr>
              <w:t>29,365,000.00</w:t>
            </w:r>
          </w:p>
        </w:tc>
        <w:tc>
          <w:tcPr>
            <w:tcW w:w="2149" w:type="dxa"/>
          </w:tcPr>
          <w:p>
            <w:pPr>
              <w:pStyle w:val="TableParagraph"/>
              <w:rPr>
                <w:sz w:val="20"/>
              </w:rPr>
            </w:pPr>
          </w:p>
        </w:tc>
      </w:tr>
      <w:tr>
        <w:trPr>
          <w:trHeight w:val="316" w:hRule="atLeast"/>
        </w:trPr>
        <w:tc>
          <w:tcPr>
            <w:tcW w:w="493" w:type="dxa"/>
          </w:tcPr>
          <w:p>
            <w:pPr>
              <w:pStyle w:val="TableParagraph"/>
              <w:spacing w:before="37"/>
              <w:ind w:left="165" w:right="67"/>
              <w:jc w:val="center"/>
              <w:rPr>
                <w:sz w:val="20"/>
              </w:rPr>
            </w:pPr>
            <w:r>
              <w:rPr>
                <w:sz w:val="20"/>
              </w:rPr>
              <w:t>11</w:t>
            </w:r>
          </w:p>
        </w:tc>
        <w:tc>
          <w:tcPr>
            <w:tcW w:w="4838" w:type="dxa"/>
          </w:tcPr>
          <w:p>
            <w:pPr>
              <w:pStyle w:val="TableParagraph"/>
              <w:spacing w:line="215" w:lineRule="exact" w:before="81"/>
              <w:ind w:left="109"/>
              <w:rPr>
                <w:sz w:val="20"/>
              </w:rPr>
            </w:pPr>
            <w:r>
              <w:rPr>
                <w:sz w:val="20"/>
              </w:rPr>
              <w:t>Beban Jasa Audit/Surveillance ISO</w:t>
            </w:r>
          </w:p>
        </w:tc>
        <w:tc>
          <w:tcPr>
            <w:tcW w:w="1789" w:type="dxa"/>
          </w:tcPr>
          <w:p>
            <w:pPr>
              <w:pStyle w:val="TableParagraph"/>
              <w:spacing w:line="215" w:lineRule="exact" w:before="81"/>
              <w:ind w:right="82"/>
              <w:jc w:val="right"/>
              <w:rPr>
                <w:sz w:val="20"/>
              </w:rPr>
            </w:pPr>
            <w:r>
              <w:rPr>
                <w:sz w:val="20"/>
              </w:rPr>
              <w:t>38,718,300.00</w:t>
            </w:r>
          </w:p>
        </w:tc>
        <w:tc>
          <w:tcPr>
            <w:tcW w:w="2149" w:type="dxa"/>
          </w:tcPr>
          <w:p>
            <w:pPr>
              <w:pStyle w:val="TableParagraph"/>
              <w:rPr>
                <w:sz w:val="20"/>
              </w:rPr>
            </w:pPr>
          </w:p>
        </w:tc>
      </w:tr>
      <w:tr>
        <w:trPr>
          <w:trHeight w:val="316" w:hRule="atLeast"/>
        </w:trPr>
        <w:tc>
          <w:tcPr>
            <w:tcW w:w="493" w:type="dxa"/>
          </w:tcPr>
          <w:p>
            <w:pPr>
              <w:pStyle w:val="TableParagraph"/>
              <w:spacing w:before="37"/>
              <w:ind w:left="165" w:right="67"/>
              <w:jc w:val="center"/>
              <w:rPr>
                <w:sz w:val="20"/>
              </w:rPr>
            </w:pPr>
            <w:r>
              <w:rPr>
                <w:sz w:val="20"/>
              </w:rPr>
              <w:t>12</w:t>
            </w:r>
          </w:p>
        </w:tc>
        <w:tc>
          <w:tcPr>
            <w:tcW w:w="4838" w:type="dxa"/>
          </w:tcPr>
          <w:p>
            <w:pPr>
              <w:pStyle w:val="TableParagraph"/>
              <w:spacing w:line="219" w:lineRule="exact" w:before="77"/>
              <w:ind w:left="109"/>
              <w:rPr>
                <w:sz w:val="20"/>
              </w:rPr>
            </w:pPr>
            <w:r>
              <w:rPr>
                <w:sz w:val="20"/>
              </w:rPr>
              <w:t>Beban Jasa Tenaga Informasi dan Teknologi</w:t>
            </w:r>
          </w:p>
        </w:tc>
        <w:tc>
          <w:tcPr>
            <w:tcW w:w="1789" w:type="dxa"/>
          </w:tcPr>
          <w:p>
            <w:pPr>
              <w:pStyle w:val="TableParagraph"/>
              <w:spacing w:line="219" w:lineRule="exact" w:before="77"/>
              <w:ind w:right="82"/>
              <w:jc w:val="right"/>
              <w:rPr>
                <w:sz w:val="20"/>
              </w:rPr>
            </w:pPr>
            <w:r>
              <w:rPr>
                <w:sz w:val="20"/>
              </w:rPr>
              <w:t>9,000,000.00</w:t>
            </w:r>
          </w:p>
        </w:tc>
        <w:tc>
          <w:tcPr>
            <w:tcW w:w="2149" w:type="dxa"/>
          </w:tcPr>
          <w:p>
            <w:pPr>
              <w:pStyle w:val="TableParagraph"/>
              <w:rPr>
                <w:sz w:val="20"/>
              </w:rPr>
            </w:pPr>
          </w:p>
        </w:tc>
      </w:tr>
      <w:tr>
        <w:trPr>
          <w:trHeight w:val="315" w:hRule="atLeast"/>
        </w:trPr>
        <w:tc>
          <w:tcPr>
            <w:tcW w:w="493" w:type="dxa"/>
          </w:tcPr>
          <w:p>
            <w:pPr>
              <w:pStyle w:val="TableParagraph"/>
              <w:spacing w:before="33"/>
              <w:ind w:left="165" w:right="67"/>
              <w:jc w:val="center"/>
              <w:rPr>
                <w:sz w:val="20"/>
              </w:rPr>
            </w:pPr>
            <w:r>
              <w:rPr>
                <w:sz w:val="20"/>
              </w:rPr>
              <w:t>13</w:t>
            </w:r>
          </w:p>
        </w:tc>
        <w:tc>
          <w:tcPr>
            <w:tcW w:w="4838" w:type="dxa"/>
          </w:tcPr>
          <w:p>
            <w:pPr>
              <w:pStyle w:val="TableParagraph"/>
              <w:spacing w:line="219" w:lineRule="exact" w:before="77"/>
              <w:ind w:left="109"/>
              <w:rPr>
                <w:sz w:val="20"/>
              </w:rPr>
            </w:pPr>
            <w:r>
              <w:rPr>
                <w:sz w:val="20"/>
              </w:rPr>
              <w:t>Beban Jasa Penyelenggaraan Acara</w:t>
            </w:r>
          </w:p>
        </w:tc>
        <w:tc>
          <w:tcPr>
            <w:tcW w:w="1789" w:type="dxa"/>
          </w:tcPr>
          <w:p>
            <w:pPr>
              <w:pStyle w:val="TableParagraph"/>
              <w:spacing w:line="219" w:lineRule="exact" w:before="77"/>
              <w:ind w:right="82"/>
              <w:jc w:val="right"/>
              <w:rPr>
                <w:sz w:val="20"/>
              </w:rPr>
            </w:pPr>
            <w:r>
              <w:rPr>
                <w:sz w:val="20"/>
              </w:rPr>
              <w:t>2,450,000.00</w:t>
            </w:r>
          </w:p>
        </w:tc>
        <w:tc>
          <w:tcPr>
            <w:tcW w:w="2149" w:type="dxa"/>
          </w:tcPr>
          <w:p>
            <w:pPr>
              <w:pStyle w:val="TableParagraph"/>
              <w:rPr>
                <w:sz w:val="20"/>
              </w:rPr>
            </w:pPr>
          </w:p>
        </w:tc>
      </w:tr>
      <w:tr>
        <w:trPr>
          <w:trHeight w:val="312" w:hRule="atLeast"/>
        </w:trPr>
        <w:tc>
          <w:tcPr>
            <w:tcW w:w="493" w:type="dxa"/>
          </w:tcPr>
          <w:p>
            <w:pPr>
              <w:pStyle w:val="TableParagraph"/>
              <w:spacing w:before="33"/>
              <w:ind w:left="165" w:right="67"/>
              <w:jc w:val="center"/>
              <w:rPr>
                <w:sz w:val="20"/>
              </w:rPr>
            </w:pPr>
            <w:r>
              <w:rPr>
                <w:sz w:val="20"/>
              </w:rPr>
              <w:t>14</w:t>
            </w:r>
          </w:p>
        </w:tc>
        <w:tc>
          <w:tcPr>
            <w:tcW w:w="4838" w:type="dxa"/>
          </w:tcPr>
          <w:p>
            <w:pPr>
              <w:pStyle w:val="TableParagraph"/>
              <w:spacing w:line="215" w:lineRule="exact" w:before="77"/>
              <w:ind w:left="109"/>
              <w:rPr>
                <w:sz w:val="20"/>
              </w:rPr>
            </w:pPr>
            <w:r>
              <w:rPr>
                <w:sz w:val="20"/>
              </w:rPr>
              <w:t>Beban Jasa Iklan/Reklame, Film, dan Pemotretan</w:t>
            </w:r>
          </w:p>
        </w:tc>
        <w:tc>
          <w:tcPr>
            <w:tcW w:w="1789" w:type="dxa"/>
          </w:tcPr>
          <w:p>
            <w:pPr>
              <w:pStyle w:val="TableParagraph"/>
              <w:spacing w:line="215" w:lineRule="exact" w:before="77"/>
              <w:ind w:right="82"/>
              <w:jc w:val="right"/>
              <w:rPr>
                <w:sz w:val="20"/>
              </w:rPr>
            </w:pPr>
            <w:r>
              <w:rPr>
                <w:sz w:val="20"/>
              </w:rPr>
              <w:t>32,500,000.00</w:t>
            </w:r>
          </w:p>
        </w:tc>
        <w:tc>
          <w:tcPr>
            <w:tcW w:w="2149" w:type="dxa"/>
          </w:tcPr>
          <w:p>
            <w:pPr>
              <w:pStyle w:val="TableParagraph"/>
              <w:rPr>
                <w:sz w:val="20"/>
              </w:rPr>
            </w:pPr>
          </w:p>
        </w:tc>
      </w:tr>
      <w:tr>
        <w:trPr>
          <w:trHeight w:val="460" w:hRule="atLeast"/>
        </w:trPr>
        <w:tc>
          <w:tcPr>
            <w:tcW w:w="493" w:type="dxa"/>
          </w:tcPr>
          <w:p>
            <w:pPr>
              <w:pStyle w:val="TableParagraph"/>
              <w:spacing w:before="109"/>
              <w:ind w:left="165" w:right="67"/>
              <w:jc w:val="center"/>
              <w:rPr>
                <w:sz w:val="20"/>
              </w:rPr>
            </w:pPr>
            <w:r>
              <w:rPr>
                <w:sz w:val="20"/>
              </w:rPr>
              <w:t>15</w:t>
            </w:r>
          </w:p>
        </w:tc>
        <w:tc>
          <w:tcPr>
            <w:tcW w:w="4838" w:type="dxa"/>
          </w:tcPr>
          <w:p>
            <w:pPr>
              <w:pStyle w:val="TableParagraph"/>
              <w:spacing w:before="6"/>
              <w:rPr>
                <w:sz w:val="19"/>
              </w:rPr>
            </w:pPr>
          </w:p>
          <w:p>
            <w:pPr>
              <w:pStyle w:val="TableParagraph"/>
              <w:spacing w:line="215" w:lineRule="exact"/>
              <w:ind w:left="109"/>
              <w:rPr>
                <w:sz w:val="20"/>
              </w:rPr>
            </w:pPr>
            <w:r>
              <w:rPr>
                <w:sz w:val="20"/>
              </w:rPr>
              <w:t>Beban Tagihan Telepon</w:t>
            </w:r>
          </w:p>
        </w:tc>
        <w:tc>
          <w:tcPr>
            <w:tcW w:w="1789" w:type="dxa"/>
          </w:tcPr>
          <w:p>
            <w:pPr>
              <w:pStyle w:val="TableParagraph"/>
              <w:spacing w:line="223" w:lineRule="exact"/>
              <w:ind w:right="82"/>
              <w:jc w:val="right"/>
              <w:rPr>
                <w:sz w:val="20"/>
              </w:rPr>
            </w:pPr>
            <w:r>
              <w:rPr>
                <w:sz w:val="20"/>
              </w:rPr>
              <w:t>7,111,806.00</w:t>
            </w:r>
          </w:p>
        </w:tc>
        <w:tc>
          <w:tcPr>
            <w:tcW w:w="2149" w:type="dxa"/>
          </w:tcPr>
          <w:p>
            <w:pPr>
              <w:pStyle w:val="TableParagraph"/>
              <w:spacing w:before="6"/>
              <w:rPr>
                <w:sz w:val="19"/>
              </w:rPr>
            </w:pPr>
          </w:p>
          <w:p>
            <w:pPr>
              <w:pStyle w:val="TableParagraph"/>
              <w:spacing w:line="215" w:lineRule="exact"/>
              <w:ind w:left="104"/>
              <w:rPr>
                <w:sz w:val="20"/>
              </w:rPr>
            </w:pPr>
            <w:r>
              <w:rPr>
                <w:sz w:val="20"/>
              </w:rPr>
              <w:t>9,115,696.00</w:t>
            </w:r>
          </w:p>
        </w:tc>
      </w:tr>
      <w:tr>
        <w:trPr>
          <w:trHeight w:val="460" w:hRule="atLeast"/>
        </w:trPr>
        <w:tc>
          <w:tcPr>
            <w:tcW w:w="493" w:type="dxa"/>
          </w:tcPr>
          <w:p>
            <w:pPr>
              <w:pStyle w:val="TableParagraph"/>
              <w:spacing w:before="109"/>
              <w:ind w:left="165" w:right="67"/>
              <w:jc w:val="center"/>
              <w:rPr>
                <w:sz w:val="20"/>
              </w:rPr>
            </w:pPr>
            <w:r>
              <w:rPr>
                <w:sz w:val="20"/>
              </w:rPr>
              <w:t>16</w:t>
            </w:r>
          </w:p>
        </w:tc>
        <w:tc>
          <w:tcPr>
            <w:tcW w:w="4838" w:type="dxa"/>
          </w:tcPr>
          <w:p>
            <w:pPr>
              <w:pStyle w:val="TableParagraph"/>
              <w:spacing w:before="6"/>
              <w:rPr>
                <w:sz w:val="19"/>
              </w:rPr>
            </w:pPr>
          </w:p>
          <w:p>
            <w:pPr>
              <w:pStyle w:val="TableParagraph"/>
              <w:spacing w:line="215" w:lineRule="exact"/>
              <w:ind w:left="109"/>
              <w:rPr>
                <w:sz w:val="20"/>
              </w:rPr>
            </w:pPr>
            <w:r>
              <w:rPr>
                <w:sz w:val="20"/>
              </w:rPr>
              <w:t>Beban Tagihan Air</w:t>
            </w:r>
          </w:p>
        </w:tc>
        <w:tc>
          <w:tcPr>
            <w:tcW w:w="1789" w:type="dxa"/>
          </w:tcPr>
          <w:p>
            <w:pPr>
              <w:pStyle w:val="TableParagraph"/>
              <w:spacing w:line="223" w:lineRule="exact"/>
              <w:ind w:right="82"/>
              <w:jc w:val="right"/>
              <w:rPr>
                <w:sz w:val="20"/>
              </w:rPr>
            </w:pPr>
            <w:r>
              <w:rPr>
                <w:sz w:val="20"/>
              </w:rPr>
              <w:t>37,042,050.00</w:t>
            </w:r>
          </w:p>
        </w:tc>
        <w:tc>
          <w:tcPr>
            <w:tcW w:w="2149" w:type="dxa"/>
          </w:tcPr>
          <w:p>
            <w:pPr>
              <w:pStyle w:val="TableParagraph"/>
              <w:spacing w:before="6"/>
              <w:rPr>
                <w:sz w:val="19"/>
              </w:rPr>
            </w:pPr>
          </w:p>
          <w:p>
            <w:pPr>
              <w:pStyle w:val="TableParagraph"/>
              <w:spacing w:line="215" w:lineRule="exact"/>
              <w:ind w:left="104"/>
              <w:rPr>
                <w:sz w:val="20"/>
              </w:rPr>
            </w:pPr>
            <w:r>
              <w:rPr>
                <w:sz w:val="20"/>
              </w:rPr>
              <w:t>23,081,300.00</w:t>
            </w:r>
          </w:p>
        </w:tc>
      </w:tr>
      <w:tr>
        <w:trPr>
          <w:trHeight w:val="460" w:hRule="atLeast"/>
        </w:trPr>
        <w:tc>
          <w:tcPr>
            <w:tcW w:w="493" w:type="dxa"/>
          </w:tcPr>
          <w:p>
            <w:pPr>
              <w:pStyle w:val="TableParagraph"/>
              <w:spacing w:before="109"/>
              <w:ind w:left="165" w:right="67"/>
              <w:jc w:val="center"/>
              <w:rPr>
                <w:sz w:val="20"/>
              </w:rPr>
            </w:pPr>
            <w:r>
              <w:rPr>
                <w:sz w:val="20"/>
              </w:rPr>
              <w:t>17</w:t>
            </w:r>
          </w:p>
        </w:tc>
        <w:tc>
          <w:tcPr>
            <w:tcW w:w="4838" w:type="dxa"/>
          </w:tcPr>
          <w:p>
            <w:pPr>
              <w:pStyle w:val="TableParagraph"/>
              <w:spacing w:before="6"/>
              <w:rPr>
                <w:sz w:val="19"/>
              </w:rPr>
            </w:pPr>
          </w:p>
          <w:p>
            <w:pPr>
              <w:pStyle w:val="TableParagraph"/>
              <w:spacing w:line="215" w:lineRule="exact"/>
              <w:ind w:left="109"/>
              <w:rPr>
                <w:sz w:val="20"/>
              </w:rPr>
            </w:pPr>
            <w:r>
              <w:rPr>
                <w:sz w:val="20"/>
              </w:rPr>
              <w:t>Beban Tagihan Listrik</w:t>
            </w:r>
          </w:p>
        </w:tc>
        <w:tc>
          <w:tcPr>
            <w:tcW w:w="1789" w:type="dxa"/>
          </w:tcPr>
          <w:p>
            <w:pPr>
              <w:pStyle w:val="TableParagraph"/>
              <w:spacing w:line="223" w:lineRule="exact"/>
              <w:ind w:right="86"/>
              <w:jc w:val="right"/>
              <w:rPr>
                <w:sz w:val="20"/>
              </w:rPr>
            </w:pPr>
            <w:r>
              <w:rPr>
                <w:sz w:val="20"/>
              </w:rPr>
              <w:t>1,122,200,937.00</w:t>
            </w:r>
          </w:p>
        </w:tc>
        <w:tc>
          <w:tcPr>
            <w:tcW w:w="2149" w:type="dxa"/>
          </w:tcPr>
          <w:p>
            <w:pPr>
              <w:pStyle w:val="TableParagraph"/>
              <w:spacing w:before="6"/>
              <w:rPr>
                <w:sz w:val="19"/>
              </w:rPr>
            </w:pPr>
          </w:p>
          <w:p>
            <w:pPr>
              <w:pStyle w:val="TableParagraph"/>
              <w:spacing w:line="215" w:lineRule="exact"/>
              <w:ind w:left="104"/>
              <w:rPr>
                <w:sz w:val="20"/>
              </w:rPr>
            </w:pPr>
            <w:r>
              <w:rPr>
                <w:sz w:val="20"/>
              </w:rPr>
              <w:t>654,287,436.00</w:t>
            </w:r>
          </w:p>
        </w:tc>
      </w:tr>
      <w:tr>
        <w:trPr>
          <w:trHeight w:val="460" w:hRule="atLeast"/>
        </w:trPr>
        <w:tc>
          <w:tcPr>
            <w:tcW w:w="493" w:type="dxa"/>
          </w:tcPr>
          <w:p>
            <w:pPr>
              <w:pStyle w:val="TableParagraph"/>
              <w:spacing w:before="110"/>
              <w:ind w:left="165" w:right="67"/>
              <w:jc w:val="center"/>
              <w:rPr>
                <w:sz w:val="20"/>
              </w:rPr>
            </w:pPr>
            <w:r>
              <w:rPr>
                <w:sz w:val="20"/>
              </w:rPr>
              <w:t>18</w:t>
            </w:r>
          </w:p>
        </w:tc>
        <w:tc>
          <w:tcPr>
            <w:tcW w:w="4838" w:type="dxa"/>
          </w:tcPr>
          <w:p>
            <w:pPr>
              <w:pStyle w:val="TableParagraph"/>
              <w:spacing w:before="7"/>
              <w:rPr>
                <w:sz w:val="19"/>
              </w:rPr>
            </w:pPr>
          </w:p>
          <w:p>
            <w:pPr>
              <w:pStyle w:val="TableParagraph"/>
              <w:spacing w:line="215" w:lineRule="exact"/>
              <w:ind w:left="109"/>
              <w:rPr>
                <w:sz w:val="20"/>
              </w:rPr>
            </w:pPr>
            <w:r>
              <w:rPr>
                <w:sz w:val="20"/>
              </w:rPr>
              <w:t>Beban Langganan Jurnal/Surat Kabar/Majalah</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9,360,000.00</w:t>
            </w:r>
          </w:p>
        </w:tc>
        <w:tc>
          <w:tcPr>
            <w:tcW w:w="2149" w:type="dxa"/>
          </w:tcPr>
          <w:p>
            <w:pPr>
              <w:pStyle w:val="TableParagraph"/>
              <w:spacing w:before="7"/>
              <w:rPr>
                <w:sz w:val="19"/>
              </w:rPr>
            </w:pPr>
          </w:p>
          <w:p>
            <w:pPr>
              <w:pStyle w:val="TableParagraph"/>
              <w:spacing w:line="215" w:lineRule="exact"/>
              <w:ind w:left="104"/>
              <w:rPr>
                <w:sz w:val="20"/>
              </w:rPr>
            </w:pPr>
            <w:r>
              <w:rPr>
                <w:sz w:val="20"/>
              </w:rPr>
              <w:t>7,850,000.00</w:t>
            </w:r>
          </w:p>
        </w:tc>
      </w:tr>
      <w:tr>
        <w:trPr>
          <w:trHeight w:val="460" w:hRule="atLeast"/>
        </w:trPr>
        <w:tc>
          <w:tcPr>
            <w:tcW w:w="493" w:type="dxa"/>
          </w:tcPr>
          <w:p>
            <w:pPr>
              <w:pStyle w:val="TableParagraph"/>
              <w:spacing w:before="109"/>
              <w:ind w:left="165" w:right="67"/>
              <w:jc w:val="center"/>
              <w:rPr>
                <w:sz w:val="20"/>
              </w:rPr>
            </w:pPr>
            <w:r>
              <w:rPr>
                <w:sz w:val="20"/>
              </w:rPr>
              <w:t>19</w:t>
            </w:r>
          </w:p>
        </w:tc>
        <w:tc>
          <w:tcPr>
            <w:tcW w:w="4838" w:type="dxa"/>
          </w:tcPr>
          <w:p>
            <w:pPr>
              <w:pStyle w:val="TableParagraph"/>
              <w:spacing w:before="6"/>
              <w:rPr>
                <w:sz w:val="19"/>
              </w:rPr>
            </w:pPr>
          </w:p>
          <w:p>
            <w:pPr>
              <w:pStyle w:val="TableParagraph"/>
              <w:spacing w:line="215" w:lineRule="exact"/>
              <w:ind w:left="109"/>
              <w:rPr>
                <w:sz w:val="20"/>
              </w:rPr>
            </w:pPr>
            <w:r>
              <w:rPr>
                <w:sz w:val="20"/>
              </w:rPr>
              <w:t>Beban Kawat/Faksimili/Internet/TV Berlangganan</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2,202,000.00</w:t>
            </w:r>
          </w:p>
        </w:tc>
        <w:tc>
          <w:tcPr>
            <w:tcW w:w="2149" w:type="dxa"/>
          </w:tcPr>
          <w:p>
            <w:pPr>
              <w:pStyle w:val="TableParagraph"/>
              <w:spacing w:before="6"/>
              <w:rPr>
                <w:sz w:val="19"/>
              </w:rPr>
            </w:pPr>
          </w:p>
          <w:p>
            <w:pPr>
              <w:pStyle w:val="TableParagraph"/>
              <w:spacing w:line="215" w:lineRule="exact"/>
              <w:ind w:left="104"/>
              <w:rPr>
                <w:sz w:val="20"/>
              </w:rPr>
            </w:pPr>
            <w:r>
              <w:rPr>
                <w:sz w:val="20"/>
              </w:rPr>
              <w:t>2,197,000.00</w:t>
            </w:r>
          </w:p>
        </w:tc>
      </w:tr>
      <w:tr>
        <w:trPr>
          <w:trHeight w:val="316" w:hRule="atLeast"/>
        </w:trPr>
        <w:tc>
          <w:tcPr>
            <w:tcW w:w="493" w:type="dxa"/>
          </w:tcPr>
          <w:p>
            <w:pPr>
              <w:pStyle w:val="TableParagraph"/>
              <w:spacing w:before="37"/>
              <w:ind w:left="165" w:right="67"/>
              <w:jc w:val="center"/>
              <w:rPr>
                <w:sz w:val="20"/>
              </w:rPr>
            </w:pPr>
            <w:r>
              <w:rPr>
                <w:sz w:val="20"/>
              </w:rPr>
              <w:t>20</w:t>
            </w:r>
          </w:p>
        </w:tc>
        <w:tc>
          <w:tcPr>
            <w:tcW w:w="4838" w:type="dxa"/>
          </w:tcPr>
          <w:p>
            <w:pPr>
              <w:pStyle w:val="TableParagraph"/>
              <w:spacing w:line="215" w:lineRule="exact" w:before="81"/>
              <w:ind w:left="109"/>
              <w:rPr>
                <w:sz w:val="20"/>
              </w:rPr>
            </w:pPr>
            <w:r>
              <w:rPr>
                <w:sz w:val="20"/>
              </w:rPr>
              <w:t>Beban Registrasi/Keanggotaan</w:t>
            </w:r>
          </w:p>
        </w:tc>
        <w:tc>
          <w:tcPr>
            <w:tcW w:w="1789" w:type="dxa"/>
          </w:tcPr>
          <w:p>
            <w:pPr>
              <w:pStyle w:val="TableParagraph"/>
              <w:spacing w:line="215" w:lineRule="exact" w:before="81"/>
              <w:ind w:right="85"/>
              <w:jc w:val="right"/>
              <w:rPr>
                <w:sz w:val="20"/>
              </w:rPr>
            </w:pPr>
            <w:r>
              <w:rPr>
                <w:sz w:val="20"/>
              </w:rPr>
              <w:t>0</w:t>
            </w:r>
          </w:p>
        </w:tc>
        <w:tc>
          <w:tcPr>
            <w:tcW w:w="2149" w:type="dxa"/>
          </w:tcPr>
          <w:p>
            <w:pPr>
              <w:pStyle w:val="TableParagraph"/>
              <w:rPr>
                <w:sz w:val="20"/>
              </w:rPr>
            </w:pPr>
          </w:p>
        </w:tc>
      </w:tr>
      <w:tr>
        <w:trPr>
          <w:trHeight w:val="460" w:hRule="atLeast"/>
        </w:trPr>
        <w:tc>
          <w:tcPr>
            <w:tcW w:w="493" w:type="dxa"/>
          </w:tcPr>
          <w:p>
            <w:pPr>
              <w:pStyle w:val="TableParagraph"/>
              <w:spacing w:before="109"/>
              <w:ind w:left="165" w:right="67"/>
              <w:jc w:val="center"/>
              <w:rPr>
                <w:sz w:val="20"/>
              </w:rPr>
            </w:pPr>
            <w:r>
              <w:rPr>
                <w:sz w:val="20"/>
              </w:rPr>
              <w:t>21</w:t>
            </w:r>
          </w:p>
        </w:tc>
        <w:tc>
          <w:tcPr>
            <w:tcW w:w="4838" w:type="dxa"/>
          </w:tcPr>
          <w:p>
            <w:pPr>
              <w:pStyle w:val="TableParagraph"/>
              <w:spacing w:before="6"/>
              <w:rPr>
                <w:sz w:val="19"/>
              </w:rPr>
            </w:pPr>
          </w:p>
          <w:p>
            <w:pPr>
              <w:pStyle w:val="TableParagraph"/>
              <w:spacing w:line="215" w:lineRule="exact"/>
              <w:ind w:left="109"/>
              <w:rPr>
                <w:sz w:val="20"/>
              </w:rPr>
            </w:pPr>
            <w:r>
              <w:rPr>
                <w:sz w:val="20"/>
              </w:rPr>
              <w:t>Beban Pembayaran Pajak, Bea, dan Perizinan</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64,910,500.00</w:t>
            </w:r>
          </w:p>
        </w:tc>
        <w:tc>
          <w:tcPr>
            <w:tcW w:w="2149" w:type="dxa"/>
          </w:tcPr>
          <w:p>
            <w:pPr>
              <w:pStyle w:val="TableParagraph"/>
              <w:spacing w:before="6"/>
              <w:rPr>
                <w:sz w:val="19"/>
              </w:rPr>
            </w:pPr>
          </w:p>
          <w:p>
            <w:pPr>
              <w:pStyle w:val="TableParagraph"/>
              <w:spacing w:line="215" w:lineRule="exact"/>
              <w:ind w:left="104"/>
              <w:rPr>
                <w:sz w:val="20"/>
              </w:rPr>
            </w:pPr>
            <w:r>
              <w:rPr>
                <w:sz w:val="20"/>
              </w:rPr>
              <w:t>24,722,400.00</w:t>
            </w:r>
          </w:p>
        </w:tc>
      </w:tr>
      <w:tr>
        <w:trPr>
          <w:trHeight w:val="460" w:hRule="atLeast"/>
        </w:trPr>
        <w:tc>
          <w:tcPr>
            <w:tcW w:w="493" w:type="dxa"/>
          </w:tcPr>
          <w:p>
            <w:pPr>
              <w:pStyle w:val="TableParagraph"/>
              <w:spacing w:before="109"/>
              <w:ind w:left="165" w:right="67"/>
              <w:jc w:val="center"/>
              <w:rPr>
                <w:sz w:val="20"/>
              </w:rPr>
            </w:pPr>
            <w:r>
              <w:rPr>
                <w:sz w:val="20"/>
              </w:rPr>
              <w:t>22</w:t>
            </w:r>
          </w:p>
        </w:tc>
        <w:tc>
          <w:tcPr>
            <w:tcW w:w="4838" w:type="dxa"/>
          </w:tcPr>
          <w:p>
            <w:pPr>
              <w:pStyle w:val="TableParagraph"/>
              <w:spacing w:before="6"/>
              <w:rPr>
                <w:sz w:val="19"/>
              </w:rPr>
            </w:pPr>
          </w:p>
          <w:p>
            <w:pPr>
              <w:pStyle w:val="TableParagraph"/>
              <w:spacing w:line="215" w:lineRule="exact"/>
              <w:ind w:left="109"/>
              <w:rPr>
                <w:sz w:val="20"/>
              </w:rPr>
            </w:pPr>
            <w:r>
              <w:rPr>
                <w:sz w:val="20"/>
              </w:rPr>
              <w:t>Belanja Iuran Jaminan Kesehatan bagi Non ASN</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185,087,856.00</w:t>
            </w:r>
          </w:p>
        </w:tc>
        <w:tc>
          <w:tcPr>
            <w:tcW w:w="2149" w:type="dxa"/>
          </w:tcPr>
          <w:p>
            <w:pPr>
              <w:pStyle w:val="TableParagraph"/>
              <w:spacing w:before="6"/>
              <w:rPr>
                <w:sz w:val="19"/>
              </w:rPr>
            </w:pPr>
          </w:p>
          <w:p>
            <w:pPr>
              <w:pStyle w:val="TableParagraph"/>
              <w:spacing w:line="215" w:lineRule="exact"/>
              <w:ind w:left="104"/>
              <w:rPr>
                <w:sz w:val="20"/>
              </w:rPr>
            </w:pPr>
            <w:r>
              <w:rPr>
                <w:sz w:val="20"/>
              </w:rPr>
              <w:t>167,917,686.00</w:t>
            </w:r>
          </w:p>
        </w:tc>
      </w:tr>
      <w:tr>
        <w:trPr>
          <w:trHeight w:val="460" w:hRule="atLeast"/>
        </w:trPr>
        <w:tc>
          <w:tcPr>
            <w:tcW w:w="493" w:type="dxa"/>
          </w:tcPr>
          <w:p>
            <w:pPr>
              <w:pStyle w:val="TableParagraph"/>
              <w:spacing w:before="109"/>
              <w:ind w:left="165" w:right="67"/>
              <w:jc w:val="center"/>
              <w:rPr>
                <w:sz w:val="20"/>
              </w:rPr>
            </w:pPr>
            <w:r>
              <w:rPr>
                <w:sz w:val="20"/>
              </w:rPr>
              <w:t>23</w:t>
            </w:r>
          </w:p>
        </w:tc>
        <w:tc>
          <w:tcPr>
            <w:tcW w:w="4838" w:type="dxa"/>
          </w:tcPr>
          <w:p>
            <w:pPr>
              <w:pStyle w:val="TableParagraph"/>
              <w:spacing w:before="7"/>
              <w:rPr>
                <w:sz w:val="19"/>
              </w:rPr>
            </w:pPr>
          </w:p>
          <w:p>
            <w:pPr>
              <w:pStyle w:val="TableParagraph"/>
              <w:spacing w:line="215" w:lineRule="exact"/>
              <w:ind w:left="109"/>
              <w:rPr>
                <w:sz w:val="20"/>
              </w:rPr>
            </w:pPr>
            <w:r>
              <w:rPr>
                <w:sz w:val="20"/>
              </w:rPr>
              <w:t>Belanja Iuran Jaminan Kecelakaan Kerja bagi Non ASN</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10,693,382.00</w:t>
            </w:r>
          </w:p>
        </w:tc>
        <w:tc>
          <w:tcPr>
            <w:tcW w:w="2149" w:type="dxa"/>
          </w:tcPr>
          <w:p>
            <w:pPr>
              <w:pStyle w:val="TableParagraph"/>
              <w:spacing w:before="7"/>
              <w:rPr>
                <w:sz w:val="19"/>
              </w:rPr>
            </w:pPr>
          </w:p>
          <w:p>
            <w:pPr>
              <w:pStyle w:val="TableParagraph"/>
              <w:spacing w:line="215" w:lineRule="exact"/>
              <w:ind w:left="104"/>
              <w:rPr>
                <w:sz w:val="20"/>
              </w:rPr>
            </w:pPr>
            <w:r>
              <w:rPr>
                <w:sz w:val="20"/>
              </w:rPr>
              <w:t>17,027,955.00</w:t>
            </w:r>
          </w:p>
        </w:tc>
      </w:tr>
      <w:tr>
        <w:trPr>
          <w:trHeight w:val="315" w:hRule="atLeast"/>
        </w:trPr>
        <w:tc>
          <w:tcPr>
            <w:tcW w:w="493" w:type="dxa"/>
          </w:tcPr>
          <w:p>
            <w:pPr>
              <w:pStyle w:val="TableParagraph"/>
              <w:spacing w:before="37"/>
              <w:ind w:left="165" w:right="67"/>
              <w:jc w:val="center"/>
              <w:rPr>
                <w:sz w:val="20"/>
              </w:rPr>
            </w:pPr>
            <w:r>
              <w:rPr>
                <w:sz w:val="20"/>
              </w:rPr>
              <w:t>24</w:t>
            </w:r>
          </w:p>
        </w:tc>
        <w:tc>
          <w:tcPr>
            <w:tcW w:w="4838" w:type="dxa"/>
          </w:tcPr>
          <w:p>
            <w:pPr>
              <w:pStyle w:val="TableParagraph"/>
              <w:spacing w:line="219" w:lineRule="exact" w:before="77"/>
              <w:ind w:left="109"/>
              <w:rPr>
                <w:sz w:val="20"/>
              </w:rPr>
            </w:pPr>
            <w:r>
              <w:rPr>
                <w:sz w:val="20"/>
              </w:rPr>
              <w:t>Belanja Iuran Jaminan Kematian bagi Non ASN</w:t>
            </w:r>
          </w:p>
        </w:tc>
        <w:tc>
          <w:tcPr>
            <w:tcW w:w="1789" w:type="dxa"/>
          </w:tcPr>
          <w:p>
            <w:pPr>
              <w:pStyle w:val="TableParagraph"/>
              <w:spacing w:line="219" w:lineRule="exact" w:before="77"/>
              <w:ind w:right="82"/>
              <w:jc w:val="right"/>
              <w:rPr>
                <w:sz w:val="20"/>
              </w:rPr>
            </w:pPr>
            <w:r>
              <w:rPr>
                <w:sz w:val="20"/>
              </w:rPr>
              <w:t>13,366,726.00</w:t>
            </w:r>
          </w:p>
        </w:tc>
        <w:tc>
          <w:tcPr>
            <w:tcW w:w="2149" w:type="dxa"/>
          </w:tcPr>
          <w:p>
            <w:pPr>
              <w:pStyle w:val="TableParagraph"/>
              <w:rPr>
                <w:sz w:val="20"/>
              </w:rPr>
            </w:pPr>
          </w:p>
        </w:tc>
      </w:tr>
      <w:tr>
        <w:trPr>
          <w:trHeight w:val="316" w:hRule="atLeast"/>
        </w:trPr>
        <w:tc>
          <w:tcPr>
            <w:tcW w:w="493" w:type="dxa"/>
          </w:tcPr>
          <w:p>
            <w:pPr>
              <w:pStyle w:val="TableParagraph"/>
              <w:spacing w:before="33"/>
              <w:ind w:left="165" w:right="67"/>
              <w:jc w:val="center"/>
              <w:rPr>
                <w:sz w:val="20"/>
              </w:rPr>
            </w:pPr>
            <w:r>
              <w:rPr>
                <w:sz w:val="20"/>
              </w:rPr>
              <w:t>25</w:t>
            </w:r>
          </w:p>
        </w:tc>
        <w:tc>
          <w:tcPr>
            <w:tcW w:w="4838" w:type="dxa"/>
          </w:tcPr>
          <w:p>
            <w:pPr>
              <w:pStyle w:val="TableParagraph"/>
              <w:spacing w:line="219" w:lineRule="exact" w:before="77"/>
              <w:ind w:left="109"/>
              <w:rPr>
                <w:sz w:val="20"/>
              </w:rPr>
            </w:pPr>
            <w:r>
              <w:rPr>
                <w:sz w:val="20"/>
              </w:rPr>
              <w:t>Beban Pengolahan Air Limbah</w:t>
            </w:r>
          </w:p>
        </w:tc>
        <w:tc>
          <w:tcPr>
            <w:tcW w:w="1789" w:type="dxa"/>
          </w:tcPr>
          <w:p>
            <w:pPr>
              <w:pStyle w:val="TableParagraph"/>
              <w:spacing w:line="219" w:lineRule="exact" w:before="77"/>
              <w:ind w:right="82"/>
              <w:jc w:val="right"/>
              <w:rPr>
                <w:sz w:val="20"/>
              </w:rPr>
            </w:pPr>
            <w:r>
              <w:rPr>
                <w:sz w:val="20"/>
              </w:rPr>
              <w:t>19,100,000.00</w:t>
            </w:r>
          </w:p>
        </w:tc>
        <w:tc>
          <w:tcPr>
            <w:tcW w:w="2149" w:type="dxa"/>
          </w:tcPr>
          <w:p>
            <w:pPr>
              <w:pStyle w:val="TableParagraph"/>
              <w:rPr>
                <w:sz w:val="20"/>
              </w:rPr>
            </w:pPr>
          </w:p>
        </w:tc>
      </w:tr>
      <w:tr>
        <w:trPr>
          <w:trHeight w:val="312" w:hRule="atLeast"/>
        </w:trPr>
        <w:tc>
          <w:tcPr>
            <w:tcW w:w="493" w:type="dxa"/>
          </w:tcPr>
          <w:p>
            <w:pPr>
              <w:pStyle w:val="TableParagraph"/>
              <w:spacing w:before="33"/>
              <w:ind w:left="165" w:right="67"/>
              <w:jc w:val="center"/>
              <w:rPr>
                <w:sz w:val="20"/>
              </w:rPr>
            </w:pPr>
            <w:r>
              <w:rPr>
                <w:sz w:val="20"/>
              </w:rPr>
              <w:t>26</w:t>
            </w:r>
          </w:p>
        </w:tc>
        <w:tc>
          <w:tcPr>
            <w:tcW w:w="4838" w:type="dxa"/>
          </w:tcPr>
          <w:p>
            <w:pPr>
              <w:pStyle w:val="TableParagraph"/>
              <w:spacing w:line="215" w:lineRule="exact" w:before="77"/>
              <w:ind w:left="109"/>
              <w:rPr>
                <w:sz w:val="20"/>
              </w:rPr>
            </w:pPr>
            <w:r>
              <w:rPr>
                <w:sz w:val="20"/>
              </w:rPr>
              <w:t>Beban Asuransi Barang Milik Daerah</w:t>
            </w:r>
          </w:p>
        </w:tc>
        <w:tc>
          <w:tcPr>
            <w:tcW w:w="1789" w:type="dxa"/>
          </w:tcPr>
          <w:p>
            <w:pPr>
              <w:pStyle w:val="TableParagraph"/>
              <w:spacing w:line="215" w:lineRule="exact" w:before="77"/>
              <w:ind w:right="85"/>
              <w:jc w:val="right"/>
              <w:rPr>
                <w:sz w:val="20"/>
              </w:rPr>
            </w:pPr>
            <w:r>
              <w:rPr>
                <w:sz w:val="20"/>
              </w:rPr>
              <w:t>0</w:t>
            </w:r>
          </w:p>
        </w:tc>
        <w:tc>
          <w:tcPr>
            <w:tcW w:w="2149" w:type="dxa"/>
          </w:tcPr>
          <w:p>
            <w:pPr>
              <w:pStyle w:val="TableParagraph"/>
              <w:rPr>
                <w:sz w:val="20"/>
              </w:rPr>
            </w:pPr>
          </w:p>
        </w:tc>
      </w:tr>
      <w:tr>
        <w:trPr>
          <w:trHeight w:val="315" w:hRule="atLeast"/>
        </w:trPr>
        <w:tc>
          <w:tcPr>
            <w:tcW w:w="493" w:type="dxa"/>
          </w:tcPr>
          <w:p>
            <w:pPr>
              <w:pStyle w:val="TableParagraph"/>
              <w:spacing w:before="37"/>
              <w:ind w:left="165" w:right="67"/>
              <w:jc w:val="center"/>
              <w:rPr>
                <w:sz w:val="20"/>
              </w:rPr>
            </w:pPr>
            <w:r>
              <w:rPr>
                <w:sz w:val="20"/>
              </w:rPr>
              <w:t>27</w:t>
            </w:r>
          </w:p>
        </w:tc>
        <w:tc>
          <w:tcPr>
            <w:tcW w:w="4838" w:type="dxa"/>
          </w:tcPr>
          <w:p>
            <w:pPr>
              <w:pStyle w:val="TableParagraph"/>
              <w:spacing w:line="215" w:lineRule="exact" w:before="81"/>
              <w:ind w:left="109"/>
              <w:rPr>
                <w:sz w:val="20"/>
              </w:rPr>
            </w:pPr>
            <w:r>
              <w:rPr>
                <w:sz w:val="20"/>
              </w:rPr>
              <w:t>Beban Sewa Alat Rumah Tangga Lainnya (Home Use)</w:t>
            </w:r>
          </w:p>
        </w:tc>
        <w:tc>
          <w:tcPr>
            <w:tcW w:w="1789" w:type="dxa"/>
          </w:tcPr>
          <w:p>
            <w:pPr>
              <w:pStyle w:val="TableParagraph"/>
              <w:spacing w:line="215" w:lineRule="exact" w:before="81"/>
              <w:ind w:right="85"/>
              <w:jc w:val="right"/>
              <w:rPr>
                <w:sz w:val="20"/>
              </w:rPr>
            </w:pPr>
            <w:r>
              <w:rPr>
                <w:sz w:val="20"/>
              </w:rPr>
              <w:t>0</w:t>
            </w:r>
          </w:p>
        </w:tc>
        <w:tc>
          <w:tcPr>
            <w:tcW w:w="2149" w:type="dxa"/>
          </w:tcPr>
          <w:p>
            <w:pPr>
              <w:pStyle w:val="TableParagraph"/>
              <w:rPr>
                <w:sz w:val="20"/>
              </w:rPr>
            </w:pPr>
          </w:p>
        </w:tc>
      </w:tr>
      <w:tr>
        <w:trPr>
          <w:trHeight w:val="316" w:hRule="atLeast"/>
        </w:trPr>
        <w:tc>
          <w:tcPr>
            <w:tcW w:w="493" w:type="dxa"/>
          </w:tcPr>
          <w:p>
            <w:pPr>
              <w:pStyle w:val="TableParagraph"/>
              <w:spacing w:before="37"/>
              <w:ind w:left="165" w:right="67"/>
              <w:jc w:val="center"/>
              <w:rPr>
                <w:sz w:val="20"/>
              </w:rPr>
            </w:pPr>
            <w:r>
              <w:rPr>
                <w:sz w:val="20"/>
              </w:rPr>
              <w:t>28</w:t>
            </w:r>
          </w:p>
        </w:tc>
        <w:tc>
          <w:tcPr>
            <w:tcW w:w="4838" w:type="dxa"/>
          </w:tcPr>
          <w:p>
            <w:pPr>
              <w:pStyle w:val="TableParagraph"/>
              <w:spacing w:line="219" w:lineRule="exact" w:before="77"/>
              <w:ind w:left="109"/>
              <w:rPr>
                <w:sz w:val="20"/>
              </w:rPr>
            </w:pPr>
            <w:r>
              <w:rPr>
                <w:sz w:val="20"/>
              </w:rPr>
              <w:t>Beban Sewa Electric Generating Set</w:t>
            </w:r>
          </w:p>
        </w:tc>
        <w:tc>
          <w:tcPr>
            <w:tcW w:w="1789" w:type="dxa"/>
          </w:tcPr>
          <w:p>
            <w:pPr>
              <w:pStyle w:val="TableParagraph"/>
              <w:spacing w:line="219" w:lineRule="exact" w:before="77"/>
              <w:ind w:right="85"/>
              <w:jc w:val="right"/>
              <w:rPr>
                <w:sz w:val="20"/>
              </w:rPr>
            </w:pPr>
            <w:r>
              <w:rPr>
                <w:sz w:val="20"/>
              </w:rPr>
              <w:t>0</w:t>
            </w:r>
          </w:p>
        </w:tc>
        <w:tc>
          <w:tcPr>
            <w:tcW w:w="2149" w:type="dxa"/>
          </w:tcPr>
          <w:p>
            <w:pPr>
              <w:pStyle w:val="TableParagraph"/>
              <w:rPr>
                <w:sz w:val="20"/>
              </w:rPr>
            </w:pPr>
          </w:p>
        </w:tc>
      </w:tr>
      <w:tr>
        <w:trPr>
          <w:trHeight w:val="316" w:hRule="atLeast"/>
        </w:trPr>
        <w:tc>
          <w:tcPr>
            <w:tcW w:w="493" w:type="dxa"/>
          </w:tcPr>
          <w:p>
            <w:pPr>
              <w:pStyle w:val="TableParagraph"/>
              <w:spacing w:before="33"/>
              <w:ind w:left="165" w:right="67"/>
              <w:jc w:val="center"/>
              <w:rPr>
                <w:sz w:val="20"/>
              </w:rPr>
            </w:pPr>
            <w:r>
              <w:rPr>
                <w:sz w:val="20"/>
              </w:rPr>
              <w:t>29</w:t>
            </w:r>
          </w:p>
        </w:tc>
        <w:tc>
          <w:tcPr>
            <w:tcW w:w="4838" w:type="dxa"/>
          </w:tcPr>
          <w:p>
            <w:pPr>
              <w:pStyle w:val="TableParagraph"/>
              <w:spacing w:line="219" w:lineRule="exact" w:before="77"/>
              <w:ind w:left="109"/>
              <w:rPr>
                <w:sz w:val="20"/>
              </w:rPr>
            </w:pPr>
            <w:r>
              <w:rPr>
                <w:sz w:val="20"/>
              </w:rPr>
              <w:t>Beban Sewa Kendaraan Bermotor Penumpang</w:t>
            </w:r>
          </w:p>
        </w:tc>
        <w:tc>
          <w:tcPr>
            <w:tcW w:w="1789" w:type="dxa"/>
          </w:tcPr>
          <w:p>
            <w:pPr>
              <w:pStyle w:val="TableParagraph"/>
              <w:spacing w:line="219" w:lineRule="exact" w:before="77"/>
              <w:ind w:right="82"/>
              <w:jc w:val="right"/>
              <w:rPr>
                <w:sz w:val="20"/>
              </w:rPr>
            </w:pPr>
            <w:r>
              <w:rPr>
                <w:sz w:val="20"/>
              </w:rPr>
              <w:t>2,000,000.00</w:t>
            </w:r>
          </w:p>
        </w:tc>
        <w:tc>
          <w:tcPr>
            <w:tcW w:w="2149" w:type="dxa"/>
          </w:tcPr>
          <w:p>
            <w:pPr>
              <w:pStyle w:val="TableParagraph"/>
              <w:rPr>
                <w:sz w:val="20"/>
              </w:rPr>
            </w:pPr>
          </w:p>
        </w:tc>
      </w:tr>
      <w:tr>
        <w:trPr>
          <w:trHeight w:val="312" w:hRule="atLeast"/>
        </w:trPr>
        <w:tc>
          <w:tcPr>
            <w:tcW w:w="493" w:type="dxa"/>
          </w:tcPr>
          <w:p>
            <w:pPr>
              <w:pStyle w:val="TableParagraph"/>
              <w:spacing w:before="33"/>
              <w:ind w:left="165" w:right="67"/>
              <w:jc w:val="center"/>
              <w:rPr>
                <w:sz w:val="20"/>
              </w:rPr>
            </w:pPr>
            <w:r>
              <w:rPr>
                <w:sz w:val="20"/>
              </w:rPr>
              <w:t>30</w:t>
            </w:r>
          </w:p>
        </w:tc>
        <w:tc>
          <w:tcPr>
            <w:tcW w:w="4838" w:type="dxa"/>
          </w:tcPr>
          <w:p>
            <w:pPr>
              <w:pStyle w:val="TableParagraph"/>
              <w:spacing w:line="215" w:lineRule="exact" w:before="77"/>
              <w:ind w:left="109"/>
              <w:rPr>
                <w:sz w:val="20"/>
              </w:rPr>
            </w:pPr>
            <w:r>
              <w:rPr>
                <w:sz w:val="20"/>
              </w:rPr>
              <w:t>Beban Sewa Kursi Rapat Pejabat</w:t>
            </w:r>
          </w:p>
        </w:tc>
        <w:tc>
          <w:tcPr>
            <w:tcW w:w="1789" w:type="dxa"/>
          </w:tcPr>
          <w:p>
            <w:pPr>
              <w:pStyle w:val="TableParagraph"/>
              <w:spacing w:line="215" w:lineRule="exact" w:before="77"/>
              <w:ind w:right="82"/>
              <w:jc w:val="right"/>
              <w:rPr>
                <w:sz w:val="20"/>
              </w:rPr>
            </w:pPr>
            <w:r>
              <w:rPr>
                <w:sz w:val="20"/>
              </w:rPr>
              <w:t>950,000.00</w:t>
            </w:r>
          </w:p>
        </w:tc>
        <w:tc>
          <w:tcPr>
            <w:tcW w:w="2149" w:type="dxa"/>
          </w:tcPr>
          <w:p>
            <w:pPr>
              <w:pStyle w:val="TableParagraph"/>
              <w:rPr>
                <w:sz w:val="20"/>
              </w:rPr>
            </w:pPr>
          </w:p>
        </w:tc>
      </w:tr>
      <w:tr>
        <w:trPr>
          <w:trHeight w:val="315" w:hRule="atLeast"/>
        </w:trPr>
        <w:tc>
          <w:tcPr>
            <w:tcW w:w="493" w:type="dxa"/>
          </w:tcPr>
          <w:p>
            <w:pPr>
              <w:pStyle w:val="TableParagraph"/>
              <w:spacing w:before="37"/>
              <w:ind w:left="165" w:right="67"/>
              <w:jc w:val="center"/>
              <w:rPr>
                <w:sz w:val="20"/>
              </w:rPr>
            </w:pPr>
            <w:r>
              <w:rPr>
                <w:sz w:val="20"/>
              </w:rPr>
              <w:t>31</w:t>
            </w:r>
          </w:p>
        </w:tc>
        <w:tc>
          <w:tcPr>
            <w:tcW w:w="4838" w:type="dxa"/>
          </w:tcPr>
          <w:p>
            <w:pPr>
              <w:pStyle w:val="TableParagraph"/>
              <w:spacing w:line="215" w:lineRule="exact" w:before="81"/>
              <w:ind w:left="109"/>
              <w:rPr>
                <w:sz w:val="20"/>
              </w:rPr>
            </w:pPr>
            <w:r>
              <w:rPr>
                <w:sz w:val="20"/>
              </w:rPr>
              <w:t>Beban Sewa Peralatan Studio Audio</w:t>
            </w:r>
          </w:p>
        </w:tc>
        <w:tc>
          <w:tcPr>
            <w:tcW w:w="1789" w:type="dxa"/>
          </w:tcPr>
          <w:p>
            <w:pPr>
              <w:pStyle w:val="TableParagraph"/>
              <w:spacing w:line="215" w:lineRule="exact" w:before="81"/>
              <w:ind w:right="82"/>
              <w:jc w:val="right"/>
              <w:rPr>
                <w:sz w:val="20"/>
              </w:rPr>
            </w:pPr>
            <w:r>
              <w:rPr>
                <w:sz w:val="20"/>
              </w:rPr>
              <w:t>1,000,000.00</w:t>
            </w:r>
          </w:p>
        </w:tc>
        <w:tc>
          <w:tcPr>
            <w:tcW w:w="2149" w:type="dxa"/>
          </w:tcPr>
          <w:p>
            <w:pPr>
              <w:pStyle w:val="TableParagraph"/>
              <w:rPr>
                <w:sz w:val="20"/>
              </w:rPr>
            </w:pPr>
          </w:p>
        </w:tc>
      </w:tr>
    </w:tbl>
    <w:p>
      <w:pPr>
        <w:spacing w:after="0"/>
        <w:rPr>
          <w:sz w:val="20"/>
        </w:rPr>
        <w:sectPr>
          <w:pgSz w:w="12240" w:h="18720"/>
          <w:pgMar w:header="1024" w:footer="2406" w:top="2240" w:bottom="2600" w:left="1440" w:right="60"/>
        </w:sectPr>
      </w:pPr>
    </w:p>
    <w:p>
      <w:pPr>
        <w:pStyle w:val="BodyText"/>
        <w:spacing w:before="4"/>
        <w:rPr>
          <w:sz w:val="24"/>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3"/>
        <w:gridCol w:w="4838"/>
        <w:gridCol w:w="1789"/>
        <w:gridCol w:w="2149"/>
      </w:tblGrid>
      <w:tr>
        <w:trPr>
          <w:trHeight w:val="292" w:hRule="atLeast"/>
        </w:trPr>
        <w:tc>
          <w:tcPr>
            <w:tcW w:w="5331" w:type="dxa"/>
            <w:gridSpan w:val="2"/>
            <w:vMerge w:val="restart"/>
            <w:shd w:val="clear" w:color="auto" w:fill="BEBEBE"/>
          </w:tcPr>
          <w:p>
            <w:pPr>
              <w:pStyle w:val="TableParagraph"/>
              <w:spacing w:before="189"/>
              <w:ind w:left="1983" w:right="1958"/>
              <w:jc w:val="center"/>
              <w:rPr>
                <w:b/>
                <w:sz w:val="20"/>
              </w:rPr>
            </w:pPr>
            <w:r>
              <w:rPr>
                <w:b/>
                <w:sz w:val="20"/>
              </w:rPr>
              <w:t>Beban Jasa-LO</w:t>
            </w:r>
          </w:p>
        </w:tc>
        <w:tc>
          <w:tcPr>
            <w:tcW w:w="1789" w:type="dxa"/>
            <w:tcBorders>
              <w:bottom w:val="nil"/>
            </w:tcBorders>
            <w:shd w:val="clear" w:color="auto" w:fill="BEBEBE"/>
          </w:tcPr>
          <w:p>
            <w:pPr>
              <w:pStyle w:val="TableParagraph"/>
              <w:spacing w:before="29"/>
              <w:ind w:left="385"/>
              <w:rPr>
                <w:b/>
                <w:sz w:val="20"/>
              </w:rPr>
            </w:pPr>
            <w:r>
              <w:rPr>
                <w:b/>
                <w:sz w:val="20"/>
              </w:rPr>
              <w:t>Tahun 2021</w:t>
            </w:r>
          </w:p>
        </w:tc>
        <w:tc>
          <w:tcPr>
            <w:tcW w:w="2149" w:type="dxa"/>
            <w:tcBorders>
              <w:bottom w:val="nil"/>
            </w:tcBorders>
            <w:shd w:val="clear" w:color="auto" w:fill="BEBEBE"/>
          </w:tcPr>
          <w:p>
            <w:pPr>
              <w:pStyle w:val="TableParagraph"/>
              <w:spacing w:before="29"/>
              <w:ind w:left="560"/>
              <w:rPr>
                <w:b/>
                <w:sz w:val="20"/>
              </w:rPr>
            </w:pPr>
            <w:r>
              <w:rPr>
                <w:b/>
                <w:sz w:val="20"/>
              </w:rPr>
              <w:t>Tahun 2020</w:t>
            </w:r>
          </w:p>
        </w:tc>
      </w:tr>
      <w:tr>
        <w:trPr>
          <w:trHeight w:val="299" w:hRule="atLeast"/>
        </w:trPr>
        <w:tc>
          <w:tcPr>
            <w:tcW w:w="5331" w:type="dxa"/>
            <w:gridSpan w:val="2"/>
            <w:vMerge/>
            <w:tcBorders>
              <w:top w:val="nil"/>
            </w:tcBorders>
            <w:shd w:val="clear" w:color="auto" w:fill="BEBEBE"/>
          </w:tcPr>
          <w:p>
            <w:pPr>
              <w:rPr>
                <w:sz w:val="2"/>
                <w:szCs w:val="2"/>
              </w:rPr>
            </w:pPr>
          </w:p>
        </w:tc>
        <w:tc>
          <w:tcPr>
            <w:tcW w:w="1789" w:type="dxa"/>
            <w:tcBorders>
              <w:top w:val="nil"/>
            </w:tcBorders>
            <w:shd w:val="clear" w:color="auto" w:fill="BEBEBE"/>
          </w:tcPr>
          <w:p>
            <w:pPr>
              <w:pStyle w:val="TableParagraph"/>
              <w:spacing w:before="25"/>
              <w:ind w:left="681" w:right="658"/>
              <w:jc w:val="center"/>
              <w:rPr>
                <w:b/>
                <w:sz w:val="20"/>
              </w:rPr>
            </w:pPr>
            <w:r>
              <w:rPr>
                <w:b/>
                <w:sz w:val="20"/>
              </w:rPr>
              <w:t>(Rp)</w:t>
            </w:r>
          </w:p>
        </w:tc>
        <w:tc>
          <w:tcPr>
            <w:tcW w:w="2149" w:type="dxa"/>
            <w:tcBorders>
              <w:top w:val="nil"/>
            </w:tcBorders>
            <w:shd w:val="clear" w:color="auto" w:fill="BEBEBE"/>
          </w:tcPr>
          <w:p>
            <w:pPr>
              <w:pStyle w:val="TableParagraph"/>
              <w:spacing w:before="25"/>
              <w:ind w:left="760" w:right="746"/>
              <w:jc w:val="center"/>
              <w:rPr>
                <w:b/>
                <w:sz w:val="20"/>
              </w:rPr>
            </w:pPr>
            <w:r>
              <w:rPr>
                <w:b/>
                <w:sz w:val="20"/>
              </w:rPr>
              <w:t>(Rp)</w:t>
            </w:r>
          </w:p>
        </w:tc>
      </w:tr>
      <w:tr>
        <w:trPr>
          <w:trHeight w:val="316" w:hRule="atLeast"/>
        </w:trPr>
        <w:tc>
          <w:tcPr>
            <w:tcW w:w="493" w:type="dxa"/>
          </w:tcPr>
          <w:p>
            <w:pPr>
              <w:pStyle w:val="TableParagraph"/>
              <w:spacing w:before="38"/>
              <w:ind w:left="185"/>
              <w:rPr>
                <w:sz w:val="20"/>
              </w:rPr>
            </w:pPr>
            <w:r>
              <w:rPr>
                <w:sz w:val="20"/>
              </w:rPr>
              <w:t>32</w:t>
            </w:r>
          </w:p>
        </w:tc>
        <w:tc>
          <w:tcPr>
            <w:tcW w:w="4838" w:type="dxa"/>
          </w:tcPr>
          <w:p>
            <w:pPr>
              <w:pStyle w:val="TableParagraph"/>
              <w:spacing w:line="215" w:lineRule="exact" w:before="82"/>
              <w:ind w:left="109"/>
              <w:rPr>
                <w:sz w:val="20"/>
              </w:rPr>
            </w:pPr>
            <w:r>
              <w:rPr>
                <w:sz w:val="20"/>
              </w:rPr>
              <w:t>Beban Sewa Bangunan Gedung Kantor</w:t>
            </w:r>
          </w:p>
        </w:tc>
        <w:tc>
          <w:tcPr>
            <w:tcW w:w="1789" w:type="dxa"/>
          </w:tcPr>
          <w:p>
            <w:pPr>
              <w:pStyle w:val="TableParagraph"/>
              <w:spacing w:line="215" w:lineRule="exact" w:before="82"/>
              <w:ind w:right="82"/>
              <w:jc w:val="right"/>
              <w:rPr>
                <w:sz w:val="20"/>
              </w:rPr>
            </w:pPr>
            <w:r>
              <w:rPr>
                <w:sz w:val="20"/>
              </w:rPr>
              <w:t>3,600,000.00</w:t>
            </w:r>
          </w:p>
        </w:tc>
        <w:tc>
          <w:tcPr>
            <w:tcW w:w="2149" w:type="dxa"/>
          </w:tcPr>
          <w:p>
            <w:pPr>
              <w:pStyle w:val="TableParagraph"/>
              <w:rPr>
                <w:sz w:val="20"/>
              </w:rPr>
            </w:pPr>
          </w:p>
        </w:tc>
      </w:tr>
      <w:tr>
        <w:trPr>
          <w:trHeight w:val="315" w:hRule="atLeast"/>
        </w:trPr>
        <w:tc>
          <w:tcPr>
            <w:tcW w:w="493" w:type="dxa"/>
          </w:tcPr>
          <w:p>
            <w:pPr>
              <w:pStyle w:val="TableParagraph"/>
              <w:spacing w:before="37"/>
              <w:ind w:left="185"/>
              <w:rPr>
                <w:sz w:val="20"/>
              </w:rPr>
            </w:pPr>
            <w:r>
              <w:rPr>
                <w:sz w:val="20"/>
              </w:rPr>
              <w:t>33</w:t>
            </w:r>
          </w:p>
        </w:tc>
        <w:tc>
          <w:tcPr>
            <w:tcW w:w="4838" w:type="dxa"/>
          </w:tcPr>
          <w:p>
            <w:pPr>
              <w:pStyle w:val="TableParagraph"/>
              <w:spacing w:line="219" w:lineRule="exact" w:before="77"/>
              <w:ind w:left="109"/>
              <w:rPr>
                <w:sz w:val="20"/>
              </w:rPr>
            </w:pPr>
            <w:r>
              <w:rPr>
                <w:sz w:val="20"/>
              </w:rPr>
              <w:t>Beban Sewa Bangunan Gedung Tempat Pertemuan</w:t>
            </w:r>
          </w:p>
        </w:tc>
        <w:tc>
          <w:tcPr>
            <w:tcW w:w="1789" w:type="dxa"/>
          </w:tcPr>
          <w:p>
            <w:pPr>
              <w:pStyle w:val="TableParagraph"/>
              <w:spacing w:line="219" w:lineRule="exact" w:before="77"/>
              <w:ind w:right="85"/>
              <w:jc w:val="right"/>
              <w:rPr>
                <w:sz w:val="20"/>
              </w:rPr>
            </w:pPr>
            <w:r>
              <w:rPr>
                <w:sz w:val="20"/>
              </w:rPr>
              <w:t>0</w:t>
            </w:r>
          </w:p>
        </w:tc>
        <w:tc>
          <w:tcPr>
            <w:tcW w:w="2149" w:type="dxa"/>
          </w:tcPr>
          <w:p>
            <w:pPr>
              <w:pStyle w:val="TableParagraph"/>
              <w:rPr>
                <w:sz w:val="20"/>
              </w:rPr>
            </w:pPr>
          </w:p>
        </w:tc>
      </w:tr>
      <w:tr>
        <w:trPr>
          <w:trHeight w:val="316" w:hRule="atLeast"/>
        </w:trPr>
        <w:tc>
          <w:tcPr>
            <w:tcW w:w="493" w:type="dxa"/>
          </w:tcPr>
          <w:p>
            <w:pPr>
              <w:pStyle w:val="TableParagraph"/>
              <w:spacing w:before="37"/>
              <w:ind w:left="185"/>
              <w:rPr>
                <w:sz w:val="20"/>
              </w:rPr>
            </w:pPr>
            <w:r>
              <w:rPr>
                <w:sz w:val="20"/>
              </w:rPr>
              <w:t>34</w:t>
            </w:r>
          </w:p>
        </w:tc>
        <w:tc>
          <w:tcPr>
            <w:tcW w:w="4838" w:type="dxa"/>
          </w:tcPr>
          <w:p>
            <w:pPr>
              <w:pStyle w:val="TableParagraph"/>
              <w:spacing w:line="223" w:lineRule="exact"/>
              <w:ind w:left="109"/>
              <w:rPr>
                <w:sz w:val="20"/>
              </w:rPr>
            </w:pPr>
            <w:r>
              <w:rPr>
                <w:sz w:val="20"/>
              </w:rPr>
              <w:t>Beban Jasa Pihak Ketiga</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619,844,000.00</w:t>
            </w:r>
          </w:p>
        </w:tc>
      </w:tr>
      <w:tr>
        <w:trPr>
          <w:trHeight w:val="312" w:hRule="atLeast"/>
        </w:trPr>
        <w:tc>
          <w:tcPr>
            <w:tcW w:w="493" w:type="dxa"/>
          </w:tcPr>
          <w:p>
            <w:pPr>
              <w:pStyle w:val="TableParagraph"/>
              <w:spacing w:before="33"/>
              <w:ind w:left="185"/>
              <w:rPr>
                <w:sz w:val="20"/>
              </w:rPr>
            </w:pPr>
            <w:r>
              <w:rPr>
                <w:sz w:val="20"/>
              </w:rPr>
              <w:t>35</w:t>
            </w:r>
          </w:p>
        </w:tc>
        <w:tc>
          <w:tcPr>
            <w:tcW w:w="4838" w:type="dxa"/>
          </w:tcPr>
          <w:p>
            <w:pPr>
              <w:pStyle w:val="TableParagraph"/>
              <w:spacing w:line="223" w:lineRule="exact"/>
              <w:ind w:left="109"/>
              <w:rPr>
                <w:sz w:val="20"/>
              </w:rPr>
            </w:pPr>
            <w:r>
              <w:rPr>
                <w:sz w:val="20"/>
              </w:rPr>
              <w:t>Beban Honorarium Non PNS Lainnya - LO</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205,160,000.00</w:t>
            </w:r>
          </w:p>
        </w:tc>
      </w:tr>
      <w:tr>
        <w:trPr>
          <w:trHeight w:val="460" w:hRule="atLeast"/>
        </w:trPr>
        <w:tc>
          <w:tcPr>
            <w:tcW w:w="493" w:type="dxa"/>
          </w:tcPr>
          <w:p>
            <w:pPr>
              <w:pStyle w:val="TableParagraph"/>
              <w:spacing w:before="109"/>
              <w:ind w:left="185"/>
              <w:rPr>
                <w:sz w:val="20"/>
              </w:rPr>
            </w:pPr>
            <w:r>
              <w:rPr>
                <w:sz w:val="20"/>
              </w:rPr>
              <w:t>36</w:t>
            </w:r>
          </w:p>
        </w:tc>
        <w:tc>
          <w:tcPr>
            <w:tcW w:w="4838" w:type="dxa"/>
          </w:tcPr>
          <w:p>
            <w:pPr>
              <w:pStyle w:val="TableParagraph"/>
              <w:spacing w:line="223" w:lineRule="exact"/>
              <w:ind w:left="109"/>
              <w:rPr>
                <w:sz w:val="20"/>
              </w:rPr>
            </w:pPr>
            <w:r>
              <w:rPr>
                <w:sz w:val="20"/>
              </w:rPr>
              <w:t>Beban Honorarium Tim Pengadaan Barang dan Jasa -</w:t>
            </w:r>
          </w:p>
          <w:p>
            <w:pPr>
              <w:pStyle w:val="TableParagraph"/>
              <w:spacing w:line="215" w:lineRule="exact" w:before="2"/>
              <w:ind w:left="109"/>
              <w:rPr>
                <w:sz w:val="20"/>
              </w:rPr>
            </w:pPr>
            <w:r>
              <w:rPr>
                <w:sz w:val="20"/>
              </w:rPr>
              <w:t>LO</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4,500,000.00</w:t>
            </w:r>
          </w:p>
        </w:tc>
      </w:tr>
      <w:tr>
        <w:trPr>
          <w:trHeight w:val="315" w:hRule="atLeast"/>
        </w:trPr>
        <w:tc>
          <w:tcPr>
            <w:tcW w:w="493" w:type="dxa"/>
          </w:tcPr>
          <w:p>
            <w:pPr>
              <w:pStyle w:val="TableParagraph"/>
              <w:spacing w:before="37"/>
              <w:ind w:left="185"/>
              <w:rPr>
                <w:sz w:val="20"/>
              </w:rPr>
            </w:pPr>
            <w:r>
              <w:rPr>
                <w:sz w:val="20"/>
              </w:rPr>
              <w:t>37</w:t>
            </w:r>
          </w:p>
        </w:tc>
        <w:tc>
          <w:tcPr>
            <w:tcW w:w="4838" w:type="dxa"/>
          </w:tcPr>
          <w:p>
            <w:pPr>
              <w:pStyle w:val="TableParagraph"/>
              <w:spacing w:line="223" w:lineRule="exact"/>
              <w:ind w:left="109"/>
              <w:rPr>
                <w:sz w:val="20"/>
              </w:rPr>
            </w:pPr>
            <w:r>
              <w:rPr>
                <w:sz w:val="20"/>
              </w:rPr>
              <w:t>Beban Honorarium Petugas Pengelola Keuangan - LO</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292,295,000.00</w:t>
            </w:r>
          </w:p>
        </w:tc>
      </w:tr>
      <w:tr>
        <w:trPr>
          <w:trHeight w:val="315" w:hRule="atLeast"/>
        </w:trPr>
        <w:tc>
          <w:tcPr>
            <w:tcW w:w="493" w:type="dxa"/>
          </w:tcPr>
          <w:p>
            <w:pPr>
              <w:pStyle w:val="TableParagraph"/>
              <w:spacing w:before="37"/>
              <w:ind w:left="185"/>
              <w:rPr>
                <w:sz w:val="20"/>
              </w:rPr>
            </w:pPr>
            <w:r>
              <w:rPr>
                <w:sz w:val="20"/>
              </w:rPr>
              <w:t>38</w:t>
            </w:r>
          </w:p>
        </w:tc>
        <w:tc>
          <w:tcPr>
            <w:tcW w:w="4838" w:type="dxa"/>
          </w:tcPr>
          <w:p>
            <w:pPr>
              <w:pStyle w:val="TableParagraph"/>
              <w:spacing w:line="223" w:lineRule="exact"/>
              <w:ind w:left="109"/>
              <w:rPr>
                <w:sz w:val="20"/>
              </w:rPr>
            </w:pPr>
            <w:r>
              <w:rPr>
                <w:sz w:val="20"/>
              </w:rPr>
              <w:t>Beban Honorarium Petugas Pengelola Barang - LO</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4,800,000.00</w:t>
            </w:r>
          </w:p>
        </w:tc>
      </w:tr>
      <w:tr>
        <w:trPr>
          <w:trHeight w:val="460" w:hRule="atLeast"/>
        </w:trPr>
        <w:tc>
          <w:tcPr>
            <w:tcW w:w="493" w:type="dxa"/>
          </w:tcPr>
          <w:p>
            <w:pPr>
              <w:pStyle w:val="TableParagraph"/>
              <w:spacing w:before="109"/>
              <w:ind w:left="185"/>
              <w:rPr>
                <w:sz w:val="20"/>
              </w:rPr>
            </w:pPr>
            <w:r>
              <w:rPr>
                <w:sz w:val="20"/>
              </w:rPr>
              <w:t>39</w:t>
            </w:r>
          </w:p>
        </w:tc>
        <w:tc>
          <w:tcPr>
            <w:tcW w:w="4838" w:type="dxa"/>
          </w:tcPr>
          <w:p>
            <w:pPr>
              <w:pStyle w:val="TableParagraph"/>
              <w:spacing w:line="223" w:lineRule="exact"/>
              <w:ind w:left="109"/>
              <w:rPr>
                <w:sz w:val="20"/>
              </w:rPr>
            </w:pPr>
            <w:r>
              <w:rPr>
                <w:sz w:val="20"/>
              </w:rPr>
              <w:t>Beban Honorarium Petugas Pembuat Gambar/Design -</w:t>
            </w:r>
          </w:p>
          <w:p>
            <w:pPr>
              <w:pStyle w:val="TableParagraph"/>
              <w:spacing w:line="218" w:lineRule="exact"/>
              <w:ind w:left="109"/>
              <w:rPr>
                <w:sz w:val="20"/>
              </w:rPr>
            </w:pPr>
            <w:r>
              <w:rPr>
                <w:sz w:val="20"/>
              </w:rPr>
              <w:t>LO</w:t>
            </w:r>
          </w:p>
        </w:tc>
        <w:tc>
          <w:tcPr>
            <w:tcW w:w="1789" w:type="dxa"/>
          </w:tcPr>
          <w:p>
            <w:pPr>
              <w:pStyle w:val="TableParagraph"/>
              <w:spacing w:line="224" w:lineRule="exact"/>
              <w:ind w:right="85"/>
              <w:jc w:val="right"/>
              <w:rPr>
                <w:sz w:val="20"/>
              </w:rPr>
            </w:pPr>
            <w:r>
              <w:rPr>
                <w:sz w:val="20"/>
              </w:rPr>
              <w:t>0</w:t>
            </w:r>
          </w:p>
        </w:tc>
        <w:tc>
          <w:tcPr>
            <w:tcW w:w="2149" w:type="dxa"/>
          </w:tcPr>
          <w:p>
            <w:pPr>
              <w:pStyle w:val="TableParagraph"/>
              <w:spacing w:line="224" w:lineRule="exact"/>
              <w:ind w:right="90"/>
              <w:jc w:val="right"/>
              <w:rPr>
                <w:sz w:val="20"/>
              </w:rPr>
            </w:pPr>
            <w:r>
              <w:rPr>
                <w:sz w:val="20"/>
              </w:rPr>
              <w:t>500,000.00</w:t>
            </w:r>
          </w:p>
        </w:tc>
      </w:tr>
      <w:tr>
        <w:trPr>
          <w:trHeight w:val="460" w:hRule="atLeast"/>
        </w:trPr>
        <w:tc>
          <w:tcPr>
            <w:tcW w:w="493" w:type="dxa"/>
          </w:tcPr>
          <w:p>
            <w:pPr>
              <w:pStyle w:val="TableParagraph"/>
              <w:spacing w:before="109"/>
              <w:ind w:left="185"/>
              <w:rPr>
                <w:sz w:val="20"/>
              </w:rPr>
            </w:pPr>
            <w:r>
              <w:rPr>
                <w:sz w:val="20"/>
              </w:rPr>
              <w:t>40</w:t>
            </w:r>
          </w:p>
        </w:tc>
        <w:tc>
          <w:tcPr>
            <w:tcW w:w="4838" w:type="dxa"/>
          </w:tcPr>
          <w:p>
            <w:pPr>
              <w:pStyle w:val="TableParagraph"/>
              <w:spacing w:line="222" w:lineRule="exact"/>
              <w:ind w:left="109"/>
              <w:rPr>
                <w:sz w:val="20"/>
              </w:rPr>
            </w:pPr>
            <w:r>
              <w:rPr>
                <w:sz w:val="20"/>
              </w:rPr>
              <w:t>Beban Honorarium Petugas Pemeriksa Barang/Pekerjaan</w:t>
            </w:r>
          </w:p>
          <w:p>
            <w:pPr>
              <w:pStyle w:val="TableParagraph"/>
              <w:spacing w:line="218" w:lineRule="exact"/>
              <w:ind w:left="109"/>
              <w:rPr>
                <w:sz w:val="20"/>
              </w:rPr>
            </w:pPr>
            <w:r>
              <w:rPr>
                <w:sz w:val="20"/>
              </w:rPr>
              <w:t>- LO</w:t>
            </w:r>
          </w:p>
        </w:tc>
        <w:tc>
          <w:tcPr>
            <w:tcW w:w="1789" w:type="dxa"/>
          </w:tcPr>
          <w:p>
            <w:pPr>
              <w:pStyle w:val="TableParagraph"/>
              <w:spacing w:line="223" w:lineRule="exact"/>
              <w:ind w:right="85"/>
              <w:jc w:val="right"/>
              <w:rPr>
                <w:sz w:val="20"/>
              </w:rPr>
            </w:pPr>
            <w:r>
              <w:rPr>
                <w:sz w:val="20"/>
              </w:rPr>
              <w:t>0</w:t>
            </w:r>
          </w:p>
        </w:tc>
        <w:tc>
          <w:tcPr>
            <w:tcW w:w="2149" w:type="dxa"/>
          </w:tcPr>
          <w:p>
            <w:pPr>
              <w:pStyle w:val="TableParagraph"/>
              <w:spacing w:line="223" w:lineRule="exact"/>
              <w:ind w:right="87"/>
              <w:jc w:val="right"/>
              <w:rPr>
                <w:sz w:val="20"/>
              </w:rPr>
            </w:pPr>
            <w:r>
              <w:rPr>
                <w:sz w:val="20"/>
              </w:rPr>
              <w:t>3,200,000.00</w:t>
            </w:r>
          </w:p>
        </w:tc>
      </w:tr>
      <w:tr>
        <w:trPr>
          <w:trHeight w:val="687" w:hRule="atLeast"/>
        </w:trPr>
        <w:tc>
          <w:tcPr>
            <w:tcW w:w="493" w:type="dxa"/>
          </w:tcPr>
          <w:p>
            <w:pPr>
              <w:pStyle w:val="TableParagraph"/>
              <w:spacing w:before="2"/>
              <w:rPr>
                <w:sz w:val="19"/>
              </w:rPr>
            </w:pPr>
          </w:p>
          <w:p>
            <w:pPr>
              <w:pStyle w:val="TableParagraph"/>
              <w:ind w:left="185"/>
              <w:rPr>
                <w:sz w:val="20"/>
              </w:rPr>
            </w:pPr>
            <w:r>
              <w:rPr>
                <w:sz w:val="20"/>
              </w:rPr>
              <w:t>41</w:t>
            </w:r>
          </w:p>
        </w:tc>
        <w:tc>
          <w:tcPr>
            <w:tcW w:w="4838" w:type="dxa"/>
          </w:tcPr>
          <w:p>
            <w:pPr>
              <w:pStyle w:val="TableParagraph"/>
              <w:spacing w:line="237" w:lineRule="auto"/>
              <w:ind w:left="109" w:right="318"/>
              <w:rPr>
                <w:sz w:val="20"/>
              </w:rPr>
            </w:pPr>
            <w:r>
              <w:rPr>
                <w:sz w:val="20"/>
              </w:rPr>
              <w:t>Beban Jasa Konsultansi Perencanaan Penataan Ruang- Jasa Perencanaan dan Perancangan Lingkungan</w:t>
            </w:r>
          </w:p>
          <w:p>
            <w:pPr>
              <w:pStyle w:val="TableParagraph"/>
              <w:spacing w:line="215" w:lineRule="exact"/>
              <w:ind w:left="109"/>
              <w:rPr>
                <w:sz w:val="20"/>
              </w:rPr>
            </w:pPr>
            <w:r>
              <w:rPr>
                <w:sz w:val="20"/>
              </w:rPr>
              <w:t>Bangunan dan Landscape</w:t>
            </w:r>
          </w:p>
        </w:tc>
        <w:tc>
          <w:tcPr>
            <w:tcW w:w="1789" w:type="dxa"/>
          </w:tcPr>
          <w:p>
            <w:pPr>
              <w:pStyle w:val="TableParagraph"/>
              <w:rPr>
                <w:sz w:val="22"/>
              </w:rPr>
            </w:pPr>
          </w:p>
          <w:p>
            <w:pPr>
              <w:pStyle w:val="TableParagraph"/>
              <w:spacing w:before="4"/>
              <w:rPr>
                <w:sz w:val="17"/>
              </w:rPr>
            </w:pPr>
          </w:p>
          <w:p>
            <w:pPr>
              <w:pStyle w:val="TableParagraph"/>
              <w:spacing w:line="215" w:lineRule="exact" w:before="1"/>
              <w:ind w:right="82"/>
              <w:jc w:val="right"/>
              <w:rPr>
                <w:sz w:val="20"/>
              </w:rPr>
            </w:pPr>
            <w:r>
              <w:rPr>
                <w:sz w:val="20"/>
              </w:rPr>
              <w:t>342,347,110.00</w:t>
            </w:r>
          </w:p>
        </w:tc>
        <w:tc>
          <w:tcPr>
            <w:tcW w:w="2149" w:type="dxa"/>
          </w:tcPr>
          <w:p>
            <w:pPr>
              <w:pStyle w:val="TableParagraph"/>
              <w:rPr>
                <w:sz w:val="22"/>
              </w:rPr>
            </w:pPr>
          </w:p>
          <w:p>
            <w:pPr>
              <w:pStyle w:val="TableParagraph"/>
              <w:spacing w:before="4"/>
              <w:rPr>
                <w:sz w:val="17"/>
              </w:rPr>
            </w:pPr>
          </w:p>
          <w:p>
            <w:pPr>
              <w:pStyle w:val="TableParagraph"/>
              <w:spacing w:line="215" w:lineRule="exact" w:before="1"/>
              <w:ind w:left="104"/>
              <w:rPr>
                <w:sz w:val="20"/>
              </w:rPr>
            </w:pPr>
            <w:r>
              <w:rPr>
                <w:sz w:val="20"/>
              </w:rPr>
              <w:t>118,093,820.00</w:t>
            </w:r>
          </w:p>
        </w:tc>
      </w:tr>
      <w:tr>
        <w:trPr>
          <w:trHeight w:val="460" w:hRule="atLeast"/>
        </w:trPr>
        <w:tc>
          <w:tcPr>
            <w:tcW w:w="493" w:type="dxa"/>
          </w:tcPr>
          <w:p>
            <w:pPr>
              <w:pStyle w:val="TableParagraph"/>
              <w:spacing w:before="109"/>
              <w:ind w:left="185"/>
              <w:rPr>
                <w:sz w:val="20"/>
              </w:rPr>
            </w:pPr>
            <w:r>
              <w:rPr>
                <w:sz w:val="20"/>
              </w:rPr>
              <w:t>42</w:t>
            </w:r>
          </w:p>
        </w:tc>
        <w:tc>
          <w:tcPr>
            <w:tcW w:w="4838" w:type="dxa"/>
          </w:tcPr>
          <w:p>
            <w:pPr>
              <w:pStyle w:val="TableParagraph"/>
              <w:spacing w:line="223" w:lineRule="exact"/>
              <w:ind w:left="109"/>
              <w:rPr>
                <w:sz w:val="20"/>
              </w:rPr>
            </w:pPr>
            <w:r>
              <w:rPr>
                <w:sz w:val="20"/>
              </w:rPr>
              <w:t>Beban Jasa Konsultansi Lainnya-Jasa Konsultansi</w:t>
            </w:r>
          </w:p>
          <w:p>
            <w:pPr>
              <w:pStyle w:val="TableParagraph"/>
              <w:spacing w:line="215" w:lineRule="exact" w:before="2"/>
              <w:ind w:left="109"/>
              <w:rPr>
                <w:sz w:val="20"/>
              </w:rPr>
            </w:pPr>
            <w:r>
              <w:rPr>
                <w:sz w:val="20"/>
              </w:rPr>
              <w:t>Lingkungan</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225,942,600.00</w:t>
            </w:r>
          </w:p>
        </w:tc>
        <w:tc>
          <w:tcPr>
            <w:tcW w:w="2149" w:type="dxa"/>
          </w:tcPr>
          <w:p>
            <w:pPr>
              <w:pStyle w:val="TableParagraph"/>
              <w:rPr>
                <w:sz w:val="20"/>
              </w:rPr>
            </w:pPr>
          </w:p>
        </w:tc>
      </w:tr>
      <w:tr>
        <w:trPr>
          <w:trHeight w:val="460" w:hRule="atLeast"/>
        </w:trPr>
        <w:tc>
          <w:tcPr>
            <w:tcW w:w="493" w:type="dxa"/>
          </w:tcPr>
          <w:p>
            <w:pPr>
              <w:pStyle w:val="TableParagraph"/>
              <w:spacing w:before="110"/>
              <w:ind w:left="173"/>
              <w:rPr>
                <w:sz w:val="20"/>
              </w:rPr>
            </w:pPr>
            <w:r>
              <w:rPr>
                <w:sz w:val="20"/>
              </w:rPr>
              <w:t>43</w:t>
            </w:r>
          </w:p>
        </w:tc>
        <w:tc>
          <w:tcPr>
            <w:tcW w:w="4838" w:type="dxa"/>
          </w:tcPr>
          <w:p>
            <w:pPr>
              <w:pStyle w:val="TableParagraph"/>
              <w:spacing w:line="224" w:lineRule="exact"/>
              <w:ind w:left="109"/>
              <w:rPr>
                <w:sz w:val="20"/>
              </w:rPr>
            </w:pPr>
            <w:r>
              <w:rPr>
                <w:sz w:val="20"/>
              </w:rPr>
              <w:t>Beban Jasa Konsultansi Berorientasi Layanan-Jasa Studi</w:t>
            </w:r>
          </w:p>
          <w:p>
            <w:pPr>
              <w:pStyle w:val="TableParagraph"/>
              <w:spacing w:line="215" w:lineRule="exact" w:before="2"/>
              <w:ind w:left="109"/>
              <w:rPr>
                <w:sz w:val="20"/>
              </w:rPr>
            </w:pPr>
            <w:r>
              <w:rPr>
                <w:sz w:val="20"/>
              </w:rPr>
              <w:t>Penelitian dan Bantuan Teknik</w:t>
            </w:r>
          </w:p>
        </w:tc>
        <w:tc>
          <w:tcPr>
            <w:tcW w:w="1789" w:type="dxa"/>
          </w:tcPr>
          <w:p>
            <w:pPr>
              <w:pStyle w:val="TableParagraph"/>
              <w:spacing w:before="7"/>
              <w:rPr>
                <w:sz w:val="19"/>
              </w:rPr>
            </w:pPr>
          </w:p>
          <w:p>
            <w:pPr>
              <w:pStyle w:val="TableParagraph"/>
              <w:spacing w:line="215" w:lineRule="exact"/>
              <w:ind w:right="82"/>
              <w:jc w:val="right"/>
              <w:rPr>
                <w:sz w:val="20"/>
              </w:rPr>
            </w:pPr>
            <w:r>
              <w:rPr>
                <w:sz w:val="20"/>
              </w:rPr>
              <w:t>513,812,750.00</w:t>
            </w:r>
          </w:p>
        </w:tc>
        <w:tc>
          <w:tcPr>
            <w:tcW w:w="2149" w:type="dxa"/>
          </w:tcPr>
          <w:p>
            <w:pPr>
              <w:pStyle w:val="TableParagraph"/>
              <w:spacing w:before="7"/>
              <w:rPr>
                <w:sz w:val="19"/>
              </w:rPr>
            </w:pPr>
          </w:p>
          <w:p>
            <w:pPr>
              <w:pStyle w:val="TableParagraph"/>
              <w:spacing w:line="215" w:lineRule="exact"/>
              <w:ind w:left="104"/>
              <w:rPr>
                <w:sz w:val="20"/>
              </w:rPr>
            </w:pPr>
            <w:r>
              <w:rPr>
                <w:sz w:val="20"/>
              </w:rPr>
              <w:t>90,000.00</w:t>
            </w:r>
          </w:p>
        </w:tc>
      </w:tr>
      <w:tr>
        <w:trPr>
          <w:trHeight w:val="460" w:hRule="atLeast"/>
        </w:trPr>
        <w:tc>
          <w:tcPr>
            <w:tcW w:w="493" w:type="dxa"/>
          </w:tcPr>
          <w:p>
            <w:pPr>
              <w:pStyle w:val="TableParagraph"/>
              <w:spacing w:before="109"/>
              <w:ind w:left="145"/>
              <w:rPr>
                <w:sz w:val="20"/>
              </w:rPr>
            </w:pPr>
            <w:r>
              <w:rPr>
                <w:sz w:val="20"/>
              </w:rPr>
              <w:t>44</w:t>
            </w:r>
          </w:p>
        </w:tc>
        <w:tc>
          <w:tcPr>
            <w:tcW w:w="4838" w:type="dxa"/>
          </w:tcPr>
          <w:p>
            <w:pPr>
              <w:pStyle w:val="TableParagraph"/>
              <w:spacing w:line="223" w:lineRule="exact"/>
              <w:ind w:left="109"/>
              <w:rPr>
                <w:sz w:val="20"/>
              </w:rPr>
            </w:pPr>
            <w:r>
              <w:rPr>
                <w:sz w:val="20"/>
              </w:rPr>
              <w:t>Beban Jasa Konsultansi Lainnya-Jasa Konsultansi</w:t>
            </w:r>
          </w:p>
          <w:p>
            <w:pPr>
              <w:pStyle w:val="TableParagraph"/>
              <w:spacing w:line="215" w:lineRule="exact" w:before="2"/>
              <w:ind w:left="109"/>
              <w:rPr>
                <w:sz w:val="20"/>
              </w:rPr>
            </w:pPr>
            <w:r>
              <w:rPr>
                <w:sz w:val="20"/>
              </w:rPr>
              <w:t>Estimasi Nilai Lahan dan Bangunan</w:t>
            </w:r>
          </w:p>
        </w:tc>
        <w:tc>
          <w:tcPr>
            <w:tcW w:w="1789" w:type="dxa"/>
          </w:tcPr>
          <w:p>
            <w:pPr>
              <w:pStyle w:val="TableParagraph"/>
              <w:rPr>
                <w:sz w:val="20"/>
              </w:rPr>
            </w:pPr>
          </w:p>
        </w:tc>
        <w:tc>
          <w:tcPr>
            <w:tcW w:w="2149" w:type="dxa"/>
          </w:tcPr>
          <w:p>
            <w:pPr>
              <w:pStyle w:val="TableParagraph"/>
              <w:rPr>
                <w:sz w:val="20"/>
              </w:rPr>
            </w:pPr>
          </w:p>
        </w:tc>
      </w:tr>
      <w:tr>
        <w:trPr>
          <w:trHeight w:val="460" w:hRule="atLeast"/>
        </w:trPr>
        <w:tc>
          <w:tcPr>
            <w:tcW w:w="493" w:type="dxa"/>
          </w:tcPr>
          <w:p>
            <w:pPr>
              <w:pStyle w:val="TableParagraph"/>
              <w:spacing w:before="109"/>
              <w:ind w:left="145"/>
              <w:rPr>
                <w:sz w:val="20"/>
              </w:rPr>
            </w:pPr>
            <w:r>
              <w:rPr>
                <w:sz w:val="20"/>
              </w:rPr>
              <w:t>45</w:t>
            </w:r>
          </w:p>
        </w:tc>
        <w:tc>
          <w:tcPr>
            <w:tcW w:w="4838" w:type="dxa"/>
          </w:tcPr>
          <w:p>
            <w:pPr>
              <w:pStyle w:val="TableParagraph"/>
              <w:spacing w:line="223" w:lineRule="exact"/>
              <w:ind w:left="109"/>
              <w:rPr>
                <w:sz w:val="20"/>
              </w:rPr>
            </w:pPr>
            <w:r>
              <w:rPr>
                <w:sz w:val="20"/>
              </w:rPr>
              <w:t>Beban Jasa Konsultansi Berorientasi Layanan- Jasa</w:t>
            </w:r>
          </w:p>
          <w:p>
            <w:pPr>
              <w:pStyle w:val="TableParagraph"/>
              <w:spacing w:line="215" w:lineRule="exact" w:before="2"/>
              <w:ind w:left="109"/>
              <w:rPr>
                <w:sz w:val="20"/>
              </w:rPr>
            </w:pPr>
            <w:r>
              <w:rPr>
                <w:sz w:val="20"/>
              </w:rPr>
              <w:t>Khusus</w:t>
            </w:r>
          </w:p>
        </w:tc>
        <w:tc>
          <w:tcPr>
            <w:tcW w:w="1789" w:type="dxa"/>
          </w:tcPr>
          <w:p>
            <w:pPr>
              <w:pStyle w:val="TableParagraph"/>
              <w:rPr>
                <w:sz w:val="20"/>
              </w:rPr>
            </w:pPr>
          </w:p>
        </w:tc>
        <w:tc>
          <w:tcPr>
            <w:tcW w:w="2149" w:type="dxa"/>
          </w:tcPr>
          <w:p>
            <w:pPr>
              <w:pStyle w:val="TableParagraph"/>
              <w:rPr>
                <w:sz w:val="20"/>
              </w:rPr>
            </w:pPr>
          </w:p>
        </w:tc>
      </w:tr>
      <w:tr>
        <w:trPr>
          <w:trHeight w:val="460" w:hRule="atLeast"/>
        </w:trPr>
        <w:tc>
          <w:tcPr>
            <w:tcW w:w="493" w:type="dxa"/>
          </w:tcPr>
          <w:p>
            <w:pPr>
              <w:pStyle w:val="TableParagraph"/>
              <w:spacing w:before="109"/>
              <w:ind w:left="145"/>
              <w:rPr>
                <w:sz w:val="20"/>
              </w:rPr>
            </w:pPr>
            <w:r>
              <w:rPr>
                <w:sz w:val="20"/>
              </w:rPr>
              <w:t>46</w:t>
            </w:r>
          </w:p>
        </w:tc>
        <w:tc>
          <w:tcPr>
            <w:tcW w:w="4838" w:type="dxa"/>
          </w:tcPr>
          <w:p>
            <w:pPr>
              <w:pStyle w:val="TableParagraph"/>
              <w:spacing w:before="6"/>
              <w:rPr>
                <w:sz w:val="19"/>
              </w:rPr>
            </w:pPr>
          </w:p>
          <w:p>
            <w:pPr>
              <w:pStyle w:val="TableParagraph"/>
              <w:spacing w:line="215" w:lineRule="exact"/>
              <w:ind w:left="109"/>
              <w:rPr>
                <w:sz w:val="20"/>
              </w:rPr>
            </w:pPr>
            <w:r>
              <w:rPr>
                <w:sz w:val="20"/>
              </w:rPr>
              <w:t>Beban Kursus Singkat/Pelatihan</w:t>
            </w:r>
          </w:p>
        </w:tc>
        <w:tc>
          <w:tcPr>
            <w:tcW w:w="1789" w:type="dxa"/>
          </w:tcPr>
          <w:p>
            <w:pPr>
              <w:pStyle w:val="TableParagraph"/>
              <w:spacing w:before="6"/>
              <w:rPr>
                <w:sz w:val="19"/>
              </w:rPr>
            </w:pPr>
          </w:p>
          <w:p>
            <w:pPr>
              <w:pStyle w:val="TableParagraph"/>
              <w:spacing w:line="215" w:lineRule="exact"/>
              <w:ind w:right="82"/>
              <w:jc w:val="right"/>
              <w:rPr>
                <w:sz w:val="20"/>
              </w:rPr>
            </w:pPr>
            <w:r>
              <w:rPr>
                <w:sz w:val="20"/>
              </w:rPr>
              <w:t>73,874,000.00</w:t>
            </w:r>
          </w:p>
        </w:tc>
        <w:tc>
          <w:tcPr>
            <w:tcW w:w="2149" w:type="dxa"/>
          </w:tcPr>
          <w:p>
            <w:pPr>
              <w:pStyle w:val="TableParagraph"/>
              <w:spacing w:before="6"/>
              <w:rPr>
                <w:sz w:val="19"/>
              </w:rPr>
            </w:pPr>
          </w:p>
          <w:p>
            <w:pPr>
              <w:pStyle w:val="TableParagraph"/>
              <w:spacing w:line="215" w:lineRule="exact"/>
              <w:ind w:left="104"/>
              <w:rPr>
                <w:sz w:val="20"/>
              </w:rPr>
            </w:pPr>
            <w:r>
              <w:rPr>
                <w:sz w:val="20"/>
              </w:rPr>
              <w:t>45,116,000.00</w:t>
            </w:r>
          </w:p>
        </w:tc>
      </w:tr>
      <w:tr>
        <w:trPr>
          <w:trHeight w:val="315" w:hRule="atLeast"/>
        </w:trPr>
        <w:tc>
          <w:tcPr>
            <w:tcW w:w="493" w:type="dxa"/>
            <w:tcBorders>
              <w:bottom w:val="single" w:sz="4" w:space="0" w:color="000000"/>
            </w:tcBorders>
          </w:tcPr>
          <w:p>
            <w:pPr>
              <w:pStyle w:val="TableParagraph"/>
              <w:spacing w:before="37"/>
              <w:ind w:left="145"/>
              <w:rPr>
                <w:sz w:val="20"/>
              </w:rPr>
            </w:pPr>
            <w:r>
              <w:rPr>
                <w:sz w:val="20"/>
              </w:rPr>
              <w:t>47</w:t>
            </w:r>
          </w:p>
        </w:tc>
        <w:tc>
          <w:tcPr>
            <w:tcW w:w="4838" w:type="dxa"/>
            <w:tcBorders>
              <w:bottom w:val="single" w:sz="4" w:space="0" w:color="000000"/>
            </w:tcBorders>
          </w:tcPr>
          <w:p>
            <w:pPr>
              <w:pStyle w:val="TableParagraph"/>
              <w:spacing w:line="214" w:lineRule="exact" w:before="81"/>
              <w:ind w:left="109"/>
              <w:rPr>
                <w:sz w:val="20"/>
              </w:rPr>
            </w:pPr>
            <w:r>
              <w:rPr>
                <w:sz w:val="20"/>
              </w:rPr>
              <w:t>Beban Sosialisasi</w:t>
            </w:r>
          </w:p>
        </w:tc>
        <w:tc>
          <w:tcPr>
            <w:tcW w:w="1789" w:type="dxa"/>
            <w:tcBorders>
              <w:bottom w:val="single" w:sz="4" w:space="0" w:color="000000"/>
            </w:tcBorders>
          </w:tcPr>
          <w:p>
            <w:pPr>
              <w:pStyle w:val="TableParagraph"/>
              <w:spacing w:line="214" w:lineRule="exact" w:before="81"/>
              <w:ind w:right="82"/>
              <w:jc w:val="right"/>
              <w:rPr>
                <w:sz w:val="20"/>
              </w:rPr>
            </w:pPr>
            <w:r>
              <w:rPr>
                <w:sz w:val="20"/>
              </w:rPr>
              <w:t>3,719,300.00</w:t>
            </w:r>
          </w:p>
        </w:tc>
        <w:tc>
          <w:tcPr>
            <w:tcW w:w="2149" w:type="dxa"/>
            <w:tcBorders>
              <w:bottom w:val="single" w:sz="4" w:space="0" w:color="000000"/>
            </w:tcBorders>
          </w:tcPr>
          <w:p>
            <w:pPr>
              <w:pStyle w:val="TableParagraph"/>
              <w:rPr>
                <w:sz w:val="20"/>
              </w:rPr>
            </w:pPr>
          </w:p>
        </w:tc>
      </w:tr>
      <w:tr>
        <w:trPr>
          <w:trHeight w:val="318" w:hRule="atLeast"/>
        </w:trPr>
        <w:tc>
          <w:tcPr>
            <w:tcW w:w="49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sz w:val="20"/>
              </w:rPr>
            </w:pPr>
          </w:p>
        </w:tc>
        <w:tc>
          <w:tcPr>
            <w:tcW w:w="4838" w:type="dxa"/>
            <w:tcBorders>
              <w:top w:val="single" w:sz="4" w:space="0" w:color="000000"/>
              <w:left w:val="single" w:sz="4" w:space="0" w:color="000000"/>
              <w:bottom w:val="single" w:sz="4" w:space="0" w:color="000000"/>
              <w:right w:val="single" w:sz="6" w:space="0" w:color="000000"/>
            </w:tcBorders>
            <w:shd w:val="clear" w:color="auto" w:fill="D9D9D9"/>
          </w:tcPr>
          <w:p>
            <w:pPr>
              <w:pStyle w:val="TableParagraph"/>
              <w:rPr>
                <w:sz w:val="20"/>
              </w:rPr>
            </w:pPr>
          </w:p>
        </w:tc>
        <w:tc>
          <w:tcPr>
            <w:tcW w:w="1789" w:type="dxa"/>
            <w:tcBorders>
              <w:top w:val="single" w:sz="4" w:space="0" w:color="000000"/>
              <w:left w:val="single" w:sz="6" w:space="0" w:color="000000"/>
              <w:bottom w:val="single" w:sz="4" w:space="0" w:color="000000"/>
              <w:right w:val="single" w:sz="4" w:space="0" w:color="000000"/>
            </w:tcBorders>
            <w:shd w:val="clear" w:color="auto" w:fill="D9D9D9"/>
          </w:tcPr>
          <w:p>
            <w:pPr>
              <w:pStyle w:val="TableParagraph"/>
              <w:spacing w:before="40"/>
              <w:ind w:left="111"/>
              <w:rPr>
                <w:b/>
                <w:sz w:val="20"/>
              </w:rPr>
            </w:pPr>
            <w:r>
              <w:rPr>
                <w:b/>
                <w:sz w:val="20"/>
              </w:rPr>
              <w:t>6,588,214,317.00</w:t>
            </w:r>
          </w:p>
        </w:tc>
        <w:tc>
          <w:tcPr>
            <w:tcW w:w="214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40"/>
              <w:ind w:left="373"/>
              <w:rPr>
                <w:b/>
                <w:sz w:val="20"/>
              </w:rPr>
            </w:pPr>
            <w:r>
              <w:rPr>
                <w:b/>
                <w:sz w:val="20"/>
              </w:rPr>
              <w:t>5,582,123,293.00</w:t>
            </w:r>
          </w:p>
        </w:tc>
      </w:tr>
    </w:tbl>
    <w:p>
      <w:pPr>
        <w:pStyle w:val="BodyText"/>
        <w:rPr>
          <w:sz w:val="20"/>
        </w:rPr>
      </w:pPr>
    </w:p>
    <w:p>
      <w:pPr>
        <w:pStyle w:val="BodyText"/>
        <w:spacing w:before="7"/>
      </w:pPr>
    </w:p>
    <w:p>
      <w:pPr>
        <w:pStyle w:val="Heading2"/>
        <w:numPr>
          <w:ilvl w:val="3"/>
          <w:numId w:val="28"/>
        </w:numPr>
        <w:tabs>
          <w:tab w:pos="2393" w:val="left" w:leader="none"/>
        </w:tabs>
        <w:spacing w:line="240" w:lineRule="auto" w:before="0" w:after="0"/>
        <w:ind w:left="2393" w:right="0" w:hanging="852"/>
        <w:jc w:val="left"/>
      </w:pPr>
      <w:r>
        <w:rPr/>
        <w:t>Beban</w:t>
      </w:r>
      <w:r>
        <w:rPr>
          <w:spacing w:val="-2"/>
        </w:rPr>
        <w:t> </w:t>
      </w:r>
      <w:r>
        <w:rPr/>
        <w:t>Pemeliharaan</w:t>
      </w:r>
    </w:p>
    <w:p>
      <w:pPr>
        <w:pStyle w:val="BodyText"/>
        <w:spacing w:line="242" w:lineRule="auto" w:before="116"/>
        <w:ind w:left="1965" w:right="1499"/>
      </w:pPr>
      <w:r>
        <w:rPr/>
        <w:t>Beban Pemeliharaan pada tahun 2021 sebesar Rp 1,855,380,228.00 dan tahun 2020 sebesar Rp 4,230,895,368,00 dengan rincian sebagai berikut:</w:t>
      </w:r>
    </w:p>
    <w:p>
      <w:pPr>
        <w:pStyle w:val="BodyText"/>
        <w:spacing w:before="7"/>
        <w:rPr>
          <w:sz w:val="10"/>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
        <w:gridCol w:w="4817"/>
        <w:gridCol w:w="1776"/>
        <w:gridCol w:w="1776"/>
      </w:tblGrid>
      <w:tr>
        <w:trPr>
          <w:trHeight w:val="294" w:hRule="atLeast"/>
        </w:trPr>
        <w:tc>
          <w:tcPr>
            <w:tcW w:w="5261" w:type="dxa"/>
            <w:gridSpan w:val="2"/>
            <w:vMerge w:val="restart"/>
            <w:shd w:val="clear" w:color="auto" w:fill="BEBEBE"/>
          </w:tcPr>
          <w:p>
            <w:pPr>
              <w:pStyle w:val="TableParagraph"/>
              <w:spacing w:before="189"/>
              <w:ind w:left="1738"/>
              <w:rPr>
                <w:b/>
                <w:sz w:val="20"/>
              </w:rPr>
            </w:pPr>
            <w:r>
              <w:rPr>
                <w:b/>
                <w:sz w:val="20"/>
              </w:rPr>
              <w:t>Beban Pemeliharaan</w:t>
            </w:r>
          </w:p>
        </w:tc>
        <w:tc>
          <w:tcPr>
            <w:tcW w:w="1776" w:type="dxa"/>
            <w:tcBorders>
              <w:bottom w:val="nil"/>
            </w:tcBorders>
            <w:shd w:val="clear" w:color="auto" w:fill="BEBEBE"/>
          </w:tcPr>
          <w:p>
            <w:pPr>
              <w:pStyle w:val="TableParagraph"/>
              <w:spacing w:before="33"/>
              <w:ind w:left="363" w:right="334"/>
              <w:jc w:val="center"/>
              <w:rPr>
                <w:b/>
                <w:sz w:val="20"/>
              </w:rPr>
            </w:pPr>
            <w:r>
              <w:rPr>
                <w:b/>
                <w:sz w:val="20"/>
              </w:rPr>
              <w:t>Tahun 2021</w:t>
            </w:r>
          </w:p>
        </w:tc>
        <w:tc>
          <w:tcPr>
            <w:tcW w:w="1776" w:type="dxa"/>
            <w:tcBorders>
              <w:bottom w:val="nil"/>
            </w:tcBorders>
            <w:shd w:val="clear" w:color="auto" w:fill="BEBEBE"/>
          </w:tcPr>
          <w:p>
            <w:pPr>
              <w:pStyle w:val="TableParagraph"/>
              <w:spacing w:before="33"/>
              <w:ind w:left="383"/>
              <w:rPr>
                <w:b/>
                <w:sz w:val="20"/>
              </w:rPr>
            </w:pPr>
            <w:r>
              <w:rPr>
                <w:b/>
                <w:sz w:val="20"/>
              </w:rPr>
              <w:t>Tahun 2020</w:t>
            </w:r>
          </w:p>
        </w:tc>
      </w:tr>
      <w:tr>
        <w:trPr>
          <w:trHeight w:val="301" w:hRule="atLeast"/>
        </w:trPr>
        <w:tc>
          <w:tcPr>
            <w:tcW w:w="5261" w:type="dxa"/>
            <w:gridSpan w:val="2"/>
            <w:vMerge/>
            <w:tcBorders>
              <w:top w:val="nil"/>
            </w:tcBorders>
            <w:shd w:val="clear" w:color="auto" w:fill="BEBEBE"/>
          </w:tcPr>
          <w:p>
            <w:pPr>
              <w:rPr>
                <w:sz w:val="2"/>
                <w:szCs w:val="2"/>
              </w:rPr>
            </w:pPr>
          </w:p>
        </w:tc>
        <w:tc>
          <w:tcPr>
            <w:tcW w:w="1776" w:type="dxa"/>
            <w:tcBorders>
              <w:top w:val="nil"/>
            </w:tcBorders>
            <w:shd w:val="clear" w:color="auto" w:fill="BEBEBE"/>
          </w:tcPr>
          <w:p>
            <w:pPr>
              <w:pStyle w:val="TableParagraph"/>
              <w:spacing w:before="22"/>
              <w:ind w:left="357" w:right="334"/>
              <w:jc w:val="center"/>
              <w:rPr>
                <w:b/>
                <w:sz w:val="20"/>
              </w:rPr>
            </w:pPr>
            <w:r>
              <w:rPr>
                <w:b/>
                <w:sz w:val="20"/>
              </w:rPr>
              <w:t>(Rp)</w:t>
            </w:r>
          </w:p>
        </w:tc>
        <w:tc>
          <w:tcPr>
            <w:tcW w:w="1776" w:type="dxa"/>
            <w:tcBorders>
              <w:top w:val="nil"/>
            </w:tcBorders>
            <w:shd w:val="clear" w:color="auto" w:fill="BEBEBE"/>
          </w:tcPr>
          <w:p>
            <w:pPr>
              <w:pStyle w:val="TableParagraph"/>
              <w:spacing w:before="22"/>
              <w:ind w:left="359" w:right="334"/>
              <w:jc w:val="center"/>
              <w:rPr>
                <w:b/>
                <w:sz w:val="20"/>
              </w:rPr>
            </w:pPr>
            <w:r>
              <w:rPr>
                <w:b/>
                <w:sz w:val="20"/>
              </w:rPr>
              <w:t>(Rp)</w:t>
            </w:r>
          </w:p>
        </w:tc>
      </w:tr>
      <w:tr>
        <w:trPr>
          <w:trHeight w:val="312" w:hRule="atLeast"/>
        </w:trPr>
        <w:tc>
          <w:tcPr>
            <w:tcW w:w="444" w:type="dxa"/>
          </w:tcPr>
          <w:p>
            <w:pPr>
              <w:pStyle w:val="TableParagraph"/>
              <w:spacing w:before="33"/>
              <w:ind w:right="88"/>
              <w:jc w:val="right"/>
              <w:rPr>
                <w:sz w:val="20"/>
              </w:rPr>
            </w:pPr>
            <w:r>
              <w:rPr>
                <w:sz w:val="20"/>
              </w:rPr>
              <w:t>1</w:t>
            </w:r>
          </w:p>
        </w:tc>
        <w:tc>
          <w:tcPr>
            <w:tcW w:w="4817" w:type="dxa"/>
          </w:tcPr>
          <w:p>
            <w:pPr>
              <w:pStyle w:val="TableParagraph"/>
              <w:spacing w:line="224" w:lineRule="exact"/>
              <w:ind w:left="106"/>
              <w:rPr>
                <w:sz w:val="20"/>
              </w:rPr>
            </w:pPr>
            <w:r>
              <w:rPr>
                <w:sz w:val="20"/>
              </w:rPr>
              <w:t>Beban Jasa Service</w:t>
            </w:r>
          </w:p>
        </w:tc>
        <w:tc>
          <w:tcPr>
            <w:tcW w:w="1776" w:type="dxa"/>
          </w:tcPr>
          <w:p>
            <w:pPr>
              <w:pStyle w:val="TableParagraph"/>
              <w:rPr>
                <w:sz w:val="20"/>
              </w:rPr>
            </w:pPr>
          </w:p>
        </w:tc>
        <w:tc>
          <w:tcPr>
            <w:tcW w:w="1776" w:type="dxa"/>
          </w:tcPr>
          <w:p>
            <w:pPr>
              <w:pStyle w:val="TableParagraph"/>
              <w:spacing w:line="224" w:lineRule="exact"/>
              <w:ind w:right="79"/>
              <w:jc w:val="right"/>
              <w:rPr>
                <w:sz w:val="20"/>
              </w:rPr>
            </w:pPr>
            <w:r>
              <w:rPr>
                <w:sz w:val="20"/>
              </w:rPr>
              <w:t>72,873,000.00</w:t>
            </w:r>
          </w:p>
        </w:tc>
      </w:tr>
      <w:tr>
        <w:trPr>
          <w:trHeight w:val="316" w:hRule="atLeast"/>
        </w:trPr>
        <w:tc>
          <w:tcPr>
            <w:tcW w:w="444" w:type="dxa"/>
          </w:tcPr>
          <w:p>
            <w:pPr>
              <w:pStyle w:val="TableParagraph"/>
              <w:spacing w:before="37"/>
              <w:ind w:right="88"/>
              <w:jc w:val="right"/>
              <w:rPr>
                <w:sz w:val="20"/>
              </w:rPr>
            </w:pPr>
            <w:r>
              <w:rPr>
                <w:sz w:val="20"/>
              </w:rPr>
              <w:t>2</w:t>
            </w:r>
          </w:p>
        </w:tc>
        <w:tc>
          <w:tcPr>
            <w:tcW w:w="4817" w:type="dxa"/>
          </w:tcPr>
          <w:p>
            <w:pPr>
              <w:pStyle w:val="TableParagraph"/>
              <w:spacing w:line="215" w:lineRule="exact" w:before="81"/>
              <w:ind w:left="106"/>
              <w:rPr>
                <w:sz w:val="20"/>
              </w:rPr>
            </w:pPr>
            <w:r>
              <w:rPr>
                <w:sz w:val="20"/>
              </w:rPr>
              <w:t>Beban Penggantian Suku Cadang</w:t>
            </w:r>
          </w:p>
        </w:tc>
        <w:tc>
          <w:tcPr>
            <w:tcW w:w="1776" w:type="dxa"/>
          </w:tcPr>
          <w:p>
            <w:pPr>
              <w:pStyle w:val="TableParagraph"/>
              <w:rPr>
                <w:sz w:val="20"/>
              </w:rPr>
            </w:pPr>
          </w:p>
        </w:tc>
        <w:tc>
          <w:tcPr>
            <w:tcW w:w="1776" w:type="dxa"/>
          </w:tcPr>
          <w:p>
            <w:pPr>
              <w:pStyle w:val="TableParagraph"/>
              <w:spacing w:line="223" w:lineRule="exact"/>
              <w:ind w:right="79"/>
              <w:jc w:val="right"/>
              <w:rPr>
                <w:sz w:val="20"/>
              </w:rPr>
            </w:pPr>
            <w:r>
              <w:rPr>
                <w:sz w:val="20"/>
              </w:rPr>
              <w:t>571,777,406.00</w:t>
            </w:r>
          </w:p>
        </w:tc>
      </w:tr>
      <w:tr>
        <w:trPr>
          <w:trHeight w:val="316" w:hRule="atLeast"/>
        </w:trPr>
        <w:tc>
          <w:tcPr>
            <w:tcW w:w="444" w:type="dxa"/>
          </w:tcPr>
          <w:p>
            <w:pPr>
              <w:pStyle w:val="TableParagraph"/>
              <w:spacing w:before="37"/>
              <w:ind w:right="88"/>
              <w:jc w:val="right"/>
              <w:rPr>
                <w:sz w:val="20"/>
              </w:rPr>
            </w:pPr>
            <w:r>
              <w:rPr>
                <w:sz w:val="20"/>
              </w:rPr>
              <w:t>3</w:t>
            </w:r>
          </w:p>
        </w:tc>
        <w:tc>
          <w:tcPr>
            <w:tcW w:w="4817" w:type="dxa"/>
          </w:tcPr>
          <w:p>
            <w:pPr>
              <w:pStyle w:val="TableParagraph"/>
              <w:spacing w:line="219" w:lineRule="exact" w:before="77"/>
              <w:ind w:left="106"/>
              <w:rPr>
                <w:sz w:val="20"/>
              </w:rPr>
            </w:pPr>
            <w:r>
              <w:rPr>
                <w:sz w:val="20"/>
              </w:rPr>
              <w:t>Beban Bahan Bakar Minyak/Gas dan pelumas</w:t>
            </w:r>
          </w:p>
        </w:tc>
        <w:tc>
          <w:tcPr>
            <w:tcW w:w="1776" w:type="dxa"/>
          </w:tcPr>
          <w:p>
            <w:pPr>
              <w:pStyle w:val="TableParagraph"/>
              <w:rPr>
                <w:sz w:val="20"/>
              </w:rPr>
            </w:pPr>
          </w:p>
        </w:tc>
        <w:tc>
          <w:tcPr>
            <w:tcW w:w="1776" w:type="dxa"/>
          </w:tcPr>
          <w:p>
            <w:pPr>
              <w:pStyle w:val="TableParagraph"/>
              <w:spacing w:line="223" w:lineRule="exact"/>
              <w:ind w:right="83"/>
              <w:jc w:val="right"/>
              <w:rPr>
                <w:sz w:val="20"/>
              </w:rPr>
            </w:pPr>
            <w:r>
              <w:rPr>
                <w:sz w:val="20"/>
              </w:rPr>
              <w:t>2,916,054,500.00</w:t>
            </w:r>
          </w:p>
        </w:tc>
      </w:tr>
      <w:tr>
        <w:trPr>
          <w:trHeight w:val="316" w:hRule="atLeast"/>
        </w:trPr>
        <w:tc>
          <w:tcPr>
            <w:tcW w:w="444" w:type="dxa"/>
          </w:tcPr>
          <w:p>
            <w:pPr>
              <w:pStyle w:val="TableParagraph"/>
              <w:spacing w:before="33"/>
              <w:ind w:right="88"/>
              <w:jc w:val="right"/>
              <w:rPr>
                <w:sz w:val="20"/>
              </w:rPr>
            </w:pPr>
            <w:r>
              <w:rPr>
                <w:sz w:val="20"/>
              </w:rPr>
              <w:t>4</w:t>
            </w:r>
          </w:p>
        </w:tc>
        <w:tc>
          <w:tcPr>
            <w:tcW w:w="4817" w:type="dxa"/>
          </w:tcPr>
          <w:p>
            <w:pPr>
              <w:pStyle w:val="TableParagraph"/>
              <w:spacing w:line="219" w:lineRule="exact" w:before="77"/>
              <w:ind w:left="106"/>
              <w:rPr>
                <w:sz w:val="20"/>
              </w:rPr>
            </w:pPr>
            <w:r>
              <w:rPr>
                <w:sz w:val="20"/>
              </w:rPr>
              <w:t>Beban Jasa KIR</w:t>
            </w:r>
          </w:p>
        </w:tc>
        <w:tc>
          <w:tcPr>
            <w:tcW w:w="1776" w:type="dxa"/>
          </w:tcPr>
          <w:p>
            <w:pPr>
              <w:pStyle w:val="TableParagraph"/>
              <w:rPr>
                <w:sz w:val="20"/>
              </w:rPr>
            </w:pPr>
          </w:p>
        </w:tc>
        <w:tc>
          <w:tcPr>
            <w:tcW w:w="1776" w:type="dxa"/>
          </w:tcPr>
          <w:p>
            <w:pPr>
              <w:pStyle w:val="TableParagraph"/>
              <w:rPr>
                <w:sz w:val="20"/>
              </w:rPr>
            </w:pPr>
          </w:p>
        </w:tc>
      </w:tr>
      <w:tr>
        <w:trPr>
          <w:trHeight w:val="311" w:hRule="atLeast"/>
        </w:trPr>
        <w:tc>
          <w:tcPr>
            <w:tcW w:w="444" w:type="dxa"/>
          </w:tcPr>
          <w:p>
            <w:pPr>
              <w:pStyle w:val="TableParagraph"/>
              <w:spacing w:before="33"/>
              <w:ind w:right="88"/>
              <w:jc w:val="right"/>
              <w:rPr>
                <w:sz w:val="20"/>
              </w:rPr>
            </w:pPr>
            <w:r>
              <w:rPr>
                <w:sz w:val="20"/>
              </w:rPr>
              <w:t>5</w:t>
            </w:r>
          </w:p>
        </w:tc>
        <w:tc>
          <w:tcPr>
            <w:tcW w:w="4817" w:type="dxa"/>
          </w:tcPr>
          <w:p>
            <w:pPr>
              <w:pStyle w:val="TableParagraph"/>
              <w:spacing w:line="215" w:lineRule="exact" w:before="77"/>
              <w:ind w:left="106"/>
              <w:rPr>
                <w:sz w:val="20"/>
              </w:rPr>
            </w:pPr>
            <w:r>
              <w:rPr>
                <w:sz w:val="20"/>
              </w:rPr>
              <w:t>Beban Pajak Kendaraan Bermotor</w:t>
            </w:r>
          </w:p>
        </w:tc>
        <w:tc>
          <w:tcPr>
            <w:tcW w:w="1776" w:type="dxa"/>
          </w:tcPr>
          <w:p>
            <w:pPr>
              <w:pStyle w:val="TableParagraph"/>
              <w:rPr>
                <w:sz w:val="20"/>
              </w:rPr>
            </w:pPr>
          </w:p>
        </w:tc>
        <w:tc>
          <w:tcPr>
            <w:tcW w:w="1776" w:type="dxa"/>
          </w:tcPr>
          <w:p>
            <w:pPr>
              <w:pStyle w:val="TableParagraph"/>
              <w:spacing w:line="223" w:lineRule="exact"/>
              <w:ind w:right="79"/>
              <w:jc w:val="right"/>
              <w:rPr>
                <w:sz w:val="20"/>
              </w:rPr>
            </w:pPr>
            <w:r>
              <w:rPr>
                <w:sz w:val="20"/>
              </w:rPr>
              <w:t>53,731,100.00</w:t>
            </w:r>
          </w:p>
        </w:tc>
      </w:tr>
      <w:tr>
        <w:trPr>
          <w:trHeight w:val="315" w:hRule="atLeast"/>
        </w:trPr>
        <w:tc>
          <w:tcPr>
            <w:tcW w:w="444" w:type="dxa"/>
          </w:tcPr>
          <w:p>
            <w:pPr>
              <w:pStyle w:val="TableParagraph"/>
              <w:spacing w:before="37"/>
              <w:ind w:right="88"/>
              <w:jc w:val="right"/>
              <w:rPr>
                <w:sz w:val="20"/>
              </w:rPr>
            </w:pPr>
            <w:r>
              <w:rPr>
                <w:sz w:val="20"/>
              </w:rPr>
              <w:t>6</w:t>
            </w:r>
          </w:p>
        </w:tc>
        <w:tc>
          <w:tcPr>
            <w:tcW w:w="4817" w:type="dxa"/>
          </w:tcPr>
          <w:p>
            <w:pPr>
              <w:pStyle w:val="TableParagraph"/>
              <w:spacing w:line="215" w:lineRule="exact" w:before="81"/>
              <w:ind w:left="106"/>
              <w:rPr>
                <w:sz w:val="20"/>
              </w:rPr>
            </w:pPr>
            <w:r>
              <w:rPr>
                <w:sz w:val="20"/>
              </w:rPr>
              <w:t>Beban Bea Balik Nama Kendaraan Bermotor</w:t>
            </w:r>
          </w:p>
        </w:tc>
        <w:tc>
          <w:tcPr>
            <w:tcW w:w="1776" w:type="dxa"/>
          </w:tcPr>
          <w:p>
            <w:pPr>
              <w:pStyle w:val="TableParagraph"/>
              <w:rPr>
                <w:sz w:val="20"/>
              </w:rPr>
            </w:pPr>
          </w:p>
        </w:tc>
        <w:tc>
          <w:tcPr>
            <w:tcW w:w="1776" w:type="dxa"/>
          </w:tcPr>
          <w:p>
            <w:pPr>
              <w:pStyle w:val="TableParagraph"/>
              <w:rPr>
                <w:sz w:val="20"/>
              </w:rPr>
            </w:pPr>
          </w:p>
        </w:tc>
      </w:tr>
      <w:tr>
        <w:trPr>
          <w:trHeight w:val="311" w:hRule="atLeast"/>
        </w:trPr>
        <w:tc>
          <w:tcPr>
            <w:tcW w:w="444" w:type="dxa"/>
            <w:tcBorders>
              <w:bottom w:val="single" w:sz="12" w:space="0" w:color="000000"/>
            </w:tcBorders>
          </w:tcPr>
          <w:p>
            <w:pPr>
              <w:pStyle w:val="TableParagraph"/>
              <w:spacing w:before="37"/>
              <w:ind w:right="88"/>
              <w:jc w:val="right"/>
              <w:rPr>
                <w:sz w:val="20"/>
              </w:rPr>
            </w:pPr>
            <w:r>
              <w:rPr>
                <w:sz w:val="20"/>
              </w:rPr>
              <w:t>7</w:t>
            </w:r>
          </w:p>
        </w:tc>
        <w:tc>
          <w:tcPr>
            <w:tcW w:w="4817" w:type="dxa"/>
            <w:tcBorders>
              <w:bottom w:val="single" w:sz="12" w:space="0" w:color="000000"/>
            </w:tcBorders>
          </w:tcPr>
          <w:p>
            <w:pPr>
              <w:pStyle w:val="TableParagraph"/>
              <w:spacing w:line="214" w:lineRule="exact" w:before="77"/>
              <w:ind w:left="106"/>
              <w:rPr>
                <w:sz w:val="20"/>
              </w:rPr>
            </w:pPr>
            <w:r>
              <w:rPr>
                <w:sz w:val="20"/>
              </w:rPr>
              <w:t>Beban Surat Tanda Nomor Kendaraan</w:t>
            </w:r>
          </w:p>
        </w:tc>
        <w:tc>
          <w:tcPr>
            <w:tcW w:w="1776" w:type="dxa"/>
            <w:tcBorders>
              <w:bottom w:val="single" w:sz="12" w:space="0" w:color="000000"/>
            </w:tcBorders>
          </w:tcPr>
          <w:p>
            <w:pPr>
              <w:pStyle w:val="TableParagraph"/>
              <w:rPr>
                <w:sz w:val="20"/>
              </w:rPr>
            </w:pPr>
          </w:p>
        </w:tc>
        <w:tc>
          <w:tcPr>
            <w:tcW w:w="1776" w:type="dxa"/>
            <w:tcBorders>
              <w:bottom w:val="single" w:sz="12" w:space="0" w:color="000000"/>
            </w:tcBorders>
          </w:tcPr>
          <w:p>
            <w:pPr>
              <w:pStyle w:val="TableParagraph"/>
              <w:rPr>
                <w:sz w:val="20"/>
              </w:rPr>
            </w:pPr>
          </w:p>
        </w:tc>
      </w:tr>
      <w:tr>
        <w:trPr>
          <w:trHeight w:val="311" w:hRule="atLeast"/>
        </w:trPr>
        <w:tc>
          <w:tcPr>
            <w:tcW w:w="444" w:type="dxa"/>
            <w:tcBorders>
              <w:top w:val="single" w:sz="12" w:space="0" w:color="000000"/>
            </w:tcBorders>
          </w:tcPr>
          <w:p>
            <w:pPr>
              <w:pStyle w:val="TableParagraph"/>
              <w:spacing w:before="28"/>
              <w:ind w:right="88"/>
              <w:jc w:val="right"/>
              <w:rPr>
                <w:sz w:val="20"/>
              </w:rPr>
            </w:pPr>
            <w:r>
              <w:rPr>
                <w:sz w:val="20"/>
              </w:rPr>
              <w:t>8</w:t>
            </w:r>
          </w:p>
        </w:tc>
        <w:tc>
          <w:tcPr>
            <w:tcW w:w="4817" w:type="dxa"/>
            <w:tcBorders>
              <w:top w:val="single" w:sz="12" w:space="0" w:color="000000"/>
            </w:tcBorders>
          </w:tcPr>
          <w:p>
            <w:pPr>
              <w:pStyle w:val="TableParagraph"/>
              <w:spacing w:line="219" w:lineRule="exact" w:before="72"/>
              <w:ind w:left="106"/>
              <w:rPr>
                <w:sz w:val="20"/>
              </w:rPr>
            </w:pPr>
            <w:r>
              <w:rPr>
                <w:sz w:val="20"/>
              </w:rPr>
              <w:t>Beban Perawatan Kendaraan Bermotor lainnya</w:t>
            </w:r>
          </w:p>
        </w:tc>
        <w:tc>
          <w:tcPr>
            <w:tcW w:w="1776" w:type="dxa"/>
            <w:tcBorders>
              <w:top w:val="single" w:sz="12" w:space="0" w:color="000000"/>
            </w:tcBorders>
          </w:tcPr>
          <w:p>
            <w:pPr>
              <w:pStyle w:val="TableParagraph"/>
              <w:rPr>
                <w:sz w:val="20"/>
              </w:rPr>
            </w:pPr>
          </w:p>
        </w:tc>
        <w:tc>
          <w:tcPr>
            <w:tcW w:w="1776" w:type="dxa"/>
            <w:tcBorders>
              <w:top w:val="single" w:sz="12" w:space="0" w:color="000000"/>
            </w:tcBorders>
          </w:tcPr>
          <w:p>
            <w:pPr>
              <w:pStyle w:val="TableParagraph"/>
              <w:rPr>
                <w:sz w:val="20"/>
              </w:rPr>
            </w:pPr>
          </w:p>
        </w:tc>
      </w:tr>
      <w:tr>
        <w:trPr>
          <w:trHeight w:val="311" w:hRule="atLeast"/>
        </w:trPr>
        <w:tc>
          <w:tcPr>
            <w:tcW w:w="444" w:type="dxa"/>
          </w:tcPr>
          <w:p>
            <w:pPr>
              <w:pStyle w:val="TableParagraph"/>
              <w:spacing w:before="33"/>
              <w:ind w:right="88"/>
              <w:jc w:val="right"/>
              <w:rPr>
                <w:sz w:val="20"/>
              </w:rPr>
            </w:pPr>
            <w:r>
              <w:rPr>
                <w:sz w:val="20"/>
              </w:rPr>
              <w:t>9</w:t>
            </w:r>
          </w:p>
        </w:tc>
        <w:tc>
          <w:tcPr>
            <w:tcW w:w="4817" w:type="dxa"/>
          </w:tcPr>
          <w:p>
            <w:pPr>
              <w:pStyle w:val="TableParagraph"/>
              <w:spacing w:line="215" w:lineRule="exact" w:before="77"/>
              <w:ind w:left="106"/>
              <w:rPr>
                <w:sz w:val="20"/>
              </w:rPr>
            </w:pPr>
            <w:r>
              <w:rPr>
                <w:sz w:val="20"/>
              </w:rPr>
              <w:t>Beban Pemeliharan Peralatan dan Mesin</w:t>
            </w:r>
          </w:p>
        </w:tc>
        <w:tc>
          <w:tcPr>
            <w:tcW w:w="1776" w:type="dxa"/>
          </w:tcPr>
          <w:p>
            <w:pPr>
              <w:pStyle w:val="TableParagraph"/>
              <w:rPr>
                <w:sz w:val="20"/>
              </w:rPr>
            </w:pPr>
          </w:p>
        </w:tc>
        <w:tc>
          <w:tcPr>
            <w:tcW w:w="1776" w:type="dxa"/>
          </w:tcPr>
          <w:p>
            <w:pPr>
              <w:pStyle w:val="TableParagraph"/>
              <w:spacing w:line="223" w:lineRule="exact"/>
              <w:ind w:right="79"/>
              <w:jc w:val="right"/>
              <w:rPr>
                <w:sz w:val="20"/>
              </w:rPr>
            </w:pPr>
            <w:r>
              <w:rPr>
                <w:sz w:val="20"/>
              </w:rPr>
              <w:t>599,959,362.00</w:t>
            </w:r>
          </w:p>
        </w:tc>
      </w:tr>
    </w:tbl>
    <w:p>
      <w:pPr>
        <w:spacing w:after="0" w:line="223" w:lineRule="exact"/>
        <w:jc w:val="right"/>
        <w:rPr>
          <w:sz w:val="20"/>
        </w:rPr>
        <w:sectPr>
          <w:pgSz w:w="12240" w:h="18720"/>
          <w:pgMar w:header="1024" w:footer="2406" w:top="2240" w:bottom="2600" w:left="1440" w:right="60"/>
        </w:sectPr>
      </w:pPr>
    </w:p>
    <w:p>
      <w:pPr>
        <w:pStyle w:val="BodyText"/>
        <w:spacing w:before="4"/>
        <w:rPr>
          <w:sz w:val="24"/>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
        <w:gridCol w:w="4817"/>
        <w:gridCol w:w="1776"/>
        <w:gridCol w:w="1776"/>
      </w:tblGrid>
      <w:tr>
        <w:trPr>
          <w:trHeight w:val="292" w:hRule="atLeast"/>
        </w:trPr>
        <w:tc>
          <w:tcPr>
            <w:tcW w:w="5261" w:type="dxa"/>
            <w:gridSpan w:val="2"/>
            <w:vMerge w:val="restart"/>
            <w:shd w:val="clear" w:color="auto" w:fill="BEBEBE"/>
          </w:tcPr>
          <w:p>
            <w:pPr>
              <w:pStyle w:val="TableParagraph"/>
              <w:spacing w:before="189"/>
              <w:ind w:left="1738"/>
              <w:rPr>
                <w:b/>
                <w:sz w:val="20"/>
              </w:rPr>
            </w:pPr>
            <w:r>
              <w:rPr>
                <w:b/>
                <w:sz w:val="20"/>
              </w:rPr>
              <w:t>Beban Pemeliharaan</w:t>
            </w:r>
          </w:p>
        </w:tc>
        <w:tc>
          <w:tcPr>
            <w:tcW w:w="1776" w:type="dxa"/>
            <w:tcBorders>
              <w:bottom w:val="nil"/>
            </w:tcBorders>
            <w:shd w:val="clear" w:color="auto" w:fill="BEBEBE"/>
          </w:tcPr>
          <w:p>
            <w:pPr>
              <w:pStyle w:val="TableParagraph"/>
              <w:spacing w:before="29"/>
              <w:ind w:left="382"/>
              <w:rPr>
                <w:b/>
                <w:sz w:val="20"/>
              </w:rPr>
            </w:pPr>
            <w:r>
              <w:rPr>
                <w:b/>
                <w:sz w:val="20"/>
              </w:rPr>
              <w:t>Tahun 2021</w:t>
            </w:r>
          </w:p>
        </w:tc>
        <w:tc>
          <w:tcPr>
            <w:tcW w:w="1776" w:type="dxa"/>
            <w:tcBorders>
              <w:bottom w:val="nil"/>
            </w:tcBorders>
            <w:shd w:val="clear" w:color="auto" w:fill="BEBEBE"/>
          </w:tcPr>
          <w:p>
            <w:pPr>
              <w:pStyle w:val="TableParagraph"/>
              <w:spacing w:before="29"/>
              <w:ind w:left="383"/>
              <w:rPr>
                <w:b/>
                <w:sz w:val="20"/>
              </w:rPr>
            </w:pPr>
            <w:r>
              <w:rPr>
                <w:b/>
                <w:sz w:val="20"/>
              </w:rPr>
              <w:t>Tahun 2020</w:t>
            </w:r>
          </w:p>
        </w:tc>
      </w:tr>
      <w:tr>
        <w:trPr>
          <w:trHeight w:val="299" w:hRule="atLeast"/>
        </w:trPr>
        <w:tc>
          <w:tcPr>
            <w:tcW w:w="5261" w:type="dxa"/>
            <w:gridSpan w:val="2"/>
            <w:vMerge/>
            <w:tcBorders>
              <w:top w:val="nil"/>
            </w:tcBorders>
            <w:shd w:val="clear" w:color="auto" w:fill="BEBEBE"/>
          </w:tcPr>
          <w:p>
            <w:pPr>
              <w:rPr>
                <w:sz w:val="2"/>
                <w:szCs w:val="2"/>
              </w:rPr>
            </w:pPr>
          </w:p>
        </w:tc>
        <w:tc>
          <w:tcPr>
            <w:tcW w:w="1776" w:type="dxa"/>
            <w:tcBorders>
              <w:top w:val="nil"/>
            </w:tcBorders>
            <w:shd w:val="clear" w:color="auto" w:fill="BEBEBE"/>
          </w:tcPr>
          <w:p>
            <w:pPr>
              <w:pStyle w:val="TableParagraph"/>
              <w:spacing w:before="25"/>
              <w:ind w:left="357" w:right="334"/>
              <w:jc w:val="center"/>
              <w:rPr>
                <w:b/>
                <w:sz w:val="20"/>
              </w:rPr>
            </w:pPr>
            <w:r>
              <w:rPr>
                <w:b/>
                <w:sz w:val="20"/>
              </w:rPr>
              <w:t>(Rp)</w:t>
            </w:r>
          </w:p>
        </w:tc>
        <w:tc>
          <w:tcPr>
            <w:tcW w:w="1776" w:type="dxa"/>
            <w:tcBorders>
              <w:top w:val="nil"/>
            </w:tcBorders>
            <w:shd w:val="clear" w:color="auto" w:fill="BEBEBE"/>
          </w:tcPr>
          <w:p>
            <w:pPr>
              <w:pStyle w:val="TableParagraph"/>
              <w:spacing w:before="25"/>
              <w:ind w:left="359" w:right="334"/>
              <w:jc w:val="center"/>
              <w:rPr>
                <w:b/>
                <w:sz w:val="20"/>
              </w:rPr>
            </w:pPr>
            <w:r>
              <w:rPr>
                <w:b/>
                <w:sz w:val="20"/>
              </w:rPr>
              <w:t>(Rp)</w:t>
            </w:r>
          </w:p>
        </w:tc>
      </w:tr>
      <w:tr>
        <w:trPr>
          <w:trHeight w:val="316" w:hRule="atLeast"/>
        </w:trPr>
        <w:tc>
          <w:tcPr>
            <w:tcW w:w="444" w:type="dxa"/>
          </w:tcPr>
          <w:p>
            <w:pPr>
              <w:pStyle w:val="TableParagraph"/>
              <w:spacing w:before="38"/>
              <w:ind w:left="113" w:right="70"/>
              <w:jc w:val="center"/>
              <w:rPr>
                <w:sz w:val="20"/>
              </w:rPr>
            </w:pPr>
            <w:r>
              <w:rPr>
                <w:sz w:val="20"/>
              </w:rPr>
              <w:t>10</w:t>
            </w:r>
          </w:p>
        </w:tc>
        <w:tc>
          <w:tcPr>
            <w:tcW w:w="4817" w:type="dxa"/>
          </w:tcPr>
          <w:p>
            <w:pPr>
              <w:pStyle w:val="TableParagraph"/>
              <w:spacing w:line="215" w:lineRule="exact" w:before="82"/>
              <w:ind w:left="106"/>
              <w:rPr>
                <w:sz w:val="20"/>
              </w:rPr>
            </w:pPr>
            <w:r>
              <w:rPr>
                <w:sz w:val="20"/>
              </w:rPr>
              <w:t>Beban Pemeliharan Gedung dan Bangunan Kantor</w:t>
            </w:r>
          </w:p>
        </w:tc>
        <w:tc>
          <w:tcPr>
            <w:tcW w:w="1776" w:type="dxa"/>
          </w:tcPr>
          <w:p>
            <w:pPr>
              <w:pStyle w:val="TableParagraph"/>
              <w:spacing w:line="223" w:lineRule="exact"/>
              <w:ind w:right="79"/>
              <w:jc w:val="right"/>
              <w:rPr>
                <w:sz w:val="20"/>
              </w:rPr>
            </w:pPr>
            <w:r>
              <w:rPr>
                <w:sz w:val="20"/>
              </w:rPr>
              <w:t>118,584,000.00</w:t>
            </w:r>
          </w:p>
        </w:tc>
        <w:tc>
          <w:tcPr>
            <w:tcW w:w="1776" w:type="dxa"/>
          </w:tcPr>
          <w:p>
            <w:pPr>
              <w:pStyle w:val="TableParagraph"/>
              <w:spacing w:line="223" w:lineRule="exact"/>
              <w:ind w:right="79"/>
              <w:jc w:val="right"/>
              <w:rPr>
                <w:sz w:val="20"/>
              </w:rPr>
            </w:pPr>
            <w:r>
              <w:rPr>
                <w:sz w:val="20"/>
              </w:rPr>
              <w:t>16,500,000.00</w:t>
            </w:r>
          </w:p>
        </w:tc>
      </w:tr>
      <w:tr>
        <w:trPr>
          <w:trHeight w:val="315" w:hRule="atLeast"/>
        </w:trPr>
        <w:tc>
          <w:tcPr>
            <w:tcW w:w="444" w:type="dxa"/>
          </w:tcPr>
          <w:p>
            <w:pPr>
              <w:pStyle w:val="TableParagraph"/>
              <w:spacing w:before="37"/>
              <w:ind w:left="113" w:right="70"/>
              <w:jc w:val="center"/>
              <w:rPr>
                <w:sz w:val="20"/>
              </w:rPr>
            </w:pPr>
            <w:r>
              <w:rPr>
                <w:sz w:val="20"/>
              </w:rPr>
              <w:t>11</w:t>
            </w:r>
          </w:p>
        </w:tc>
        <w:tc>
          <w:tcPr>
            <w:tcW w:w="4817" w:type="dxa"/>
          </w:tcPr>
          <w:p>
            <w:pPr>
              <w:pStyle w:val="TableParagraph"/>
              <w:spacing w:line="219" w:lineRule="exact" w:before="77"/>
              <w:ind w:left="106"/>
              <w:rPr>
                <w:sz w:val="20"/>
              </w:rPr>
            </w:pPr>
            <w:r>
              <w:rPr>
                <w:sz w:val="20"/>
              </w:rPr>
              <w:t>Beban Pemeliharan Gedung dan Bangunan Pos Jaga</w:t>
            </w:r>
          </w:p>
        </w:tc>
        <w:tc>
          <w:tcPr>
            <w:tcW w:w="1776" w:type="dxa"/>
          </w:tcPr>
          <w:p>
            <w:pPr>
              <w:pStyle w:val="TableParagraph"/>
              <w:spacing w:line="223" w:lineRule="exact"/>
              <w:ind w:right="79"/>
              <w:jc w:val="right"/>
              <w:rPr>
                <w:sz w:val="20"/>
              </w:rPr>
            </w:pPr>
            <w:r>
              <w:rPr>
                <w:sz w:val="20"/>
              </w:rPr>
              <w:t>90,066,952.00</w:t>
            </w:r>
          </w:p>
        </w:tc>
        <w:tc>
          <w:tcPr>
            <w:tcW w:w="1776" w:type="dxa"/>
          </w:tcPr>
          <w:p>
            <w:pPr>
              <w:pStyle w:val="TableParagraph"/>
              <w:rPr>
                <w:sz w:val="20"/>
              </w:rPr>
            </w:pPr>
          </w:p>
        </w:tc>
      </w:tr>
      <w:tr>
        <w:trPr>
          <w:trHeight w:val="316" w:hRule="atLeast"/>
        </w:trPr>
        <w:tc>
          <w:tcPr>
            <w:tcW w:w="444" w:type="dxa"/>
          </w:tcPr>
          <w:p>
            <w:pPr>
              <w:pStyle w:val="TableParagraph"/>
              <w:spacing w:before="37"/>
              <w:ind w:left="113" w:right="70"/>
              <w:jc w:val="center"/>
              <w:rPr>
                <w:sz w:val="20"/>
              </w:rPr>
            </w:pPr>
            <w:r>
              <w:rPr>
                <w:sz w:val="20"/>
              </w:rPr>
              <w:t>11</w:t>
            </w:r>
          </w:p>
        </w:tc>
        <w:tc>
          <w:tcPr>
            <w:tcW w:w="4817" w:type="dxa"/>
          </w:tcPr>
          <w:p>
            <w:pPr>
              <w:pStyle w:val="TableParagraph"/>
              <w:spacing w:line="219" w:lineRule="exact" w:before="77"/>
              <w:ind w:left="106"/>
              <w:rPr>
                <w:sz w:val="20"/>
              </w:rPr>
            </w:pPr>
            <w:r>
              <w:rPr>
                <w:sz w:val="20"/>
              </w:rPr>
              <w:t>Beban Pemeliharan Aset Tetap Lainnya</w:t>
            </w:r>
          </w:p>
        </w:tc>
        <w:tc>
          <w:tcPr>
            <w:tcW w:w="1776" w:type="dxa"/>
          </w:tcPr>
          <w:p>
            <w:pPr>
              <w:pStyle w:val="TableParagraph"/>
              <w:rPr>
                <w:sz w:val="20"/>
              </w:rPr>
            </w:pPr>
          </w:p>
        </w:tc>
        <w:tc>
          <w:tcPr>
            <w:tcW w:w="1776" w:type="dxa"/>
          </w:tcPr>
          <w:p>
            <w:pPr>
              <w:pStyle w:val="TableParagraph"/>
              <w:rPr>
                <w:sz w:val="20"/>
              </w:rPr>
            </w:pPr>
          </w:p>
        </w:tc>
      </w:tr>
      <w:tr>
        <w:trPr>
          <w:trHeight w:val="312" w:hRule="atLeast"/>
        </w:trPr>
        <w:tc>
          <w:tcPr>
            <w:tcW w:w="444" w:type="dxa"/>
          </w:tcPr>
          <w:p>
            <w:pPr>
              <w:pStyle w:val="TableParagraph"/>
              <w:spacing w:before="33"/>
              <w:ind w:left="113" w:right="70"/>
              <w:jc w:val="center"/>
              <w:rPr>
                <w:sz w:val="20"/>
              </w:rPr>
            </w:pPr>
            <w:r>
              <w:rPr>
                <w:sz w:val="20"/>
              </w:rPr>
              <w:t>12</w:t>
            </w:r>
          </w:p>
        </w:tc>
        <w:tc>
          <w:tcPr>
            <w:tcW w:w="4817" w:type="dxa"/>
          </w:tcPr>
          <w:p>
            <w:pPr>
              <w:pStyle w:val="TableParagraph"/>
              <w:spacing w:line="215" w:lineRule="exact" w:before="77"/>
              <w:ind w:left="106"/>
              <w:rPr>
                <w:sz w:val="20"/>
              </w:rPr>
            </w:pPr>
            <w:r>
              <w:rPr>
                <w:sz w:val="20"/>
              </w:rPr>
              <w:t>Beban Pemeliharaan Jalan</w:t>
            </w:r>
          </w:p>
        </w:tc>
        <w:tc>
          <w:tcPr>
            <w:tcW w:w="1776" w:type="dxa"/>
          </w:tcPr>
          <w:p>
            <w:pPr>
              <w:pStyle w:val="TableParagraph"/>
              <w:rPr>
                <w:sz w:val="20"/>
              </w:rPr>
            </w:pPr>
          </w:p>
        </w:tc>
        <w:tc>
          <w:tcPr>
            <w:tcW w:w="1776" w:type="dxa"/>
          </w:tcPr>
          <w:p>
            <w:pPr>
              <w:pStyle w:val="TableParagraph"/>
              <w:rPr>
                <w:sz w:val="20"/>
              </w:rPr>
            </w:pPr>
          </w:p>
        </w:tc>
      </w:tr>
      <w:tr>
        <w:trPr>
          <w:trHeight w:val="315" w:hRule="atLeast"/>
        </w:trPr>
        <w:tc>
          <w:tcPr>
            <w:tcW w:w="444" w:type="dxa"/>
          </w:tcPr>
          <w:p>
            <w:pPr>
              <w:pStyle w:val="TableParagraph"/>
              <w:spacing w:before="37"/>
              <w:ind w:left="113" w:right="70"/>
              <w:jc w:val="center"/>
              <w:rPr>
                <w:sz w:val="20"/>
              </w:rPr>
            </w:pPr>
            <w:r>
              <w:rPr>
                <w:sz w:val="20"/>
              </w:rPr>
              <w:t>13</w:t>
            </w:r>
          </w:p>
        </w:tc>
        <w:tc>
          <w:tcPr>
            <w:tcW w:w="4817" w:type="dxa"/>
          </w:tcPr>
          <w:p>
            <w:pPr>
              <w:pStyle w:val="TableParagraph"/>
              <w:spacing w:line="215" w:lineRule="exact" w:before="81"/>
              <w:ind w:left="106"/>
              <w:rPr>
                <w:sz w:val="20"/>
              </w:rPr>
            </w:pPr>
            <w:r>
              <w:rPr>
                <w:sz w:val="20"/>
              </w:rPr>
              <w:t>Beban Pemeliharaan Irigasi dan Drainase</w:t>
            </w:r>
          </w:p>
        </w:tc>
        <w:tc>
          <w:tcPr>
            <w:tcW w:w="1776" w:type="dxa"/>
          </w:tcPr>
          <w:p>
            <w:pPr>
              <w:pStyle w:val="TableParagraph"/>
              <w:spacing w:line="223" w:lineRule="exact"/>
              <w:ind w:right="79"/>
              <w:jc w:val="right"/>
              <w:rPr>
                <w:sz w:val="20"/>
              </w:rPr>
            </w:pPr>
            <w:r>
              <w:rPr>
                <w:sz w:val="20"/>
              </w:rPr>
              <w:t>697,538,192.00</w:t>
            </w:r>
          </w:p>
        </w:tc>
        <w:tc>
          <w:tcPr>
            <w:tcW w:w="1776" w:type="dxa"/>
          </w:tcPr>
          <w:p>
            <w:pPr>
              <w:pStyle w:val="TableParagraph"/>
              <w:rPr>
                <w:sz w:val="20"/>
              </w:rPr>
            </w:pPr>
          </w:p>
        </w:tc>
      </w:tr>
      <w:tr>
        <w:trPr>
          <w:trHeight w:val="460" w:hRule="atLeast"/>
        </w:trPr>
        <w:tc>
          <w:tcPr>
            <w:tcW w:w="444" w:type="dxa"/>
          </w:tcPr>
          <w:p>
            <w:pPr>
              <w:pStyle w:val="TableParagraph"/>
              <w:spacing w:before="109"/>
              <w:ind w:left="113" w:right="70"/>
              <w:jc w:val="center"/>
              <w:rPr>
                <w:sz w:val="20"/>
              </w:rPr>
            </w:pPr>
            <w:r>
              <w:rPr>
                <w:sz w:val="20"/>
              </w:rPr>
              <w:t>14</w:t>
            </w:r>
          </w:p>
        </w:tc>
        <w:tc>
          <w:tcPr>
            <w:tcW w:w="4817" w:type="dxa"/>
          </w:tcPr>
          <w:p>
            <w:pPr>
              <w:pStyle w:val="TableParagraph"/>
              <w:spacing w:line="223" w:lineRule="exact"/>
              <w:ind w:left="106"/>
              <w:rPr>
                <w:sz w:val="20"/>
              </w:rPr>
            </w:pPr>
            <w:r>
              <w:rPr>
                <w:sz w:val="20"/>
              </w:rPr>
              <w:t>Beban Pemeliharaan Alat Angkutan-Alat</w:t>
            </w:r>
            <w:r>
              <w:rPr>
                <w:spacing w:val="-9"/>
                <w:sz w:val="20"/>
              </w:rPr>
              <w:t> </w:t>
            </w:r>
            <w:r>
              <w:rPr>
                <w:sz w:val="20"/>
              </w:rPr>
              <w:t>Angkutan</w:t>
            </w:r>
          </w:p>
          <w:p>
            <w:pPr>
              <w:pStyle w:val="TableParagraph"/>
              <w:spacing w:line="215" w:lineRule="exact" w:before="2"/>
              <w:ind w:left="106"/>
              <w:rPr>
                <w:sz w:val="20"/>
              </w:rPr>
            </w:pPr>
            <w:r>
              <w:rPr>
                <w:sz w:val="20"/>
              </w:rPr>
              <w:t>Darat Bermotor-Kendaraan Dinas Bermotor</w:t>
            </w:r>
            <w:r>
              <w:rPr>
                <w:spacing w:val="-13"/>
                <w:sz w:val="20"/>
              </w:rPr>
              <w:t> </w:t>
            </w:r>
            <w:r>
              <w:rPr>
                <w:sz w:val="20"/>
              </w:rPr>
              <w:t>Barang</w:t>
            </w:r>
          </w:p>
        </w:tc>
        <w:tc>
          <w:tcPr>
            <w:tcW w:w="1776" w:type="dxa"/>
          </w:tcPr>
          <w:p>
            <w:pPr>
              <w:pStyle w:val="TableParagraph"/>
              <w:rPr>
                <w:sz w:val="20"/>
              </w:rPr>
            </w:pPr>
          </w:p>
        </w:tc>
        <w:tc>
          <w:tcPr>
            <w:tcW w:w="1776" w:type="dxa"/>
          </w:tcPr>
          <w:p>
            <w:pPr>
              <w:pStyle w:val="TableParagraph"/>
              <w:rPr>
                <w:sz w:val="20"/>
              </w:rPr>
            </w:pPr>
          </w:p>
        </w:tc>
      </w:tr>
      <w:tr>
        <w:trPr>
          <w:trHeight w:val="460" w:hRule="atLeast"/>
        </w:trPr>
        <w:tc>
          <w:tcPr>
            <w:tcW w:w="444" w:type="dxa"/>
          </w:tcPr>
          <w:p>
            <w:pPr>
              <w:pStyle w:val="TableParagraph"/>
              <w:spacing w:before="109"/>
              <w:ind w:left="113" w:right="70"/>
              <w:jc w:val="center"/>
              <w:rPr>
                <w:sz w:val="20"/>
              </w:rPr>
            </w:pPr>
            <w:r>
              <w:rPr>
                <w:sz w:val="20"/>
              </w:rPr>
              <w:t>15</w:t>
            </w:r>
          </w:p>
        </w:tc>
        <w:tc>
          <w:tcPr>
            <w:tcW w:w="4817" w:type="dxa"/>
          </w:tcPr>
          <w:p>
            <w:pPr>
              <w:pStyle w:val="TableParagraph"/>
              <w:spacing w:line="223" w:lineRule="exact"/>
              <w:ind w:left="106"/>
              <w:rPr>
                <w:sz w:val="20"/>
              </w:rPr>
            </w:pPr>
            <w:r>
              <w:rPr>
                <w:sz w:val="20"/>
              </w:rPr>
              <w:t>Beban Pemeliharaan Alat Angkutan-Alat Angkutan</w:t>
            </w:r>
          </w:p>
          <w:p>
            <w:pPr>
              <w:pStyle w:val="TableParagraph"/>
              <w:spacing w:line="215" w:lineRule="exact" w:before="2"/>
              <w:ind w:left="106"/>
              <w:rPr>
                <w:sz w:val="20"/>
              </w:rPr>
            </w:pPr>
            <w:r>
              <w:rPr>
                <w:sz w:val="20"/>
              </w:rPr>
              <w:t>Darat Bermotor-Kendaraan Dinas Bermotor Perorangan</w:t>
            </w:r>
          </w:p>
        </w:tc>
        <w:tc>
          <w:tcPr>
            <w:tcW w:w="1776" w:type="dxa"/>
          </w:tcPr>
          <w:p>
            <w:pPr>
              <w:pStyle w:val="TableParagraph"/>
              <w:spacing w:before="7"/>
              <w:rPr>
                <w:sz w:val="19"/>
              </w:rPr>
            </w:pPr>
          </w:p>
          <w:p>
            <w:pPr>
              <w:pStyle w:val="TableParagraph"/>
              <w:spacing w:line="215" w:lineRule="exact"/>
              <w:ind w:right="79"/>
              <w:jc w:val="right"/>
              <w:rPr>
                <w:sz w:val="20"/>
              </w:rPr>
            </w:pPr>
            <w:r>
              <w:rPr>
                <w:sz w:val="20"/>
              </w:rPr>
              <w:t>44,967,500.00</w:t>
            </w:r>
          </w:p>
        </w:tc>
        <w:tc>
          <w:tcPr>
            <w:tcW w:w="1776" w:type="dxa"/>
          </w:tcPr>
          <w:p>
            <w:pPr>
              <w:pStyle w:val="TableParagraph"/>
              <w:rPr>
                <w:sz w:val="20"/>
              </w:rPr>
            </w:pPr>
          </w:p>
        </w:tc>
      </w:tr>
      <w:tr>
        <w:trPr>
          <w:trHeight w:val="460" w:hRule="atLeast"/>
        </w:trPr>
        <w:tc>
          <w:tcPr>
            <w:tcW w:w="444" w:type="dxa"/>
          </w:tcPr>
          <w:p>
            <w:pPr>
              <w:pStyle w:val="TableParagraph"/>
              <w:spacing w:before="109"/>
              <w:ind w:left="113" w:right="70"/>
              <w:jc w:val="center"/>
              <w:rPr>
                <w:sz w:val="20"/>
              </w:rPr>
            </w:pPr>
            <w:r>
              <w:rPr>
                <w:sz w:val="20"/>
              </w:rPr>
              <w:t>16</w:t>
            </w:r>
          </w:p>
        </w:tc>
        <w:tc>
          <w:tcPr>
            <w:tcW w:w="4817" w:type="dxa"/>
          </w:tcPr>
          <w:p>
            <w:pPr>
              <w:pStyle w:val="TableParagraph"/>
              <w:spacing w:line="223" w:lineRule="exact"/>
              <w:ind w:left="106"/>
              <w:rPr>
                <w:sz w:val="20"/>
              </w:rPr>
            </w:pPr>
            <w:r>
              <w:rPr>
                <w:sz w:val="20"/>
              </w:rPr>
              <w:t>Beban Pemeliharaan Alat Kantor dan Rumah Tangga-</w:t>
            </w:r>
          </w:p>
          <w:p>
            <w:pPr>
              <w:pStyle w:val="TableParagraph"/>
              <w:spacing w:line="215" w:lineRule="exact" w:before="2"/>
              <w:ind w:left="106"/>
              <w:rPr>
                <w:sz w:val="20"/>
              </w:rPr>
            </w:pPr>
            <w:r>
              <w:rPr>
                <w:sz w:val="20"/>
              </w:rPr>
              <w:t>Alat Rumah Tangga-Alat Pembersih</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781,529,584.00</w:t>
            </w:r>
          </w:p>
        </w:tc>
        <w:tc>
          <w:tcPr>
            <w:tcW w:w="1776" w:type="dxa"/>
          </w:tcPr>
          <w:p>
            <w:pPr>
              <w:pStyle w:val="TableParagraph"/>
              <w:rPr>
                <w:sz w:val="20"/>
              </w:rPr>
            </w:pPr>
          </w:p>
        </w:tc>
      </w:tr>
      <w:tr>
        <w:trPr>
          <w:trHeight w:val="460" w:hRule="atLeast"/>
        </w:trPr>
        <w:tc>
          <w:tcPr>
            <w:tcW w:w="444" w:type="dxa"/>
          </w:tcPr>
          <w:p>
            <w:pPr>
              <w:pStyle w:val="TableParagraph"/>
              <w:spacing w:before="109"/>
              <w:ind w:left="113" w:right="70"/>
              <w:jc w:val="center"/>
              <w:rPr>
                <w:sz w:val="20"/>
              </w:rPr>
            </w:pPr>
            <w:r>
              <w:rPr>
                <w:sz w:val="20"/>
              </w:rPr>
              <w:t>17</w:t>
            </w:r>
          </w:p>
        </w:tc>
        <w:tc>
          <w:tcPr>
            <w:tcW w:w="4817" w:type="dxa"/>
          </w:tcPr>
          <w:p>
            <w:pPr>
              <w:pStyle w:val="TableParagraph"/>
              <w:spacing w:line="223" w:lineRule="exact"/>
              <w:ind w:left="106"/>
              <w:rPr>
                <w:sz w:val="20"/>
              </w:rPr>
            </w:pPr>
            <w:r>
              <w:rPr>
                <w:sz w:val="20"/>
              </w:rPr>
              <w:t>Beban Pemeliharaan Alat Kantor dan Rumah Tangga-</w:t>
            </w:r>
          </w:p>
          <w:p>
            <w:pPr>
              <w:pStyle w:val="TableParagraph"/>
              <w:spacing w:line="215" w:lineRule="exact" w:before="2"/>
              <w:ind w:left="106"/>
              <w:rPr>
                <w:sz w:val="20"/>
              </w:rPr>
            </w:pPr>
            <w:r>
              <w:rPr>
                <w:sz w:val="20"/>
              </w:rPr>
              <w:t>Alat Rumah Tangga-Alat Pendingin</w:t>
            </w:r>
          </w:p>
        </w:tc>
        <w:tc>
          <w:tcPr>
            <w:tcW w:w="1776" w:type="dxa"/>
          </w:tcPr>
          <w:p>
            <w:pPr>
              <w:pStyle w:val="TableParagraph"/>
              <w:spacing w:before="6"/>
              <w:rPr>
                <w:sz w:val="19"/>
              </w:rPr>
            </w:pPr>
          </w:p>
          <w:p>
            <w:pPr>
              <w:pStyle w:val="TableParagraph"/>
              <w:spacing w:line="215" w:lineRule="exact"/>
              <w:ind w:right="79"/>
              <w:jc w:val="right"/>
              <w:rPr>
                <w:sz w:val="20"/>
              </w:rPr>
            </w:pPr>
            <w:r>
              <w:rPr>
                <w:sz w:val="20"/>
              </w:rPr>
              <w:t>17,024,000.00</w:t>
            </w:r>
          </w:p>
        </w:tc>
        <w:tc>
          <w:tcPr>
            <w:tcW w:w="1776" w:type="dxa"/>
          </w:tcPr>
          <w:p>
            <w:pPr>
              <w:pStyle w:val="TableParagraph"/>
              <w:rPr>
                <w:sz w:val="20"/>
              </w:rPr>
            </w:pPr>
          </w:p>
        </w:tc>
      </w:tr>
      <w:tr>
        <w:trPr>
          <w:trHeight w:val="691" w:hRule="atLeast"/>
        </w:trPr>
        <w:tc>
          <w:tcPr>
            <w:tcW w:w="444" w:type="dxa"/>
          </w:tcPr>
          <w:p>
            <w:pPr>
              <w:pStyle w:val="TableParagraph"/>
              <w:spacing w:before="6"/>
              <w:rPr>
                <w:sz w:val="19"/>
              </w:rPr>
            </w:pPr>
          </w:p>
          <w:p>
            <w:pPr>
              <w:pStyle w:val="TableParagraph"/>
              <w:ind w:left="113" w:right="70"/>
              <w:jc w:val="center"/>
              <w:rPr>
                <w:sz w:val="20"/>
              </w:rPr>
            </w:pPr>
            <w:r>
              <w:rPr>
                <w:sz w:val="20"/>
              </w:rPr>
              <w:t>18</w:t>
            </w:r>
          </w:p>
        </w:tc>
        <w:tc>
          <w:tcPr>
            <w:tcW w:w="4817" w:type="dxa"/>
          </w:tcPr>
          <w:p>
            <w:pPr>
              <w:pStyle w:val="TableParagraph"/>
              <w:spacing w:line="223" w:lineRule="exact"/>
              <w:ind w:left="106"/>
              <w:rPr>
                <w:sz w:val="20"/>
              </w:rPr>
            </w:pPr>
            <w:r>
              <w:rPr>
                <w:sz w:val="20"/>
              </w:rPr>
              <w:t>Beban Pemeliharaan Alat Kantor dan Rumah Tangga-</w:t>
            </w:r>
          </w:p>
          <w:p>
            <w:pPr>
              <w:pStyle w:val="TableParagraph"/>
              <w:spacing w:line="228" w:lineRule="exact" w:before="6"/>
              <w:ind w:left="106" w:right="140"/>
              <w:rPr>
                <w:sz w:val="20"/>
              </w:rPr>
            </w:pPr>
            <w:r>
              <w:rPr>
                <w:sz w:val="20"/>
              </w:rPr>
              <w:t>Alat Rumah Tangga-Alat Rumah Tangga Lainnya (Home Use)</w:t>
            </w:r>
          </w:p>
        </w:tc>
        <w:tc>
          <w:tcPr>
            <w:tcW w:w="1776" w:type="dxa"/>
          </w:tcPr>
          <w:p>
            <w:pPr>
              <w:pStyle w:val="TableParagraph"/>
              <w:rPr>
                <w:sz w:val="22"/>
              </w:rPr>
            </w:pPr>
          </w:p>
          <w:p>
            <w:pPr>
              <w:pStyle w:val="TableParagraph"/>
              <w:spacing w:before="4"/>
              <w:rPr>
                <w:sz w:val="17"/>
              </w:rPr>
            </w:pPr>
          </w:p>
          <w:p>
            <w:pPr>
              <w:pStyle w:val="TableParagraph"/>
              <w:spacing w:line="219" w:lineRule="exact" w:before="1"/>
              <w:ind w:right="79"/>
              <w:jc w:val="right"/>
              <w:rPr>
                <w:sz w:val="20"/>
              </w:rPr>
            </w:pPr>
            <w:r>
              <w:rPr>
                <w:sz w:val="20"/>
              </w:rPr>
              <w:t>7,000,000.00</w:t>
            </w:r>
          </w:p>
        </w:tc>
        <w:tc>
          <w:tcPr>
            <w:tcW w:w="1776" w:type="dxa"/>
          </w:tcPr>
          <w:p>
            <w:pPr>
              <w:pStyle w:val="TableParagraph"/>
              <w:rPr>
                <w:sz w:val="20"/>
              </w:rPr>
            </w:pPr>
          </w:p>
        </w:tc>
      </w:tr>
      <w:tr>
        <w:trPr>
          <w:trHeight w:val="460" w:hRule="atLeast"/>
        </w:trPr>
        <w:tc>
          <w:tcPr>
            <w:tcW w:w="444" w:type="dxa"/>
          </w:tcPr>
          <w:p>
            <w:pPr>
              <w:pStyle w:val="TableParagraph"/>
              <w:spacing w:before="105"/>
              <w:ind w:left="113" w:right="70"/>
              <w:jc w:val="center"/>
              <w:rPr>
                <w:sz w:val="20"/>
              </w:rPr>
            </w:pPr>
            <w:r>
              <w:rPr>
                <w:sz w:val="20"/>
              </w:rPr>
              <w:t>19</w:t>
            </w:r>
          </w:p>
        </w:tc>
        <w:tc>
          <w:tcPr>
            <w:tcW w:w="4817" w:type="dxa"/>
          </w:tcPr>
          <w:p>
            <w:pPr>
              <w:pStyle w:val="TableParagraph"/>
              <w:spacing w:line="222" w:lineRule="exact"/>
              <w:ind w:left="106"/>
              <w:rPr>
                <w:sz w:val="20"/>
              </w:rPr>
            </w:pPr>
            <w:r>
              <w:rPr>
                <w:sz w:val="20"/>
              </w:rPr>
              <w:t>Beban Pemeliharaan Komputer-Komputer Unit-Personal</w:t>
            </w:r>
          </w:p>
          <w:p>
            <w:pPr>
              <w:pStyle w:val="TableParagraph"/>
              <w:spacing w:line="218" w:lineRule="exact"/>
              <w:ind w:left="106"/>
              <w:rPr>
                <w:sz w:val="20"/>
              </w:rPr>
            </w:pPr>
            <w:r>
              <w:rPr>
                <w:sz w:val="20"/>
              </w:rPr>
              <w:t>Computer</w:t>
            </w:r>
          </w:p>
        </w:tc>
        <w:tc>
          <w:tcPr>
            <w:tcW w:w="1776" w:type="dxa"/>
          </w:tcPr>
          <w:p>
            <w:pPr>
              <w:pStyle w:val="TableParagraph"/>
              <w:spacing w:before="3"/>
              <w:rPr>
                <w:sz w:val="19"/>
              </w:rPr>
            </w:pPr>
          </w:p>
          <w:p>
            <w:pPr>
              <w:pStyle w:val="TableParagraph"/>
              <w:spacing w:line="219" w:lineRule="exact"/>
              <w:ind w:right="79"/>
              <w:jc w:val="right"/>
              <w:rPr>
                <w:sz w:val="20"/>
              </w:rPr>
            </w:pPr>
            <w:r>
              <w:rPr>
                <w:sz w:val="20"/>
              </w:rPr>
              <w:t>17,000,000.00</w:t>
            </w:r>
          </w:p>
        </w:tc>
        <w:tc>
          <w:tcPr>
            <w:tcW w:w="1776" w:type="dxa"/>
          </w:tcPr>
          <w:p>
            <w:pPr>
              <w:pStyle w:val="TableParagraph"/>
              <w:rPr>
                <w:sz w:val="20"/>
              </w:rPr>
            </w:pPr>
          </w:p>
        </w:tc>
      </w:tr>
      <w:tr>
        <w:trPr>
          <w:trHeight w:val="460" w:hRule="atLeast"/>
        </w:trPr>
        <w:tc>
          <w:tcPr>
            <w:tcW w:w="444" w:type="dxa"/>
          </w:tcPr>
          <w:p>
            <w:pPr>
              <w:pStyle w:val="TableParagraph"/>
              <w:spacing w:before="106"/>
              <w:ind w:left="113" w:right="70"/>
              <w:jc w:val="center"/>
              <w:rPr>
                <w:sz w:val="20"/>
              </w:rPr>
            </w:pPr>
            <w:r>
              <w:rPr>
                <w:sz w:val="20"/>
              </w:rPr>
              <w:t>20</w:t>
            </w:r>
          </w:p>
        </w:tc>
        <w:tc>
          <w:tcPr>
            <w:tcW w:w="4817" w:type="dxa"/>
          </w:tcPr>
          <w:p>
            <w:pPr>
              <w:pStyle w:val="TableParagraph"/>
              <w:spacing w:line="223" w:lineRule="exact"/>
              <w:ind w:left="106"/>
              <w:rPr>
                <w:sz w:val="20"/>
              </w:rPr>
            </w:pPr>
            <w:r>
              <w:rPr>
                <w:sz w:val="20"/>
              </w:rPr>
              <w:t>Beban Pemeliharaan Komputer-Peralatan Komputer-</w:t>
            </w:r>
          </w:p>
          <w:p>
            <w:pPr>
              <w:pStyle w:val="TableParagraph"/>
              <w:spacing w:line="218" w:lineRule="exact"/>
              <w:ind w:left="106"/>
              <w:rPr>
                <w:sz w:val="20"/>
              </w:rPr>
            </w:pPr>
            <w:r>
              <w:rPr>
                <w:sz w:val="20"/>
              </w:rPr>
              <w:t>Peralatan Personal Computer</w:t>
            </w:r>
          </w:p>
        </w:tc>
        <w:tc>
          <w:tcPr>
            <w:tcW w:w="1776" w:type="dxa"/>
          </w:tcPr>
          <w:p>
            <w:pPr>
              <w:pStyle w:val="TableParagraph"/>
              <w:spacing w:before="3"/>
              <w:rPr>
                <w:sz w:val="19"/>
              </w:rPr>
            </w:pPr>
          </w:p>
          <w:p>
            <w:pPr>
              <w:pStyle w:val="TableParagraph"/>
              <w:spacing w:line="219" w:lineRule="exact"/>
              <w:ind w:right="79"/>
              <w:jc w:val="right"/>
              <w:rPr>
                <w:sz w:val="20"/>
              </w:rPr>
            </w:pPr>
            <w:r>
              <w:rPr>
                <w:sz w:val="20"/>
              </w:rPr>
              <w:t>12,400,000.00</w:t>
            </w:r>
          </w:p>
        </w:tc>
        <w:tc>
          <w:tcPr>
            <w:tcW w:w="1776" w:type="dxa"/>
          </w:tcPr>
          <w:p>
            <w:pPr>
              <w:pStyle w:val="TableParagraph"/>
              <w:rPr>
                <w:sz w:val="20"/>
              </w:rPr>
            </w:pPr>
          </w:p>
        </w:tc>
      </w:tr>
      <w:tr>
        <w:trPr>
          <w:trHeight w:val="460" w:hRule="atLeast"/>
        </w:trPr>
        <w:tc>
          <w:tcPr>
            <w:tcW w:w="444" w:type="dxa"/>
          </w:tcPr>
          <w:p>
            <w:pPr>
              <w:pStyle w:val="TableParagraph"/>
              <w:spacing w:before="105"/>
              <w:ind w:left="113" w:right="70"/>
              <w:jc w:val="center"/>
              <w:rPr>
                <w:sz w:val="20"/>
              </w:rPr>
            </w:pPr>
            <w:r>
              <w:rPr>
                <w:sz w:val="20"/>
              </w:rPr>
              <w:t>21</w:t>
            </w:r>
          </w:p>
        </w:tc>
        <w:tc>
          <w:tcPr>
            <w:tcW w:w="4817" w:type="dxa"/>
          </w:tcPr>
          <w:p>
            <w:pPr>
              <w:pStyle w:val="TableParagraph"/>
              <w:spacing w:line="222" w:lineRule="exact"/>
              <w:ind w:left="106"/>
              <w:rPr>
                <w:sz w:val="20"/>
              </w:rPr>
            </w:pPr>
            <w:r>
              <w:rPr>
                <w:sz w:val="20"/>
              </w:rPr>
              <w:t>Belanja Pemeliharaan Alat Studio, Komunikasi, dan</w:t>
            </w:r>
          </w:p>
          <w:p>
            <w:pPr>
              <w:pStyle w:val="TableParagraph"/>
              <w:spacing w:line="218" w:lineRule="exact"/>
              <w:ind w:left="106"/>
              <w:rPr>
                <w:sz w:val="20"/>
              </w:rPr>
            </w:pPr>
            <w:r>
              <w:rPr>
                <w:sz w:val="20"/>
              </w:rPr>
              <w:t>Pemancar-Alat Studio- Peralatan Studio Audio</w:t>
            </w:r>
          </w:p>
        </w:tc>
        <w:tc>
          <w:tcPr>
            <w:tcW w:w="1776" w:type="dxa"/>
          </w:tcPr>
          <w:p>
            <w:pPr>
              <w:pStyle w:val="TableParagraph"/>
              <w:spacing w:before="2"/>
              <w:rPr>
                <w:sz w:val="19"/>
              </w:rPr>
            </w:pPr>
          </w:p>
          <w:p>
            <w:pPr>
              <w:pStyle w:val="TableParagraph"/>
              <w:spacing w:line="219" w:lineRule="exact"/>
              <w:ind w:right="79"/>
              <w:jc w:val="right"/>
              <w:rPr>
                <w:sz w:val="20"/>
              </w:rPr>
            </w:pPr>
            <w:r>
              <w:rPr>
                <w:sz w:val="20"/>
              </w:rPr>
              <w:t>6,000,000.00</w:t>
            </w:r>
          </w:p>
        </w:tc>
        <w:tc>
          <w:tcPr>
            <w:tcW w:w="1776" w:type="dxa"/>
          </w:tcPr>
          <w:p>
            <w:pPr>
              <w:pStyle w:val="TableParagraph"/>
              <w:rPr>
                <w:sz w:val="20"/>
              </w:rPr>
            </w:pPr>
          </w:p>
        </w:tc>
      </w:tr>
      <w:tr>
        <w:trPr>
          <w:trHeight w:val="688" w:hRule="atLeast"/>
        </w:trPr>
        <w:tc>
          <w:tcPr>
            <w:tcW w:w="444" w:type="dxa"/>
          </w:tcPr>
          <w:p>
            <w:pPr>
              <w:pStyle w:val="TableParagraph"/>
              <w:spacing w:before="2"/>
              <w:rPr>
                <w:sz w:val="19"/>
              </w:rPr>
            </w:pPr>
          </w:p>
          <w:p>
            <w:pPr>
              <w:pStyle w:val="TableParagraph"/>
              <w:ind w:left="113" w:right="70"/>
              <w:jc w:val="center"/>
              <w:rPr>
                <w:sz w:val="20"/>
              </w:rPr>
            </w:pPr>
            <w:r>
              <w:rPr>
                <w:sz w:val="20"/>
              </w:rPr>
              <w:t>22</w:t>
            </w:r>
          </w:p>
        </w:tc>
        <w:tc>
          <w:tcPr>
            <w:tcW w:w="4817" w:type="dxa"/>
          </w:tcPr>
          <w:p>
            <w:pPr>
              <w:pStyle w:val="TableParagraph"/>
              <w:spacing w:line="237" w:lineRule="auto"/>
              <w:ind w:left="106"/>
              <w:rPr>
                <w:sz w:val="20"/>
              </w:rPr>
            </w:pPr>
            <w:r>
              <w:rPr>
                <w:sz w:val="20"/>
              </w:rPr>
              <w:t>Belanja Pemeliharaan Alat Laboratorium-Alat Laboratorium Standarisasi Kalibrasi dan Instrumentasi-</w:t>
            </w:r>
          </w:p>
          <w:p>
            <w:pPr>
              <w:pStyle w:val="TableParagraph"/>
              <w:spacing w:line="215" w:lineRule="exact"/>
              <w:ind w:left="106"/>
              <w:rPr>
                <w:sz w:val="20"/>
              </w:rPr>
            </w:pPr>
            <w:r>
              <w:rPr>
                <w:sz w:val="20"/>
              </w:rPr>
              <w:t>Alat Laboratorium Uji Perangkat</w:t>
            </w:r>
          </w:p>
        </w:tc>
        <w:tc>
          <w:tcPr>
            <w:tcW w:w="1776" w:type="dxa"/>
          </w:tcPr>
          <w:p>
            <w:pPr>
              <w:pStyle w:val="TableParagraph"/>
              <w:rPr>
                <w:sz w:val="22"/>
              </w:rPr>
            </w:pPr>
          </w:p>
          <w:p>
            <w:pPr>
              <w:pStyle w:val="TableParagraph"/>
              <w:spacing w:before="4"/>
              <w:rPr>
                <w:sz w:val="17"/>
              </w:rPr>
            </w:pPr>
          </w:p>
          <w:p>
            <w:pPr>
              <w:pStyle w:val="TableParagraph"/>
              <w:spacing w:line="215" w:lineRule="exact" w:before="1"/>
              <w:ind w:right="79"/>
              <w:jc w:val="right"/>
              <w:rPr>
                <w:sz w:val="20"/>
              </w:rPr>
            </w:pPr>
            <w:r>
              <w:rPr>
                <w:sz w:val="20"/>
              </w:rPr>
              <w:t>63,270,000.00</w:t>
            </w:r>
          </w:p>
        </w:tc>
        <w:tc>
          <w:tcPr>
            <w:tcW w:w="1776" w:type="dxa"/>
          </w:tcPr>
          <w:p>
            <w:pPr>
              <w:pStyle w:val="TableParagraph"/>
              <w:rPr>
                <w:sz w:val="20"/>
              </w:rPr>
            </w:pPr>
          </w:p>
        </w:tc>
      </w:tr>
      <w:tr>
        <w:trPr>
          <w:trHeight w:val="316" w:hRule="atLeast"/>
        </w:trPr>
        <w:tc>
          <w:tcPr>
            <w:tcW w:w="444" w:type="dxa"/>
          </w:tcPr>
          <w:p>
            <w:pPr>
              <w:pStyle w:val="TableParagraph"/>
              <w:rPr>
                <w:sz w:val="20"/>
              </w:rPr>
            </w:pPr>
          </w:p>
        </w:tc>
        <w:tc>
          <w:tcPr>
            <w:tcW w:w="4817" w:type="dxa"/>
          </w:tcPr>
          <w:p>
            <w:pPr>
              <w:pStyle w:val="TableParagraph"/>
              <w:rPr>
                <w:sz w:val="20"/>
              </w:rPr>
            </w:pPr>
          </w:p>
        </w:tc>
        <w:tc>
          <w:tcPr>
            <w:tcW w:w="1776" w:type="dxa"/>
          </w:tcPr>
          <w:p>
            <w:pPr>
              <w:pStyle w:val="TableParagraph"/>
              <w:rPr>
                <w:sz w:val="20"/>
              </w:rPr>
            </w:pPr>
          </w:p>
        </w:tc>
        <w:tc>
          <w:tcPr>
            <w:tcW w:w="1776" w:type="dxa"/>
          </w:tcPr>
          <w:p>
            <w:pPr>
              <w:pStyle w:val="TableParagraph"/>
              <w:rPr>
                <w:sz w:val="20"/>
              </w:rPr>
            </w:pPr>
          </w:p>
        </w:tc>
      </w:tr>
      <w:tr>
        <w:trPr>
          <w:trHeight w:val="688" w:hRule="atLeast"/>
        </w:trPr>
        <w:tc>
          <w:tcPr>
            <w:tcW w:w="444" w:type="dxa"/>
            <w:shd w:val="clear" w:color="auto" w:fill="D9D9D9"/>
          </w:tcPr>
          <w:p>
            <w:pPr>
              <w:pStyle w:val="TableParagraph"/>
              <w:rPr>
                <w:sz w:val="20"/>
              </w:rPr>
            </w:pPr>
          </w:p>
        </w:tc>
        <w:tc>
          <w:tcPr>
            <w:tcW w:w="4817" w:type="dxa"/>
            <w:shd w:val="clear" w:color="auto" w:fill="D9D9D9"/>
          </w:tcPr>
          <w:p>
            <w:pPr>
              <w:pStyle w:val="TableParagraph"/>
              <w:spacing w:before="7"/>
              <w:rPr>
                <w:sz w:val="19"/>
              </w:rPr>
            </w:pPr>
          </w:p>
          <w:p>
            <w:pPr>
              <w:pStyle w:val="TableParagraph"/>
              <w:ind w:left="2064" w:right="2048"/>
              <w:jc w:val="center"/>
              <w:rPr>
                <w:b/>
                <w:sz w:val="20"/>
              </w:rPr>
            </w:pPr>
            <w:r>
              <w:rPr>
                <w:b/>
                <w:sz w:val="20"/>
              </w:rPr>
              <w:t>Jumlah</w:t>
            </w:r>
          </w:p>
        </w:tc>
        <w:tc>
          <w:tcPr>
            <w:tcW w:w="1776" w:type="dxa"/>
            <w:shd w:val="clear" w:color="auto" w:fill="D9D9D9"/>
          </w:tcPr>
          <w:p>
            <w:pPr>
              <w:pStyle w:val="TableParagraph"/>
              <w:spacing w:before="3"/>
              <w:rPr>
                <w:sz w:val="19"/>
              </w:rPr>
            </w:pPr>
          </w:p>
          <w:p>
            <w:pPr>
              <w:pStyle w:val="TableParagraph"/>
              <w:ind w:left="187"/>
              <w:rPr>
                <w:sz w:val="20"/>
              </w:rPr>
            </w:pPr>
            <w:r>
              <w:rPr>
                <w:sz w:val="20"/>
              </w:rPr>
              <w:t>1,855,380,228.00</w:t>
            </w:r>
          </w:p>
        </w:tc>
        <w:tc>
          <w:tcPr>
            <w:tcW w:w="1776" w:type="dxa"/>
            <w:shd w:val="clear" w:color="auto" w:fill="D9D9D9"/>
          </w:tcPr>
          <w:p>
            <w:pPr>
              <w:pStyle w:val="TableParagraph"/>
              <w:spacing w:before="3"/>
              <w:rPr>
                <w:sz w:val="19"/>
              </w:rPr>
            </w:pPr>
          </w:p>
          <w:p>
            <w:pPr>
              <w:pStyle w:val="TableParagraph"/>
              <w:ind w:right="79"/>
              <w:jc w:val="right"/>
              <w:rPr>
                <w:sz w:val="20"/>
              </w:rPr>
            </w:pPr>
            <w:r>
              <w:rPr>
                <w:sz w:val="20"/>
              </w:rPr>
              <w:t>4,230,895,368.00</w:t>
            </w:r>
          </w:p>
        </w:tc>
      </w:tr>
    </w:tbl>
    <w:p>
      <w:pPr>
        <w:pStyle w:val="BodyText"/>
        <w:rPr>
          <w:sz w:val="20"/>
        </w:rPr>
      </w:pPr>
    </w:p>
    <w:p>
      <w:pPr>
        <w:pStyle w:val="BodyText"/>
        <w:rPr>
          <w:sz w:val="20"/>
        </w:rPr>
      </w:pPr>
    </w:p>
    <w:p>
      <w:pPr>
        <w:pStyle w:val="BodyText"/>
        <w:spacing w:before="5"/>
        <w:rPr>
          <w:sz w:val="27"/>
        </w:rPr>
      </w:pPr>
    </w:p>
    <w:p>
      <w:pPr>
        <w:pStyle w:val="Heading2"/>
        <w:spacing w:before="91"/>
        <w:ind w:left="1825"/>
        <w:jc w:val="left"/>
      </w:pPr>
      <w:r>
        <w:rPr/>
        <w:t>V.4.a.1) Beban Perjalanan Dinas</w:t>
      </w:r>
    </w:p>
    <w:p>
      <w:pPr>
        <w:pStyle w:val="BodyText"/>
        <w:spacing w:before="115"/>
        <w:ind w:left="1965" w:right="1489"/>
      </w:pPr>
      <w:r>
        <w:rPr/>
        <w:t>Beban Perjalanan Dinas pada tahun 2021 sebesar Rp. 165.630.333,00 dan tahun 2020 sebesar Rp. 302.275.819,00 dengan rincian sebagai berikut:</w:t>
      </w:r>
    </w:p>
    <w:p>
      <w:pPr>
        <w:pStyle w:val="BodyText"/>
        <w:spacing w:after="1"/>
        <w:rPr>
          <w:sz w:val="11"/>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4"/>
        <w:gridCol w:w="4677"/>
        <w:gridCol w:w="1704"/>
        <w:gridCol w:w="1700"/>
      </w:tblGrid>
      <w:tr>
        <w:trPr>
          <w:trHeight w:val="303" w:hRule="atLeast"/>
        </w:trPr>
        <w:tc>
          <w:tcPr>
            <w:tcW w:w="584" w:type="dxa"/>
            <w:vMerge w:val="restart"/>
            <w:shd w:val="clear" w:color="auto" w:fill="BEBEBE"/>
          </w:tcPr>
          <w:p>
            <w:pPr>
              <w:pStyle w:val="TableParagraph"/>
              <w:rPr>
                <w:sz w:val="20"/>
              </w:rPr>
            </w:pPr>
          </w:p>
        </w:tc>
        <w:tc>
          <w:tcPr>
            <w:tcW w:w="4677" w:type="dxa"/>
            <w:vMerge w:val="restart"/>
            <w:shd w:val="clear" w:color="auto" w:fill="BEBEBE"/>
          </w:tcPr>
          <w:p>
            <w:pPr>
              <w:pStyle w:val="TableParagraph"/>
              <w:spacing w:before="198"/>
              <w:ind w:left="1302"/>
              <w:rPr>
                <w:b/>
                <w:sz w:val="20"/>
              </w:rPr>
            </w:pPr>
            <w:r>
              <w:rPr>
                <w:b/>
                <w:sz w:val="20"/>
              </w:rPr>
              <w:t>Beban Perjalanan Dinas</w:t>
            </w:r>
          </w:p>
        </w:tc>
        <w:tc>
          <w:tcPr>
            <w:tcW w:w="1704" w:type="dxa"/>
            <w:tcBorders>
              <w:bottom w:val="nil"/>
            </w:tcBorders>
            <w:shd w:val="clear" w:color="auto" w:fill="BEBEBE"/>
          </w:tcPr>
          <w:p>
            <w:pPr>
              <w:pStyle w:val="TableParagraph"/>
              <w:spacing w:before="30"/>
              <w:ind w:left="343"/>
              <w:rPr>
                <w:b/>
                <w:sz w:val="20"/>
              </w:rPr>
            </w:pPr>
            <w:r>
              <w:rPr>
                <w:b/>
                <w:sz w:val="20"/>
              </w:rPr>
              <w:t>Tahun 2021</w:t>
            </w:r>
          </w:p>
        </w:tc>
        <w:tc>
          <w:tcPr>
            <w:tcW w:w="1700" w:type="dxa"/>
            <w:tcBorders>
              <w:bottom w:val="nil"/>
            </w:tcBorders>
            <w:shd w:val="clear" w:color="auto" w:fill="BEBEBE"/>
          </w:tcPr>
          <w:p>
            <w:pPr>
              <w:pStyle w:val="TableParagraph"/>
              <w:spacing w:before="30"/>
              <w:ind w:left="339"/>
              <w:rPr>
                <w:b/>
                <w:sz w:val="20"/>
              </w:rPr>
            </w:pPr>
            <w:r>
              <w:rPr>
                <w:b/>
                <w:sz w:val="20"/>
              </w:rPr>
              <w:t>Tahun 2020</w:t>
            </w:r>
          </w:p>
        </w:tc>
      </w:tr>
      <w:tr>
        <w:trPr>
          <w:trHeight w:val="309" w:hRule="atLeast"/>
        </w:trPr>
        <w:tc>
          <w:tcPr>
            <w:tcW w:w="584" w:type="dxa"/>
            <w:vMerge/>
            <w:tcBorders>
              <w:top w:val="nil"/>
            </w:tcBorders>
            <w:shd w:val="clear" w:color="auto" w:fill="BEBEBE"/>
          </w:tcPr>
          <w:p>
            <w:pPr>
              <w:rPr>
                <w:sz w:val="2"/>
                <w:szCs w:val="2"/>
              </w:rPr>
            </w:pPr>
          </w:p>
        </w:tc>
        <w:tc>
          <w:tcPr>
            <w:tcW w:w="4677" w:type="dxa"/>
            <w:vMerge/>
            <w:tcBorders>
              <w:top w:val="nil"/>
            </w:tcBorders>
            <w:shd w:val="clear" w:color="auto" w:fill="BEBEBE"/>
          </w:tcPr>
          <w:p>
            <w:pPr>
              <w:rPr>
                <w:sz w:val="2"/>
                <w:szCs w:val="2"/>
              </w:rPr>
            </w:pPr>
          </w:p>
        </w:tc>
        <w:tc>
          <w:tcPr>
            <w:tcW w:w="1704" w:type="dxa"/>
            <w:tcBorders>
              <w:top w:val="nil"/>
            </w:tcBorders>
            <w:shd w:val="clear" w:color="auto" w:fill="BEBEBE"/>
          </w:tcPr>
          <w:p>
            <w:pPr>
              <w:pStyle w:val="TableParagraph"/>
              <w:spacing w:before="34"/>
              <w:ind w:left="639" w:right="615"/>
              <w:jc w:val="center"/>
              <w:rPr>
                <w:b/>
                <w:sz w:val="20"/>
              </w:rPr>
            </w:pPr>
            <w:r>
              <w:rPr>
                <w:b/>
                <w:sz w:val="20"/>
              </w:rPr>
              <w:t>(Rp)</w:t>
            </w:r>
          </w:p>
        </w:tc>
        <w:tc>
          <w:tcPr>
            <w:tcW w:w="1700" w:type="dxa"/>
            <w:tcBorders>
              <w:top w:val="nil"/>
            </w:tcBorders>
            <w:shd w:val="clear" w:color="auto" w:fill="BEBEBE"/>
          </w:tcPr>
          <w:p>
            <w:pPr>
              <w:pStyle w:val="TableParagraph"/>
              <w:spacing w:before="34"/>
              <w:ind w:left="231" w:right="210"/>
              <w:jc w:val="center"/>
              <w:rPr>
                <w:b/>
                <w:sz w:val="20"/>
              </w:rPr>
            </w:pPr>
            <w:r>
              <w:rPr>
                <w:b/>
                <w:sz w:val="20"/>
              </w:rPr>
              <w:t>(Rp)</w:t>
            </w:r>
          </w:p>
        </w:tc>
      </w:tr>
      <w:tr>
        <w:trPr>
          <w:trHeight w:val="316" w:hRule="atLeast"/>
        </w:trPr>
        <w:tc>
          <w:tcPr>
            <w:tcW w:w="584" w:type="dxa"/>
          </w:tcPr>
          <w:p>
            <w:pPr>
              <w:pStyle w:val="TableParagraph"/>
              <w:spacing w:before="37"/>
              <w:ind w:left="19"/>
              <w:jc w:val="center"/>
              <w:rPr>
                <w:sz w:val="20"/>
              </w:rPr>
            </w:pPr>
            <w:r>
              <w:rPr>
                <w:sz w:val="20"/>
              </w:rPr>
              <w:t>1</w:t>
            </w:r>
          </w:p>
        </w:tc>
        <w:tc>
          <w:tcPr>
            <w:tcW w:w="4677" w:type="dxa"/>
          </w:tcPr>
          <w:p>
            <w:pPr>
              <w:pStyle w:val="TableParagraph"/>
              <w:spacing w:line="223" w:lineRule="exact"/>
              <w:ind w:left="110"/>
              <w:rPr>
                <w:sz w:val="20"/>
              </w:rPr>
            </w:pPr>
            <w:r>
              <w:rPr>
                <w:sz w:val="20"/>
              </w:rPr>
              <w:t>Beban Perjalanan Dinas Biasa</w:t>
            </w:r>
          </w:p>
        </w:tc>
        <w:tc>
          <w:tcPr>
            <w:tcW w:w="1704" w:type="dxa"/>
          </w:tcPr>
          <w:p>
            <w:pPr>
              <w:pStyle w:val="TableParagraph"/>
              <w:spacing w:before="37"/>
              <w:ind w:left="226"/>
              <w:rPr>
                <w:sz w:val="20"/>
              </w:rPr>
            </w:pPr>
            <w:r>
              <w:rPr>
                <w:sz w:val="20"/>
              </w:rPr>
              <w:t>165.630.333,00</w:t>
            </w:r>
          </w:p>
        </w:tc>
        <w:tc>
          <w:tcPr>
            <w:tcW w:w="1700" w:type="dxa"/>
          </w:tcPr>
          <w:p>
            <w:pPr>
              <w:pStyle w:val="TableParagraph"/>
              <w:rPr>
                <w:sz w:val="20"/>
              </w:rPr>
            </w:pPr>
          </w:p>
        </w:tc>
      </w:tr>
      <w:tr>
        <w:trPr>
          <w:trHeight w:val="315" w:hRule="atLeast"/>
        </w:trPr>
        <w:tc>
          <w:tcPr>
            <w:tcW w:w="584" w:type="dxa"/>
          </w:tcPr>
          <w:p>
            <w:pPr>
              <w:pStyle w:val="TableParagraph"/>
              <w:spacing w:before="37"/>
              <w:ind w:left="19"/>
              <w:jc w:val="center"/>
              <w:rPr>
                <w:sz w:val="20"/>
              </w:rPr>
            </w:pPr>
            <w:r>
              <w:rPr>
                <w:sz w:val="20"/>
              </w:rPr>
              <w:t>2</w:t>
            </w:r>
          </w:p>
        </w:tc>
        <w:tc>
          <w:tcPr>
            <w:tcW w:w="4677" w:type="dxa"/>
          </w:tcPr>
          <w:p>
            <w:pPr>
              <w:pStyle w:val="TableParagraph"/>
              <w:spacing w:line="223" w:lineRule="exact"/>
              <w:ind w:left="110"/>
              <w:rPr>
                <w:sz w:val="20"/>
              </w:rPr>
            </w:pPr>
            <w:r>
              <w:rPr>
                <w:sz w:val="20"/>
              </w:rPr>
              <w:t>Beban Perjalanan Dinas Dalam Kota</w:t>
            </w:r>
          </w:p>
        </w:tc>
        <w:tc>
          <w:tcPr>
            <w:tcW w:w="1704" w:type="dxa"/>
          </w:tcPr>
          <w:p>
            <w:pPr>
              <w:pStyle w:val="TableParagraph"/>
              <w:rPr>
                <w:sz w:val="20"/>
              </w:rPr>
            </w:pPr>
          </w:p>
        </w:tc>
        <w:tc>
          <w:tcPr>
            <w:tcW w:w="1700" w:type="dxa"/>
          </w:tcPr>
          <w:p>
            <w:pPr>
              <w:pStyle w:val="TableParagraph"/>
              <w:spacing w:line="223" w:lineRule="exact"/>
              <w:ind w:left="339"/>
              <w:rPr>
                <w:sz w:val="20"/>
              </w:rPr>
            </w:pPr>
            <w:r>
              <w:rPr>
                <w:sz w:val="20"/>
              </w:rPr>
              <w:t>109,190,427.00</w:t>
            </w:r>
          </w:p>
        </w:tc>
      </w:tr>
      <w:tr>
        <w:trPr>
          <w:trHeight w:val="315" w:hRule="atLeast"/>
        </w:trPr>
        <w:tc>
          <w:tcPr>
            <w:tcW w:w="584" w:type="dxa"/>
          </w:tcPr>
          <w:p>
            <w:pPr>
              <w:pStyle w:val="TableParagraph"/>
              <w:spacing w:before="33"/>
              <w:ind w:left="19"/>
              <w:jc w:val="center"/>
              <w:rPr>
                <w:sz w:val="20"/>
              </w:rPr>
            </w:pPr>
            <w:r>
              <w:rPr>
                <w:sz w:val="20"/>
              </w:rPr>
              <w:t>3</w:t>
            </w:r>
          </w:p>
        </w:tc>
        <w:tc>
          <w:tcPr>
            <w:tcW w:w="4677" w:type="dxa"/>
          </w:tcPr>
          <w:p>
            <w:pPr>
              <w:pStyle w:val="TableParagraph"/>
              <w:spacing w:before="33"/>
              <w:ind w:left="110"/>
              <w:rPr>
                <w:sz w:val="20"/>
              </w:rPr>
            </w:pPr>
            <w:r>
              <w:rPr>
                <w:sz w:val="20"/>
              </w:rPr>
              <w:t>Beban Perjalanan Dinas Luar Daerah</w:t>
            </w:r>
          </w:p>
        </w:tc>
        <w:tc>
          <w:tcPr>
            <w:tcW w:w="1704" w:type="dxa"/>
          </w:tcPr>
          <w:p>
            <w:pPr>
              <w:pStyle w:val="TableParagraph"/>
              <w:rPr>
                <w:sz w:val="20"/>
              </w:rPr>
            </w:pPr>
          </w:p>
        </w:tc>
        <w:tc>
          <w:tcPr>
            <w:tcW w:w="1700" w:type="dxa"/>
          </w:tcPr>
          <w:p>
            <w:pPr>
              <w:pStyle w:val="TableParagraph"/>
              <w:spacing w:line="223" w:lineRule="exact"/>
              <w:ind w:left="339"/>
              <w:rPr>
                <w:sz w:val="20"/>
              </w:rPr>
            </w:pPr>
            <w:r>
              <w:rPr>
                <w:sz w:val="20"/>
              </w:rPr>
              <w:t>193,085,392.00</w:t>
            </w:r>
          </w:p>
        </w:tc>
      </w:tr>
      <w:tr>
        <w:trPr>
          <w:trHeight w:val="312" w:hRule="atLeast"/>
        </w:trPr>
        <w:tc>
          <w:tcPr>
            <w:tcW w:w="584" w:type="dxa"/>
            <w:shd w:val="clear" w:color="auto" w:fill="D9D9D9"/>
          </w:tcPr>
          <w:p>
            <w:pPr>
              <w:pStyle w:val="TableParagraph"/>
              <w:rPr>
                <w:sz w:val="20"/>
              </w:rPr>
            </w:pPr>
          </w:p>
        </w:tc>
        <w:tc>
          <w:tcPr>
            <w:tcW w:w="4677" w:type="dxa"/>
            <w:shd w:val="clear" w:color="auto" w:fill="D9D9D9"/>
          </w:tcPr>
          <w:p>
            <w:pPr>
              <w:pStyle w:val="TableParagraph"/>
              <w:spacing w:before="37"/>
              <w:ind w:left="1747" w:right="1728"/>
              <w:jc w:val="center"/>
              <w:rPr>
                <w:b/>
                <w:sz w:val="20"/>
              </w:rPr>
            </w:pPr>
            <w:r>
              <w:rPr>
                <w:b/>
                <w:sz w:val="20"/>
              </w:rPr>
              <w:t>Jumlah</w:t>
            </w:r>
          </w:p>
        </w:tc>
        <w:tc>
          <w:tcPr>
            <w:tcW w:w="1704" w:type="dxa"/>
            <w:shd w:val="clear" w:color="auto" w:fill="D9D9D9"/>
          </w:tcPr>
          <w:p>
            <w:pPr>
              <w:pStyle w:val="TableParagraph"/>
              <w:spacing w:before="37"/>
              <w:ind w:left="343"/>
              <w:rPr>
                <w:b/>
                <w:sz w:val="20"/>
              </w:rPr>
            </w:pPr>
            <w:r>
              <w:rPr>
                <w:b/>
                <w:sz w:val="20"/>
              </w:rPr>
              <w:t>165.630.333,00</w:t>
            </w:r>
          </w:p>
        </w:tc>
        <w:tc>
          <w:tcPr>
            <w:tcW w:w="1700" w:type="dxa"/>
            <w:shd w:val="clear" w:color="auto" w:fill="D9D9D9"/>
          </w:tcPr>
          <w:p>
            <w:pPr>
              <w:pStyle w:val="TableParagraph"/>
              <w:spacing w:before="37"/>
              <w:ind w:left="339"/>
              <w:rPr>
                <w:b/>
                <w:sz w:val="20"/>
              </w:rPr>
            </w:pPr>
            <w:r>
              <w:rPr>
                <w:b/>
                <w:sz w:val="20"/>
              </w:rPr>
              <w:t>302.275.819,00</w:t>
            </w:r>
          </w:p>
        </w:tc>
      </w:tr>
    </w:tbl>
    <w:p>
      <w:pPr>
        <w:spacing w:after="0"/>
        <w:rPr>
          <w:sz w:val="20"/>
        </w:rPr>
        <w:sectPr>
          <w:pgSz w:w="12240" w:h="18720"/>
          <w:pgMar w:header="1024" w:footer="2406" w:top="2240" w:bottom="2600" w:left="1440" w:right="60"/>
        </w:sectPr>
      </w:pPr>
    </w:p>
    <w:p>
      <w:pPr>
        <w:pStyle w:val="BodyText"/>
        <w:spacing w:before="3"/>
        <w:rPr>
          <w:sz w:val="16"/>
        </w:rPr>
      </w:pPr>
    </w:p>
    <w:p>
      <w:pPr>
        <w:pStyle w:val="Heading2"/>
        <w:numPr>
          <w:ilvl w:val="3"/>
          <w:numId w:val="29"/>
        </w:numPr>
        <w:tabs>
          <w:tab w:pos="2393" w:val="left" w:leader="none"/>
        </w:tabs>
        <w:spacing w:line="240" w:lineRule="auto" w:before="91" w:after="0"/>
        <w:ind w:left="2393" w:right="1570" w:hanging="852"/>
        <w:jc w:val="both"/>
      </w:pPr>
      <w:r>
        <w:rPr/>
        <w:t>Beban Uang dan/atau Jasa untuk Diberikan kepada Pihak Ketiga/Pihak Lain/Masyarakat</w:t>
      </w:r>
    </w:p>
    <w:p>
      <w:pPr>
        <w:pStyle w:val="BodyText"/>
        <w:spacing w:before="114"/>
        <w:ind w:left="1965" w:right="1500"/>
        <w:jc w:val="both"/>
      </w:pPr>
      <w:r>
        <w:rPr/>
        <w:t>Beban Uang dan/atau Jasa untuk Diberikan kepada Pihak Ketiga/Pihak Lain/Masyarakat pada tahun 2021 sebesar Rp 24.300.000,00 dan tahun 2020 sebesar Rp. 9.950.000,00 dengan rincian sebagai berikut :</w:t>
      </w:r>
    </w:p>
    <w:p>
      <w:pPr>
        <w:pStyle w:val="BodyText"/>
        <w:spacing w:before="1"/>
        <w:rPr>
          <w:sz w:val="11"/>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4"/>
        <w:gridCol w:w="4677"/>
        <w:gridCol w:w="1704"/>
        <w:gridCol w:w="1700"/>
      </w:tblGrid>
      <w:tr>
        <w:trPr>
          <w:trHeight w:val="306" w:hRule="atLeast"/>
        </w:trPr>
        <w:tc>
          <w:tcPr>
            <w:tcW w:w="584" w:type="dxa"/>
            <w:vMerge w:val="restart"/>
            <w:shd w:val="clear" w:color="auto" w:fill="BEBEBE"/>
          </w:tcPr>
          <w:p>
            <w:pPr>
              <w:pStyle w:val="TableParagraph"/>
              <w:rPr>
                <w:sz w:val="20"/>
              </w:rPr>
            </w:pPr>
          </w:p>
        </w:tc>
        <w:tc>
          <w:tcPr>
            <w:tcW w:w="4677" w:type="dxa"/>
            <w:vMerge w:val="restart"/>
            <w:shd w:val="clear" w:color="auto" w:fill="BEBEBE"/>
          </w:tcPr>
          <w:p>
            <w:pPr>
              <w:pStyle w:val="TableParagraph"/>
              <w:spacing w:before="85"/>
              <w:ind w:left="734" w:right="80" w:hanging="612"/>
              <w:rPr>
                <w:b/>
                <w:sz w:val="20"/>
              </w:rPr>
            </w:pPr>
            <w:r>
              <w:rPr>
                <w:b/>
                <w:sz w:val="20"/>
              </w:rPr>
              <w:t>Beban Uang dan/atau Jasa untuk Diberikan kepada Pihak Ketiga/Pihak Lain/Masyarakat</w:t>
            </w:r>
          </w:p>
        </w:tc>
        <w:tc>
          <w:tcPr>
            <w:tcW w:w="1704" w:type="dxa"/>
            <w:tcBorders>
              <w:bottom w:val="nil"/>
            </w:tcBorders>
            <w:shd w:val="clear" w:color="auto" w:fill="BEBEBE"/>
          </w:tcPr>
          <w:p>
            <w:pPr>
              <w:pStyle w:val="TableParagraph"/>
              <w:spacing w:before="33"/>
              <w:ind w:left="343"/>
              <w:rPr>
                <w:b/>
                <w:sz w:val="20"/>
              </w:rPr>
            </w:pPr>
            <w:r>
              <w:rPr>
                <w:b/>
                <w:sz w:val="20"/>
              </w:rPr>
              <w:t>Tahun 2021</w:t>
            </w:r>
          </w:p>
        </w:tc>
        <w:tc>
          <w:tcPr>
            <w:tcW w:w="1700" w:type="dxa"/>
            <w:tcBorders>
              <w:bottom w:val="nil"/>
            </w:tcBorders>
            <w:shd w:val="clear" w:color="auto" w:fill="BEBEBE"/>
          </w:tcPr>
          <w:p>
            <w:pPr>
              <w:pStyle w:val="TableParagraph"/>
              <w:spacing w:before="33"/>
              <w:ind w:left="339"/>
              <w:rPr>
                <w:b/>
                <w:sz w:val="20"/>
              </w:rPr>
            </w:pPr>
            <w:r>
              <w:rPr>
                <w:b/>
                <w:sz w:val="20"/>
              </w:rPr>
              <w:t>Tahun 2020</w:t>
            </w:r>
          </w:p>
        </w:tc>
      </w:tr>
      <w:tr>
        <w:trPr>
          <w:trHeight w:val="309" w:hRule="atLeast"/>
        </w:trPr>
        <w:tc>
          <w:tcPr>
            <w:tcW w:w="584" w:type="dxa"/>
            <w:vMerge/>
            <w:tcBorders>
              <w:top w:val="nil"/>
            </w:tcBorders>
            <w:shd w:val="clear" w:color="auto" w:fill="BEBEBE"/>
          </w:tcPr>
          <w:p>
            <w:pPr>
              <w:rPr>
                <w:sz w:val="2"/>
                <w:szCs w:val="2"/>
              </w:rPr>
            </w:pPr>
          </w:p>
        </w:tc>
        <w:tc>
          <w:tcPr>
            <w:tcW w:w="4677" w:type="dxa"/>
            <w:vMerge/>
            <w:tcBorders>
              <w:top w:val="nil"/>
            </w:tcBorders>
            <w:shd w:val="clear" w:color="auto" w:fill="BEBEBE"/>
          </w:tcPr>
          <w:p>
            <w:pPr>
              <w:rPr>
                <w:sz w:val="2"/>
                <w:szCs w:val="2"/>
              </w:rPr>
            </w:pPr>
          </w:p>
        </w:tc>
        <w:tc>
          <w:tcPr>
            <w:tcW w:w="1704" w:type="dxa"/>
            <w:tcBorders>
              <w:top w:val="nil"/>
            </w:tcBorders>
            <w:shd w:val="clear" w:color="auto" w:fill="BEBEBE"/>
          </w:tcPr>
          <w:p>
            <w:pPr>
              <w:pStyle w:val="TableParagraph"/>
              <w:spacing w:before="34"/>
              <w:ind w:left="639" w:right="615"/>
              <w:jc w:val="center"/>
              <w:rPr>
                <w:b/>
                <w:sz w:val="20"/>
              </w:rPr>
            </w:pPr>
            <w:r>
              <w:rPr>
                <w:b/>
                <w:sz w:val="20"/>
              </w:rPr>
              <w:t>(Rp)</w:t>
            </w:r>
          </w:p>
        </w:tc>
        <w:tc>
          <w:tcPr>
            <w:tcW w:w="1700" w:type="dxa"/>
            <w:tcBorders>
              <w:top w:val="nil"/>
            </w:tcBorders>
            <w:shd w:val="clear" w:color="auto" w:fill="BEBEBE"/>
          </w:tcPr>
          <w:p>
            <w:pPr>
              <w:pStyle w:val="TableParagraph"/>
              <w:spacing w:before="34"/>
              <w:ind w:left="231" w:right="210"/>
              <w:jc w:val="center"/>
              <w:rPr>
                <w:b/>
                <w:sz w:val="20"/>
              </w:rPr>
            </w:pPr>
            <w:r>
              <w:rPr>
                <w:b/>
                <w:sz w:val="20"/>
              </w:rPr>
              <w:t>(Rp)</w:t>
            </w:r>
          </w:p>
        </w:tc>
      </w:tr>
      <w:tr>
        <w:trPr>
          <w:trHeight w:val="460" w:hRule="atLeast"/>
        </w:trPr>
        <w:tc>
          <w:tcPr>
            <w:tcW w:w="584" w:type="dxa"/>
          </w:tcPr>
          <w:p>
            <w:pPr>
              <w:pStyle w:val="TableParagraph"/>
              <w:spacing w:before="105"/>
              <w:ind w:left="19"/>
              <w:jc w:val="center"/>
              <w:rPr>
                <w:sz w:val="20"/>
              </w:rPr>
            </w:pPr>
            <w:r>
              <w:rPr>
                <w:sz w:val="20"/>
              </w:rPr>
              <w:t>1</w:t>
            </w:r>
          </w:p>
        </w:tc>
        <w:tc>
          <w:tcPr>
            <w:tcW w:w="4677" w:type="dxa"/>
          </w:tcPr>
          <w:p>
            <w:pPr>
              <w:pStyle w:val="TableParagraph"/>
              <w:spacing w:line="222" w:lineRule="exact"/>
              <w:ind w:left="110"/>
              <w:rPr>
                <w:sz w:val="20"/>
              </w:rPr>
            </w:pPr>
            <w:r>
              <w:rPr>
                <w:sz w:val="20"/>
              </w:rPr>
              <w:t>Beban Hadiah Untuk Diserahkan Kepada</w:t>
            </w:r>
          </w:p>
          <w:p>
            <w:pPr>
              <w:pStyle w:val="TableParagraph"/>
              <w:spacing w:line="218" w:lineRule="exact"/>
              <w:ind w:left="110"/>
              <w:rPr>
                <w:sz w:val="20"/>
              </w:rPr>
            </w:pPr>
            <w:r>
              <w:rPr>
                <w:sz w:val="20"/>
              </w:rPr>
              <w:t>Masyarakat/Pihak Ketiga</w:t>
            </w:r>
          </w:p>
        </w:tc>
        <w:tc>
          <w:tcPr>
            <w:tcW w:w="1704" w:type="dxa"/>
          </w:tcPr>
          <w:p>
            <w:pPr>
              <w:pStyle w:val="TableParagraph"/>
              <w:rPr>
                <w:sz w:val="20"/>
              </w:rPr>
            </w:pPr>
          </w:p>
        </w:tc>
        <w:tc>
          <w:tcPr>
            <w:tcW w:w="1700" w:type="dxa"/>
          </w:tcPr>
          <w:p>
            <w:pPr>
              <w:pStyle w:val="TableParagraph"/>
              <w:spacing w:before="105"/>
              <w:ind w:right="83"/>
              <w:jc w:val="right"/>
              <w:rPr>
                <w:sz w:val="20"/>
              </w:rPr>
            </w:pPr>
            <w:r>
              <w:rPr>
                <w:sz w:val="20"/>
              </w:rPr>
              <w:t>9.950.000,00</w:t>
            </w:r>
          </w:p>
        </w:tc>
      </w:tr>
      <w:tr>
        <w:trPr>
          <w:trHeight w:val="312" w:hRule="atLeast"/>
        </w:trPr>
        <w:tc>
          <w:tcPr>
            <w:tcW w:w="584" w:type="dxa"/>
          </w:tcPr>
          <w:p>
            <w:pPr>
              <w:pStyle w:val="TableParagraph"/>
              <w:spacing w:before="33"/>
              <w:ind w:left="19"/>
              <w:jc w:val="center"/>
              <w:rPr>
                <w:sz w:val="20"/>
              </w:rPr>
            </w:pPr>
            <w:r>
              <w:rPr>
                <w:sz w:val="20"/>
              </w:rPr>
              <w:t>2</w:t>
            </w:r>
          </w:p>
        </w:tc>
        <w:tc>
          <w:tcPr>
            <w:tcW w:w="4677" w:type="dxa"/>
          </w:tcPr>
          <w:p>
            <w:pPr>
              <w:pStyle w:val="TableParagraph"/>
              <w:spacing w:before="33"/>
              <w:ind w:left="110"/>
              <w:rPr>
                <w:sz w:val="20"/>
              </w:rPr>
            </w:pPr>
            <w:r>
              <w:rPr>
                <w:sz w:val="20"/>
              </w:rPr>
              <w:t>Beban Hadiah yang Bersifat Perlombaan</w:t>
            </w:r>
          </w:p>
        </w:tc>
        <w:tc>
          <w:tcPr>
            <w:tcW w:w="1704" w:type="dxa"/>
          </w:tcPr>
          <w:p>
            <w:pPr>
              <w:pStyle w:val="TableParagraph"/>
              <w:spacing w:before="33"/>
              <w:ind w:left="275"/>
              <w:rPr>
                <w:sz w:val="20"/>
              </w:rPr>
            </w:pPr>
            <w:r>
              <w:rPr>
                <w:sz w:val="20"/>
              </w:rPr>
              <w:t>24.300.000,00</w:t>
            </w:r>
          </w:p>
        </w:tc>
        <w:tc>
          <w:tcPr>
            <w:tcW w:w="1700" w:type="dxa"/>
          </w:tcPr>
          <w:p>
            <w:pPr>
              <w:pStyle w:val="TableParagraph"/>
              <w:rPr>
                <w:sz w:val="20"/>
              </w:rPr>
            </w:pPr>
          </w:p>
        </w:tc>
      </w:tr>
      <w:tr>
        <w:trPr>
          <w:trHeight w:val="316" w:hRule="atLeast"/>
        </w:trPr>
        <w:tc>
          <w:tcPr>
            <w:tcW w:w="584" w:type="dxa"/>
          </w:tcPr>
          <w:p>
            <w:pPr>
              <w:pStyle w:val="TableParagraph"/>
              <w:spacing w:before="37"/>
              <w:ind w:left="19"/>
              <w:jc w:val="center"/>
              <w:rPr>
                <w:sz w:val="20"/>
              </w:rPr>
            </w:pPr>
            <w:r>
              <w:rPr>
                <w:sz w:val="20"/>
              </w:rPr>
              <w:t>3</w:t>
            </w:r>
          </w:p>
        </w:tc>
        <w:tc>
          <w:tcPr>
            <w:tcW w:w="4677" w:type="dxa"/>
          </w:tcPr>
          <w:p>
            <w:pPr>
              <w:pStyle w:val="TableParagraph"/>
              <w:spacing w:before="37"/>
              <w:ind w:left="110"/>
              <w:rPr>
                <w:sz w:val="20"/>
              </w:rPr>
            </w:pPr>
            <w:r>
              <w:rPr>
                <w:sz w:val="20"/>
              </w:rPr>
              <w:t>Beban Penghargaan atas Suatu Prestasi</w:t>
            </w:r>
          </w:p>
        </w:tc>
        <w:tc>
          <w:tcPr>
            <w:tcW w:w="1704" w:type="dxa"/>
          </w:tcPr>
          <w:p>
            <w:pPr>
              <w:pStyle w:val="TableParagraph"/>
              <w:rPr>
                <w:sz w:val="20"/>
              </w:rPr>
            </w:pPr>
          </w:p>
        </w:tc>
        <w:tc>
          <w:tcPr>
            <w:tcW w:w="1700" w:type="dxa"/>
          </w:tcPr>
          <w:p>
            <w:pPr>
              <w:pStyle w:val="TableParagraph"/>
              <w:rPr>
                <w:sz w:val="20"/>
              </w:rPr>
            </w:pPr>
          </w:p>
        </w:tc>
      </w:tr>
      <w:tr>
        <w:trPr>
          <w:trHeight w:val="316" w:hRule="atLeast"/>
        </w:trPr>
        <w:tc>
          <w:tcPr>
            <w:tcW w:w="584" w:type="dxa"/>
          </w:tcPr>
          <w:p>
            <w:pPr>
              <w:pStyle w:val="TableParagraph"/>
              <w:rPr>
                <w:sz w:val="20"/>
              </w:rPr>
            </w:pPr>
          </w:p>
        </w:tc>
        <w:tc>
          <w:tcPr>
            <w:tcW w:w="4677" w:type="dxa"/>
          </w:tcPr>
          <w:p>
            <w:pPr>
              <w:pStyle w:val="TableParagraph"/>
              <w:rPr>
                <w:sz w:val="20"/>
              </w:rPr>
            </w:pPr>
          </w:p>
        </w:tc>
        <w:tc>
          <w:tcPr>
            <w:tcW w:w="1704" w:type="dxa"/>
          </w:tcPr>
          <w:p>
            <w:pPr>
              <w:pStyle w:val="TableParagraph"/>
              <w:rPr>
                <w:sz w:val="20"/>
              </w:rPr>
            </w:pPr>
          </w:p>
        </w:tc>
        <w:tc>
          <w:tcPr>
            <w:tcW w:w="1700" w:type="dxa"/>
          </w:tcPr>
          <w:p>
            <w:pPr>
              <w:pStyle w:val="TableParagraph"/>
              <w:rPr>
                <w:sz w:val="20"/>
              </w:rPr>
            </w:pPr>
          </w:p>
        </w:tc>
      </w:tr>
      <w:tr>
        <w:trPr>
          <w:trHeight w:val="315" w:hRule="atLeast"/>
        </w:trPr>
        <w:tc>
          <w:tcPr>
            <w:tcW w:w="584" w:type="dxa"/>
            <w:shd w:val="clear" w:color="auto" w:fill="D9D9D9"/>
          </w:tcPr>
          <w:p>
            <w:pPr>
              <w:pStyle w:val="TableParagraph"/>
              <w:rPr>
                <w:sz w:val="20"/>
              </w:rPr>
            </w:pPr>
          </w:p>
        </w:tc>
        <w:tc>
          <w:tcPr>
            <w:tcW w:w="4677" w:type="dxa"/>
            <w:shd w:val="clear" w:color="auto" w:fill="D9D9D9"/>
          </w:tcPr>
          <w:p>
            <w:pPr>
              <w:pStyle w:val="TableParagraph"/>
              <w:spacing w:before="41"/>
              <w:ind w:left="1747" w:right="1728"/>
              <w:jc w:val="center"/>
              <w:rPr>
                <w:b/>
                <w:sz w:val="20"/>
              </w:rPr>
            </w:pPr>
            <w:r>
              <w:rPr>
                <w:b/>
                <w:sz w:val="20"/>
              </w:rPr>
              <w:t>Jumlah</w:t>
            </w:r>
          </w:p>
        </w:tc>
        <w:tc>
          <w:tcPr>
            <w:tcW w:w="1704" w:type="dxa"/>
            <w:shd w:val="clear" w:color="auto" w:fill="D9D9D9"/>
          </w:tcPr>
          <w:p>
            <w:pPr>
              <w:pStyle w:val="TableParagraph"/>
              <w:spacing w:before="41"/>
              <w:ind w:left="443"/>
              <w:rPr>
                <w:b/>
                <w:sz w:val="20"/>
              </w:rPr>
            </w:pPr>
            <w:r>
              <w:rPr>
                <w:b/>
                <w:sz w:val="20"/>
              </w:rPr>
              <w:t>24.300.000,00</w:t>
            </w:r>
          </w:p>
        </w:tc>
        <w:tc>
          <w:tcPr>
            <w:tcW w:w="1700" w:type="dxa"/>
            <w:shd w:val="clear" w:color="auto" w:fill="D9D9D9"/>
          </w:tcPr>
          <w:p>
            <w:pPr>
              <w:pStyle w:val="TableParagraph"/>
              <w:spacing w:before="41"/>
              <w:ind w:right="83"/>
              <w:jc w:val="right"/>
              <w:rPr>
                <w:b/>
                <w:sz w:val="20"/>
              </w:rPr>
            </w:pPr>
            <w:r>
              <w:rPr>
                <w:b/>
                <w:sz w:val="20"/>
              </w:rPr>
              <w:t>9.950.000,00</w:t>
            </w:r>
          </w:p>
        </w:tc>
      </w:tr>
    </w:tbl>
    <w:p>
      <w:pPr>
        <w:pStyle w:val="Heading2"/>
        <w:numPr>
          <w:ilvl w:val="3"/>
          <w:numId w:val="29"/>
        </w:numPr>
        <w:tabs>
          <w:tab w:pos="2393" w:val="left" w:leader="none"/>
        </w:tabs>
        <w:spacing w:line="240" w:lineRule="auto" w:before="119" w:after="0"/>
        <w:ind w:left="2393" w:right="0" w:hanging="852"/>
        <w:jc w:val="left"/>
      </w:pPr>
      <w:r>
        <w:rPr/>
        <w:t>Beban</w:t>
      </w:r>
      <w:r>
        <w:rPr>
          <w:spacing w:val="-2"/>
        </w:rPr>
        <w:t> </w:t>
      </w:r>
      <w:r>
        <w:rPr/>
        <w:t>Hibah</w:t>
      </w:r>
    </w:p>
    <w:p>
      <w:pPr>
        <w:pStyle w:val="BodyText"/>
        <w:spacing w:before="114"/>
        <w:ind w:left="1965" w:right="1496"/>
        <w:jc w:val="both"/>
      </w:pPr>
      <w:r>
        <w:rPr/>
        <w:t>Beban Hibah pada tahun 2021 sebesar Rp.0,00 dan tahun 2020 sebesar Rp. 57.593.000,00 dengan rincian sebagai berikut :</w:t>
      </w:r>
    </w:p>
    <w:p>
      <w:pPr>
        <w:pStyle w:val="BodyText"/>
        <w:rPr>
          <w:sz w:val="20"/>
        </w:rPr>
      </w:pPr>
    </w:p>
    <w:p>
      <w:pPr>
        <w:pStyle w:val="BodyText"/>
        <w:spacing w:before="6"/>
        <w:rPr>
          <w:sz w:val="23"/>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4"/>
        <w:gridCol w:w="4677"/>
        <w:gridCol w:w="1844"/>
        <w:gridCol w:w="1700"/>
      </w:tblGrid>
      <w:tr>
        <w:trPr>
          <w:trHeight w:val="632" w:hRule="atLeast"/>
        </w:trPr>
        <w:tc>
          <w:tcPr>
            <w:tcW w:w="584" w:type="dxa"/>
            <w:shd w:val="clear" w:color="auto" w:fill="BEBEBE"/>
          </w:tcPr>
          <w:p>
            <w:pPr>
              <w:pStyle w:val="TableParagraph"/>
              <w:rPr>
                <w:sz w:val="20"/>
              </w:rPr>
            </w:pPr>
          </w:p>
        </w:tc>
        <w:tc>
          <w:tcPr>
            <w:tcW w:w="4677" w:type="dxa"/>
            <w:shd w:val="clear" w:color="auto" w:fill="BEBEBE"/>
          </w:tcPr>
          <w:p>
            <w:pPr>
              <w:pStyle w:val="TableParagraph"/>
              <w:spacing w:before="197"/>
              <w:ind w:left="1759" w:right="1728"/>
              <w:jc w:val="center"/>
              <w:rPr>
                <w:b/>
                <w:sz w:val="20"/>
              </w:rPr>
            </w:pPr>
            <w:r>
              <w:rPr>
                <w:b/>
                <w:sz w:val="20"/>
              </w:rPr>
              <w:t>Beban Hibah</w:t>
            </w:r>
          </w:p>
        </w:tc>
        <w:tc>
          <w:tcPr>
            <w:tcW w:w="1844" w:type="dxa"/>
            <w:shd w:val="clear" w:color="auto" w:fill="BEBEBE"/>
          </w:tcPr>
          <w:p>
            <w:pPr>
              <w:pStyle w:val="TableParagraph"/>
              <w:spacing w:before="29"/>
              <w:ind w:left="396" w:right="370"/>
              <w:jc w:val="center"/>
              <w:rPr>
                <w:b/>
                <w:sz w:val="20"/>
              </w:rPr>
            </w:pPr>
            <w:r>
              <w:rPr>
                <w:b/>
                <w:sz w:val="20"/>
              </w:rPr>
              <w:t>Tahun 2021</w:t>
            </w:r>
          </w:p>
          <w:p>
            <w:pPr>
              <w:pStyle w:val="TableParagraph"/>
              <w:spacing w:before="98"/>
              <w:ind w:left="396" w:right="368"/>
              <w:jc w:val="center"/>
              <w:rPr>
                <w:b/>
                <w:sz w:val="20"/>
              </w:rPr>
            </w:pPr>
            <w:r>
              <w:rPr>
                <w:b/>
                <w:sz w:val="20"/>
              </w:rPr>
              <w:t>(Rp)</w:t>
            </w:r>
          </w:p>
        </w:tc>
        <w:tc>
          <w:tcPr>
            <w:tcW w:w="1700" w:type="dxa"/>
            <w:shd w:val="clear" w:color="auto" w:fill="BEBEBE"/>
          </w:tcPr>
          <w:p>
            <w:pPr>
              <w:pStyle w:val="TableParagraph"/>
              <w:spacing w:before="29"/>
              <w:ind w:left="231" w:right="204"/>
              <w:jc w:val="center"/>
              <w:rPr>
                <w:b/>
                <w:sz w:val="20"/>
              </w:rPr>
            </w:pPr>
            <w:r>
              <w:rPr>
                <w:b/>
                <w:sz w:val="20"/>
              </w:rPr>
              <w:t>Tahun 2020</w:t>
            </w:r>
          </w:p>
          <w:p>
            <w:pPr>
              <w:pStyle w:val="TableParagraph"/>
              <w:spacing w:before="98"/>
              <w:ind w:left="231" w:right="202"/>
              <w:jc w:val="center"/>
              <w:rPr>
                <w:b/>
                <w:sz w:val="20"/>
              </w:rPr>
            </w:pPr>
            <w:r>
              <w:rPr>
                <w:b/>
                <w:sz w:val="20"/>
              </w:rPr>
              <w:t>(Rp)</w:t>
            </w:r>
          </w:p>
        </w:tc>
      </w:tr>
      <w:tr>
        <w:trPr>
          <w:trHeight w:val="315" w:hRule="atLeast"/>
        </w:trPr>
        <w:tc>
          <w:tcPr>
            <w:tcW w:w="584" w:type="dxa"/>
          </w:tcPr>
          <w:p>
            <w:pPr>
              <w:pStyle w:val="TableParagraph"/>
              <w:spacing w:line="215" w:lineRule="exact" w:before="81"/>
              <w:ind w:left="19"/>
              <w:jc w:val="center"/>
              <w:rPr>
                <w:sz w:val="20"/>
              </w:rPr>
            </w:pPr>
            <w:r>
              <w:rPr>
                <w:sz w:val="20"/>
              </w:rPr>
              <w:t>1</w:t>
            </w:r>
          </w:p>
        </w:tc>
        <w:tc>
          <w:tcPr>
            <w:tcW w:w="4677" w:type="dxa"/>
          </w:tcPr>
          <w:p>
            <w:pPr>
              <w:pStyle w:val="TableParagraph"/>
              <w:spacing w:line="223" w:lineRule="exact"/>
              <w:ind w:left="110"/>
              <w:rPr>
                <w:sz w:val="20"/>
              </w:rPr>
            </w:pPr>
            <w:r>
              <w:rPr>
                <w:sz w:val="20"/>
              </w:rPr>
              <w:t>Beban Hibah Barang kepada Pemerintah Pusat</w:t>
            </w:r>
          </w:p>
        </w:tc>
        <w:tc>
          <w:tcPr>
            <w:tcW w:w="1844" w:type="dxa"/>
          </w:tcPr>
          <w:p>
            <w:pPr>
              <w:pStyle w:val="TableParagraph"/>
              <w:spacing w:before="37"/>
              <w:ind w:right="83"/>
              <w:jc w:val="right"/>
              <w:rPr>
                <w:sz w:val="20"/>
              </w:rPr>
            </w:pPr>
            <w:r>
              <w:rPr>
                <w:sz w:val="20"/>
              </w:rPr>
              <w:t>0,00</w:t>
            </w:r>
          </w:p>
        </w:tc>
        <w:tc>
          <w:tcPr>
            <w:tcW w:w="1700" w:type="dxa"/>
          </w:tcPr>
          <w:p>
            <w:pPr>
              <w:pStyle w:val="TableParagraph"/>
              <w:spacing w:before="37"/>
              <w:ind w:right="82"/>
              <w:jc w:val="right"/>
              <w:rPr>
                <w:sz w:val="20"/>
              </w:rPr>
            </w:pPr>
            <w:r>
              <w:rPr>
                <w:sz w:val="20"/>
              </w:rPr>
              <w:t>0,00</w:t>
            </w:r>
          </w:p>
        </w:tc>
      </w:tr>
      <w:tr>
        <w:trPr>
          <w:trHeight w:val="692" w:hRule="atLeast"/>
        </w:trPr>
        <w:tc>
          <w:tcPr>
            <w:tcW w:w="584" w:type="dxa"/>
          </w:tcPr>
          <w:p>
            <w:pPr>
              <w:pStyle w:val="TableParagraph"/>
              <w:rPr>
                <w:sz w:val="22"/>
              </w:rPr>
            </w:pPr>
          </w:p>
          <w:p>
            <w:pPr>
              <w:pStyle w:val="TableParagraph"/>
              <w:spacing w:before="4"/>
              <w:rPr>
                <w:sz w:val="17"/>
              </w:rPr>
            </w:pPr>
          </w:p>
          <w:p>
            <w:pPr>
              <w:pStyle w:val="TableParagraph"/>
              <w:spacing w:line="219" w:lineRule="exact" w:before="1"/>
              <w:ind w:left="19"/>
              <w:jc w:val="center"/>
              <w:rPr>
                <w:sz w:val="20"/>
              </w:rPr>
            </w:pPr>
            <w:r>
              <w:rPr>
                <w:sz w:val="20"/>
              </w:rPr>
              <w:t>2</w:t>
            </w:r>
          </w:p>
        </w:tc>
        <w:tc>
          <w:tcPr>
            <w:tcW w:w="4677" w:type="dxa"/>
          </w:tcPr>
          <w:p>
            <w:pPr>
              <w:pStyle w:val="TableParagraph"/>
              <w:spacing w:line="223" w:lineRule="exact"/>
              <w:ind w:left="110"/>
              <w:rPr>
                <w:sz w:val="20"/>
              </w:rPr>
            </w:pPr>
            <w:r>
              <w:rPr>
                <w:sz w:val="20"/>
              </w:rPr>
              <w:t>Beban Hibah Uang kepada Badan dan Lembaga yang</w:t>
            </w:r>
          </w:p>
          <w:p>
            <w:pPr>
              <w:pStyle w:val="TableParagraph"/>
              <w:spacing w:line="228" w:lineRule="exact" w:before="6"/>
              <w:ind w:left="110"/>
              <w:rPr>
                <w:sz w:val="20"/>
              </w:rPr>
            </w:pPr>
            <w:r>
              <w:rPr>
                <w:sz w:val="20"/>
              </w:rPr>
              <w:t>Bersifat Nirlaba, Sukarela dan Sosial yang Dibentuk Berdasarkan Peraturan Perundang-Undangan</w:t>
            </w:r>
          </w:p>
        </w:tc>
        <w:tc>
          <w:tcPr>
            <w:tcW w:w="1844" w:type="dxa"/>
          </w:tcPr>
          <w:p>
            <w:pPr>
              <w:pStyle w:val="TableParagraph"/>
              <w:spacing w:before="6"/>
              <w:rPr>
                <w:sz w:val="19"/>
              </w:rPr>
            </w:pPr>
          </w:p>
          <w:p>
            <w:pPr>
              <w:pStyle w:val="TableParagraph"/>
              <w:ind w:right="83"/>
              <w:jc w:val="right"/>
              <w:rPr>
                <w:sz w:val="20"/>
              </w:rPr>
            </w:pPr>
            <w:r>
              <w:rPr>
                <w:sz w:val="20"/>
              </w:rPr>
              <w:t>0,00</w:t>
            </w:r>
          </w:p>
        </w:tc>
        <w:tc>
          <w:tcPr>
            <w:tcW w:w="1700" w:type="dxa"/>
          </w:tcPr>
          <w:p>
            <w:pPr>
              <w:pStyle w:val="TableParagraph"/>
              <w:spacing w:before="6"/>
              <w:rPr>
                <w:sz w:val="19"/>
              </w:rPr>
            </w:pPr>
          </w:p>
          <w:p>
            <w:pPr>
              <w:pStyle w:val="TableParagraph"/>
              <w:ind w:right="82"/>
              <w:jc w:val="right"/>
              <w:rPr>
                <w:sz w:val="20"/>
              </w:rPr>
            </w:pPr>
            <w:r>
              <w:rPr>
                <w:sz w:val="20"/>
              </w:rPr>
              <w:t>0,00</w:t>
            </w:r>
          </w:p>
        </w:tc>
      </w:tr>
      <w:tr>
        <w:trPr>
          <w:trHeight w:val="688" w:hRule="atLeast"/>
        </w:trPr>
        <w:tc>
          <w:tcPr>
            <w:tcW w:w="584" w:type="dxa"/>
          </w:tcPr>
          <w:p>
            <w:pPr>
              <w:pStyle w:val="TableParagraph"/>
              <w:rPr>
                <w:sz w:val="22"/>
              </w:rPr>
            </w:pPr>
          </w:p>
          <w:p>
            <w:pPr>
              <w:pStyle w:val="TableParagraph"/>
              <w:spacing w:before="5"/>
              <w:rPr>
                <w:sz w:val="17"/>
              </w:rPr>
            </w:pPr>
          </w:p>
          <w:p>
            <w:pPr>
              <w:pStyle w:val="TableParagraph"/>
              <w:spacing w:line="215" w:lineRule="exact"/>
              <w:ind w:left="19"/>
              <w:jc w:val="center"/>
              <w:rPr>
                <w:sz w:val="20"/>
              </w:rPr>
            </w:pPr>
            <w:r>
              <w:rPr>
                <w:sz w:val="20"/>
              </w:rPr>
              <w:t>3</w:t>
            </w:r>
          </w:p>
        </w:tc>
        <w:tc>
          <w:tcPr>
            <w:tcW w:w="4677" w:type="dxa"/>
          </w:tcPr>
          <w:p>
            <w:pPr>
              <w:pStyle w:val="TableParagraph"/>
              <w:spacing w:line="237" w:lineRule="auto"/>
              <w:ind w:left="110"/>
              <w:rPr>
                <w:sz w:val="20"/>
              </w:rPr>
            </w:pPr>
            <w:r>
              <w:rPr>
                <w:sz w:val="20"/>
              </w:rPr>
              <w:t>Beban Hibah Barang kepada Badan dan Lembaga yang Bersifat Nirlaba, Sukarela dan Sosial yang Dibentuk</w:t>
            </w:r>
          </w:p>
          <w:p>
            <w:pPr>
              <w:pStyle w:val="TableParagraph"/>
              <w:spacing w:line="215" w:lineRule="exact"/>
              <w:ind w:left="110"/>
              <w:rPr>
                <w:sz w:val="20"/>
              </w:rPr>
            </w:pPr>
            <w:r>
              <w:rPr>
                <w:sz w:val="20"/>
              </w:rPr>
              <w:t>Berdasarkan Peraturan Perundang-Undangan</w:t>
            </w:r>
          </w:p>
        </w:tc>
        <w:tc>
          <w:tcPr>
            <w:tcW w:w="1844" w:type="dxa"/>
          </w:tcPr>
          <w:p>
            <w:pPr>
              <w:pStyle w:val="TableParagraph"/>
              <w:spacing w:before="2"/>
              <w:rPr>
                <w:sz w:val="19"/>
              </w:rPr>
            </w:pPr>
          </w:p>
          <w:p>
            <w:pPr>
              <w:pStyle w:val="TableParagraph"/>
              <w:ind w:right="83"/>
              <w:jc w:val="right"/>
              <w:rPr>
                <w:sz w:val="20"/>
              </w:rPr>
            </w:pPr>
            <w:r>
              <w:rPr>
                <w:sz w:val="20"/>
              </w:rPr>
              <w:t>0,00</w:t>
            </w:r>
          </w:p>
        </w:tc>
        <w:tc>
          <w:tcPr>
            <w:tcW w:w="1700" w:type="dxa"/>
          </w:tcPr>
          <w:p>
            <w:pPr>
              <w:pStyle w:val="TableParagraph"/>
              <w:spacing w:before="2"/>
              <w:rPr>
                <w:sz w:val="19"/>
              </w:rPr>
            </w:pPr>
          </w:p>
          <w:p>
            <w:pPr>
              <w:pStyle w:val="TableParagraph"/>
              <w:ind w:right="82"/>
              <w:jc w:val="right"/>
              <w:rPr>
                <w:sz w:val="20"/>
              </w:rPr>
            </w:pPr>
            <w:r>
              <w:rPr>
                <w:sz w:val="20"/>
              </w:rPr>
              <w:t>0,00</w:t>
            </w:r>
          </w:p>
        </w:tc>
      </w:tr>
      <w:tr>
        <w:trPr>
          <w:trHeight w:val="692" w:hRule="atLeast"/>
        </w:trPr>
        <w:tc>
          <w:tcPr>
            <w:tcW w:w="584" w:type="dxa"/>
          </w:tcPr>
          <w:p>
            <w:pPr>
              <w:pStyle w:val="TableParagraph"/>
              <w:rPr>
                <w:sz w:val="22"/>
              </w:rPr>
            </w:pPr>
          </w:p>
          <w:p>
            <w:pPr>
              <w:pStyle w:val="TableParagraph"/>
              <w:spacing w:before="4"/>
              <w:rPr>
                <w:sz w:val="17"/>
              </w:rPr>
            </w:pPr>
          </w:p>
          <w:p>
            <w:pPr>
              <w:pStyle w:val="TableParagraph"/>
              <w:spacing w:line="219" w:lineRule="exact" w:before="1"/>
              <w:ind w:left="19"/>
              <w:jc w:val="center"/>
              <w:rPr>
                <w:sz w:val="20"/>
              </w:rPr>
            </w:pPr>
            <w:r>
              <w:rPr>
                <w:sz w:val="20"/>
              </w:rPr>
              <w:t>4</w:t>
            </w:r>
          </w:p>
        </w:tc>
        <w:tc>
          <w:tcPr>
            <w:tcW w:w="4677" w:type="dxa"/>
          </w:tcPr>
          <w:p>
            <w:pPr>
              <w:pStyle w:val="TableParagraph"/>
              <w:spacing w:line="223" w:lineRule="exact"/>
              <w:ind w:left="110"/>
              <w:rPr>
                <w:sz w:val="20"/>
              </w:rPr>
            </w:pPr>
            <w:r>
              <w:rPr>
                <w:sz w:val="20"/>
              </w:rPr>
              <w:t>Beban Hibah Uang kepada Badan dan Lembaga</w:t>
            </w:r>
          </w:p>
          <w:p>
            <w:pPr>
              <w:pStyle w:val="TableParagraph"/>
              <w:spacing w:line="228" w:lineRule="exact" w:before="6"/>
              <w:ind w:left="110" w:right="129"/>
              <w:rPr>
                <w:sz w:val="20"/>
              </w:rPr>
            </w:pPr>
            <w:r>
              <w:rPr>
                <w:sz w:val="20"/>
              </w:rPr>
              <w:t>Nirlaba, Sukarela dan Sosial yang Telah Memiliki Surat Keterangan Terdaftar</w:t>
            </w:r>
          </w:p>
        </w:tc>
        <w:tc>
          <w:tcPr>
            <w:tcW w:w="1844" w:type="dxa"/>
          </w:tcPr>
          <w:p>
            <w:pPr>
              <w:pStyle w:val="TableParagraph"/>
              <w:spacing w:before="7"/>
              <w:rPr>
                <w:sz w:val="19"/>
              </w:rPr>
            </w:pPr>
          </w:p>
          <w:p>
            <w:pPr>
              <w:pStyle w:val="TableParagraph"/>
              <w:ind w:right="83"/>
              <w:jc w:val="right"/>
              <w:rPr>
                <w:sz w:val="20"/>
              </w:rPr>
            </w:pPr>
            <w:r>
              <w:rPr>
                <w:sz w:val="20"/>
              </w:rPr>
              <w:t>0,00</w:t>
            </w:r>
          </w:p>
        </w:tc>
        <w:tc>
          <w:tcPr>
            <w:tcW w:w="1700" w:type="dxa"/>
          </w:tcPr>
          <w:p>
            <w:pPr>
              <w:pStyle w:val="TableParagraph"/>
              <w:spacing w:before="7"/>
              <w:rPr>
                <w:sz w:val="19"/>
              </w:rPr>
            </w:pPr>
          </w:p>
          <w:p>
            <w:pPr>
              <w:pStyle w:val="TableParagraph"/>
              <w:ind w:right="82"/>
              <w:jc w:val="right"/>
              <w:rPr>
                <w:sz w:val="20"/>
              </w:rPr>
            </w:pPr>
            <w:r>
              <w:rPr>
                <w:sz w:val="20"/>
              </w:rPr>
              <w:t>0,00</w:t>
            </w:r>
          </w:p>
        </w:tc>
      </w:tr>
      <w:tr>
        <w:trPr>
          <w:trHeight w:val="687" w:hRule="atLeast"/>
        </w:trPr>
        <w:tc>
          <w:tcPr>
            <w:tcW w:w="584" w:type="dxa"/>
          </w:tcPr>
          <w:p>
            <w:pPr>
              <w:pStyle w:val="TableParagraph"/>
              <w:rPr>
                <w:sz w:val="22"/>
              </w:rPr>
            </w:pPr>
          </w:p>
          <w:p>
            <w:pPr>
              <w:pStyle w:val="TableParagraph"/>
              <w:spacing w:before="4"/>
              <w:rPr>
                <w:sz w:val="17"/>
              </w:rPr>
            </w:pPr>
          </w:p>
          <w:p>
            <w:pPr>
              <w:pStyle w:val="TableParagraph"/>
              <w:spacing w:line="215" w:lineRule="exact" w:before="1"/>
              <w:ind w:left="19"/>
              <w:jc w:val="center"/>
              <w:rPr>
                <w:sz w:val="20"/>
              </w:rPr>
            </w:pPr>
            <w:r>
              <w:rPr>
                <w:sz w:val="20"/>
              </w:rPr>
              <w:t>5</w:t>
            </w:r>
          </w:p>
        </w:tc>
        <w:tc>
          <w:tcPr>
            <w:tcW w:w="4677" w:type="dxa"/>
          </w:tcPr>
          <w:p>
            <w:pPr>
              <w:pStyle w:val="TableParagraph"/>
              <w:spacing w:line="237" w:lineRule="auto"/>
              <w:ind w:left="110"/>
              <w:rPr>
                <w:sz w:val="20"/>
              </w:rPr>
            </w:pPr>
            <w:r>
              <w:rPr>
                <w:sz w:val="20"/>
              </w:rPr>
              <w:t>Beban Hibah Barang kepada Badan dan Lembaga Nirlaba, Sukarela dan Sosial yang Telah Memiliki</w:t>
            </w:r>
          </w:p>
          <w:p>
            <w:pPr>
              <w:pStyle w:val="TableParagraph"/>
              <w:spacing w:line="215" w:lineRule="exact"/>
              <w:ind w:left="110"/>
              <w:rPr>
                <w:sz w:val="20"/>
              </w:rPr>
            </w:pPr>
            <w:r>
              <w:rPr>
                <w:sz w:val="20"/>
              </w:rPr>
              <w:t>Surat Keterangan Terdaftar</w:t>
            </w:r>
          </w:p>
        </w:tc>
        <w:tc>
          <w:tcPr>
            <w:tcW w:w="1844" w:type="dxa"/>
          </w:tcPr>
          <w:p>
            <w:pPr>
              <w:pStyle w:val="TableParagraph"/>
              <w:spacing w:before="2"/>
              <w:rPr>
                <w:sz w:val="19"/>
              </w:rPr>
            </w:pPr>
          </w:p>
          <w:p>
            <w:pPr>
              <w:pStyle w:val="TableParagraph"/>
              <w:ind w:right="83"/>
              <w:jc w:val="right"/>
              <w:rPr>
                <w:sz w:val="20"/>
              </w:rPr>
            </w:pPr>
            <w:r>
              <w:rPr>
                <w:sz w:val="20"/>
              </w:rPr>
              <w:t>0,00</w:t>
            </w:r>
          </w:p>
        </w:tc>
        <w:tc>
          <w:tcPr>
            <w:tcW w:w="1700" w:type="dxa"/>
          </w:tcPr>
          <w:p>
            <w:pPr>
              <w:pStyle w:val="TableParagraph"/>
              <w:spacing w:before="2"/>
              <w:rPr>
                <w:sz w:val="19"/>
              </w:rPr>
            </w:pPr>
          </w:p>
          <w:p>
            <w:pPr>
              <w:pStyle w:val="TableParagraph"/>
              <w:ind w:right="82"/>
              <w:jc w:val="right"/>
              <w:rPr>
                <w:sz w:val="20"/>
              </w:rPr>
            </w:pPr>
            <w:r>
              <w:rPr>
                <w:sz w:val="20"/>
              </w:rPr>
              <w:t>0,00</w:t>
            </w:r>
          </w:p>
        </w:tc>
      </w:tr>
      <w:tr>
        <w:trPr>
          <w:trHeight w:val="460" w:hRule="atLeast"/>
        </w:trPr>
        <w:tc>
          <w:tcPr>
            <w:tcW w:w="584" w:type="dxa"/>
          </w:tcPr>
          <w:p>
            <w:pPr>
              <w:pStyle w:val="TableParagraph"/>
              <w:spacing w:before="7"/>
              <w:rPr>
                <w:sz w:val="19"/>
              </w:rPr>
            </w:pPr>
          </w:p>
          <w:p>
            <w:pPr>
              <w:pStyle w:val="TableParagraph"/>
              <w:spacing w:line="215" w:lineRule="exact"/>
              <w:ind w:left="19"/>
              <w:jc w:val="center"/>
              <w:rPr>
                <w:sz w:val="20"/>
              </w:rPr>
            </w:pPr>
            <w:r>
              <w:rPr>
                <w:sz w:val="20"/>
              </w:rPr>
              <w:t>6</w:t>
            </w:r>
          </w:p>
        </w:tc>
        <w:tc>
          <w:tcPr>
            <w:tcW w:w="4677" w:type="dxa"/>
          </w:tcPr>
          <w:p>
            <w:pPr>
              <w:pStyle w:val="TableParagraph"/>
              <w:spacing w:line="223" w:lineRule="exact"/>
              <w:ind w:left="110"/>
              <w:rPr>
                <w:sz w:val="20"/>
              </w:rPr>
            </w:pPr>
            <w:r>
              <w:rPr>
                <w:sz w:val="20"/>
              </w:rPr>
              <w:t>Beban Hibah Barang atau Jasa Yang Diserahkan</w:t>
            </w:r>
          </w:p>
          <w:p>
            <w:pPr>
              <w:pStyle w:val="TableParagraph"/>
              <w:spacing w:line="215" w:lineRule="exact" w:before="2"/>
              <w:ind w:left="110"/>
              <w:rPr>
                <w:sz w:val="20"/>
              </w:rPr>
            </w:pPr>
            <w:r>
              <w:rPr>
                <w:sz w:val="20"/>
              </w:rPr>
              <w:t>Kepada Pihak Ketiga/Masyarakat</w:t>
            </w:r>
          </w:p>
        </w:tc>
        <w:tc>
          <w:tcPr>
            <w:tcW w:w="1844" w:type="dxa"/>
          </w:tcPr>
          <w:p>
            <w:pPr>
              <w:pStyle w:val="TableParagraph"/>
              <w:spacing w:before="109"/>
              <w:ind w:right="83"/>
              <w:jc w:val="right"/>
              <w:rPr>
                <w:sz w:val="20"/>
              </w:rPr>
            </w:pPr>
            <w:r>
              <w:rPr>
                <w:sz w:val="20"/>
              </w:rPr>
              <w:t>0,00</w:t>
            </w:r>
          </w:p>
        </w:tc>
        <w:tc>
          <w:tcPr>
            <w:tcW w:w="1700" w:type="dxa"/>
          </w:tcPr>
          <w:p>
            <w:pPr>
              <w:pStyle w:val="TableParagraph"/>
              <w:spacing w:before="109"/>
              <w:ind w:right="79"/>
              <w:jc w:val="right"/>
              <w:rPr>
                <w:sz w:val="20"/>
              </w:rPr>
            </w:pPr>
            <w:r>
              <w:rPr>
                <w:sz w:val="20"/>
              </w:rPr>
              <w:t>57,593,000.00</w:t>
            </w:r>
          </w:p>
        </w:tc>
      </w:tr>
      <w:tr>
        <w:trPr>
          <w:trHeight w:val="316" w:hRule="atLeast"/>
        </w:trPr>
        <w:tc>
          <w:tcPr>
            <w:tcW w:w="584" w:type="dxa"/>
            <w:shd w:val="clear" w:color="auto" w:fill="D9D9D9"/>
          </w:tcPr>
          <w:p>
            <w:pPr>
              <w:pStyle w:val="TableParagraph"/>
              <w:rPr>
                <w:sz w:val="20"/>
              </w:rPr>
            </w:pPr>
          </w:p>
        </w:tc>
        <w:tc>
          <w:tcPr>
            <w:tcW w:w="4677" w:type="dxa"/>
            <w:shd w:val="clear" w:color="auto" w:fill="D9D9D9"/>
          </w:tcPr>
          <w:p>
            <w:pPr>
              <w:pStyle w:val="TableParagraph"/>
              <w:spacing w:before="41"/>
              <w:ind w:left="1747" w:right="1728"/>
              <w:jc w:val="center"/>
              <w:rPr>
                <w:b/>
                <w:sz w:val="20"/>
              </w:rPr>
            </w:pPr>
            <w:r>
              <w:rPr>
                <w:b/>
                <w:sz w:val="20"/>
              </w:rPr>
              <w:t>Jumlah</w:t>
            </w:r>
          </w:p>
        </w:tc>
        <w:tc>
          <w:tcPr>
            <w:tcW w:w="1844" w:type="dxa"/>
            <w:shd w:val="clear" w:color="auto" w:fill="D9D9D9"/>
          </w:tcPr>
          <w:p>
            <w:pPr>
              <w:pStyle w:val="TableParagraph"/>
              <w:spacing w:before="41"/>
              <w:ind w:right="83"/>
              <w:jc w:val="right"/>
              <w:rPr>
                <w:b/>
                <w:sz w:val="20"/>
              </w:rPr>
            </w:pPr>
            <w:r>
              <w:rPr>
                <w:b/>
                <w:sz w:val="20"/>
              </w:rPr>
              <w:t>0,00</w:t>
            </w:r>
          </w:p>
        </w:tc>
        <w:tc>
          <w:tcPr>
            <w:tcW w:w="1700" w:type="dxa"/>
            <w:shd w:val="clear" w:color="auto" w:fill="D9D9D9"/>
          </w:tcPr>
          <w:p>
            <w:pPr>
              <w:pStyle w:val="TableParagraph"/>
              <w:spacing w:before="41"/>
              <w:ind w:right="79"/>
              <w:jc w:val="right"/>
              <w:rPr>
                <w:b/>
                <w:sz w:val="20"/>
              </w:rPr>
            </w:pPr>
            <w:r>
              <w:rPr>
                <w:b/>
                <w:sz w:val="20"/>
              </w:rPr>
              <w:t>57,593,000,00</w:t>
            </w:r>
          </w:p>
        </w:tc>
      </w:tr>
    </w:tbl>
    <w:p>
      <w:pPr>
        <w:pStyle w:val="Heading2"/>
        <w:numPr>
          <w:ilvl w:val="3"/>
          <w:numId w:val="29"/>
        </w:numPr>
        <w:tabs>
          <w:tab w:pos="2393" w:val="left" w:leader="none"/>
        </w:tabs>
        <w:spacing w:line="240" w:lineRule="auto" w:before="118" w:after="0"/>
        <w:ind w:left="2393" w:right="0" w:hanging="852"/>
        <w:jc w:val="left"/>
      </w:pPr>
      <w:r>
        <w:rPr/>
        <w:t>Beban Penyusutan dan</w:t>
      </w:r>
      <w:r>
        <w:rPr>
          <w:spacing w:val="-7"/>
        </w:rPr>
        <w:t> </w:t>
      </w:r>
      <w:r>
        <w:rPr/>
        <w:t>Amortisasi</w:t>
      </w:r>
    </w:p>
    <w:p>
      <w:pPr>
        <w:pStyle w:val="BodyText"/>
        <w:spacing w:before="115"/>
        <w:ind w:left="1965" w:right="1489"/>
      </w:pPr>
      <w:r>
        <w:rPr/>
        <w:t>Beban Penyusutan dan Amortisasi pada tahun 2021 sebesar Rp 47,898,150,00 dan tahun 2020 sebesar Rp. 7.718.910.515,00 dengan rincian sebagai berikut:</w:t>
      </w:r>
    </w:p>
    <w:p>
      <w:pPr>
        <w:pStyle w:val="BodyText"/>
        <w:spacing w:before="1"/>
        <w:rPr>
          <w:sz w:val="11"/>
        </w:rPr>
      </w:pPr>
    </w:p>
    <w:tbl>
      <w:tblPr>
        <w:tblW w:w="0" w:type="auto"/>
        <w:jc w:val="left"/>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
        <w:gridCol w:w="4313"/>
        <w:gridCol w:w="1559"/>
        <w:gridCol w:w="1617"/>
      </w:tblGrid>
      <w:tr>
        <w:trPr>
          <w:trHeight w:val="458" w:hRule="atLeast"/>
        </w:trPr>
        <w:tc>
          <w:tcPr>
            <w:tcW w:w="4677" w:type="dxa"/>
            <w:gridSpan w:val="2"/>
            <w:shd w:val="clear" w:color="auto" w:fill="BEBEBE"/>
          </w:tcPr>
          <w:p>
            <w:pPr>
              <w:pStyle w:val="TableParagraph"/>
              <w:spacing w:before="112"/>
              <w:ind w:left="859"/>
              <w:rPr>
                <w:b/>
                <w:sz w:val="20"/>
              </w:rPr>
            </w:pPr>
            <w:r>
              <w:rPr>
                <w:b/>
                <w:sz w:val="20"/>
              </w:rPr>
              <w:t>Beban Penyusutan dan Amortisasi</w:t>
            </w:r>
          </w:p>
        </w:tc>
        <w:tc>
          <w:tcPr>
            <w:tcW w:w="1559" w:type="dxa"/>
            <w:shd w:val="clear" w:color="auto" w:fill="BEBEBE"/>
          </w:tcPr>
          <w:p>
            <w:pPr>
              <w:pStyle w:val="TableParagraph"/>
              <w:spacing w:line="226" w:lineRule="exact"/>
              <w:ind w:left="252" w:right="238"/>
              <w:jc w:val="center"/>
              <w:rPr>
                <w:b/>
                <w:sz w:val="20"/>
              </w:rPr>
            </w:pPr>
            <w:r>
              <w:rPr>
                <w:b/>
                <w:sz w:val="20"/>
              </w:rPr>
              <w:t>Tahun 2021</w:t>
            </w:r>
          </w:p>
          <w:p>
            <w:pPr>
              <w:pStyle w:val="TableParagraph"/>
              <w:spacing w:line="210" w:lineRule="exact" w:before="2"/>
              <w:ind w:left="246" w:right="238"/>
              <w:jc w:val="center"/>
              <w:rPr>
                <w:b/>
                <w:sz w:val="20"/>
              </w:rPr>
            </w:pPr>
            <w:r>
              <w:rPr>
                <w:b/>
                <w:sz w:val="20"/>
              </w:rPr>
              <w:t>(Rp)</w:t>
            </w:r>
          </w:p>
        </w:tc>
        <w:tc>
          <w:tcPr>
            <w:tcW w:w="1617" w:type="dxa"/>
            <w:shd w:val="clear" w:color="auto" w:fill="BEBEBE"/>
          </w:tcPr>
          <w:p>
            <w:pPr>
              <w:pStyle w:val="TableParagraph"/>
              <w:spacing w:line="226" w:lineRule="exact"/>
              <w:ind w:left="277" w:right="271"/>
              <w:jc w:val="center"/>
              <w:rPr>
                <w:b/>
                <w:sz w:val="20"/>
              </w:rPr>
            </w:pPr>
            <w:r>
              <w:rPr>
                <w:b/>
                <w:sz w:val="20"/>
              </w:rPr>
              <w:t>Tahun 2020</w:t>
            </w:r>
          </w:p>
          <w:p>
            <w:pPr>
              <w:pStyle w:val="TableParagraph"/>
              <w:spacing w:line="210" w:lineRule="exact" w:before="2"/>
              <w:ind w:left="272" w:right="271"/>
              <w:jc w:val="center"/>
              <w:rPr>
                <w:b/>
                <w:sz w:val="20"/>
              </w:rPr>
            </w:pPr>
            <w:r>
              <w:rPr>
                <w:b/>
                <w:sz w:val="20"/>
              </w:rPr>
              <w:t>(Rp)</w:t>
            </w:r>
          </w:p>
        </w:tc>
      </w:tr>
      <w:tr>
        <w:trPr>
          <w:trHeight w:val="225" w:hRule="atLeast"/>
        </w:trPr>
        <w:tc>
          <w:tcPr>
            <w:tcW w:w="364" w:type="dxa"/>
          </w:tcPr>
          <w:p>
            <w:pPr>
              <w:pStyle w:val="TableParagraph"/>
              <w:spacing w:line="205" w:lineRule="exact"/>
              <w:jc w:val="center"/>
              <w:rPr>
                <w:sz w:val="20"/>
              </w:rPr>
            </w:pPr>
            <w:r>
              <w:rPr>
                <w:sz w:val="20"/>
              </w:rPr>
              <w:t>1</w:t>
            </w:r>
          </w:p>
        </w:tc>
        <w:tc>
          <w:tcPr>
            <w:tcW w:w="4313" w:type="dxa"/>
          </w:tcPr>
          <w:p>
            <w:pPr>
              <w:pStyle w:val="TableParagraph"/>
              <w:spacing w:line="205" w:lineRule="exact"/>
              <w:ind w:left="106"/>
              <w:rPr>
                <w:sz w:val="20"/>
              </w:rPr>
            </w:pPr>
            <w:r>
              <w:rPr>
                <w:sz w:val="20"/>
              </w:rPr>
              <w:t>Beban Penyusutan Peralatan dan Mesin</w:t>
            </w:r>
          </w:p>
        </w:tc>
        <w:tc>
          <w:tcPr>
            <w:tcW w:w="1559" w:type="dxa"/>
            <w:tcBorders>
              <w:bottom w:val="single" w:sz="8" w:space="0" w:color="000000"/>
              <w:right w:val="single" w:sz="8" w:space="0" w:color="000000"/>
            </w:tcBorders>
          </w:tcPr>
          <w:p>
            <w:pPr>
              <w:pStyle w:val="TableParagraph"/>
              <w:spacing w:line="205" w:lineRule="exact"/>
              <w:ind w:right="90"/>
              <w:jc w:val="right"/>
              <w:rPr>
                <w:sz w:val="20"/>
              </w:rPr>
            </w:pPr>
            <w:r>
              <w:rPr>
                <w:sz w:val="20"/>
              </w:rPr>
              <w:t>0,00</w:t>
            </w:r>
          </w:p>
        </w:tc>
        <w:tc>
          <w:tcPr>
            <w:tcW w:w="1617" w:type="dxa"/>
            <w:tcBorders>
              <w:left w:val="single" w:sz="8" w:space="0" w:color="000000"/>
              <w:bottom w:val="single" w:sz="8" w:space="0" w:color="000000"/>
              <w:right w:val="single" w:sz="8" w:space="0" w:color="000000"/>
            </w:tcBorders>
          </w:tcPr>
          <w:p>
            <w:pPr>
              <w:pStyle w:val="TableParagraph"/>
              <w:spacing w:line="205" w:lineRule="exact"/>
              <w:ind w:right="92"/>
              <w:jc w:val="right"/>
              <w:rPr>
                <w:sz w:val="20"/>
              </w:rPr>
            </w:pPr>
            <w:r>
              <w:rPr>
                <w:sz w:val="20"/>
              </w:rPr>
              <w:t>7,029,907,259.00</w:t>
            </w:r>
          </w:p>
        </w:tc>
      </w:tr>
      <w:tr>
        <w:trPr>
          <w:trHeight w:val="231" w:hRule="atLeast"/>
        </w:trPr>
        <w:tc>
          <w:tcPr>
            <w:tcW w:w="364" w:type="dxa"/>
          </w:tcPr>
          <w:p>
            <w:pPr>
              <w:pStyle w:val="TableParagraph"/>
              <w:spacing w:line="212" w:lineRule="exact"/>
              <w:jc w:val="center"/>
              <w:rPr>
                <w:sz w:val="20"/>
              </w:rPr>
            </w:pPr>
            <w:r>
              <w:rPr>
                <w:sz w:val="20"/>
              </w:rPr>
              <w:t>2</w:t>
            </w:r>
          </w:p>
        </w:tc>
        <w:tc>
          <w:tcPr>
            <w:tcW w:w="4313" w:type="dxa"/>
          </w:tcPr>
          <w:p>
            <w:pPr>
              <w:pStyle w:val="TableParagraph"/>
              <w:spacing w:line="212" w:lineRule="exact"/>
              <w:ind w:left="106"/>
              <w:rPr>
                <w:sz w:val="20"/>
              </w:rPr>
            </w:pPr>
            <w:r>
              <w:rPr>
                <w:sz w:val="20"/>
              </w:rPr>
              <w:t>Beban Penyusutan Gedung dan Bangunan</w:t>
            </w:r>
          </w:p>
        </w:tc>
        <w:tc>
          <w:tcPr>
            <w:tcW w:w="1559" w:type="dxa"/>
            <w:tcBorders>
              <w:top w:val="single" w:sz="8" w:space="0" w:color="000000"/>
              <w:bottom w:val="single" w:sz="8" w:space="0" w:color="000000"/>
              <w:right w:val="single" w:sz="8" w:space="0" w:color="000000"/>
            </w:tcBorders>
          </w:tcPr>
          <w:p>
            <w:pPr>
              <w:pStyle w:val="TableParagraph"/>
              <w:spacing w:line="212" w:lineRule="exact"/>
              <w:ind w:right="90"/>
              <w:jc w:val="right"/>
              <w:rPr>
                <w:sz w:val="20"/>
              </w:rPr>
            </w:pPr>
            <w:r>
              <w:rPr>
                <w:sz w:val="20"/>
              </w:rPr>
              <w:t>0,00</w:t>
            </w:r>
          </w:p>
        </w:tc>
        <w:tc>
          <w:tcPr>
            <w:tcW w:w="1617"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right="91"/>
              <w:jc w:val="right"/>
              <w:rPr>
                <w:sz w:val="20"/>
              </w:rPr>
            </w:pPr>
            <w:r>
              <w:rPr>
                <w:sz w:val="20"/>
              </w:rPr>
              <w:t>504,033,238.00</w:t>
            </w:r>
          </w:p>
        </w:tc>
      </w:tr>
      <w:tr>
        <w:trPr>
          <w:trHeight w:val="228" w:hRule="atLeast"/>
        </w:trPr>
        <w:tc>
          <w:tcPr>
            <w:tcW w:w="364" w:type="dxa"/>
          </w:tcPr>
          <w:p>
            <w:pPr>
              <w:pStyle w:val="TableParagraph"/>
              <w:spacing w:line="209" w:lineRule="exact"/>
              <w:jc w:val="center"/>
              <w:rPr>
                <w:sz w:val="20"/>
              </w:rPr>
            </w:pPr>
            <w:r>
              <w:rPr>
                <w:sz w:val="20"/>
              </w:rPr>
              <w:t>3</w:t>
            </w:r>
          </w:p>
        </w:tc>
        <w:tc>
          <w:tcPr>
            <w:tcW w:w="4313" w:type="dxa"/>
          </w:tcPr>
          <w:p>
            <w:pPr>
              <w:pStyle w:val="TableParagraph"/>
              <w:spacing w:line="209" w:lineRule="exact"/>
              <w:ind w:left="106"/>
              <w:rPr>
                <w:sz w:val="20"/>
              </w:rPr>
            </w:pPr>
            <w:r>
              <w:rPr>
                <w:sz w:val="20"/>
              </w:rPr>
              <w:t>Beban Penyusutan Jalan, Irigasi, dan jaringan</w:t>
            </w:r>
          </w:p>
        </w:tc>
        <w:tc>
          <w:tcPr>
            <w:tcW w:w="1559" w:type="dxa"/>
            <w:tcBorders>
              <w:top w:val="single" w:sz="8" w:space="0" w:color="000000"/>
              <w:bottom w:val="single" w:sz="8" w:space="0" w:color="000000"/>
              <w:right w:val="single" w:sz="8" w:space="0" w:color="000000"/>
            </w:tcBorders>
          </w:tcPr>
          <w:p>
            <w:pPr>
              <w:pStyle w:val="TableParagraph"/>
              <w:spacing w:line="209" w:lineRule="exact"/>
              <w:ind w:right="90"/>
              <w:jc w:val="right"/>
              <w:rPr>
                <w:sz w:val="20"/>
              </w:rPr>
            </w:pPr>
            <w:r>
              <w:rPr>
                <w:sz w:val="20"/>
              </w:rPr>
              <w:t>0,00</w:t>
            </w:r>
          </w:p>
        </w:tc>
        <w:tc>
          <w:tcPr>
            <w:tcW w:w="1617" w:type="dxa"/>
            <w:tcBorders>
              <w:top w:val="single" w:sz="8" w:space="0" w:color="000000"/>
              <w:left w:val="single" w:sz="8" w:space="0" w:color="000000"/>
              <w:bottom w:val="single" w:sz="8" w:space="0" w:color="000000"/>
              <w:right w:val="single" w:sz="8" w:space="0" w:color="000000"/>
            </w:tcBorders>
          </w:tcPr>
          <w:p>
            <w:pPr>
              <w:pStyle w:val="TableParagraph"/>
              <w:spacing w:line="209" w:lineRule="exact"/>
              <w:ind w:right="91"/>
              <w:jc w:val="right"/>
              <w:rPr>
                <w:sz w:val="20"/>
              </w:rPr>
            </w:pPr>
            <w:r>
              <w:rPr>
                <w:sz w:val="20"/>
              </w:rPr>
              <w:t>184,970,018.00</w:t>
            </w:r>
          </w:p>
        </w:tc>
      </w:tr>
      <w:tr>
        <w:trPr>
          <w:trHeight w:val="227" w:hRule="atLeast"/>
        </w:trPr>
        <w:tc>
          <w:tcPr>
            <w:tcW w:w="364" w:type="dxa"/>
          </w:tcPr>
          <w:p>
            <w:pPr>
              <w:pStyle w:val="TableParagraph"/>
              <w:spacing w:line="208" w:lineRule="exact"/>
              <w:jc w:val="center"/>
              <w:rPr>
                <w:sz w:val="20"/>
              </w:rPr>
            </w:pPr>
            <w:r>
              <w:rPr>
                <w:sz w:val="20"/>
              </w:rPr>
              <w:t>4</w:t>
            </w:r>
          </w:p>
        </w:tc>
        <w:tc>
          <w:tcPr>
            <w:tcW w:w="4313" w:type="dxa"/>
          </w:tcPr>
          <w:p>
            <w:pPr>
              <w:pStyle w:val="TableParagraph"/>
              <w:spacing w:line="208" w:lineRule="exact"/>
              <w:ind w:left="106"/>
              <w:rPr>
                <w:sz w:val="20"/>
              </w:rPr>
            </w:pPr>
            <w:r>
              <w:rPr>
                <w:sz w:val="20"/>
              </w:rPr>
              <w:t>Beban Penyusutan Aset Tetap Lainnya</w:t>
            </w:r>
          </w:p>
        </w:tc>
        <w:tc>
          <w:tcPr>
            <w:tcW w:w="1559" w:type="dxa"/>
            <w:tcBorders>
              <w:top w:val="single" w:sz="8" w:space="0" w:color="000000"/>
              <w:bottom w:val="single" w:sz="8" w:space="0" w:color="000000"/>
              <w:right w:val="single" w:sz="8" w:space="0" w:color="000000"/>
            </w:tcBorders>
          </w:tcPr>
          <w:p>
            <w:pPr>
              <w:pStyle w:val="TableParagraph"/>
              <w:spacing w:line="208" w:lineRule="exact"/>
              <w:ind w:right="90"/>
              <w:jc w:val="right"/>
              <w:rPr>
                <w:sz w:val="20"/>
              </w:rPr>
            </w:pPr>
            <w:r>
              <w:rPr>
                <w:sz w:val="20"/>
              </w:rPr>
              <w:t>0,00</w:t>
            </w:r>
          </w:p>
        </w:tc>
        <w:tc>
          <w:tcPr>
            <w:tcW w:w="1617" w:type="dxa"/>
            <w:tcBorders>
              <w:top w:val="single" w:sz="8" w:space="0" w:color="000000"/>
              <w:left w:val="single" w:sz="8" w:space="0" w:color="000000"/>
              <w:bottom w:val="single" w:sz="8" w:space="0" w:color="000000"/>
              <w:right w:val="single" w:sz="8" w:space="0" w:color="000000"/>
            </w:tcBorders>
          </w:tcPr>
          <w:p>
            <w:pPr>
              <w:pStyle w:val="TableParagraph"/>
              <w:spacing w:line="208" w:lineRule="exact"/>
              <w:ind w:right="95"/>
              <w:jc w:val="right"/>
              <w:rPr>
                <w:sz w:val="20"/>
              </w:rPr>
            </w:pPr>
            <w:r>
              <w:rPr>
                <w:sz w:val="20"/>
              </w:rPr>
              <w:t>0,00</w:t>
            </w:r>
          </w:p>
        </w:tc>
      </w:tr>
      <w:tr>
        <w:trPr>
          <w:trHeight w:val="232" w:hRule="atLeast"/>
        </w:trPr>
        <w:tc>
          <w:tcPr>
            <w:tcW w:w="364" w:type="dxa"/>
          </w:tcPr>
          <w:p>
            <w:pPr>
              <w:pStyle w:val="TableParagraph"/>
              <w:spacing w:line="212" w:lineRule="exact"/>
              <w:jc w:val="center"/>
              <w:rPr>
                <w:sz w:val="20"/>
              </w:rPr>
            </w:pPr>
            <w:r>
              <w:rPr>
                <w:sz w:val="20"/>
              </w:rPr>
              <w:t>5</w:t>
            </w:r>
          </w:p>
        </w:tc>
        <w:tc>
          <w:tcPr>
            <w:tcW w:w="4313" w:type="dxa"/>
          </w:tcPr>
          <w:p>
            <w:pPr>
              <w:pStyle w:val="TableParagraph"/>
              <w:spacing w:line="212" w:lineRule="exact"/>
              <w:ind w:left="106"/>
              <w:rPr>
                <w:sz w:val="20"/>
              </w:rPr>
            </w:pPr>
            <w:r>
              <w:rPr>
                <w:sz w:val="20"/>
              </w:rPr>
              <w:t>Beban Amortisasi Aset Tidak Berwujud</w:t>
            </w:r>
          </w:p>
        </w:tc>
        <w:tc>
          <w:tcPr>
            <w:tcW w:w="1559" w:type="dxa"/>
            <w:tcBorders>
              <w:top w:val="single" w:sz="8" w:space="0" w:color="000000"/>
              <w:bottom w:val="single" w:sz="8" w:space="0" w:color="000000"/>
              <w:right w:val="single" w:sz="8" w:space="0" w:color="000000"/>
            </w:tcBorders>
          </w:tcPr>
          <w:p>
            <w:pPr>
              <w:pStyle w:val="TableParagraph"/>
              <w:spacing w:line="212" w:lineRule="exact"/>
              <w:ind w:right="88"/>
              <w:jc w:val="right"/>
              <w:rPr>
                <w:sz w:val="20"/>
              </w:rPr>
            </w:pPr>
            <w:r>
              <w:rPr>
                <w:sz w:val="20"/>
              </w:rPr>
              <w:t>47,898,150.00</w:t>
            </w:r>
          </w:p>
        </w:tc>
        <w:tc>
          <w:tcPr>
            <w:tcW w:w="1617"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right="91"/>
              <w:jc w:val="right"/>
              <w:rPr>
                <w:sz w:val="20"/>
              </w:rPr>
            </w:pPr>
            <w:r>
              <w:rPr>
                <w:sz w:val="20"/>
              </w:rPr>
              <w:t>47,898,150.00</w:t>
            </w:r>
          </w:p>
        </w:tc>
      </w:tr>
      <w:tr>
        <w:trPr>
          <w:trHeight w:val="227" w:hRule="atLeast"/>
        </w:trPr>
        <w:tc>
          <w:tcPr>
            <w:tcW w:w="4677" w:type="dxa"/>
            <w:gridSpan w:val="2"/>
            <w:shd w:val="clear" w:color="auto" w:fill="BEBEBE"/>
          </w:tcPr>
          <w:p>
            <w:pPr>
              <w:pStyle w:val="TableParagraph"/>
              <w:spacing w:line="205" w:lineRule="exact" w:before="3"/>
              <w:ind w:left="1989" w:right="1992"/>
              <w:jc w:val="center"/>
              <w:rPr>
                <w:b/>
                <w:sz w:val="20"/>
              </w:rPr>
            </w:pPr>
            <w:r>
              <w:rPr>
                <w:b/>
                <w:sz w:val="20"/>
              </w:rPr>
              <w:t>Jumlah</w:t>
            </w:r>
          </w:p>
        </w:tc>
        <w:tc>
          <w:tcPr>
            <w:tcW w:w="1559" w:type="dxa"/>
            <w:tcBorders>
              <w:top w:val="single" w:sz="8" w:space="0" w:color="000000"/>
              <w:bottom w:val="single" w:sz="8" w:space="0" w:color="000000"/>
              <w:right w:val="single" w:sz="8" w:space="0" w:color="000000"/>
            </w:tcBorders>
            <w:shd w:val="clear" w:color="auto" w:fill="BEBEBE"/>
          </w:tcPr>
          <w:p>
            <w:pPr>
              <w:pStyle w:val="TableParagraph"/>
              <w:spacing w:line="205" w:lineRule="exact" w:before="3"/>
              <w:ind w:right="88"/>
              <w:jc w:val="right"/>
              <w:rPr>
                <w:b/>
                <w:sz w:val="20"/>
              </w:rPr>
            </w:pPr>
            <w:r>
              <w:rPr>
                <w:b/>
                <w:sz w:val="20"/>
              </w:rPr>
              <w:t>47,898,150,00</w:t>
            </w:r>
          </w:p>
        </w:tc>
        <w:tc>
          <w:tcPr>
            <w:tcW w:w="1617" w:type="dxa"/>
            <w:tcBorders>
              <w:top w:val="single" w:sz="8" w:space="0" w:color="000000"/>
              <w:left w:val="single" w:sz="8" w:space="0" w:color="000000"/>
              <w:bottom w:val="single" w:sz="8" w:space="0" w:color="000000"/>
              <w:right w:val="single" w:sz="8" w:space="0" w:color="000000"/>
            </w:tcBorders>
            <w:shd w:val="clear" w:color="auto" w:fill="BEBEBE"/>
          </w:tcPr>
          <w:p>
            <w:pPr>
              <w:pStyle w:val="TableParagraph"/>
              <w:spacing w:line="205" w:lineRule="exact" w:before="3"/>
              <w:ind w:right="92"/>
              <w:jc w:val="right"/>
              <w:rPr>
                <w:b/>
                <w:sz w:val="20"/>
              </w:rPr>
            </w:pPr>
            <w:r>
              <w:rPr>
                <w:b/>
                <w:sz w:val="20"/>
              </w:rPr>
              <w:t>7.718.910.515,00</w:t>
            </w:r>
          </w:p>
        </w:tc>
      </w:tr>
    </w:tbl>
    <w:p>
      <w:pPr>
        <w:spacing w:after="0" w:line="205" w:lineRule="exact"/>
        <w:jc w:val="right"/>
        <w:rPr>
          <w:sz w:val="20"/>
        </w:rPr>
        <w:sectPr>
          <w:pgSz w:w="12240" w:h="18720"/>
          <w:pgMar w:header="1024" w:footer="2406" w:top="2240" w:bottom="2600" w:left="1440" w:right="60"/>
        </w:sectPr>
      </w:pPr>
    </w:p>
    <w:p>
      <w:pPr>
        <w:pStyle w:val="BodyText"/>
        <w:spacing w:before="3"/>
        <w:rPr>
          <w:sz w:val="16"/>
        </w:rPr>
      </w:pPr>
    </w:p>
    <w:p>
      <w:pPr>
        <w:pStyle w:val="Heading2"/>
        <w:numPr>
          <w:ilvl w:val="3"/>
          <w:numId w:val="29"/>
        </w:numPr>
        <w:tabs>
          <w:tab w:pos="2393" w:val="left" w:leader="none"/>
        </w:tabs>
        <w:spacing w:line="240" w:lineRule="auto" w:before="91" w:after="0"/>
        <w:ind w:left="2393" w:right="0" w:hanging="852"/>
        <w:jc w:val="both"/>
      </w:pPr>
      <w:r>
        <w:rPr/>
        <w:t>Beban Penyisihan</w:t>
      </w:r>
      <w:r>
        <w:rPr>
          <w:spacing w:val="-5"/>
        </w:rPr>
        <w:t> </w:t>
      </w:r>
      <w:r>
        <w:rPr/>
        <w:t>Piutang</w:t>
      </w:r>
    </w:p>
    <w:p>
      <w:pPr>
        <w:pStyle w:val="BodyText"/>
        <w:spacing w:before="115"/>
        <w:ind w:left="1965" w:right="1490"/>
        <w:jc w:val="both"/>
      </w:pPr>
      <w:r>
        <w:rPr/>
        <w:t>Beban Penyisihan Piutang pada tahun 2021 sebesar Rp 0,00 dan tahun 2020 sebesar Rp. 0,00 dengan rincian sebagai berikut :</w:t>
      </w:r>
    </w:p>
    <w:p>
      <w:pPr>
        <w:pStyle w:val="BodyText"/>
        <w:spacing w:before="9"/>
        <w:rPr>
          <w:sz w:val="10"/>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4"/>
        <w:gridCol w:w="5186"/>
        <w:gridCol w:w="1601"/>
        <w:gridCol w:w="1601"/>
      </w:tblGrid>
      <w:tr>
        <w:trPr>
          <w:trHeight w:val="306" w:hRule="atLeast"/>
        </w:trPr>
        <w:tc>
          <w:tcPr>
            <w:tcW w:w="5510" w:type="dxa"/>
            <w:gridSpan w:val="2"/>
            <w:vMerge w:val="restart"/>
            <w:shd w:val="clear" w:color="auto" w:fill="BEBEBE"/>
          </w:tcPr>
          <w:p>
            <w:pPr>
              <w:pStyle w:val="TableParagraph"/>
              <w:spacing w:before="196"/>
              <w:ind w:left="1578"/>
              <w:rPr>
                <w:b/>
                <w:sz w:val="21"/>
              </w:rPr>
            </w:pPr>
            <w:r>
              <w:rPr>
                <w:b/>
                <w:sz w:val="21"/>
              </w:rPr>
              <w:t>Beban Penyisihan Piutang</w:t>
            </w:r>
          </w:p>
        </w:tc>
        <w:tc>
          <w:tcPr>
            <w:tcW w:w="1601" w:type="dxa"/>
            <w:tcBorders>
              <w:bottom w:val="nil"/>
            </w:tcBorders>
            <w:shd w:val="clear" w:color="auto" w:fill="BEBEBE"/>
          </w:tcPr>
          <w:p>
            <w:pPr>
              <w:pStyle w:val="TableParagraph"/>
              <w:spacing w:before="28"/>
              <w:ind w:left="265"/>
              <w:rPr>
                <w:b/>
                <w:sz w:val="21"/>
              </w:rPr>
            </w:pPr>
            <w:r>
              <w:rPr>
                <w:b/>
                <w:sz w:val="21"/>
              </w:rPr>
              <w:t>Tahun 2021</w:t>
            </w:r>
          </w:p>
        </w:tc>
        <w:tc>
          <w:tcPr>
            <w:tcW w:w="1601" w:type="dxa"/>
            <w:tcBorders>
              <w:bottom w:val="nil"/>
            </w:tcBorders>
            <w:shd w:val="clear" w:color="auto" w:fill="BEBEBE"/>
          </w:tcPr>
          <w:p>
            <w:pPr>
              <w:pStyle w:val="TableParagraph"/>
              <w:spacing w:before="28"/>
              <w:ind w:left="265"/>
              <w:rPr>
                <w:b/>
                <w:sz w:val="21"/>
              </w:rPr>
            </w:pPr>
            <w:r>
              <w:rPr>
                <w:b/>
                <w:sz w:val="21"/>
              </w:rPr>
              <w:t>Tahun 2020</w:t>
            </w:r>
          </w:p>
        </w:tc>
      </w:tr>
      <w:tr>
        <w:trPr>
          <w:trHeight w:val="309" w:hRule="atLeast"/>
        </w:trPr>
        <w:tc>
          <w:tcPr>
            <w:tcW w:w="5510" w:type="dxa"/>
            <w:gridSpan w:val="2"/>
            <w:vMerge/>
            <w:tcBorders>
              <w:top w:val="nil"/>
            </w:tcBorders>
            <w:shd w:val="clear" w:color="auto" w:fill="BEBEBE"/>
          </w:tcPr>
          <w:p>
            <w:pPr>
              <w:rPr>
                <w:sz w:val="2"/>
                <w:szCs w:val="2"/>
              </w:rPr>
            </w:pPr>
          </w:p>
        </w:tc>
        <w:tc>
          <w:tcPr>
            <w:tcW w:w="1601" w:type="dxa"/>
            <w:tcBorders>
              <w:top w:val="nil"/>
            </w:tcBorders>
            <w:shd w:val="clear" w:color="auto" w:fill="BEBEBE"/>
          </w:tcPr>
          <w:p>
            <w:pPr>
              <w:pStyle w:val="TableParagraph"/>
              <w:spacing w:before="29"/>
              <w:ind w:left="578" w:right="553"/>
              <w:jc w:val="center"/>
              <w:rPr>
                <w:b/>
                <w:sz w:val="21"/>
              </w:rPr>
            </w:pPr>
            <w:r>
              <w:rPr>
                <w:b/>
                <w:sz w:val="21"/>
              </w:rPr>
              <w:t>(Rp)</w:t>
            </w:r>
          </w:p>
        </w:tc>
        <w:tc>
          <w:tcPr>
            <w:tcW w:w="1601" w:type="dxa"/>
            <w:tcBorders>
              <w:top w:val="nil"/>
            </w:tcBorders>
            <w:shd w:val="clear" w:color="auto" w:fill="BEBEBE"/>
          </w:tcPr>
          <w:p>
            <w:pPr>
              <w:pStyle w:val="TableParagraph"/>
              <w:spacing w:before="29"/>
              <w:ind w:left="577" w:right="553"/>
              <w:jc w:val="center"/>
              <w:rPr>
                <w:b/>
                <w:sz w:val="21"/>
              </w:rPr>
            </w:pPr>
            <w:r>
              <w:rPr>
                <w:b/>
                <w:sz w:val="21"/>
              </w:rPr>
              <w:t>(Rp)</w:t>
            </w:r>
          </w:p>
        </w:tc>
      </w:tr>
      <w:tr>
        <w:trPr>
          <w:trHeight w:val="315" w:hRule="atLeast"/>
        </w:trPr>
        <w:tc>
          <w:tcPr>
            <w:tcW w:w="324" w:type="dxa"/>
          </w:tcPr>
          <w:p>
            <w:pPr>
              <w:pStyle w:val="TableParagraph"/>
              <w:spacing w:before="28"/>
              <w:ind w:left="109"/>
              <w:rPr>
                <w:sz w:val="21"/>
              </w:rPr>
            </w:pPr>
            <w:r>
              <w:rPr>
                <w:w w:val="100"/>
                <w:sz w:val="21"/>
              </w:rPr>
              <w:t>1</w:t>
            </w:r>
          </w:p>
        </w:tc>
        <w:tc>
          <w:tcPr>
            <w:tcW w:w="5186" w:type="dxa"/>
          </w:tcPr>
          <w:p>
            <w:pPr>
              <w:pStyle w:val="TableParagraph"/>
              <w:spacing w:before="28"/>
              <w:ind w:left="106"/>
              <w:rPr>
                <w:sz w:val="21"/>
              </w:rPr>
            </w:pPr>
            <w:r>
              <w:rPr>
                <w:sz w:val="21"/>
              </w:rPr>
              <w:t>Beban Penyisihan Piutang Pajak</w:t>
            </w:r>
          </w:p>
        </w:tc>
        <w:tc>
          <w:tcPr>
            <w:tcW w:w="1601" w:type="dxa"/>
          </w:tcPr>
          <w:p>
            <w:pPr>
              <w:pStyle w:val="TableParagraph"/>
              <w:spacing w:before="28"/>
              <w:ind w:right="83"/>
              <w:jc w:val="right"/>
              <w:rPr>
                <w:sz w:val="21"/>
              </w:rPr>
            </w:pPr>
            <w:r>
              <w:rPr>
                <w:sz w:val="21"/>
              </w:rPr>
              <w:t>0,00</w:t>
            </w:r>
          </w:p>
        </w:tc>
        <w:tc>
          <w:tcPr>
            <w:tcW w:w="1601" w:type="dxa"/>
          </w:tcPr>
          <w:p>
            <w:pPr>
              <w:pStyle w:val="TableParagraph"/>
              <w:spacing w:before="28"/>
              <w:ind w:right="83"/>
              <w:jc w:val="right"/>
              <w:rPr>
                <w:sz w:val="21"/>
              </w:rPr>
            </w:pPr>
            <w:r>
              <w:rPr>
                <w:sz w:val="21"/>
              </w:rPr>
              <w:t>0,00</w:t>
            </w:r>
          </w:p>
        </w:tc>
      </w:tr>
      <w:tr>
        <w:trPr>
          <w:trHeight w:val="315" w:hRule="atLeast"/>
        </w:trPr>
        <w:tc>
          <w:tcPr>
            <w:tcW w:w="324" w:type="dxa"/>
          </w:tcPr>
          <w:p>
            <w:pPr>
              <w:pStyle w:val="TableParagraph"/>
              <w:spacing w:before="28"/>
              <w:ind w:left="109"/>
              <w:rPr>
                <w:sz w:val="21"/>
              </w:rPr>
            </w:pPr>
            <w:r>
              <w:rPr>
                <w:w w:val="100"/>
                <w:sz w:val="21"/>
              </w:rPr>
              <w:t>2</w:t>
            </w:r>
          </w:p>
        </w:tc>
        <w:tc>
          <w:tcPr>
            <w:tcW w:w="5186" w:type="dxa"/>
          </w:tcPr>
          <w:p>
            <w:pPr>
              <w:pStyle w:val="TableParagraph"/>
              <w:spacing w:before="28"/>
              <w:ind w:left="106"/>
              <w:rPr>
                <w:sz w:val="21"/>
              </w:rPr>
            </w:pPr>
            <w:r>
              <w:rPr>
                <w:sz w:val="21"/>
              </w:rPr>
              <w:t>Beban Penyisihan Piutang Retribusi</w:t>
            </w:r>
          </w:p>
        </w:tc>
        <w:tc>
          <w:tcPr>
            <w:tcW w:w="1601" w:type="dxa"/>
          </w:tcPr>
          <w:p>
            <w:pPr>
              <w:pStyle w:val="TableParagraph"/>
              <w:spacing w:before="28"/>
              <w:ind w:right="83"/>
              <w:jc w:val="right"/>
              <w:rPr>
                <w:sz w:val="21"/>
              </w:rPr>
            </w:pPr>
            <w:r>
              <w:rPr>
                <w:sz w:val="21"/>
              </w:rPr>
              <w:t>0,00</w:t>
            </w:r>
          </w:p>
        </w:tc>
        <w:tc>
          <w:tcPr>
            <w:tcW w:w="1601" w:type="dxa"/>
          </w:tcPr>
          <w:p>
            <w:pPr>
              <w:pStyle w:val="TableParagraph"/>
              <w:spacing w:before="28"/>
              <w:ind w:right="83"/>
              <w:jc w:val="right"/>
              <w:rPr>
                <w:sz w:val="21"/>
              </w:rPr>
            </w:pPr>
            <w:r>
              <w:rPr>
                <w:sz w:val="21"/>
              </w:rPr>
              <w:t>0,00</w:t>
            </w:r>
          </w:p>
        </w:tc>
      </w:tr>
      <w:tr>
        <w:trPr>
          <w:trHeight w:val="312" w:hRule="atLeast"/>
        </w:trPr>
        <w:tc>
          <w:tcPr>
            <w:tcW w:w="324" w:type="dxa"/>
          </w:tcPr>
          <w:p>
            <w:pPr>
              <w:pStyle w:val="TableParagraph"/>
              <w:spacing w:before="28"/>
              <w:ind w:left="109"/>
              <w:rPr>
                <w:sz w:val="21"/>
              </w:rPr>
            </w:pPr>
            <w:r>
              <w:rPr>
                <w:w w:val="100"/>
                <w:sz w:val="21"/>
              </w:rPr>
              <w:t>3</w:t>
            </w:r>
          </w:p>
        </w:tc>
        <w:tc>
          <w:tcPr>
            <w:tcW w:w="5186" w:type="dxa"/>
          </w:tcPr>
          <w:p>
            <w:pPr>
              <w:pStyle w:val="TableParagraph"/>
              <w:spacing w:before="28"/>
              <w:ind w:left="106"/>
              <w:rPr>
                <w:sz w:val="21"/>
              </w:rPr>
            </w:pPr>
            <w:r>
              <w:rPr>
                <w:sz w:val="21"/>
              </w:rPr>
              <w:t>Beban Penyisihan Piutang Lain-lain PAD yang Sah</w:t>
            </w:r>
          </w:p>
        </w:tc>
        <w:tc>
          <w:tcPr>
            <w:tcW w:w="1601" w:type="dxa"/>
          </w:tcPr>
          <w:p>
            <w:pPr>
              <w:pStyle w:val="TableParagraph"/>
              <w:spacing w:before="28"/>
              <w:ind w:right="83"/>
              <w:jc w:val="right"/>
              <w:rPr>
                <w:sz w:val="21"/>
              </w:rPr>
            </w:pPr>
            <w:r>
              <w:rPr>
                <w:sz w:val="21"/>
              </w:rPr>
              <w:t>0,00</w:t>
            </w:r>
          </w:p>
        </w:tc>
        <w:tc>
          <w:tcPr>
            <w:tcW w:w="1601" w:type="dxa"/>
          </w:tcPr>
          <w:p>
            <w:pPr>
              <w:pStyle w:val="TableParagraph"/>
              <w:spacing w:before="28"/>
              <w:ind w:right="83"/>
              <w:jc w:val="right"/>
              <w:rPr>
                <w:sz w:val="21"/>
              </w:rPr>
            </w:pPr>
            <w:r>
              <w:rPr>
                <w:sz w:val="21"/>
              </w:rPr>
              <w:t>0,00</w:t>
            </w:r>
          </w:p>
        </w:tc>
      </w:tr>
      <w:tr>
        <w:trPr>
          <w:trHeight w:val="316" w:hRule="atLeast"/>
        </w:trPr>
        <w:tc>
          <w:tcPr>
            <w:tcW w:w="324" w:type="dxa"/>
          </w:tcPr>
          <w:p>
            <w:pPr>
              <w:pStyle w:val="TableParagraph"/>
              <w:spacing w:before="32"/>
              <w:ind w:left="109"/>
              <w:rPr>
                <w:sz w:val="21"/>
              </w:rPr>
            </w:pPr>
            <w:r>
              <w:rPr>
                <w:w w:val="100"/>
                <w:sz w:val="21"/>
              </w:rPr>
              <w:t>4</w:t>
            </w:r>
          </w:p>
        </w:tc>
        <w:tc>
          <w:tcPr>
            <w:tcW w:w="5186" w:type="dxa"/>
          </w:tcPr>
          <w:p>
            <w:pPr>
              <w:pStyle w:val="TableParagraph"/>
              <w:spacing w:before="32"/>
              <w:ind w:left="106"/>
              <w:rPr>
                <w:sz w:val="21"/>
              </w:rPr>
            </w:pPr>
            <w:r>
              <w:rPr>
                <w:sz w:val="21"/>
              </w:rPr>
              <w:t>Beban Penyisihan Piutang Pendapatan Lainnya</w:t>
            </w:r>
          </w:p>
        </w:tc>
        <w:tc>
          <w:tcPr>
            <w:tcW w:w="1601" w:type="dxa"/>
          </w:tcPr>
          <w:p>
            <w:pPr>
              <w:pStyle w:val="TableParagraph"/>
              <w:spacing w:before="32"/>
              <w:ind w:right="83"/>
              <w:jc w:val="right"/>
              <w:rPr>
                <w:sz w:val="21"/>
              </w:rPr>
            </w:pPr>
            <w:r>
              <w:rPr>
                <w:sz w:val="21"/>
              </w:rPr>
              <w:t>0,00</w:t>
            </w:r>
          </w:p>
        </w:tc>
        <w:tc>
          <w:tcPr>
            <w:tcW w:w="1601" w:type="dxa"/>
          </w:tcPr>
          <w:p>
            <w:pPr>
              <w:pStyle w:val="TableParagraph"/>
              <w:spacing w:before="32"/>
              <w:ind w:right="83"/>
              <w:jc w:val="right"/>
              <w:rPr>
                <w:sz w:val="21"/>
              </w:rPr>
            </w:pPr>
            <w:r>
              <w:rPr>
                <w:sz w:val="21"/>
              </w:rPr>
              <w:t>0,00</w:t>
            </w:r>
          </w:p>
        </w:tc>
      </w:tr>
      <w:tr>
        <w:trPr>
          <w:trHeight w:val="316" w:hRule="atLeast"/>
        </w:trPr>
        <w:tc>
          <w:tcPr>
            <w:tcW w:w="5510" w:type="dxa"/>
            <w:gridSpan w:val="2"/>
            <w:shd w:val="clear" w:color="auto" w:fill="BEBEBE"/>
          </w:tcPr>
          <w:p>
            <w:pPr>
              <w:pStyle w:val="TableParagraph"/>
              <w:spacing w:before="32"/>
              <w:ind w:right="83"/>
              <w:jc w:val="right"/>
              <w:rPr>
                <w:b/>
                <w:sz w:val="21"/>
              </w:rPr>
            </w:pPr>
            <w:r>
              <w:rPr>
                <w:b/>
                <w:sz w:val="21"/>
              </w:rPr>
              <w:t>Jumlah</w:t>
            </w:r>
          </w:p>
        </w:tc>
        <w:tc>
          <w:tcPr>
            <w:tcW w:w="1601" w:type="dxa"/>
            <w:shd w:val="clear" w:color="auto" w:fill="BEBEBE"/>
          </w:tcPr>
          <w:p>
            <w:pPr>
              <w:pStyle w:val="TableParagraph"/>
              <w:spacing w:before="32"/>
              <w:ind w:right="83"/>
              <w:jc w:val="right"/>
              <w:rPr>
                <w:b/>
                <w:sz w:val="21"/>
              </w:rPr>
            </w:pPr>
            <w:r>
              <w:rPr>
                <w:b/>
                <w:sz w:val="21"/>
              </w:rPr>
              <w:t>0,00</w:t>
            </w:r>
          </w:p>
        </w:tc>
        <w:tc>
          <w:tcPr>
            <w:tcW w:w="1601" w:type="dxa"/>
            <w:shd w:val="clear" w:color="auto" w:fill="BEBEBE"/>
          </w:tcPr>
          <w:p>
            <w:pPr>
              <w:pStyle w:val="TableParagraph"/>
              <w:spacing w:before="32"/>
              <w:ind w:right="83"/>
              <w:jc w:val="right"/>
              <w:rPr>
                <w:b/>
                <w:sz w:val="21"/>
              </w:rPr>
            </w:pPr>
            <w:r>
              <w:rPr>
                <w:b/>
                <w:sz w:val="21"/>
              </w:rPr>
              <w:t>0,00</w:t>
            </w:r>
          </w:p>
        </w:tc>
      </w:tr>
    </w:tbl>
    <w:p>
      <w:pPr>
        <w:pStyle w:val="BodyText"/>
        <w:spacing w:before="114"/>
        <w:ind w:left="1965" w:right="1575"/>
        <w:jc w:val="both"/>
      </w:pPr>
      <w:r>
        <w:rPr/>
        <w:t>Terdapat selisih antara beban – LO dan belanja LRA sebesar Rp0,00 . Penjelasan selisih beban tersebut dapat dijelaskan sebagai berikut :</w:t>
      </w:r>
    </w:p>
    <w:p>
      <w:pPr>
        <w:pStyle w:val="Heading2"/>
        <w:spacing w:before="122"/>
        <w:ind w:left="976"/>
      </w:pPr>
      <w:r>
        <w:rPr/>
        <w:t>V.4.b.Surplus/Defisit dari Operasi – LO</w:t>
      </w:r>
    </w:p>
    <w:p>
      <w:pPr>
        <w:pStyle w:val="BodyText"/>
        <w:spacing w:before="119"/>
        <w:ind w:left="1541" w:right="1489"/>
        <w:jc w:val="both"/>
      </w:pPr>
      <w:r>
        <w:rPr/>
        <w:t>Surplus/Defisit dari Operasi tahun 2021 sebesar Rp (22.119.130.796,00) dan tahun 2020 adalah sebesar (Rp 26.706.279.510,00).</w:t>
      </w:r>
    </w:p>
    <w:p>
      <w:pPr>
        <w:pStyle w:val="Heading2"/>
        <w:spacing w:before="122"/>
        <w:ind w:left="976"/>
      </w:pPr>
      <w:r>
        <w:rPr/>
        <w:t>V.4.c. Surplus Penjualan Aset Non Lancar – LO</w:t>
      </w:r>
    </w:p>
    <w:p>
      <w:pPr>
        <w:pStyle w:val="BodyText"/>
        <w:spacing w:before="116"/>
        <w:ind w:left="1541" w:right="1497"/>
        <w:jc w:val="both"/>
      </w:pPr>
      <w:r>
        <w:rPr/>
        <w:t>Penjualan Aset Non Lancar tahun 2021 sebesar Rp0,00 dan tahun 2020 adalah sebesar Rp0,00. Surplus Penjualan Aset Non Lancar tahun 2021 sebesar Rp0,00 yang merupakan Surplus Penjualan Aset Tetap Peralatan dan Mesin yang dihapuskan sebesar Rp0,00 dan Surplus Penjualan Aset Tetap Gedung dan Bangunan yang dihapuskan sebesar</w:t>
      </w:r>
      <w:r>
        <w:rPr>
          <w:spacing w:val="-4"/>
        </w:rPr>
        <w:t> </w:t>
      </w:r>
      <w:r>
        <w:rPr/>
        <w:t>Rp0,00.</w:t>
      </w:r>
    </w:p>
    <w:p>
      <w:pPr>
        <w:pStyle w:val="Heading2"/>
        <w:spacing w:before="127"/>
        <w:ind w:left="976"/>
      </w:pPr>
      <w:r>
        <w:rPr/>
        <w:t>V.4.d.Surplus dari Kegiatan Non Operasional Lainnya – LO</w:t>
      </w:r>
    </w:p>
    <w:p>
      <w:pPr>
        <w:pStyle w:val="BodyText"/>
        <w:spacing w:before="115"/>
        <w:ind w:left="1541" w:right="1486"/>
        <w:jc w:val="both"/>
      </w:pPr>
      <w:r>
        <w:rPr/>
        <w:t>Surplus dari Non Operasional Lainnya tahun 2021 sebesar Rp0,00 dan tahun 2020 sebesar Rp0,00 yang merupakan pengakuan Pendapatan LO dan Piutang Ganti Kerugian Daerah sebesar Rp0,00.</w:t>
      </w:r>
    </w:p>
    <w:p>
      <w:pPr>
        <w:pStyle w:val="Heading2"/>
        <w:spacing w:before="126"/>
        <w:ind w:left="976"/>
      </w:pPr>
      <w:r>
        <w:rPr/>
        <w:t>V.4.e. Defisit Penjualan Aset Non Lancar – LO</w:t>
      </w:r>
    </w:p>
    <w:p>
      <w:pPr>
        <w:pStyle w:val="BodyText"/>
        <w:spacing w:before="114"/>
        <w:ind w:left="1541" w:right="1489"/>
        <w:jc w:val="both"/>
      </w:pPr>
      <w:r>
        <w:rPr/>
        <w:t>Defisit Penjualan Aset Non Lancar tahun 2021 sebesar Rp0,00 dan tahun 2020 adalah sebesar Rp0,00. Defisit Penjualan Aset Non Lancar tahun 2021 sebesar Rp0,00 merupakan defisit penjualan Aset Tetap Peralatan dan Mesin yang dihapuskan sebesar Rp0,00 dan defisit penjualan Aset Tetap Gedung dan Bangunan yang dihapuskan sebesar Rp0,00.</w:t>
      </w:r>
    </w:p>
    <w:p>
      <w:pPr>
        <w:pStyle w:val="Heading2"/>
        <w:spacing w:before="124"/>
        <w:ind w:left="976"/>
      </w:pPr>
      <w:r>
        <w:rPr/>
        <w:t>V.4.f. Defisit dari Kegiatan Non Operasional Lainnya – LO</w:t>
      </w:r>
    </w:p>
    <w:p>
      <w:pPr>
        <w:pStyle w:val="BodyText"/>
        <w:tabs>
          <w:tab w:pos="8602" w:val="left" w:leader="dot"/>
        </w:tabs>
        <w:spacing w:line="242" w:lineRule="auto" w:before="115"/>
        <w:ind w:left="1541" w:right="1490"/>
      </w:pPr>
      <w:r>
        <w:rPr/>
        <w:t>Defisit dari Non Operasional Lainnya tahun 2021 sebesar Rp0,00 dan tahun 2020 sebesar </w:t>
      </w:r>
      <w:r>
        <w:rPr>
          <w:spacing w:val="13"/>
        </w:rPr>
        <w:t> </w:t>
      </w:r>
      <w:r>
        <w:rPr/>
        <w:t>Rp0,00 </w:t>
      </w:r>
      <w:r>
        <w:rPr>
          <w:spacing w:val="17"/>
        </w:rPr>
        <w:t> </w:t>
      </w:r>
      <w:r>
        <w:rPr/>
        <w:t>merupakan </w:t>
      </w:r>
      <w:r>
        <w:rPr>
          <w:spacing w:val="12"/>
        </w:rPr>
        <w:t> </w:t>
      </w:r>
      <w:r>
        <w:rPr/>
        <w:t>Pengakuan </w:t>
      </w:r>
      <w:r>
        <w:rPr>
          <w:spacing w:val="13"/>
        </w:rPr>
        <w:t> </w:t>
      </w:r>
      <w:r>
        <w:rPr/>
        <w:t>Beban </w:t>
      </w:r>
      <w:r>
        <w:rPr>
          <w:spacing w:val="13"/>
        </w:rPr>
        <w:t> </w:t>
      </w:r>
      <w:r>
        <w:rPr/>
        <w:t>Non </w:t>
      </w:r>
      <w:r>
        <w:rPr>
          <w:spacing w:val="12"/>
        </w:rPr>
        <w:t> </w:t>
      </w:r>
      <w:r>
        <w:rPr/>
        <w:t>Operasional </w:t>
      </w:r>
      <w:r>
        <w:rPr>
          <w:spacing w:val="21"/>
        </w:rPr>
        <w:t> </w:t>
      </w:r>
      <w:r>
        <w:rPr/>
        <w:t>atas</w:t>
        <w:tab/>
      </w:r>
      <w:r>
        <w:rPr>
          <w:spacing w:val="-4"/>
        </w:rPr>
        <w:t>sebesar</w:t>
      </w:r>
    </w:p>
    <w:p>
      <w:pPr>
        <w:pStyle w:val="BodyText"/>
        <w:spacing w:line="250" w:lineRule="exact"/>
        <w:ind w:left="1541"/>
      </w:pPr>
      <w:r>
        <w:rPr/>
        <w:t>Rp0,00.</w:t>
      </w:r>
    </w:p>
    <w:p>
      <w:pPr>
        <w:pStyle w:val="Heading2"/>
        <w:spacing w:before="123"/>
        <w:ind w:left="976"/>
        <w:jc w:val="left"/>
      </w:pPr>
      <w:r>
        <w:rPr/>
        <w:t>V.4.g.Surplus/Defisit dari Kegiatan Non Operasional</w:t>
      </w:r>
    </w:p>
    <w:p>
      <w:pPr>
        <w:pStyle w:val="BodyText"/>
        <w:spacing w:line="242" w:lineRule="auto" w:before="115"/>
        <w:ind w:left="1541" w:right="1489"/>
      </w:pPr>
      <w:r>
        <w:rPr/>
        <w:t>Surplus/Defisit Non Operasional pada tahun 2021 sebesar minus Rp0,00 dan tahun 2020 sebesar Rp0,00.</w:t>
      </w:r>
    </w:p>
    <w:p>
      <w:pPr>
        <w:pStyle w:val="Heading2"/>
        <w:spacing w:before="121"/>
        <w:ind w:left="976"/>
        <w:jc w:val="left"/>
      </w:pPr>
      <w:r>
        <w:rPr/>
        <w:t>V.4.h.Surplus/Defisit sebelum Pos Luar Biasa</w:t>
      </w:r>
    </w:p>
    <w:p>
      <w:pPr>
        <w:pStyle w:val="BodyText"/>
        <w:spacing w:before="116"/>
        <w:ind w:left="1541" w:right="1489"/>
      </w:pPr>
      <w:r>
        <w:rPr/>
        <w:t>Surplus/Defisit sebelum Pos Luar Biasa pada tahun 2021 sebesar Rp0,00 dan tahun 2020 sebesar Rp0,00.</w:t>
      </w:r>
    </w:p>
    <w:p>
      <w:pPr>
        <w:spacing w:after="0"/>
        <w:sectPr>
          <w:pgSz w:w="12240" w:h="18720"/>
          <w:pgMar w:header="1024" w:footer="2406" w:top="2240" w:bottom="2600" w:left="1440" w:right="60"/>
        </w:sectPr>
      </w:pPr>
    </w:p>
    <w:p>
      <w:pPr>
        <w:pStyle w:val="BodyText"/>
        <w:spacing w:before="3"/>
        <w:rPr>
          <w:sz w:val="16"/>
        </w:rPr>
      </w:pPr>
    </w:p>
    <w:p>
      <w:pPr>
        <w:pStyle w:val="Heading2"/>
        <w:spacing w:before="91"/>
        <w:ind w:left="976"/>
      </w:pPr>
      <w:r>
        <w:rPr/>
        <w:t>V.4.i. Pos Luar Biasa - LO</w:t>
      </w:r>
    </w:p>
    <w:p>
      <w:pPr>
        <w:pStyle w:val="BodyText"/>
        <w:spacing w:before="115"/>
        <w:ind w:left="1541" w:right="1489"/>
      </w:pPr>
      <w:r>
        <w:rPr/>
        <w:t>Pendapatan Luar Biasa pada tahun 2021 sebesar (22.119.130.796,00) dan tahun 2020 adalah sebesar 0,00.</w:t>
      </w:r>
    </w:p>
    <w:p>
      <w:pPr>
        <w:pStyle w:val="BodyText"/>
        <w:spacing w:before="1"/>
        <w:rPr>
          <w:sz w:val="21"/>
        </w:rPr>
      </w:pPr>
    </w:p>
    <w:p>
      <w:pPr>
        <w:pStyle w:val="Heading2"/>
        <w:numPr>
          <w:ilvl w:val="1"/>
          <w:numId w:val="26"/>
        </w:numPr>
        <w:tabs>
          <w:tab w:pos="1013" w:val="left" w:leader="none"/>
        </w:tabs>
        <w:spacing w:line="240" w:lineRule="auto" w:before="0" w:after="0"/>
        <w:ind w:left="1013" w:right="0" w:hanging="465"/>
        <w:jc w:val="left"/>
      </w:pPr>
      <w:r>
        <w:rPr/>
        <w:t>PENJELASAN POS - POS LAPORAN PERUBAHAN</w:t>
      </w:r>
      <w:r>
        <w:rPr>
          <w:spacing w:val="-11"/>
        </w:rPr>
        <w:t> </w:t>
      </w:r>
      <w:r>
        <w:rPr/>
        <w:t>EKUITAS</w:t>
      </w:r>
    </w:p>
    <w:p>
      <w:pPr>
        <w:pStyle w:val="BodyText"/>
        <w:spacing w:before="119"/>
        <w:ind w:left="976" w:right="1499" w:firstLine="424"/>
        <w:jc w:val="both"/>
      </w:pPr>
      <w:r>
        <w:rPr/>
        <w:t>Laporan Perubahan Ekuitas (LPE) menyajikan informasi kenaikan atau penurunan ekuitas per 31 Desember 2021.</w:t>
      </w:r>
    </w:p>
    <w:p>
      <w:pPr>
        <w:pStyle w:val="BodyText"/>
        <w:spacing w:before="118"/>
        <w:ind w:left="976" w:right="1490" w:firstLine="424"/>
        <w:jc w:val="both"/>
      </w:pPr>
      <w:r>
        <w:rPr/>
        <w:t>Ekuitas per 31 Desember 2021 sebesar Rp 71.768.193.031,50 berasal dari saldo awal Ekuitas tahun 2020 sebesar Rp 77.964.899.262,00 ditambah Surplus/Defisit - LO tahun 2021 sebesar Rp (22.119.130.796,00) ditambah koreksi ekuitas lainnya sebesar Rp 411.362.500,00.</w:t>
      </w:r>
    </w:p>
    <w:p>
      <w:pPr>
        <w:pStyle w:val="Heading2"/>
        <w:spacing w:before="126"/>
        <w:ind w:left="976"/>
      </w:pPr>
      <w:r>
        <w:rPr/>
        <w:t>V.5.a.Ekuitas Awal</w:t>
      </w:r>
    </w:p>
    <w:p>
      <w:pPr>
        <w:pStyle w:val="BodyText"/>
        <w:spacing w:before="115"/>
        <w:ind w:left="1541" w:right="1493" w:firstLine="424"/>
        <w:jc w:val="both"/>
      </w:pPr>
      <w:r>
        <w:rPr/>
        <w:t>Ekuitas awal tahun 2021 sebesar Rp 71.768.193.031.5,00 merupakan saldo ekuitas per 31 Desember</w:t>
      </w:r>
      <w:r>
        <w:rPr>
          <w:spacing w:val="1"/>
        </w:rPr>
        <w:t> </w:t>
      </w:r>
      <w:r>
        <w:rPr/>
        <w:t>2020.</w:t>
      </w:r>
    </w:p>
    <w:p>
      <w:pPr>
        <w:pStyle w:val="Heading2"/>
        <w:spacing w:before="126"/>
        <w:ind w:left="976"/>
      </w:pPr>
      <w:r>
        <w:rPr/>
        <w:t>V.5.b.Surplus/Defisit – LO</w:t>
      </w:r>
    </w:p>
    <w:p>
      <w:pPr>
        <w:pStyle w:val="BodyText"/>
        <w:spacing w:before="115"/>
        <w:ind w:left="1541" w:right="1488" w:firstLine="424"/>
        <w:jc w:val="both"/>
      </w:pPr>
      <w:r>
        <w:rPr/>
        <w:t>Surplus/Defisit – LO tahun 2021 sebesar Rp (22.119.130.796,00) berasal dari Pendapatan – LO sebesar Rp 1.778.704.250,00 dikurangi Beban sebesar Rp 23.897.835.046,00 dikurangi Defisit Kegiatan Non Operasional sebesar Rp0,00 dan Surplus/Defisit Pos Luar Biasa sebesar Rp 0.00. ditambah kewajiban untuk dikonsolidasikan sebesar Rp. 28.504.866.048,00.</w:t>
      </w:r>
    </w:p>
    <w:p>
      <w:pPr>
        <w:pStyle w:val="BodyText"/>
        <w:rPr>
          <w:sz w:val="24"/>
        </w:rPr>
      </w:pPr>
    </w:p>
    <w:p>
      <w:pPr>
        <w:pStyle w:val="BodyText"/>
        <w:spacing w:before="1"/>
        <w:rPr>
          <w:sz w:val="19"/>
        </w:rPr>
      </w:pPr>
    </w:p>
    <w:p>
      <w:pPr>
        <w:pStyle w:val="Heading2"/>
        <w:ind w:left="976"/>
      </w:pPr>
      <w:r>
        <w:rPr/>
        <w:t>V.5.c. Koreksi Ekuitas Lainnya</w:t>
      </w:r>
    </w:p>
    <w:p>
      <w:pPr>
        <w:pStyle w:val="BodyText"/>
        <w:spacing w:before="119"/>
        <w:ind w:left="1541" w:right="1493" w:firstLine="424"/>
        <w:jc w:val="both"/>
      </w:pPr>
      <w:r>
        <w:rPr/>
        <w:t>Koreksi ekuitas lainnya tahun 2021 sebesar Rp 411.362.500,00 sedangkan tahun 2020 sebesar Rp 148.690.202,50. Koreksi Ekuitas Lainnya tahun 2021 secara rinci dapat dijelaskan sebagai berikut.</w:t>
      </w:r>
    </w:p>
    <w:p>
      <w:pPr>
        <w:pStyle w:val="BodyText"/>
        <w:spacing w:before="7" w:after="1"/>
        <w:rPr>
          <w:sz w:val="1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
        <w:gridCol w:w="3529"/>
        <w:gridCol w:w="2269"/>
        <w:gridCol w:w="3261"/>
      </w:tblGrid>
      <w:tr>
        <w:trPr>
          <w:trHeight w:val="345" w:hRule="atLeast"/>
        </w:trPr>
        <w:tc>
          <w:tcPr>
            <w:tcW w:w="549" w:type="dxa"/>
          </w:tcPr>
          <w:p>
            <w:pPr>
              <w:pStyle w:val="TableParagraph"/>
              <w:ind w:left="122"/>
              <w:rPr>
                <w:b/>
                <w:sz w:val="20"/>
              </w:rPr>
            </w:pPr>
            <w:r>
              <w:rPr>
                <w:b/>
                <w:sz w:val="20"/>
              </w:rPr>
              <w:t>NO</w:t>
            </w:r>
          </w:p>
        </w:tc>
        <w:tc>
          <w:tcPr>
            <w:tcW w:w="3529" w:type="dxa"/>
          </w:tcPr>
          <w:p>
            <w:pPr>
              <w:pStyle w:val="TableParagraph"/>
              <w:ind w:left="1338" w:right="1341"/>
              <w:jc w:val="center"/>
              <w:rPr>
                <w:b/>
                <w:sz w:val="20"/>
              </w:rPr>
            </w:pPr>
            <w:r>
              <w:rPr>
                <w:b/>
                <w:sz w:val="20"/>
              </w:rPr>
              <w:t>URAIAN</w:t>
            </w:r>
          </w:p>
        </w:tc>
        <w:tc>
          <w:tcPr>
            <w:tcW w:w="2269" w:type="dxa"/>
          </w:tcPr>
          <w:p>
            <w:pPr>
              <w:pStyle w:val="TableParagraph"/>
              <w:ind w:left="418"/>
              <w:rPr>
                <w:b/>
                <w:sz w:val="20"/>
              </w:rPr>
            </w:pPr>
            <w:r>
              <w:rPr>
                <w:b/>
                <w:sz w:val="20"/>
              </w:rPr>
              <w:t>NOMINAL (Rp)</w:t>
            </w:r>
          </w:p>
        </w:tc>
        <w:tc>
          <w:tcPr>
            <w:tcW w:w="3261" w:type="dxa"/>
          </w:tcPr>
          <w:p>
            <w:pPr>
              <w:pStyle w:val="TableParagraph"/>
              <w:ind w:left="910"/>
              <w:rPr>
                <w:b/>
                <w:sz w:val="20"/>
              </w:rPr>
            </w:pPr>
            <w:r>
              <w:rPr>
                <w:b/>
                <w:sz w:val="20"/>
              </w:rPr>
              <w:t>KETERANGAN</w:t>
            </w:r>
          </w:p>
        </w:tc>
      </w:tr>
      <w:tr>
        <w:trPr>
          <w:trHeight w:val="218" w:hRule="atLeast"/>
        </w:trPr>
        <w:tc>
          <w:tcPr>
            <w:tcW w:w="549" w:type="dxa"/>
          </w:tcPr>
          <w:p>
            <w:pPr>
              <w:pStyle w:val="TableParagraph"/>
              <w:spacing w:line="199" w:lineRule="exact"/>
              <w:ind w:left="106"/>
              <w:rPr>
                <w:sz w:val="20"/>
              </w:rPr>
            </w:pPr>
            <w:r>
              <w:rPr>
                <w:sz w:val="20"/>
              </w:rPr>
              <w:t>1</w:t>
            </w:r>
          </w:p>
        </w:tc>
        <w:tc>
          <w:tcPr>
            <w:tcW w:w="3529" w:type="dxa"/>
          </w:tcPr>
          <w:p>
            <w:pPr>
              <w:pStyle w:val="TableParagraph"/>
              <w:spacing w:line="199" w:lineRule="exact"/>
              <w:ind w:left="102"/>
              <w:rPr>
                <w:sz w:val="20"/>
              </w:rPr>
            </w:pPr>
            <w:r>
              <w:rPr>
                <w:sz w:val="20"/>
              </w:rPr>
              <w:t>Koreksi Nilai Kas</w:t>
            </w:r>
          </w:p>
        </w:tc>
        <w:tc>
          <w:tcPr>
            <w:tcW w:w="2269" w:type="dxa"/>
          </w:tcPr>
          <w:p>
            <w:pPr>
              <w:pStyle w:val="TableParagraph"/>
              <w:rPr>
                <w:sz w:val="14"/>
              </w:rPr>
            </w:pPr>
          </w:p>
        </w:tc>
        <w:tc>
          <w:tcPr>
            <w:tcW w:w="3261" w:type="dxa"/>
          </w:tcPr>
          <w:p>
            <w:pPr>
              <w:pStyle w:val="TableParagraph"/>
              <w:rPr>
                <w:sz w:val="14"/>
              </w:rPr>
            </w:pPr>
          </w:p>
        </w:tc>
      </w:tr>
      <w:tr>
        <w:trPr>
          <w:trHeight w:val="217" w:hRule="atLeast"/>
        </w:trPr>
        <w:tc>
          <w:tcPr>
            <w:tcW w:w="549" w:type="dxa"/>
          </w:tcPr>
          <w:p>
            <w:pPr>
              <w:pStyle w:val="TableParagraph"/>
              <w:spacing w:line="198" w:lineRule="exact"/>
              <w:ind w:left="106"/>
              <w:rPr>
                <w:sz w:val="20"/>
              </w:rPr>
            </w:pPr>
            <w:r>
              <w:rPr>
                <w:sz w:val="20"/>
              </w:rPr>
              <w:t>2</w:t>
            </w:r>
          </w:p>
        </w:tc>
        <w:tc>
          <w:tcPr>
            <w:tcW w:w="3529" w:type="dxa"/>
          </w:tcPr>
          <w:p>
            <w:pPr>
              <w:pStyle w:val="TableParagraph"/>
              <w:spacing w:line="198" w:lineRule="exact"/>
              <w:ind w:left="102"/>
              <w:rPr>
                <w:sz w:val="20"/>
              </w:rPr>
            </w:pPr>
            <w:r>
              <w:rPr>
                <w:sz w:val="20"/>
              </w:rPr>
              <w:t>Koreksi Nilai Piutang</w:t>
            </w:r>
          </w:p>
        </w:tc>
        <w:tc>
          <w:tcPr>
            <w:tcW w:w="2269" w:type="dxa"/>
          </w:tcPr>
          <w:p>
            <w:pPr>
              <w:pStyle w:val="TableParagraph"/>
              <w:rPr>
                <w:sz w:val="14"/>
              </w:rPr>
            </w:pPr>
          </w:p>
        </w:tc>
        <w:tc>
          <w:tcPr>
            <w:tcW w:w="3261" w:type="dxa"/>
          </w:tcPr>
          <w:p>
            <w:pPr>
              <w:pStyle w:val="TableParagraph"/>
              <w:rPr>
                <w:sz w:val="14"/>
              </w:rPr>
            </w:pPr>
          </w:p>
        </w:tc>
      </w:tr>
      <w:tr>
        <w:trPr>
          <w:trHeight w:val="213" w:hRule="atLeast"/>
        </w:trPr>
        <w:tc>
          <w:tcPr>
            <w:tcW w:w="549" w:type="dxa"/>
          </w:tcPr>
          <w:p>
            <w:pPr>
              <w:pStyle w:val="TableParagraph"/>
              <w:spacing w:line="194" w:lineRule="exact"/>
              <w:ind w:left="106"/>
              <w:rPr>
                <w:sz w:val="20"/>
              </w:rPr>
            </w:pPr>
            <w:r>
              <w:rPr>
                <w:sz w:val="20"/>
              </w:rPr>
              <w:t>3</w:t>
            </w:r>
          </w:p>
        </w:tc>
        <w:tc>
          <w:tcPr>
            <w:tcW w:w="3529" w:type="dxa"/>
          </w:tcPr>
          <w:p>
            <w:pPr>
              <w:pStyle w:val="TableParagraph"/>
              <w:spacing w:line="194" w:lineRule="exact"/>
              <w:ind w:left="102"/>
              <w:rPr>
                <w:sz w:val="20"/>
              </w:rPr>
            </w:pPr>
            <w:r>
              <w:rPr>
                <w:sz w:val="20"/>
              </w:rPr>
              <w:t>Koreksi Nilai Persediaan</w:t>
            </w:r>
          </w:p>
        </w:tc>
        <w:tc>
          <w:tcPr>
            <w:tcW w:w="2269" w:type="dxa"/>
          </w:tcPr>
          <w:p>
            <w:pPr>
              <w:pStyle w:val="TableParagraph"/>
              <w:rPr>
                <w:sz w:val="14"/>
              </w:rPr>
            </w:pPr>
          </w:p>
        </w:tc>
        <w:tc>
          <w:tcPr>
            <w:tcW w:w="3261" w:type="dxa"/>
          </w:tcPr>
          <w:p>
            <w:pPr>
              <w:pStyle w:val="TableParagraph"/>
              <w:rPr>
                <w:sz w:val="14"/>
              </w:rPr>
            </w:pPr>
          </w:p>
        </w:tc>
      </w:tr>
      <w:tr>
        <w:trPr>
          <w:trHeight w:val="218" w:hRule="atLeast"/>
        </w:trPr>
        <w:tc>
          <w:tcPr>
            <w:tcW w:w="549" w:type="dxa"/>
          </w:tcPr>
          <w:p>
            <w:pPr>
              <w:pStyle w:val="TableParagraph"/>
              <w:spacing w:line="198" w:lineRule="exact"/>
              <w:ind w:left="106"/>
              <w:rPr>
                <w:sz w:val="20"/>
              </w:rPr>
            </w:pPr>
            <w:r>
              <w:rPr>
                <w:sz w:val="20"/>
              </w:rPr>
              <w:t>4</w:t>
            </w:r>
          </w:p>
        </w:tc>
        <w:tc>
          <w:tcPr>
            <w:tcW w:w="3529" w:type="dxa"/>
          </w:tcPr>
          <w:p>
            <w:pPr>
              <w:pStyle w:val="TableParagraph"/>
              <w:spacing w:line="198" w:lineRule="exact"/>
              <w:ind w:left="102"/>
              <w:rPr>
                <w:sz w:val="20"/>
              </w:rPr>
            </w:pPr>
            <w:r>
              <w:rPr>
                <w:sz w:val="20"/>
              </w:rPr>
              <w:t>Koreksi Nilai Aset Tetap</w:t>
            </w:r>
          </w:p>
        </w:tc>
        <w:tc>
          <w:tcPr>
            <w:tcW w:w="2269" w:type="dxa"/>
          </w:tcPr>
          <w:p>
            <w:pPr>
              <w:pStyle w:val="TableParagraph"/>
              <w:rPr>
                <w:sz w:val="14"/>
              </w:rPr>
            </w:pPr>
          </w:p>
        </w:tc>
        <w:tc>
          <w:tcPr>
            <w:tcW w:w="3261" w:type="dxa"/>
          </w:tcPr>
          <w:p>
            <w:pPr>
              <w:pStyle w:val="TableParagraph"/>
              <w:rPr>
                <w:sz w:val="14"/>
              </w:rPr>
            </w:pPr>
          </w:p>
        </w:tc>
      </w:tr>
      <w:tr>
        <w:trPr>
          <w:trHeight w:val="217" w:hRule="atLeast"/>
        </w:trPr>
        <w:tc>
          <w:tcPr>
            <w:tcW w:w="549" w:type="dxa"/>
          </w:tcPr>
          <w:p>
            <w:pPr>
              <w:pStyle w:val="TableParagraph"/>
              <w:rPr>
                <w:sz w:val="14"/>
              </w:rPr>
            </w:pPr>
          </w:p>
        </w:tc>
        <w:tc>
          <w:tcPr>
            <w:tcW w:w="3529" w:type="dxa"/>
          </w:tcPr>
          <w:p>
            <w:pPr>
              <w:pStyle w:val="TableParagraph"/>
              <w:spacing w:line="198" w:lineRule="exact"/>
              <w:ind w:left="102"/>
              <w:rPr>
                <w:sz w:val="20"/>
              </w:rPr>
            </w:pPr>
            <w:r>
              <w:rPr>
                <w:sz w:val="20"/>
              </w:rPr>
              <w:t>Kurang Catat</w:t>
            </w:r>
          </w:p>
        </w:tc>
        <w:tc>
          <w:tcPr>
            <w:tcW w:w="2269" w:type="dxa"/>
          </w:tcPr>
          <w:p>
            <w:pPr>
              <w:pStyle w:val="TableParagraph"/>
              <w:rPr>
                <w:sz w:val="14"/>
              </w:rPr>
            </w:pPr>
          </w:p>
        </w:tc>
        <w:tc>
          <w:tcPr>
            <w:tcW w:w="3261" w:type="dxa"/>
          </w:tcPr>
          <w:p>
            <w:pPr>
              <w:pStyle w:val="TableParagraph"/>
              <w:rPr>
                <w:sz w:val="14"/>
              </w:rPr>
            </w:pPr>
          </w:p>
        </w:tc>
      </w:tr>
      <w:tr>
        <w:trPr>
          <w:trHeight w:val="217" w:hRule="atLeast"/>
        </w:trPr>
        <w:tc>
          <w:tcPr>
            <w:tcW w:w="549" w:type="dxa"/>
          </w:tcPr>
          <w:p>
            <w:pPr>
              <w:pStyle w:val="TableParagraph"/>
              <w:rPr>
                <w:sz w:val="14"/>
              </w:rPr>
            </w:pPr>
          </w:p>
        </w:tc>
        <w:tc>
          <w:tcPr>
            <w:tcW w:w="3529" w:type="dxa"/>
          </w:tcPr>
          <w:p>
            <w:pPr>
              <w:pStyle w:val="TableParagraph"/>
              <w:spacing w:line="198" w:lineRule="exact"/>
              <w:ind w:left="102"/>
              <w:rPr>
                <w:sz w:val="20"/>
              </w:rPr>
            </w:pPr>
            <w:r>
              <w:rPr>
                <w:sz w:val="20"/>
              </w:rPr>
              <w:t>Penghapusan dengan SK</w:t>
            </w:r>
          </w:p>
        </w:tc>
        <w:tc>
          <w:tcPr>
            <w:tcW w:w="2269" w:type="dxa"/>
          </w:tcPr>
          <w:p>
            <w:pPr>
              <w:pStyle w:val="TableParagraph"/>
              <w:spacing w:line="198" w:lineRule="exact"/>
              <w:ind w:right="99"/>
              <w:jc w:val="right"/>
              <w:rPr>
                <w:sz w:val="20"/>
              </w:rPr>
            </w:pPr>
            <w:r>
              <w:rPr>
                <w:sz w:val="20"/>
              </w:rPr>
              <w:t>- 359.000.000,00</w:t>
            </w:r>
          </w:p>
        </w:tc>
        <w:tc>
          <w:tcPr>
            <w:tcW w:w="3261" w:type="dxa"/>
          </w:tcPr>
          <w:p>
            <w:pPr>
              <w:pStyle w:val="TableParagraph"/>
              <w:rPr>
                <w:sz w:val="14"/>
              </w:rPr>
            </w:pPr>
          </w:p>
        </w:tc>
      </w:tr>
      <w:tr>
        <w:trPr>
          <w:trHeight w:val="214" w:hRule="atLeast"/>
        </w:trPr>
        <w:tc>
          <w:tcPr>
            <w:tcW w:w="549" w:type="dxa"/>
          </w:tcPr>
          <w:p>
            <w:pPr>
              <w:pStyle w:val="TableParagraph"/>
              <w:rPr>
                <w:sz w:val="14"/>
              </w:rPr>
            </w:pPr>
          </w:p>
        </w:tc>
        <w:tc>
          <w:tcPr>
            <w:tcW w:w="3529" w:type="dxa"/>
          </w:tcPr>
          <w:p>
            <w:pPr>
              <w:pStyle w:val="TableParagraph"/>
              <w:spacing w:line="194" w:lineRule="exact"/>
              <w:ind w:left="102"/>
              <w:rPr>
                <w:sz w:val="20"/>
              </w:rPr>
            </w:pPr>
            <w:r>
              <w:rPr>
                <w:sz w:val="20"/>
              </w:rPr>
              <w:t>Mutasi dari SKPD Lain</w:t>
            </w:r>
          </w:p>
        </w:tc>
        <w:tc>
          <w:tcPr>
            <w:tcW w:w="2269" w:type="dxa"/>
          </w:tcPr>
          <w:p>
            <w:pPr>
              <w:pStyle w:val="TableParagraph"/>
              <w:spacing w:line="194" w:lineRule="exact"/>
              <w:ind w:right="95"/>
              <w:jc w:val="right"/>
              <w:rPr>
                <w:sz w:val="20"/>
              </w:rPr>
            </w:pPr>
            <w:r>
              <w:rPr>
                <w:sz w:val="20"/>
              </w:rPr>
              <w:t>19.037.500,00</w:t>
            </w:r>
          </w:p>
        </w:tc>
        <w:tc>
          <w:tcPr>
            <w:tcW w:w="3261" w:type="dxa"/>
          </w:tcPr>
          <w:p>
            <w:pPr>
              <w:pStyle w:val="TableParagraph"/>
              <w:spacing w:line="194" w:lineRule="exact"/>
              <w:ind w:left="105"/>
              <w:rPr>
                <w:sz w:val="20"/>
              </w:rPr>
            </w:pPr>
            <w:r>
              <w:rPr>
                <w:sz w:val="20"/>
              </w:rPr>
              <w:t>Dikembalikan dari SKPD lain</w:t>
            </w:r>
          </w:p>
        </w:tc>
      </w:tr>
      <w:tr>
        <w:trPr>
          <w:trHeight w:val="217" w:hRule="atLeast"/>
        </w:trPr>
        <w:tc>
          <w:tcPr>
            <w:tcW w:w="549" w:type="dxa"/>
          </w:tcPr>
          <w:p>
            <w:pPr>
              <w:pStyle w:val="TableParagraph"/>
              <w:rPr>
                <w:sz w:val="14"/>
              </w:rPr>
            </w:pPr>
          </w:p>
        </w:tc>
        <w:tc>
          <w:tcPr>
            <w:tcW w:w="3529" w:type="dxa"/>
          </w:tcPr>
          <w:p>
            <w:pPr>
              <w:pStyle w:val="TableParagraph"/>
              <w:spacing w:line="198" w:lineRule="exact"/>
              <w:ind w:left="102"/>
              <w:rPr>
                <w:sz w:val="20"/>
              </w:rPr>
            </w:pPr>
            <w:r>
              <w:rPr>
                <w:sz w:val="20"/>
              </w:rPr>
              <w:t>Mutasi ke SKPD Lain</w:t>
            </w:r>
          </w:p>
        </w:tc>
        <w:tc>
          <w:tcPr>
            <w:tcW w:w="2269" w:type="dxa"/>
          </w:tcPr>
          <w:p>
            <w:pPr>
              <w:pStyle w:val="TableParagraph"/>
              <w:spacing w:line="198" w:lineRule="exact"/>
              <w:ind w:right="99"/>
              <w:jc w:val="right"/>
              <w:rPr>
                <w:sz w:val="20"/>
              </w:rPr>
            </w:pPr>
            <w:r>
              <w:rPr>
                <w:sz w:val="20"/>
              </w:rPr>
              <w:t>- 71.400.000,00</w:t>
            </w:r>
          </w:p>
        </w:tc>
        <w:tc>
          <w:tcPr>
            <w:tcW w:w="3261" w:type="dxa"/>
          </w:tcPr>
          <w:p>
            <w:pPr>
              <w:pStyle w:val="TableParagraph"/>
              <w:spacing w:line="198" w:lineRule="exact"/>
              <w:ind w:left="105"/>
              <w:rPr>
                <w:sz w:val="20"/>
              </w:rPr>
            </w:pPr>
            <w:r>
              <w:rPr>
                <w:sz w:val="20"/>
              </w:rPr>
              <w:t>Droping ke SKPD lain</w:t>
            </w:r>
          </w:p>
        </w:tc>
      </w:tr>
      <w:tr>
        <w:trPr>
          <w:trHeight w:val="217" w:hRule="atLeast"/>
        </w:trPr>
        <w:tc>
          <w:tcPr>
            <w:tcW w:w="549" w:type="dxa"/>
          </w:tcPr>
          <w:p>
            <w:pPr>
              <w:pStyle w:val="TableParagraph"/>
              <w:rPr>
                <w:sz w:val="14"/>
              </w:rPr>
            </w:pPr>
          </w:p>
        </w:tc>
        <w:tc>
          <w:tcPr>
            <w:tcW w:w="3529" w:type="dxa"/>
          </w:tcPr>
          <w:p>
            <w:pPr>
              <w:pStyle w:val="TableParagraph"/>
              <w:spacing w:line="198" w:lineRule="exact"/>
              <w:ind w:left="102"/>
              <w:rPr>
                <w:sz w:val="20"/>
              </w:rPr>
            </w:pPr>
            <w:r>
              <w:rPr>
                <w:sz w:val="20"/>
              </w:rPr>
              <w:t>Penjualan aset tetap</w:t>
            </w:r>
          </w:p>
        </w:tc>
        <w:tc>
          <w:tcPr>
            <w:tcW w:w="2269" w:type="dxa"/>
          </w:tcPr>
          <w:p>
            <w:pPr>
              <w:pStyle w:val="TableParagraph"/>
              <w:rPr>
                <w:sz w:val="14"/>
              </w:rPr>
            </w:pPr>
          </w:p>
        </w:tc>
        <w:tc>
          <w:tcPr>
            <w:tcW w:w="3261" w:type="dxa"/>
          </w:tcPr>
          <w:p>
            <w:pPr>
              <w:pStyle w:val="TableParagraph"/>
              <w:rPr>
                <w:sz w:val="14"/>
              </w:rPr>
            </w:pPr>
          </w:p>
        </w:tc>
      </w:tr>
      <w:tr>
        <w:trPr>
          <w:trHeight w:val="218" w:hRule="atLeast"/>
        </w:trPr>
        <w:tc>
          <w:tcPr>
            <w:tcW w:w="549" w:type="dxa"/>
          </w:tcPr>
          <w:p>
            <w:pPr>
              <w:pStyle w:val="TableParagraph"/>
              <w:spacing w:line="198" w:lineRule="exact"/>
              <w:ind w:left="106"/>
              <w:rPr>
                <w:sz w:val="20"/>
              </w:rPr>
            </w:pPr>
            <w:r>
              <w:rPr>
                <w:sz w:val="20"/>
              </w:rPr>
              <w:t>5</w:t>
            </w:r>
          </w:p>
        </w:tc>
        <w:tc>
          <w:tcPr>
            <w:tcW w:w="3529" w:type="dxa"/>
          </w:tcPr>
          <w:p>
            <w:pPr>
              <w:pStyle w:val="TableParagraph"/>
              <w:spacing w:line="198" w:lineRule="exact"/>
              <w:ind w:left="102"/>
              <w:rPr>
                <w:sz w:val="20"/>
              </w:rPr>
            </w:pPr>
            <w:r>
              <w:rPr>
                <w:sz w:val="20"/>
              </w:rPr>
              <w:t>Koreksi Nilai Akumulasi Aset Tetap</w:t>
            </w:r>
          </w:p>
        </w:tc>
        <w:tc>
          <w:tcPr>
            <w:tcW w:w="2269" w:type="dxa"/>
          </w:tcPr>
          <w:p>
            <w:pPr>
              <w:pStyle w:val="TableParagraph"/>
              <w:rPr>
                <w:sz w:val="14"/>
              </w:rPr>
            </w:pPr>
          </w:p>
        </w:tc>
        <w:tc>
          <w:tcPr>
            <w:tcW w:w="3261" w:type="dxa"/>
          </w:tcPr>
          <w:p>
            <w:pPr>
              <w:pStyle w:val="TableParagraph"/>
              <w:rPr>
                <w:sz w:val="14"/>
              </w:rPr>
            </w:pPr>
          </w:p>
        </w:tc>
      </w:tr>
      <w:tr>
        <w:trPr>
          <w:trHeight w:val="214" w:hRule="atLeast"/>
        </w:trPr>
        <w:tc>
          <w:tcPr>
            <w:tcW w:w="549" w:type="dxa"/>
          </w:tcPr>
          <w:p>
            <w:pPr>
              <w:pStyle w:val="TableParagraph"/>
              <w:rPr>
                <w:sz w:val="14"/>
              </w:rPr>
            </w:pPr>
          </w:p>
        </w:tc>
        <w:tc>
          <w:tcPr>
            <w:tcW w:w="3529" w:type="dxa"/>
          </w:tcPr>
          <w:p>
            <w:pPr>
              <w:pStyle w:val="TableParagraph"/>
              <w:spacing w:line="194" w:lineRule="exact"/>
              <w:ind w:left="102"/>
              <w:rPr>
                <w:sz w:val="20"/>
              </w:rPr>
            </w:pPr>
            <w:r>
              <w:rPr>
                <w:sz w:val="20"/>
              </w:rPr>
              <w:t>Koreksi Nilai Akumulasi Aset Tetap</w:t>
            </w:r>
          </w:p>
        </w:tc>
        <w:tc>
          <w:tcPr>
            <w:tcW w:w="2269" w:type="dxa"/>
          </w:tcPr>
          <w:p>
            <w:pPr>
              <w:pStyle w:val="TableParagraph"/>
              <w:rPr>
                <w:sz w:val="14"/>
              </w:rPr>
            </w:pPr>
          </w:p>
        </w:tc>
        <w:tc>
          <w:tcPr>
            <w:tcW w:w="3261" w:type="dxa"/>
          </w:tcPr>
          <w:p>
            <w:pPr>
              <w:pStyle w:val="TableParagraph"/>
              <w:rPr>
                <w:sz w:val="14"/>
              </w:rPr>
            </w:pPr>
          </w:p>
        </w:tc>
      </w:tr>
      <w:tr>
        <w:trPr>
          <w:trHeight w:val="217" w:hRule="atLeast"/>
        </w:trPr>
        <w:tc>
          <w:tcPr>
            <w:tcW w:w="549" w:type="dxa"/>
          </w:tcPr>
          <w:p>
            <w:pPr>
              <w:pStyle w:val="TableParagraph"/>
              <w:spacing w:line="198" w:lineRule="exact"/>
              <w:ind w:left="106"/>
              <w:rPr>
                <w:sz w:val="20"/>
              </w:rPr>
            </w:pPr>
            <w:r>
              <w:rPr>
                <w:sz w:val="20"/>
              </w:rPr>
              <w:t>6</w:t>
            </w:r>
          </w:p>
        </w:tc>
        <w:tc>
          <w:tcPr>
            <w:tcW w:w="3529" w:type="dxa"/>
          </w:tcPr>
          <w:p>
            <w:pPr>
              <w:pStyle w:val="TableParagraph"/>
              <w:spacing w:line="198" w:lineRule="exact"/>
              <w:ind w:left="102"/>
              <w:rPr>
                <w:sz w:val="20"/>
              </w:rPr>
            </w:pPr>
            <w:r>
              <w:rPr>
                <w:sz w:val="20"/>
              </w:rPr>
              <w:t>Koreksi Nilai Aset Lain-lain</w:t>
            </w:r>
          </w:p>
        </w:tc>
        <w:tc>
          <w:tcPr>
            <w:tcW w:w="2269" w:type="dxa"/>
          </w:tcPr>
          <w:p>
            <w:pPr>
              <w:pStyle w:val="TableParagraph"/>
              <w:rPr>
                <w:sz w:val="14"/>
              </w:rPr>
            </w:pPr>
          </w:p>
        </w:tc>
        <w:tc>
          <w:tcPr>
            <w:tcW w:w="3261" w:type="dxa"/>
          </w:tcPr>
          <w:p>
            <w:pPr>
              <w:pStyle w:val="TableParagraph"/>
              <w:rPr>
                <w:sz w:val="14"/>
              </w:rPr>
            </w:pPr>
          </w:p>
        </w:tc>
      </w:tr>
      <w:tr>
        <w:trPr>
          <w:trHeight w:val="218" w:hRule="atLeast"/>
        </w:trPr>
        <w:tc>
          <w:tcPr>
            <w:tcW w:w="549" w:type="dxa"/>
          </w:tcPr>
          <w:p>
            <w:pPr>
              <w:pStyle w:val="TableParagraph"/>
              <w:rPr>
                <w:sz w:val="14"/>
              </w:rPr>
            </w:pPr>
          </w:p>
        </w:tc>
        <w:tc>
          <w:tcPr>
            <w:tcW w:w="3529" w:type="dxa"/>
          </w:tcPr>
          <w:p>
            <w:pPr>
              <w:pStyle w:val="TableParagraph"/>
              <w:spacing w:line="198" w:lineRule="exact"/>
              <w:ind w:left="102"/>
              <w:rPr>
                <w:sz w:val="20"/>
              </w:rPr>
            </w:pPr>
            <w:r>
              <w:rPr>
                <w:sz w:val="20"/>
              </w:rPr>
              <w:t>Koreksi Nilai Aset Tidak Berwujud</w:t>
            </w:r>
          </w:p>
        </w:tc>
        <w:tc>
          <w:tcPr>
            <w:tcW w:w="2269" w:type="dxa"/>
          </w:tcPr>
          <w:p>
            <w:pPr>
              <w:pStyle w:val="TableParagraph"/>
              <w:rPr>
                <w:sz w:val="14"/>
              </w:rPr>
            </w:pPr>
          </w:p>
        </w:tc>
        <w:tc>
          <w:tcPr>
            <w:tcW w:w="3261" w:type="dxa"/>
          </w:tcPr>
          <w:p>
            <w:pPr>
              <w:pStyle w:val="TableParagraph"/>
              <w:rPr>
                <w:sz w:val="14"/>
              </w:rPr>
            </w:pPr>
          </w:p>
        </w:tc>
      </w:tr>
      <w:tr>
        <w:trPr>
          <w:trHeight w:val="217" w:hRule="atLeast"/>
        </w:trPr>
        <w:tc>
          <w:tcPr>
            <w:tcW w:w="549" w:type="dxa"/>
          </w:tcPr>
          <w:p>
            <w:pPr>
              <w:pStyle w:val="TableParagraph"/>
              <w:spacing w:line="198" w:lineRule="exact"/>
              <w:ind w:left="106"/>
              <w:rPr>
                <w:sz w:val="20"/>
              </w:rPr>
            </w:pPr>
            <w:r>
              <w:rPr>
                <w:sz w:val="20"/>
              </w:rPr>
              <w:t>7</w:t>
            </w:r>
          </w:p>
        </w:tc>
        <w:tc>
          <w:tcPr>
            <w:tcW w:w="3529" w:type="dxa"/>
          </w:tcPr>
          <w:p>
            <w:pPr>
              <w:pStyle w:val="TableParagraph"/>
              <w:spacing w:line="198" w:lineRule="exact"/>
              <w:ind w:left="102"/>
              <w:rPr>
                <w:sz w:val="20"/>
              </w:rPr>
            </w:pPr>
            <w:r>
              <w:rPr>
                <w:sz w:val="20"/>
              </w:rPr>
              <w:t>Koreksi Nilai Akumulasi Penyusutan</w:t>
            </w:r>
          </w:p>
        </w:tc>
        <w:tc>
          <w:tcPr>
            <w:tcW w:w="2269" w:type="dxa"/>
          </w:tcPr>
          <w:p>
            <w:pPr>
              <w:pStyle w:val="TableParagraph"/>
              <w:rPr>
                <w:sz w:val="14"/>
              </w:rPr>
            </w:pPr>
          </w:p>
        </w:tc>
        <w:tc>
          <w:tcPr>
            <w:tcW w:w="3261" w:type="dxa"/>
          </w:tcPr>
          <w:p>
            <w:pPr>
              <w:pStyle w:val="TableParagraph"/>
              <w:rPr>
                <w:sz w:val="14"/>
              </w:rPr>
            </w:pPr>
          </w:p>
        </w:tc>
      </w:tr>
      <w:tr>
        <w:trPr>
          <w:trHeight w:val="213" w:hRule="atLeast"/>
        </w:trPr>
        <w:tc>
          <w:tcPr>
            <w:tcW w:w="549" w:type="dxa"/>
          </w:tcPr>
          <w:p>
            <w:pPr>
              <w:pStyle w:val="TableParagraph"/>
              <w:spacing w:line="194" w:lineRule="exact"/>
              <w:ind w:left="106"/>
              <w:rPr>
                <w:sz w:val="20"/>
              </w:rPr>
            </w:pPr>
            <w:r>
              <w:rPr>
                <w:sz w:val="20"/>
              </w:rPr>
              <w:t>8</w:t>
            </w:r>
          </w:p>
        </w:tc>
        <w:tc>
          <w:tcPr>
            <w:tcW w:w="3529" w:type="dxa"/>
          </w:tcPr>
          <w:p>
            <w:pPr>
              <w:pStyle w:val="TableParagraph"/>
              <w:spacing w:line="194" w:lineRule="exact"/>
              <w:ind w:left="102"/>
              <w:rPr>
                <w:sz w:val="20"/>
              </w:rPr>
            </w:pPr>
            <w:r>
              <w:rPr>
                <w:sz w:val="20"/>
              </w:rPr>
              <w:t>Koreksi Nilai Kewajiban</w:t>
            </w:r>
          </w:p>
        </w:tc>
        <w:tc>
          <w:tcPr>
            <w:tcW w:w="2269" w:type="dxa"/>
          </w:tcPr>
          <w:p>
            <w:pPr>
              <w:pStyle w:val="TableParagraph"/>
              <w:rPr>
                <w:sz w:val="14"/>
              </w:rPr>
            </w:pPr>
          </w:p>
        </w:tc>
        <w:tc>
          <w:tcPr>
            <w:tcW w:w="3261" w:type="dxa"/>
          </w:tcPr>
          <w:p>
            <w:pPr>
              <w:pStyle w:val="TableParagraph"/>
              <w:rPr>
                <w:sz w:val="14"/>
              </w:rPr>
            </w:pPr>
          </w:p>
        </w:tc>
      </w:tr>
      <w:tr>
        <w:trPr>
          <w:trHeight w:val="218" w:hRule="atLeast"/>
        </w:trPr>
        <w:tc>
          <w:tcPr>
            <w:tcW w:w="549" w:type="dxa"/>
          </w:tcPr>
          <w:p>
            <w:pPr>
              <w:pStyle w:val="TableParagraph"/>
              <w:spacing w:line="198" w:lineRule="exact"/>
              <w:ind w:left="106"/>
              <w:rPr>
                <w:sz w:val="20"/>
              </w:rPr>
            </w:pPr>
            <w:r>
              <w:rPr>
                <w:sz w:val="20"/>
              </w:rPr>
              <w:t>9</w:t>
            </w:r>
          </w:p>
        </w:tc>
        <w:tc>
          <w:tcPr>
            <w:tcW w:w="3529" w:type="dxa"/>
          </w:tcPr>
          <w:p>
            <w:pPr>
              <w:pStyle w:val="TableParagraph"/>
              <w:spacing w:line="198" w:lineRule="exact"/>
              <w:ind w:left="102"/>
              <w:rPr>
                <w:sz w:val="20"/>
              </w:rPr>
            </w:pPr>
            <w:r>
              <w:rPr>
                <w:sz w:val="20"/>
              </w:rPr>
              <w:t>Koreksi Pendapatan LO</w:t>
            </w:r>
          </w:p>
        </w:tc>
        <w:tc>
          <w:tcPr>
            <w:tcW w:w="2269" w:type="dxa"/>
          </w:tcPr>
          <w:p>
            <w:pPr>
              <w:pStyle w:val="TableParagraph"/>
              <w:rPr>
                <w:sz w:val="14"/>
              </w:rPr>
            </w:pPr>
          </w:p>
        </w:tc>
        <w:tc>
          <w:tcPr>
            <w:tcW w:w="3261" w:type="dxa"/>
          </w:tcPr>
          <w:p>
            <w:pPr>
              <w:pStyle w:val="TableParagraph"/>
              <w:rPr>
                <w:sz w:val="14"/>
              </w:rPr>
            </w:pPr>
          </w:p>
        </w:tc>
      </w:tr>
      <w:tr>
        <w:trPr>
          <w:trHeight w:val="213" w:hRule="atLeast"/>
        </w:trPr>
        <w:tc>
          <w:tcPr>
            <w:tcW w:w="549" w:type="dxa"/>
          </w:tcPr>
          <w:p>
            <w:pPr>
              <w:pStyle w:val="TableParagraph"/>
              <w:rPr>
                <w:sz w:val="14"/>
              </w:rPr>
            </w:pPr>
          </w:p>
        </w:tc>
        <w:tc>
          <w:tcPr>
            <w:tcW w:w="3529" w:type="dxa"/>
          </w:tcPr>
          <w:p>
            <w:pPr>
              <w:pStyle w:val="TableParagraph"/>
              <w:spacing w:line="194" w:lineRule="exact"/>
              <w:ind w:left="102"/>
              <w:rPr>
                <w:sz w:val="20"/>
              </w:rPr>
            </w:pPr>
            <w:r>
              <w:rPr>
                <w:sz w:val="20"/>
              </w:rPr>
              <w:t>JUMLAH</w:t>
            </w:r>
          </w:p>
        </w:tc>
        <w:tc>
          <w:tcPr>
            <w:tcW w:w="2269" w:type="dxa"/>
          </w:tcPr>
          <w:p>
            <w:pPr>
              <w:pStyle w:val="TableParagraph"/>
              <w:spacing w:line="194" w:lineRule="exact"/>
              <w:ind w:left="106"/>
              <w:rPr>
                <w:sz w:val="20"/>
              </w:rPr>
            </w:pPr>
            <w:r>
              <w:rPr>
                <w:sz w:val="20"/>
              </w:rPr>
              <w:t>Rp - 411.362.500,00</w:t>
            </w:r>
          </w:p>
        </w:tc>
        <w:tc>
          <w:tcPr>
            <w:tcW w:w="3261" w:type="dxa"/>
          </w:tcPr>
          <w:p>
            <w:pPr>
              <w:pStyle w:val="TableParagraph"/>
              <w:rPr>
                <w:sz w:val="14"/>
              </w:rPr>
            </w:pPr>
          </w:p>
        </w:tc>
      </w:tr>
    </w:tbl>
    <w:p>
      <w:pPr>
        <w:spacing w:after="0"/>
        <w:rPr>
          <w:sz w:val="14"/>
        </w:rPr>
        <w:sectPr>
          <w:pgSz w:w="12240" w:h="18720"/>
          <w:pgMar w:header="1024" w:footer="2406" w:top="2240" w:bottom="2600" w:left="1440" w:right="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Heading2"/>
        <w:spacing w:before="91"/>
        <w:ind w:left="2380" w:right="3315"/>
        <w:jc w:val="center"/>
      </w:pPr>
      <w:r>
        <w:rPr/>
        <w:t>BAB VI</w:t>
      </w:r>
    </w:p>
    <w:p>
      <w:pPr>
        <w:spacing w:before="127"/>
        <w:ind w:left="1545" w:right="2492" w:firstLine="0"/>
        <w:jc w:val="center"/>
        <w:rPr>
          <w:b/>
          <w:sz w:val="22"/>
        </w:rPr>
      </w:pPr>
      <w:r>
        <w:rPr>
          <w:b/>
          <w:sz w:val="22"/>
        </w:rPr>
        <w:t>PENJELASAN ATAS INFORMASI-INFORMASI NON KEUANGAN</w:t>
      </w:r>
    </w:p>
    <w:p>
      <w:pPr>
        <w:pStyle w:val="BodyText"/>
        <w:spacing w:before="10"/>
        <w:rPr>
          <w:b/>
          <w:sz w:val="31"/>
        </w:rPr>
      </w:pPr>
    </w:p>
    <w:p>
      <w:pPr>
        <w:pStyle w:val="ListParagraph"/>
        <w:numPr>
          <w:ilvl w:val="1"/>
          <w:numId w:val="30"/>
        </w:numPr>
        <w:tabs>
          <w:tab w:pos="1069" w:val="left" w:leader="none"/>
        </w:tabs>
        <w:spacing w:line="240" w:lineRule="auto" w:before="0" w:after="0"/>
        <w:ind w:left="1069" w:right="0" w:hanging="521"/>
        <w:jc w:val="left"/>
        <w:rPr>
          <w:b/>
          <w:sz w:val="22"/>
        </w:rPr>
      </w:pPr>
      <w:r>
        <w:rPr>
          <w:b/>
          <w:sz w:val="22"/>
        </w:rPr>
        <w:t>INFORMASI UMUM MENGENAI</w:t>
      </w:r>
      <w:r>
        <w:rPr>
          <w:b/>
          <w:spacing w:val="-9"/>
          <w:sz w:val="22"/>
        </w:rPr>
        <w:t> </w:t>
      </w:r>
      <w:r>
        <w:rPr>
          <w:b/>
          <w:sz w:val="22"/>
        </w:rPr>
        <w:t>SKPD</w:t>
      </w:r>
    </w:p>
    <w:p>
      <w:pPr>
        <w:pStyle w:val="BodyText"/>
        <w:spacing w:before="1"/>
        <w:rPr>
          <w:b/>
          <w:sz w:val="21"/>
        </w:rPr>
      </w:pPr>
    </w:p>
    <w:p>
      <w:pPr>
        <w:pStyle w:val="ListParagraph"/>
        <w:numPr>
          <w:ilvl w:val="2"/>
          <w:numId w:val="30"/>
        </w:numPr>
        <w:tabs>
          <w:tab w:pos="1541" w:val="left" w:leader="none"/>
        </w:tabs>
        <w:spacing w:line="240" w:lineRule="auto" w:before="0" w:after="0"/>
        <w:ind w:left="1541" w:right="0" w:hanging="425"/>
        <w:jc w:val="both"/>
        <w:rPr>
          <w:sz w:val="22"/>
        </w:rPr>
      </w:pPr>
      <w:r>
        <w:rPr>
          <w:sz w:val="22"/>
        </w:rPr>
        <w:t>Organisasi</w:t>
      </w:r>
    </w:p>
    <w:p>
      <w:pPr>
        <w:pStyle w:val="BodyText"/>
        <w:spacing w:before="124"/>
        <w:ind w:left="1541" w:right="1500"/>
        <w:jc w:val="both"/>
      </w:pPr>
      <w:r>
        <w:rPr/>
        <w:t>Dinas Lingkungan Hidup (DLH) Kabupaten Cilacap dibentuk berdasarkan Peraturan Bupati Cilacap Nomor 96 Tahun 2016</w:t>
      </w:r>
    </w:p>
    <w:p>
      <w:pPr>
        <w:pStyle w:val="ListParagraph"/>
        <w:numPr>
          <w:ilvl w:val="2"/>
          <w:numId w:val="30"/>
        </w:numPr>
        <w:tabs>
          <w:tab w:pos="1541" w:val="left" w:leader="none"/>
        </w:tabs>
        <w:spacing w:line="240" w:lineRule="auto" w:before="117" w:after="0"/>
        <w:ind w:left="1541" w:right="0" w:hanging="425"/>
        <w:jc w:val="both"/>
        <w:rPr>
          <w:sz w:val="22"/>
        </w:rPr>
      </w:pPr>
      <w:r>
        <w:rPr>
          <w:sz w:val="22"/>
        </w:rPr>
        <w:t>Tugas</w:t>
      </w:r>
    </w:p>
    <w:p>
      <w:pPr>
        <w:pStyle w:val="BodyText"/>
        <w:spacing w:before="123"/>
        <w:ind w:left="1541" w:right="1493"/>
        <w:jc w:val="both"/>
      </w:pPr>
      <w:r>
        <w:rPr/>
        <w:t>Tugas pokok Dinas Lingkungan Hidup adalah membantu Bupati melaksanakan urusan pemerintahan bidang lingkungan hidup yang menjadi kewenangan Daerah dan tugas pembantuan yang ditugaskan kepada Daerah</w:t>
      </w:r>
    </w:p>
    <w:p>
      <w:pPr>
        <w:pStyle w:val="ListParagraph"/>
        <w:numPr>
          <w:ilvl w:val="2"/>
          <w:numId w:val="30"/>
        </w:numPr>
        <w:tabs>
          <w:tab w:pos="1541" w:val="left" w:leader="none"/>
        </w:tabs>
        <w:spacing w:line="253" w:lineRule="exact" w:before="120" w:after="0"/>
        <w:ind w:left="1541" w:right="0" w:hanging="452"/>
        <w:jc w:val="both"/>
        <w:rPr>
          <w:sz w:val="22"/>
        </w:rPr>
      </w:pPr>
      <w:r>
        <w:rPr>
          <w:sz w:val="22"/>
        </w:rPr>
        <w:t>Susunan</w:t>
      </w:r>
      <w:r>
        <w:rPr>
          <w:spacing w:val="-3"/>
          <w:sz w:val="22"/>
        </w:rPr>
        <w:t> </w:t>
      </w:r>
      <w:r>
        <w:rPr>
          <w:sz w:val="22"/>
        </w:rPr>
        <w:t>organisasi</w:t>
      </w:r>
    </w:p>
    <w:p>
      <w:pPr>
        <w:pStyle w:val="BodyText"/>
        <w:ind w:left="1541" w:right="1501"/>
        <w:jc w:val="both"/>
      </w:pPr>
      <w:r>
        <w:rPr/>
        <w:t>Berdasarkan Susunan organisasi Dinas Lingkungan Hidup Kabupaten Cilacap memiliki Struktur organisasi sebagai berikut</w:t>
      </w:r>
      <w:r>
        <w:rPr>
          <w:spacing w:val="-2"/>
        </w:rPr>
        <w:t> </w:t>
      </w:r>
      <w:r>
        <w:rPr/>
        <w:t>:</w:t>
      </w:r>
    </w:p>
    <w:p>
      <w:pPr>
        <w:pStyle w:val="BodyText"/>
        <w:spacing w:before="8"/>
        <w:rPr>
          <w:sz w:val="21"/>
        </w:rPr>
      </w:pPr>
    </w:p>
    <w:p>
      <w:pPr>
        <w:pStyle w:val="BodyText"/>
        <w:ind w:left="1268"/>
      </w:pPr>
      <w:r>
        <w:rPr/>
        <w:t>Susunan Organisasi Dinas Lingkungan Hidup Kabupaten Cilacap adalah sebagai berikut:</w:t>
      </w:r>
    </w:p>
    <w:p>
      <w:pPr>
        <w:pStyle w:val="ListParagraph"/>
        <w:numPr>
          <w:ilvl w:val="3"/>
          <w:numId w:val="30"/>
        </w:numPr>
        <w:tabs>
          <w:tab w:pos="1988" w:val="left" w:leader="none"/>
          <w:tab w:pos="1989" w:val="left" w:leader="none"/>
        </w:tabs>
        <w:spacing w:line="240" w:lineRule="auto" w:before="127" w:after="0"/>
        <w:ind w:left="1989" w:right="0" w:hanging="361"/>
        <w:jc w:val="left"/>
        <w:rPr>
          <w:sz w:val="22"/>
        </w:rPr>
      </w:pPr>
      <w:r>
        <w:rPr>
          <w:sz w:val="22"/>
        </w:rPr>
        <w:t>Kepala;</w:t>
      </w:r>
    </w:p>
    <w:p>
      <w:pPr>
        <w:pStyle w:val="ListParagraph"/>
        <w:numPr>
          <w:ilvl w:val="3"/>
          <w:numId w:val="30"/>
        </w:numPr>
        <w:tabs>
          <w:tab w:pos="1988" w:val="left" w:leader="none"/>
          <w:tab w:pos="1989" w:val="left" w:leader="none"/>
        </w:tabs>
        <w:spacing w:line="240" w:lineRule="auto" w:before="127" w:after="0"/>
        <w:ind w:left="1989" w:right="0" w:hanging="361"/>
        <w:jc w:val="left"/>
        <w:rPr>
          <w:sz w:val="22"/>
        </w:rPr>
      </w:pPr>
      <w:r>
        <w:rPr>
          <w:sz w:val="22"/>
        </w:rPr>
        <w:t>Sekretariat, terdiri dari</w:t>
      </w:r>
      <w:r>
        <w:rPr>
          <w:spacing w:val="-2"/>
          <w:sz w:val="22"/>
        </w:rPr>
        <w:t> </w:t>
      </w:r>
      <w:r>
        <w:rPr>
          <w:sz w:val="22"/>
        </w:rPr>
        <w:t>:</w:t>
      </w:r>
    </w:p>
    <w:p>
      <w:pPr>
        <w:pStyle w:val="ListParagraph"/>
        <w:numPr>
          <w:ilvl w:val="4"/>
          <w:numId w:val="30"/>
        </w:numPr>
        <w:tabs>
          <w:tab w:pos="2349" w:val="left" w:leader="none"/>
        </w:tabs>
        <w:spacing w:line="240" w:lineRule="auto" w:before="123" w:after="0"/>
        <w:ind w:left="2349" w:right="0" w:hanging="361"/>
        <w:jc w:val="left"/>
        <w:rPr>
          <w:sz w:val="22"/>
        </w:rPr>
      </w:pPr>
      <w:r>
        <w:rPr>
          <w:sz w:val="22"/>
        </w:rPr>
        <w:t>Sub Bagian Perencanaan, Keuangan dan</w:t>
      </w:r>
      <w:r>
        <w:rPr>
          <w:spacing w:val="-1"/>
          <w:sz w:val="22"/>
        </w:rPr>
        <w:t> </w:t>
      </w:r>
      <w:r>
        <w:rPr>
          <w:sz w:val="22"/>
        </w:rPr>
        <w:t>Aset;</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Sub Bagian Umum dan</w:t>
      </w:r>
      <w:r>
        <w:rPr>
          <w:spacing w:val="-2"/>
          <w:sz w:val="22"/>
        </w:rPr>
        <w:t> </w:t>
      </w:r>
      <w:r>
        <w:rPr>
          <w:sz w:val="22"/>
        </w:rPr>
        <w:t>Kepegawaian.</w:t>
      </w:r>
    </w:p>
    <w:p>
      <w:pPr>
        <w:pStyle w:val="ListParagraph"/>
        <w:numPr>
          <w:ilvl w:val="3"/>
          <w:numId w:val="30"/>
        </w:numPr>
        <w:tabs>
          <w:tab w:pos="1988" w:val="left" w:leader="none"/>
          <w:tab w:pos="1989" w:val="left" w:leader="none"/>
        </w:tabs>
        <w:spacing w:line="240" w:lineRule="auto" w:before="127" w:after="0"/>
        <w:ind w:left="1989" w:right="0" w:hanging="361"/>
        <w:jc w:val="left"/>
        <w:rPr>
          <w:sz w:val="22"/>
        </w:rPr>
      </w:pPr>
      <w:r>
        <w:rPr>
          <w:sz w:val="22"/>
        </w:rPr>
        <w:t>Bidang Penataan dan Penaatan Lingkungan Hidup, terdiri dari</w:t>
      </w:r>
      <w:r>
        <w:rPr>
          <w:spacing w:val="-14"/>
          <w:sz w:val="22"/>
        </w:rPr>
        <w:t> </w:t>
      </w:r>
      <w:r>
        <w:rPr>
          <w:sz w:val="22"/>
        </w:rPr>
        <w:t>:</w:t>
      </w:r>
    </w:p>
    <w:p>
      <w:pPr>
        <w:spacing w:after="0" w:line="240" w:lineRule="auto"/>
        <w:jc w:val="left"/>
        <w:rPr>
          <w:sz w:val="22"/>
        </w:rPr>
        <w:sectPr>
          <w:pgSz w:w="12240" w:h="18720"/>
          <w:pgMar w:header="1024" w:footer="2406" w:top="2240" w:bottom="2600" w:left="1440" w:right="60"/>
        </w:sectPr>
      </w:pPr>
    </w:p>
    <w:p>
      <w:pPr>
        <w:pStyle w:val="BodyText"/>
        <w:spacing w:before="5"/>
        <w:rPr>
          <w:sz w:val="15"/>
        </w:rPr>
      </w:pPr>
    </w:p>
    <w:p>
      <w:pPr>
        <w:pStyle w:val="ListParagraph"/>
        <w:numPr>
          <w:ilvl w:val="4"/>
          <w:numId w:val="30"/>
        </w:numPr>
        <w:tabs>
          <w:tab w:pos="2349" w:val="left" w:leader="none"/>
        </w:tabs>
        <w:spacing w:line="240" w:lineRule="auto" w:before="93" w:after="0"/>
        <w:ind w:left="2349" w:right="0" w:hanging="361"/>
        <w:jc w:val="left"/>
        <w:rPr>
          <w:sz w:val="22"/>
        </w:rPr>
      </w:pPr>
      <w:r>
        <w:rPr>
          <w:sz w:val="22"/>
        </w:rPr>
        <w:t>Seksi Perencanaan dan Kajian Dampak</w:t>
      </w:r>
      <w:r>
        <w:rPr>
          <w:spacing w:val="-3"/>
          <w:sz w:val="22"/>
        </w:rPr>
        <w:t> </w:t>
      </w:r>
      <w:r>
        <w:rPr>
          <w:sz w:val="22"/>
        </w:rPr>
        <w:t>Lingkungan;</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Seksi Pengaduan dan Penyelesaian Sengketa</w:t>
      </w:r>
      <w:r>
        <w:rPr>
          <w:spacing w:val="-6"/>
          <w:sz w:val="22"/>
        </w:rPr>
        <w:t> </w:t>
      </w:r>
      <w:r>
        <w:rPr>
          <w:sz w:val="22"/>
        </w:rPr>
        <w:t>Lingkungan;</w:t>
      </w:r>
    </w:p>
    <w:p>
      <w:pPr>
        <w:pStyle w:val="ListParagraph"/>
        <w:numPr>
          <w:ilvl w:val="4"/>
          <w:numId w:val="30"/>
        </w:numPr>
        <w:tabs>
          <w:tab w:pos="2349" w:val="left" w:leader="none"/>
        </w:tabs>
        <w:spacing w:line="240" w:lineRule="auto" w:before="123" w:after="0"/>
        <w:ind w:left="2349" w:right="0" w:hanging="361"/>
        <w:jc w:val="left"/>
        <w:rPr>
          <w:sz w:val="22"/>
        </w:rPr>
      </w:pPr>
      <w:r>
        <w:rPr>
          <w:sz w:val="22"/>
        </w:rPr>
        <w:t>Seksi Penegakan Hukum</w:t>
      </w:r>
      <w:r>
        <w:rPr>
          <w:spacing w:val="-3"/>
          <w:sz w:val="22"/>
        </w:rPr>
        <w:t> </w:t>
      </w:r>
      <w:r>
        <w:rPr>
          <w:sz w:val="22"/>
        </w:rPr>
        <w:t>Lingkungan.</w:t>
      </w:r>
    </w:p>
    <w:p>
      <w:pPr>
        <w:pStyle w:val="ListParagraph"/>
        <w:numPr>
          <w:ilvl w:val="3"/>
          <w:numId w:val="30"/>
        </w:numPr>
        <w:tabs>
          <w:tab w:pos="1988" w:val="left" w:leader="none"/>
          <w:tab w:pos="1989" w:val="left" w:leader="none"/>
        </w:tabs>
        <w:spacing w:line="352" w:lineRule="auto" w:before="127" w:after="0"/>
        <w:ind w:left="1988" w:right="1498" w:hanging="360"/>
        <w:jc w:val="left"/>
        <w:rPr>
          <w:sz w:val="22"/>
        </w:rPr>
      </w:pPr>
      <w:r>
        <w:rPr>
          <w:sz w:val="22"/>
        </w:rPr>
        <w:t>Bidang Pengelolaan Sampah, Limbah Bahan Berbahaya Beracun dan Peningkatan Kapasitas, terdiri dari</w:t>
      </w:r>
      <w:r>
        <w:rPr>
          <w:spacing w:val="-2"/>
          <w:sz w:val="22"/>
        </w:rPr>
        <w:t> </w:t>
      </w:r>
      <w:r>
        <w:rPr>
          <w:sz w:val="22"/>
        </w:rPr>
        <w:t>:</w:t>
      </w:r>
    </w:p>
    <w:p>
      <w:pPr>
        <w:pStyle w:val="ListParagraph"/>
        <w:numPr>
          <w:ilvl w:val="4"/>
          <w:numId w:val="30"/>
        </w:numPr>
        <w:tabs>
          <w:tab w:pos="2349" w:val="left" w:leader="none"/>
        </w:tabs>
        <w:spacing w:line="240" w:lineRule="auto" w:before="8" w:after="0"/>
        <w:ind w:left="2349" w:right="0" w:hanging="361"/>
        <w:jc w:val="left"/>
        <w:rPr>
          <w:sz w:val="22"/>
        </w:rPr>
      </w:pPr>
      <w:r>
        <w:rPr>
          <w:sz w:val="22"/>
        </w:rPr>
        <w:t>Seksi Pengelolaan</w:t>
      </w:r>
      <w:r>
        <w:rPr>
          <w:spacing w:val="-4"/>
          <w:sz w:val="22"/>
        </w:rPr>
        <w:t> </w:t>
      </w:r>
      <w:r>
        <w:rPr>
          <w:sz w:val="22"/>
        </w:rPr>
        <w:t>Sampah;</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Seksi Limbah Bahan Berbahaya dan</w:t>
      </w:r>
      <w:r>
        <w:rPr>
          <w:spacing w:val="-5"/>
          <w:sz w:val="22"/>
        </w:rPr>
        <w:t> </w:t>
      </w:r>
      <w:r>
        <w:rPr>
          <w:sz w:val="22"/>
        </w:rPr>
        <w:t>Beracun;</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Seksi Peningkatan Kapasitas Lingkungan</w:t>
      </w:r>
      <w:r>
        <w:rPr>
          <w:spacing w:val="-4"/>
          <w:sz w:val="22"/>
        </w:rPr>
        <w:t> </w:t>
      </w:r>
      <w:r>
        <w:rPr>
          <w:sz w:val="22"/>
        </w:rPr>
        <w:t>Hidup.</w:t>
      </w:r>
    </w:p>
    <w:p>
      <w:pPr>
        <w:pStyle w:val="ListParagraph"/>
        <w:numPr>
          <w:ilvl w:val="3"/>
          <w:numId w:val="30"/>
        </w:numPr>
        <w:tabs>
          <w:tab w:pos="1988" w:val="left" w:leader="none"/>
          <w:tab w:pos="1989" w:val="left" w:leader="none"/>
        </w:tabs>
        <w:spacing w:line="240" w:lineRule="auto" w:before="128" w:after="0"/>
        <w:ind w:left="1989" w:right="0" w:hanging="361"/>
        <w:jc w:val="left"/>
        <w:rPr>
          <w:sz w:val="22"/>
        </w:rPr>
      </w:pPr>
      <w:r>
        <w:rPr>
          <w:sz w:val="22"/>
        </w:rPr>
        <w:t>Bidang Pengendalian Pencemaran dan Kerusakan Lingkungan Hidup, terdiri dari</w:t>
      </w:r>
      <w:r>
        <w:rPr>
          <w:spacing w:val="-19"/>
          <w:sz w:val="22"/>
        </w:rPr>
        <w:t> </w:t>
      </w:r>
      <w:r>
        <w:rPr>
          <w:sz w:val="22"/>
        </w:rPr>
        <w:t>:</w:t>
      </w:r>
    </w:p>
    <w:p>
      <w:pPr>
        <w:pStyle w:val="ListParagraph"/>
        <w:numPr>
          <w:ilvl w:val="4"/>
          <w:numId w:val="30"/>
        </w:numPr>
        <w:tabs>
          <w:tab w:pos="2349" w:val="left" w:leader="none"/>
        </w:tabs>
        <w:spacing w:line="240" w:lineRule="auto" w:before="122" w:after="0"/>
        <w:ind w:left="2349" w:right="0" w:hanging="361"/>
        <w:jc w:val="left"/>
        <w:rPr>
          <w:sz w:val="22"/>
        </w:rPr>
      </w:pPr>
      <w:r>
        <w:rPr>
          <w:sz w:val="22"/>
        </w:rPr>
        <w:t>Seksi Pencemaran</w:t>
      </w:r>
      <w:r>
        <w:rPr>
          <w:spacing w:val="-4"/>
          <w:sz w:val="22"/>
        </w:rPr>
        <w:t> </w:t>
      </w:r>
      <w:r>
        <w:rPr>
          <w:sz w:val="22"/>
        </w:rPr>
        <w:t>Lingkungan;</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Seksi Kerusakan</w:t>
      </w:r>
      <w:r>
        <w:rPr>
          <w:spacing w:val="-4"/>
          <w:sz w:val="22"/>
        </w:rPr>
        <w:t> </w:t>
      </w:r>
      <w:r>
        <w:rPr>
          <w:sz w:val="22"/>
        </w:rPr>
        <w:t>Lingkungan;</w:t>
      </w:r>
    </w:p>
    <w:p>
      <w:pPr>
        <w:pStyle w:val="ListParagraph"/>
        <w:numPr>
          <w:ilvl w:val="4"/>
          <w:numId w:val="30"/>
        </w:numPr>
        <w:tabs>
          <w:tab w:pos="2349" w:val="left" w:leader="none"/>
        </w:tabs>
        <w:spacing w:line="240" w:lineRule="auto" w:before="127" w:after="0"/>
        <w:ind w:left="2349" w:right="0" w:hanging="361"/>
        <w:jc w:val="left"/>
        <w:rPr>
          <w:sz w:val="22"/>
        </w:rPr>
      </w:pPr>
      <w:r>
        <w:rPr>
          <w:sz w:val="22"/>
        </w:rPr>
        <w:t>Seksi Pemeliharaan Lingkungan</w:t>
      </w:r>
      <w:r>
        <w:rPr>
          <w:spacing w:val="-2"/>
          <w:sz w:val="22"/>
        </w:rPr>
        <w:t> </w:t>
      </w:r>
      <w:r>
        <w:rPr>
          <w:sz w:val="22"/>
        </w:rPr>
        <w:t>Hidup.</w:t>
      </w:r>
    </w:p>
    <w:p>
      <w:pPr>
        <w:pStyle w:val="ListParagraph"/>
        <w:numPr>
          <w:ilvl w:val="3"/>
          <w:numId w:val="30"/>
        </w:numPr>
        <w:tabs>
          <w:tab w:pos="1988" w:val="left" w:leader="none"/>
          <w:tab w:pos="1989" w:val="left" w:leader="none"/>
        </w:tabs>
        <w:spacing w:line="240" w:lineRule="auto" w:before="127" w:after="0"/>
        <w:ind w:left="1989" w:right="0" w:hanging="361"/>
        <w:jc w:val="left"/>
        <w:rPr>
          <w:sz w:val="22"/>
        </w:rPr>
      </w:pPr>
      <w:r>
        <w:rPr>
          <w:sz w:val="22"/>
        </w:rPr>
        <w:t>UPTD;</w:t>
      </w:r>
      <w:r>
        <w:rPr>
          <w:spacing w:val="-2"/>
          <w:sz w:val="22"/>
        </w:rPr>
        <w:t> </w:t>
      </w:r>
      <w:r>
        <w:rPr>
          <w:sz w:val="22"/>
        </w:rPr>
        <w:t>dan</w:t>
      </w:r>
    </w:p>
    <w:p>
      <w:pPr>
        <w:pStyle w:val="ListParagraph"/>
        <w:numPr>
          <w:ilvl w:val="3"/>
          <w:numId w:val="30"/>
        </w:numPr>
        <w:tabs>
          <w:tab w:pos="1988" w:val="left" w:leader="none"/>
          <w:tab w:pos="1989" w:val="left" w:leader="none"/>
        </w:tabs>
        <w:spacing w:line="240" w:lineRule="auto" w:before="127" w:after="0"/>
        <w:ind w:left="1989" w:right="0" w:hanging="361"/>
        <w:jc w:val="left"/>
        <w:rPr>
          <w:sz w:val="22"/>
        </w:rPr>
      </w:pPr>
      <w:r>
        <w:rPr>
          <w:sz w:val="22"/>
        </w:rPr>
        <w:t>Kelompok Jabatan</w:t>
      </w:r>
      <w:r>
        <w:rPr>
          <w:spacing w:val="-9"/>
          <w:sz w:val="22"/>
        </w:rPr>
        <w:t> </w:t>
      </w:r>
      <w:r>
        <w:rPr>
          <w:sz w:val="22"/>
        </w:rPr>
        <w:t>Fungsional.</w:t>
      </w:r>
    </w:p>
    <w:p>
      <w:pPr>
        <w:spacing w:after="0" w:line="240" w:lineRule="auto"/>
        <w:jc w:val="left"/>
        <w:rPr>
          <w:sz w:val="22"/>
        </w:rPr>
        <w:sectPr>
          <w:pgSz w:w="12240" w:h="18720"/>
          <w:pgMar w:header="1024" w:footer="2406" w:top="2240" w:bottom="2600" w:left="1440" w:right="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2"/>
        <w:spacing w:line="360" w:lineRule="auto" w:before="91"/>
        <w:ind w:left="4377" w:right="5322" w:hanging="1"/>
        <w:jc w:val="center"/>
      </w:pPr>
      <w:r>
        <w:rPr/>
        <w:t>BAB VII PENUTUP</w:t>
      </w:r>
    </w:p>
    <w:p>
      <w:pPr>
        <w:pStyle w:val="BodyText"/>
        <w:spacing w:before="122"/>
        <w:ind w:left="548" w:right="1496" w:firstLine="992"/>
        <w:jc w:val="both"/>
      </w:pPr>
      <w:r>
        <w:rPr/>
        <w:t>Berdasarkan uraian penjelasan diatas maka dapat ditarik kesimpulan bahwa pengelolaan keuangan pada Dinas Lingkungan Hidup Kabupaten Cilacap baik. Hal ini tergambar dari pencapaian efektifitas dan efisiensi dari program dan kegiatan yang dilaksanakan sebagai berikut :</w:t>
      </w:r>
    </w:p>
    <w:p>
      <w:pPr>
        <w:pStyle w:val="ListParagraph"/>
        <w:numPr>
          <w:ilvl w:val="0"/>
          <w:numId w:val="31"/>
        </w:numPr>
        <w:tabs>
          <w:tab w:pos="833" w:val="left" w:leader="none"/>
        </w:tabs>
        <w:spacing w:line="252" w:lineRule="exact" w:before="120" w:after="0"/>
        <w:ind w:left="832" w:right="0" w:hanging="285"/>
        <w:jc w:val="both"/>
        <w:rPr>
          <w:sz w:val="22"/>
        </w:rPr>
      </w:pPr>
      <w:r>
        <w:rPr>
          <w:sz w:val="22"/>
        </w:rPr>
        <w:t>Pendapatan</w:t>
      </w:r>
    </w:p>
    <w:p>
      <w:pPr>
        <w:pStyle w:val="BodyText"/>
        <w:spacing w:line="252" w:lineRule="exact"/>
        <w:ind w:left="832"/>
        <w:jc w:val="both"/>
      </w:pPr>
      <w:r>
        <w:rPr/>
        <w:t>Dari anggaran sebesar Rp. 1,720,000,000.00 Realisasi Pendapatan Rp. 1,778,704,250.00</w:t>
      </w:r>
    </w:p>
    <w:p>
      <w:pPr>
        <w:pStyle w:val="BodyText"/>
        <w:ind w:left="832" w:right="1488"/>
        <w:jc w:val="both"/>
      </w:pPr>
      <w:r>
        <w:rPr/>
        <w:t>TA 2021 atau 103.41 % dari anggarannya, dan sebesar Rp. 1.150.000.000,00 atau 102,94% dari realisasi pada TA 2020 sebesar Rp.</w:t>
      </w:r>
      <w:r>
        <w:rPr>
          <w:spacing w:val="-9"/>
        </w:rPr>
        <w:t> </w:t>
      </w:r>
      <w:r>
        <w:rPr/>
        <w:t>1.178.595.600.</w:t>
      </w:r>
    </w:p>
    <w:p>
      <w:pPr>
        <w:pStyle w:val="ListParagraph"/>
        <w:numPr>
          <w:ilvl w:val="0"/>
          <w:numId w:val="31"/>
        </w:numPr>
        <w:tabs>
          <w:tab w:pos="833" w:val="left" w:leader="none"/>
        </w:tabs>
        <w:spacing w:line="252" w:lineRule="exact" w:before="122" w:after="0"/>
        <w:ind w:left="832" w:right="0" w:hanging="285"/>
        <w:jc w:val="both"/>
        <w:rPr>
          <w:sz w:val="22"/>
        </w:rPr>
      </w:pPr>
      <w:r>
        <w:rPr>
          <w:sz w:val="22"/>
        </w:rPr>
        <w:t>Belanja</w:t>
      </w:r>
    </w:p>
    <w:p>
      <w:pPr>
        <w:pStyle w:val="BodyText"/>
        <w:ind w:left="832" w:right="1500"/>
        <w:jc w:val="both"/>
      </w:pPr>
      <w:r>
        <w:rPr/>
        <w:t>Realisasi Belanja TA 2021 sebesar Rp. 30.283.570.298,00 atau 90,90 % dari anggarannya sebesar Rp. 33.314.895.598 atau 88,79% dari realisasi pada TA 2020 sebesar Rp. 21.824.992.703,00.</w:t>
      </w:r>
    </w:p>
    <w:p>
      <w:pPr>
        <w:pStyle w:val="ListParagraph"/>
        <w:numPr>
          <w:ilvl w:val="0"/>
          <w:numId w:val="31"/>
        </w:numPr>
        <w:tabs>
          <w:tab w:pos="833" w:val="left" w:leader="none"/>
        </w:tabs>
        <w:spacing w:line="252" w:lineRule="exact" w:before="0" w:after="0"/>
        <w:ind w:left="832" w:right="0" w:hanging="285"/>
        <w:jc w:val="both"/>
        <w:rPr>
          <w:sz w:val="22"/>
        </w:rPr>
      </w:pPr>
      <w:r>
        <w:rPr>
          <w:sz w:val="22"/>
        </w:rPr>
        <w:t>Aset</w:t>
      </w:r>
    </w:p>
    <w:p>
      <w:pPr>
        <w:pStyle w:val="BodyText"/>
        <w:ind w:left="832" w:right="1490"/>
        <w:jc w:val="both"/>
      </w:pPr>
      <w:r>
        <w:rPr/>
        <w:t>Aset yang dimiliki Dinas Lingkungan Hidup Kabupaten Cilacap per 31 Desember 2021 terdiri dari:</w:t>
      </w:r>
    </w:p>
    <w:p>
      <w:pPr>
        <w:pStyle w:val="ListParagraph"/>
        <w:numPr>
          <w:ilvl w:val="1"/>
          <w:numId w:val="31"/>
        </w:numPr>
        <w:tabs>
          <w:tab w:pos="1181" w:val="left" w:leader="none"/>
        </w:tabs>
        <w:spacing w:line="242" w:lineRule="auto" w:before="0" w:after="0"/>
        <w:ind w:left="1181" w:right="1486" w:hanging="361"/>
        <w:jc w:val="left"/>
        <w:rPr>
          <w:sz w:val="22"/>
        </w:rPr>
      </w:pPr>
      <w:r>
        <w:rPr>
          <w:sz w:val="22"/>
        </w:rPr>
        <w:t>Persediaan sebesar Rp. 6.822.400 (Enam Juta Delapan Ratus Dua Puluh Dua Ribu Empat Ratus</w:t>
      </w:r>
      <w:r>
        <w:rPr>
          <w:spacing w:val="-2"/>
          <w:sz w:val="22"/>
        </w:rPr>
        <w:t> </w:t>
      </w:r>
      <w:r>
        <w:rPr>
          <w:sz w:val="22"/>
        </w:rPr>
        <w:t>Rupiah).</w:t>
      </w:r>
    </w:p>
    <w:p>
      <w:pPr>
        <w:pStyle w:val="ListParagraph"/>
        <w:numPr>
          <w:ilvl w:val="1"/>
          <w:numId w:val="31"/>
        </w:numPr>
        <w:tabs>
          <w:tab w:pos="1181" w:val="left" w:leader="none"/>
        </w:tabs>
        <w:spacing w:line="240" w:lineRule="auto" w:before="0" w:after="0"/>
        <w:ind w:left="1181" w:right="1489" w:hanging="361"/>
        <w:jc w:val="left"/>
        <w:rPr>
          <w:sz w:val="22"/>
        </w:rPr>
      </w:pPr>
      <w:r>
        <w:rPr>
          <w:sz w:val="22"/>
        </w:rPr>
        <w:t>Aset tetap sebesar Rp. 76.990.647.116,00 (Tujuh Puluh Enam Miliyar Sembilan Ratus Sembilan Puluh Juta Enam Ratus Empat Puluh Tujuh Ribu Seratus Enam belas</w:t>
      </w:r>
      <w:r>
        <w:rPr>
          <w:spacing w:val="-28"/>
          <w:sz w:val="22"/>
        </w:rPr>
        <w:t> </w:t>
      </w:r>
      <w:r>
        <w:rPr>
          <w:sz w:val="22"/>
        </w:rPr>
        <w:t>rupiah).</w:t>
      </w:r>
    </w:p>
    <w:p>
      <w:pPr>
        <w:pStyle w:val="ListParagraph"/>
        <w:numPr>
          <w:ilvl w:val="1"/>
          <w:numId w:val="31"/>
        </w:numPr>
        <w:tabs>
          <w:tab w:pos="1181" w:val="left" w:leader="none"/>
        </w:tabs>
        <w:spacing w:line="240" w:lineRule="auto" w:before="0" w:after="0"/>
        <w:ind w:left="1181" w:right="1490" w:hanging="361"/>
        <w:jc w:val="left"/>
        <w:rPr>
          <w:sz w:val="22"/>
        </w:rPr>
      </w:pPr>
      <w:r>
        <w:rPr>
          <w:sz w:val="22"/>
        </w:rPr>
        <w:t>Aset lain-lain sebesar Rp. 834.823.758.5 ( Delapan Ratus Tiga Puluh Empat Juta Delapan Ratus Dua Puluh Tiga Ribu Tujuh Ratus Lima Puluh Delapan koma Lima</w:t>
      </w:r>
      <w:r>
        <w:rPr>
          <w:spacing w:val="-21"/>
          <w:sz w:val="22"/>
        </w:rPr>
        <w:t> </w:t>
      </w:r>
      <w:r>
        <w:rPr>
          <w:sz w:val="22"/>
        </w:rPr>
        <w:t>Rupiah).</w:t>
      </w:r>
    </w:p>
    <w:p>
      <w:pPr>
        <w:pStyle w:val="BodyText"/>
        <w:spacing w:before="6"/>
        <w:rPr>
          <w:sz w:val="21"/>
        </w:rPr>
      </w:pPr>
    </w:p>
    <w:p>
      <w:pPr>
        <w:pStyle w:val="BodyText"/>
        <w:spacing w:line="252" w:lineRule="exact"/>
        <w:ind w:left="832"/>
      </w:pPr>
      <w:r>
        <w:rPr/>
        <w:t>Adapun kendala dan hambatan yang kami hadapi terutama dalam hal :</w:t>
      </w:r>
    </w:p>
    <w:p>
      <w:pPr>
        <w:pStyle w:val="ListParagraph"/>
        <w:numPr>
          <w:ilvl w:val="0"/>
          <w:numId w:val="32"/>
        </w:numPr>
        <w:tabs>
          <w:tab w:pos="1181" w:val="left" w:leader="none"/>
        </w:tabs>
        <w:spacing w:line="252" w:lineRule="exact" w:before="0" w:after="0"/>
        <w:ind w:left="1181" w:right="0" w:hanging="361"/>
        <w:jc w:val="left"/>
        <w:rPr>
          <w:sz w:val="22"/>
        </w:rPr>
      </w:pPr>
      <w:r>
        <w:rPr>
          <w:sz w:val="22"/>
        </w:rPr>
        <w:t>Keterbatasan sumber daya manusia di Bidang</w:t>
      </w:r>
      <w:r>
        <w:rPr>
          <w:spacing w:val="-6"/>
          <w:sz w:val="22"/>
        </w:rPr>
        <w:t> </w:t>
      </w:r>
      <w:r>
        <w:rPr>
          <w:sz w:val="22"/>
        </w:rPr>
        <w:t>Keuangan</w:t>
      </w:r>
    </w:p>
    <w:p>
      <w:pPr>
        <w:pStyle w:val="ListParagraph"/>
        <w:numPr>
          <w:ilvl w:val="0"/>
          <w:numId w:val="32"/>
        </w:numPr>
        <w:tabs>
          <w:tab w:pos="1181" w:val="left" w:leader="none"/>
        </w:tabs>
        <w:spacing w:line="240" w:lineRule="auto" w:before="0" w:after="0"/>
        <w:ind w:left="1181" w:right="0" w:hanging="361"/>
        <w:jc w:val="left"/>
        <w:rPr>
          <w:sz w:val="22"/>
        </w:rPr>
      </w:pPr>
      <w:r>
        <w:rPr>
          <w:sz w:val="22"/>
        </w:rPr>
        <w:t>Peraturan Perunadang-undangan yang selalu</w:t>
      </w:r>
      <w:r>
        <w:rPr>
          <w:spacing w:val="-5"/>
          <w:sz w:val="22"/>
        </w:rPr>
        <w:t> </w:t>
      </w:r>
      <w:r>
        <w:rPr>
          <w:sz w:val="22"/>
        </w:rPr>
        <w:t>berubah-ubah</w:t>
      </w:r>
    </w:p>
    <w:p>
      <w:pPr>
        <w:pStyle w:val="ListParagraph"/>
        <w:numPr>
          <w:ilvl w:val="0"/>
          <w:numId w:val="32"/>
        </w:numPr>
        <w:tabs>
          <w:tab w:pos="1181" w:val="left" w:leader="none"/>
        </w:tabs>
        <w:spacing w:line="252" w:lineRule="exact" w:before="3" w:after="0"/>
        <w:ind w:left="1181" w:right="0" w:hanging="361"/>
        <w:jc w:val="left"/>
        <w:rPr>
          <w:sz w:val="22"/>
        </w:rPr>
      </w:pPr>
      <w:r>
        <w:rPr>
          <w:sz w:val="22"/>
        </w:rPr>
        <w:t>Peralatan internet yang sering</w:t>
      </w:r>
      <w:r>
        <w:rPr>
          <w:spacing w:val="-4"/>
          <w:sz w:val="22"/>
        </w:rPr>
        <w:t> </w:t>
      </w:r>
      <w:r>
        <w:rPr>
          <w:sz w:val="22"/>
        </w:rPr>
        <w:t>gangguan/trouble</w:t>
      </w:r>
    </w:p>
    <w:p>
      <w:pPr>
        <w:pStyle w:val="ListParagraph"/>
        <w:numPr>
          <w:ilvl w:val="0"/>
          <w:numId w:val="32"/>
        </w:numPr>
        <w:tabs>
          <w:tab w:pos="1181" w:val="left" w:leader="none"/>
        </w:tabs>
        <w:spacing w:line="252" w:lineRule="exact" w:before="0" w:after="0"/>
        <w:ind w:left="1181" w:right="0" w:hanging="361"/>
        <w:jc w:val="left"/>
        <w:rPr>
          <w:sz w:val="22"/>
        </w:rPr>
      </w:pPr>
      <w:r>
        <w:rPr>
          <w:sz w:val="22"/>
        </w:rPr>
        <w:t>Pandemi Covid</w:t>
      </w:r>
      <w:r>
        <w:rPr>
          <w:spacing w:val="1"/>
          <w:sz w:val="22"/>
        </w:rPr>
        <w:t> </w:t>
      </w:r>
      <w:r>
        <w:rPr>
          <w:sz w:val="22"/>
        </w:rPr>
        <w:t>19</w:t>
      </w:r>
    </w:p>
    <w:p>
      <w:pPr>
        <w:pStyle w:val="BodyText"/>
        <w:spacing w:before="9"/>
        <w:rPr>
          <w:sz w:val="21"/>
        </w:rPr>
      </w:pPr>
    </w:p>
    <w:p>
      <w:pPr>
        <w:pStyle w:val="BodyText"/>
        <w:spacing w:line="242" w:lineRule="auto"/>
        <w:ind w:left="548" w:right="1489"/>
      </w:pPr>
      <w:r>
        <w:rPr/>
        <w:t>Namun demikian berbagai upaya telah kami lakukan dalam meningkatkan pengelolaan keuangan di Dinas Lingkungan Hidup Kabupaten Cilacap</w:t>
      </w:r>
    </w:p>
    <w:p>
      <w:pPr>
        <w:pStyle w:val="BodyText"/>
        <w:rPr>
          <w:sz w:val="24"/>
        </w:rPr>
      </w:pPr>
    </w:p>
    <w:p>
      <w:pPr>
        <w:pStyle w:val="BodyText"/>
        <w:rPr>
          <w:sz w:val="24"/>
        </w:rPr>
      </w:pPr>
    </w:p>
    <w:p>
      <w:pPr>
        <w:pStyle w:val="BodyText"/>
        <w:spacing w:before="206"/>
        <w:ind w:left="5666" w:right="2492"/>
        <w:jc w:val="center"/>
      </w:pPr>
      <w:r>
        <w:rPr/>
        <w:t>Cilacap, 31 Desember</w:t>
      </w:r>
      <w:r>
        <w:rPr>
          <w:spacing w:val="54"/>
        </w:rPr>
        <w:t> </w:t>
      </w:r>
      <w:r>
        <w:rPr/>
        <w:t>2021</w:t>
      </w:r>
    </w:p>
    <w:p>
      <w:pPr>
        <w:pStyle w:val="BodyText"/>
        <w:spacing w:before="2"/>
      </w:pPr>
    </w:p>
    <w:p>
      <w:pPr>
        <w:pStyle w:val="Heading2"/>
        <w:ind w:left="5688" w:right="2424"/>
        <w:jc w:val="center"/>
      </w:pPr>
      <w:r>
        <w:rPr/>
        <w:t>Pengguna Anggaran</w:t>
      </w:r>
    </w:p>
    <w:p>
      <w:pPr>
        <w:spacing w:after="0"/>
        <w:jc w:val="center"/>
        <w:sectPr>
          <w:pgSz w:w="12240" w:h="18720"/>
          <w:pgMar w:header="1024" w:footer="2406" w:top="2240" w:bottom="2600" w:left="1440" w:right="60"/>
        </w:sectPr>
      </w:pPr>
    </w:p>
    <w:p>
      <w:pPr>
        <w:pStyle w:val="BodyText"/>
        <w:rPr>
          <w:b/>
          <w:sz w:val="20"/>
        </w:rPr>
      </w:pPr>
    </w:p>
    <w:p>
      <w:pPr>
        <w:pStyle w:val="BodyText"/>
        <w:rPr>
          <w:b/>
          <w:sz w:val="20"/>
        </w:rPr>
      </w:pPr>
    </w:p>
    <w:p>
      <w:pPr>
        <w:pStyle w:val="BodyText"/>
        <w:rPr>
          <w:b/>
          <w:sz w:val="20"/>
        </w:rPr>
      </w:pPr>
    </w:p>
    <w:p>
      <w:pPr>
        <w:pStyle w:val="BodyText"/>
        <w:spacing w:before="1"/>
        <w:rPr>
          <w:b/>
        </w:rPr>
      </w:pPr>
    </w:p>
    <w:p>
      <w:pPr>
        <w:spacing w:line="242" w:lineRule="auto" w:before="91"/>
        <w:ind w:left="5758" w:right="2328" w:hanging="4"/>
        <w:jc w:val="left"/>
        <w:rPr>
          <w:b/>
          <w:sz w:val="22"/>
        </w:rPr>
      </w:pPr>
      <w:r>
        <w:rPr>
          <w:b/>
          <w:sz w:val="22"/>
          <w:u w:val="single"/>
        </w:rPr>
        <w:t>SRI MURNIYATI,ST,.M.Si</w:t>
      </w:r>
      <w:r>
        <w:rPr>
          <w:b/>
          <w:sz w:val="22"/>
        </w:rPr>
        <w:t> NIP. 19700910 199703 2 005</w:t>
      </w:r>
    </w:p>
    <w:sectPr>
      <w:pgSz w:w="12240" w:h="18720"/>
      <w:pgMar w:header="1024" w:footer="2406" w:top="2240" w:bottom="2600" w:left="144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Liberation Sans Narrow">
    <w:altName w:val="Liberation Sans Narrow"/>
    <w:charset w:val="0"/>
    <w:family w:val="swiss"/>
    <w:pitch w:val="variable"/>
  </w:font>
  <w:font w:name="Symbol">
    <w:altName w:val="Symbol"/>
    <w:charset w:val="2"/>
    <w:family w:val="roman"/>
    <w:pitch w:val="variable"/>
  </w:font>
  <w:font w:name="Bookman Uralic">
    <w:altName w:val="Bookman Uralic"/>
    <w:charset w:val="0"/>
    <w:family w:val="auto"/>
    <w:pitch w:val="variable"/>
  </w:font>
  <w:font w:name="Wingdings">
    <w:altName w:val="Wingdings"/>
    <w:charset w:val="2"/>
    <w:family w:val="auto"/>
    <w:pitch w:val="variable"/>
  </w:font>
  <w:font w:name="Verdana">
    <w:altName w:val="Verdana"/>
    <w:charset w:val="0"/>
    <w:family w:val="swiss"/>
    <w:pitch w:val="variable"/>
  </w:font>
  <w:font w:name="Carlito">
    <w:altName w:val="Carlito"/>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9.380005pt;margin-top:804.686646pt;width:18pt;height:15.3pt;mso-position-horizontal-relative:page;mso-position-vertical-relative:page;z-index:-2255564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0759296">
          <wp:simplePos x="0" y="0"/>
          <wp:positionH relativeFrom="page">
            <wp:posOffset>1437639</wp:posOffset>
          </wp:positionH>
          <wp:positionV relativeFrom="page">
            <wp:posOffset>650240</wp:posOffset>
          </wp:positionV>
          <wp:extent cx="530860" cy="6858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30860" cy="685800"/>
                  </a:xfrm>
                  <a:prstGeom prst="rect">
                    <a:avLst/>
                  </a:prstGeom>
                </pic:spPr>
              </pic:pic>
            </a:graphicData>
          </a:graphic>
        </wp:anchor>
      </w:drawing>
    </w:r>
    <w:r>
      <w:rPr/>
      <w:pict>
        <v:shape style="position:absolute;margin-left:104.620003pt;margin-top:111.629959pt;width:424pt;height:1.2pt;mso-position-horizontal-relative:page;mso-position-vertical-relative:page;z-index:-22556672" coordorigin="2092,2233" coordsize="8480,24" path="m10572,2249l3277,2249,3265,2249,3253,2249,2092,2249,2092,2257,3253,2257,3265,2257,3277,2257,10572,2257,10572,2249xm10572,2233l3277,2233,3265,2233,3253,2233,2092,2233,2092,2241,3253,2241,3265,2241,3277,2241,10572,2241,10572,2233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206.479996pt;margin-top:50.508865pt;width:278.650pt;height:58.3pt;mso-position-horizontal-relative:page;mso-position-vertical-relative:page;z-index:-22556160" type="#_x0000_t202" filled="false" stroked="false">
          <v:textbox inset="0,0,0,0">
            <w:txbxContent>
              <w:p>
                <w:pPr>
                  <w:spacing w:before="11"/>
                  <w:ind w:left="0" w:right="0" w:firstLine="0"/>
                  <w:jc w:val="center"/>
                  <w:rPr>
                    <w:sz w:val="20"/>
                  </w:rPr>
                </w:pPr>
                <w:r>
                  <w:rPr>
                    <w:sz w:val="20"/>
                  </w:rPr>
                  <w:t>PEMERINTAH DAERAH KABUPATEN CILACAP</w:t>
                </w:r>
              </w:p>
              <w:p>
                <w:pPr>
                  <w:spacing w:before="52"/>
                  <w:ind w:left="0" w:right="0" w:firstLine="0"/>
                  <w:jc w:val="center"/>
                  <w:rPr>
                    <w:b/>
                    <w:sz w:val="22"/>
                  </w:rPr>
                </w:pPr>
                <w:r>
                  <w:rPr>
                    <w:b/>
                    <w:sz w:val="22"/>
                  </w:rPr>
                  <w:t>DINAS LINGKUNGAN HIDUP KABUPATEN CILACAP</w:t>
                </w:r>
              </w:p>
              <w:p>
                <w:pPr>
                  <w:spacing w:before="28"/>
                  <w:ind w:left="0" w:right="0" w:firstLine="0"/>
                  <w:jc w:val="center"/>
                  <w:rPr>
                    <w:b/>
                    <w:sz w:val="24"/>
                  </w:rPr>
                </w:pPr>
                <w:r>
                  <w:rPr>
                    <w:b/>
                    <w:sz w:val="24"/>
                  </w:rPr>
                  <w:t>CATATAN ATAS LAPORAN KEUANGAN</w:t>
                </w:r>
              </w:p>
              <w:p>
                <w:pPr>
                  <w:spacing w:before="43"/>
                  <w:ind w:left="7" w:right="0" w:firstLine="0"/>
                  <w:jc w:val="center"/>
                  <w:rPr>
                    <w:b/>
                    <w:sz w:val="22"/>
                  </w:rPr>
                </w:pPr>
                <w:r>
                  <w:rPr>
                    <w:b/>
                    <w:sz w:val="22"/>
                  </w:rPr>
                  <w:t>Tahun 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lowerLetter"/>
      <w:lvlText w:val="%1)"/>
      <w:lvlJc w:val="left"/>
      <w:pPr>
        <w:ind w:left="1181" w:hanging="361"/>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2136" w:hanging="361"/>
      </w:pPr>
      <w:rPr>
        <w:rFonts w:hint="default"/>
        <w:lang w:val="id" w:eastAsia="en-US" w:bidi="ar-SA"/>
      </w:rPr>
    </w:lvl>
    <w:lvl w:ilvl="2">
      <w:start w:val="0"/>
      <w:numFmt w:val="bullet"/>
      <w:lvlText w:val="•"/>
      <w:lvlJc w:val="left"/>
      <w:pPr>
        <w:ind w:left="3092" w:hanging="361"/>
      </w:pPr>
      <w:rPr>
        <w:rFonts w:hint="default"/>
        <w:lang w:val="id" w:eastAsia="en-US" w:bidi="ar-SA"/>
      </w:rPr>
    </w:lvl>
    <w:lvl w:ilvl="3">
      <w:start w:val="0"/>
      <w:numFmt w:val="bullet"/>
      <w:lvlText w:val="•"/>
      <w:lvlJc w:val="left"/>
      <w:pPr>
        <w:ind w:left="4048" w:hanging="361"/>
      </w:pPr>
      <w:rPr>
        <w:rFonts w:hint="default"/>
        <w:lang w:val="id" w:eastAsia="en-US" w:bidi="ar-SA"/>
      </w:rPr>
    </w:lvl>
    <w:lvl w:ilvl="4">
      <w:start w:val="0"/>
      <w:numFmt w:val="bullet"/>
      <w:lvlText w:val="•"/>
      <w:lvlJc w:val="left"/>
      <w:pPr>
        <w:ind w:left="5004" w:hanging="361"/>
      </w:pPr>
      <w:rPr>
        <w:rFonts w:hint="default"/>
        <w:lang w:val="id" w:eastAsia="en-US" w:bidi="ar-SA"/>
      </w:rPr>
    </w:lvl>
    <w:lvl w:ilvl="5">
      <w:start w:val="0"/>
      <w:numFmt w:val="bullet"/>
      <w:lvlText w:val="•"/>
      <w:lvlJc w:val="left"/>
      <w:pPr>
        <w:ind w:left="5960" w:hanging="361"/>
      </w:pPr>
      <w:rPr>
        <w:rFonts w:hint="default"/>
        <w:lang w:val="id" w:eastAsia="en-US" w:bidi="ar-SA"/>
      </w:rPr>
    </w:lvl>
    <w:lvl w:ilvl="6">
      <w:start w:val="0"/>
      <w:numFmt w:val="bullet"/>
      <w:lvlText w:val="•"/>
      <w:lvlJc w:val="left"/>
      <w:pPr>
        <w:ind w:left="6916" w:hanging="361"/>
      </w:pPr>
      <w:rPr>
        <w:rFonts w:hint="default"/>
        <w:lang w:val="id" w:eastAsia="en-US" w:bidi="ar-SA"/>
      </w:rPr>
    </w:lvl>
    <w:lvl w:ilvl="7">
      <w:start w:val="0"/>
      <w:numFmt w:val="bullet"/>
      <w:lvlText w:val="•"/>
      <w:lvlJc w:val="left"/>
      <w:pPr>
        <w:ind w:left="7872" w:hanging="361"/>
      </w:pPr>
      <w:rPr>
        <w:rFonts w:hint="default"/>
        <w:lang w:val="id" w:eastAsia="en-US" w:bidi="ar-SA"/>
      </w:rPr>
    </w:lvl>
    <w:lvl w:ilvl="8">
      <w:start w:val="0"/>
      <w:numFmt w:val="bullet"/>
      <w:lvlText w:val="•"/>
      <w:lvlJc w:val="left"/>
      <w:pPr>
        <w:ind w:left="8828" w:hanging="361"/>
      </w:pPr>
      <w:rPr>
        <w:rFonts w:hint="default"/>
        <w:lang w:val="id" w:eastAsia="en-US" w:bidi="ar-SA"/>
      </w:rPr>
    </w:lvl>
  </w:abstractNum>
  <w:abstractNum w:abstractNumId="30">
    <w:multiLevelType w:val="hybridMultilevel"/>
    <w:lvl w:ilvl="0">
      <w:start w:val="1"/>
      <w:numFmt w:val="decimal"/>
      <w:lvlText w:val="%1."/>
      <w:lvlJc w:val="left"/>
      <w:pPr>
        <w:ind w:left="832" w:hanging="284"/>
        <w:jc w:val="left"/>
      </w:pPr>
      <w:rPr>
        <w:rFonts w:hint="default" w:ascii="Times New Roman" w:hAnsi="Times New Roman" w:eastAsia="Times New Roman" w:cs="Times New Roman"/>
        <w:spacing w:val="-2"/>
        <w:w w:val="99"/>
        <w:sz w:val="22"/>
        <w:szCs w:val="22"/>
        <w:lang w:val="id" w:eastAsia="en-US" w:bidi="ar-SA"/>
      </w:rPr>
    </w:lvl>
    <w:lvl w:ilvl="1">
      <w:start w:val="1"/>
      <w:numFmt w:val="lowerLetter"/>
      <w:lvlText w:val="%2)"/>
      <w:lvlJc w:val="left"/>
      <w:pPr>
        <w:ind w:left="1181" w:hanging="361"/>
        <w:jc w:val="left"/>
      </w:pPr>
      <w:rPr>
        <w:rFonts w:hint="default" w:ascii="Times New Roman" w:hAnsi="Times New Roman" w:eastAsia="Times New Roman" w:cs="Times New Roman"/>
        <w:spacing w:val="-3"/>
        <w:w w:val="99"/>
        <w:sz w:val="22"/>
        <w:szCs w:val="22"/>
        <w:lang w:val="id" w:eastAsia="en-US" w:bidi="ar-SA"/>
      </w:rPr>
    </w:lvl>
    <w:lvl w:ilvl="2">
      <w:start w:val="0"/>
      <w:numFmt w:val="bullet"/>
      <w:lvlText w:val="•"/>
      <w:lvlJc w:val="left"/>
      <w:pPr>
        <w:ind w:left="2242" w:hanging="361"/>
      </w:pPr>
      <w:rPr>
        <w:rFonts w:hint="default"/>
        <w:lang w:val="id" w:eastAsia="en-US" w:bidi="ar-SA"/>
      </w:rPr>
    </w:lvl>
    <w:lvl w:ilvl="3">
      <w:start w:val="0"/>
      <w:numFmt w:val="bullet"/>
      <w:lvlText w:val="•"/>
      <w:lvlJc w:val="left"/>
      <w:pPr>
        <w:ind w:left="3304" w:hanging="361"/>
      </w:pPr>
      <w:rPr>
        <w:rFonts w:hint="default"/>
        <w:lang w:val="id" w:eastAsia="en-US" w:bidi="ar-SA"/>
      </w:rPr>
    </w:lvl>
    <w:lvl w:ilvl="4">
      <w:start w:val="0"/>
      <w:numFmt w:val="bullet"/>
      <w:lvlText w:val="•"/>
      <w:lvlJc w:val="left"/>
      <w:pPr>
        <w:ind w:left="4366" w:hanging="361"/>
      </w:pPr>
      <w:rPr>
        <w:rFonts w:hint="default"/>
        <w:lang w:val="id" w:eastAsia="en-US" w:bidi="ar-SA"/>
      </w:rPr>
    </w:lvl>
    <w:lvl w:ilvl="5">
      <w:start w:val="0"/>
      <w:numFmt w:val="bullet"/>
      <w:lvlText w:val="•"/>
      <w:lvlJc w:val="left"/>
      <w:pPr>
        <w:ind w:left="5428" w:hanging="361"/>
      </w:pPr>
      <w:rPr>
        <w:rFonts w:hint="default"/>
        <w:lang w:val="id" w:eastAsia="en-US" w:bidi="ar-SA"/>
      </w:rPr>
    </w:lvl>
    <w:lvl w:ilvl="6">
      <w:start w:val="0"/>
      <w:numFmt w:val="bullet"/>
      <w:lvlText w:val="•"/>
      <w:lvlJc w:val="left"/>
      <w:pPr>
        <w:ind w:left="6491" w:hanging="361"/>
      </w:pPr>
      <w:rPr>
        <w:rFonts w:hint="default"/>
        <w:lang w:val="id" w:eastAsia="en-US" w:bidi="ar-SA"/>
      </w:rPr>
    </w:lvl>
    <w:lvl w:ilvl="7">
      <w:start w:val="0"/>
      <w:numFmt w:val="bullet"/>
      <w:lvlText w:val="•"/>
      <w:lvlJc w:val="left"/>
      <w:pPr>
        <w:ind w:left="7553" w:hanging="361"/>
      </w:pPr>
      <w:rPr>
        <w:rFonts w:hint="default"/>
        <w:lang w:val="id" w:eastAsia="en-US" w:bidi="ar-SA"/>
      </w:rPr>
    </w:lvl>
    <w:lvl w:ilvl="8">
      <w:start w:val="0"/>
      <w:numFmt w:val="bullet"/>
      <w:lvlText w:val="•"/>
      <w:lvlJc w:val="left"/>
      <w:pPr>
        <w:ind w:left="8615" w:hanging="361"/>
      </w:pPr>
      <w:rPr>
        <w:rFonts w:hint="default"/>
        <w:lang w:val="id" w:eastAsia="en-US" w:bidi="ar-SA"/>
      </w:rPr>
    </w:lvl>
  </w:abstractNum>
  <w:abstractNum w:abstractNumId="29">
    <w:multiLevelType w:val="hybridMultilevel"/>
    <w:lvl w:ilvl="0">
      <w:start w:val="6"/>
      <w:numFmt w:val="upperRoman"/>
      <w:lvlText w:val="%1"/>
      <w:lvlJc w:val="left"/>
      <w:pPr>
        <w:ind w:left="1069" w:hanging="521"/>
        <w:jc w:val="left"/>
      </w:pPr>
      <w:rPr>
        <w:rFonts w:hint="default"/>
        <w:lang w:val="id" w:eastAsia="en-US" w:bidi="ar-SA"/>
      </w:rPr>
    </w:lvl>
    <w:lvl w:ilvl="1">
      <w:start w:val="1"/>
      <w:numFmt w:val="decimal"/>
      <w:lvlText w:val="%1.%2."/>
      <w:lvlJc w:val="left"/>
      <w:pPr>
        <w:ind w:left="1069" w:hanging="521"/>
        <w:jc w:val="left"/>
      </w:pPr>
      <w:rPr>
        <w:rFonts w:hint="default" w:ascii="Times New Roman" w:hAnsi="Times New Roman" w:eastAsia="Times New Roman" w:cs="Times New Roman"/>
        <w:b/>
        <w:bCs/>
        <w:spacing w:val="-6"/>
        <w:w w:val="99"/>
        <w:sz w:val="22"/>
        <w:szCs w:val="22"/>
        <w:lang w:val="id" w:eastAsia="en-US" w:bidi="ar-SA"/>
      </w:rPr>
    </w:lvl>
    <w:lvl w:ilvl="2">
      <w:start w:val="1"/>
      <w:numFmt w:val="lowerLetter"/>
      <w:lvlText w:val="%3."/>
      <w:lvlJc w:val="left"/>
      <w:pPr>
        <w:ind w:left="1541" w:hanging="424"/>
        <w:jc w:val="left"/>
      </w:pPr>
      <w:rPr>
        <w:rFonts w:hint="default" w:ascii="Arial" w:hAnsi="Arial" w:eastAsia="Arial" w:cs="Arial"/>
        <w:spacing w:val="-6"/>
        <w:w w:val="99"/>
        <w:sz w:val="22"/>
        <w:szCs w:val="22"/>
        <w:lang w:val="id" w:eastAsia="en-US" w:bidi="ar-SA"/>
      </w:rPr>
    </w:lvl>
    <w:lvl w:ilvl="3">
      <w:start w:val="0"/>
      <w:numFmt w:val="bullet"/>
      <w:lvlText w:val=""/>
      <w:lvlJc w:val="left"/>
      <w:pPr>
        <w:ind w:left="1989" w:hanging="360"/>
      </w:pPr>
      <w:rPr>
        <w:rFonts w:hint="default" w:ascii="Symbol" w:hAnsi="Symbol" w:eastAsia="Symbol" w:cs="Symbol"/>
        <w:w w:val="100"/>
        <w:sz w:val="22"/>
        <w:szCs w:val="22"/>
        <w:lang w:val="id" w:eastAsia="en-US" w:bidi="ar-SA"/>
      </w:rPr>
    </w:lvl>
    <w:lvl w:ilvl="4">
      <w:start w:val="0"/>
      <w:numFmt w:val="bullet"/>
      <w:lvlText w:val=""/>
      <w:lvlJc w:val="left"/>
      <w:pPr>
        <w:ind w:left="2349" w:hanging="360"/>
      </w:pPr>
      <w:rPr>
        <w:rFonts w:hint="default" w:ascii="Wingdings" w:hAnsi="Wingdings" w:eastAsia="Wingdings" w:cs="Wingdings"/>
        <w:w w:val="100"/>
        <w:sz w:val="22"/>
        <w:szCs w:val="22"/>
        <w:lang w:val="id" w:eastAsia="en-US" w:bidi="ar-SA"/>
      </w:rPr>
    </w:lvl>
    <w:lvl w:ilvl="5">
      <w:start w:val="0"/>
      <w:numFmt w:val="bullet"/>
      <w:lvlText w:val="•"/>
      <w:lvlJc w:val="left"/>
      <w:pPr>
        <w:ind w:left="4740" w:hanging="360"/>
      </w:pPr>
      <w:rPr>
        <w:rFonts w:hint="default"/>
        <w:lang w:val="id" w:eastAsia="en-US" w:bidi="ar-SA"/>
      </w:rPr>
    </w:lvl>
    <w:lvl w:ilvl="6">
      <w:start w:val="0"/>
      <w:numFmt w:val="bullet"/>
      <w:lvlText w:val="•"/>
      <w:lvlJc w:val="left"/>
      <w:pPr>
        <w:ind w:left="5940" w:hanging="360"/>
      </w:pPr>
      <w:rPr>
        <w:rFonts w:hint="default"/>
        <w:lang w:val="id" w:eastAsia="en-US" w:bidi="ar-SA"/>
      </w:rPr>
    </w:lvl>
    <w:lvl w:ilvl="7">
      <w:start w:val="0"/>
      <w:numFmt w:val="bullet"/>
      <w:lvlText w:val="•"/>
      <w:lvlJc w:val="left"/>
      <w:pPr>
        <w:ind w:left="7140" w:hanging="360"/>
      </w:pPr>
      <w:rPr>
        <w:rFonts w:hint="default"/>
        <w:lang w:val="id" w:eastAsia="en-US" w:bidi="ar-SA"/>
      </w:rPr>
    </w:lvl>
    <w:lvl w:ilvl="8">
      <w:start w:val="0"/>
      <w:numFmt w:val="bullet"/>
      <w:lvlText w:val="•"/>
      <w:lvlJc w:val="left"/>
      <w:pPr>
        <w:ind w:left="8340" w:hanging="360"/>
      </w:pPr>
      <w:rPr>
        <w:rFonts w:hint="default"/>
        <w:lang w:val="id" w:eastAsia="en-US" w:bidi="ar-SA"/>
      </w:rPr>
    </w:lvl>
  </w:abstractNum>
  <w:abstractNum w:abstractNumId="28">
    <w:multiLevelType w:val="hybridMultilevel"/>
    <w:lvl w:ilvl="0">
      <w:start w:val="5"/>
      <w:numFmt w:val="upperRoman"/>
      <w:lvlText w:val="%1"/>
      <w:lvlJc w:val="left"/>
      <w:pPr>
        <w:ind w:left="2393" w:hanging="852"/>
        <w:jc w:val="left"/>
      </w:pPr>
      <w:rPr>
        <w:rFonts w:hint="default"/>
        <w:lang w:val="id" w:eastAsia="en-US" w:bidi="ar-SA"/>
      </w:rPr>
    </w:lvl>
    <w:lvl w:ilvl="1">
      <w:start w:val="4"/>
      <w:numFmt w:val="decimal"/>
      <w:lvlText w:val="%1.%2"/>
      <w:lvlJc w:val="left"/>
      <w:pPr>
        <w:ind w:left="2393" w:hanging="852"/>
        <w:jc w:val="left"/>
      </w:pPr>
      <w:rPr>
        <w:rFonts w:hint="default"/>
        <w:lang w:val="id" w:eastAsia="en-US" w:bidi="ar-SA"/>
      </w:rPr>
    </w:lvl>
    <w:lvl w:ilvl="2">
      <w:start w:val="1"/>
      <w:numFmt w:val="lowerLetter"/>
      <w:lvlText w:val="%1.%2.%3"/>
      <w:lvlJc w:val="left"/>
      <w:pPr>
        <w:ind w:left="2393" w:hanging="852"/>
        <w:jc w:val="left"/>
      </w:pPr>
      <w:rPr>
        <w:rFonts w:hint="default"/>
        <w:lang w:val="id" w:eastAsia="en-US" w:bidi="ar-SA"/>
      </w:rPr>
    </w:lvl>
    <w:lvl w:ilvl="3">
      <w:start w:val="2"/>
      <w:numFmt w:val="decimal"/>
      <w:lvlText w:val="%1.%2.%3.%4)"/>
      <w:lvlJc w:val="left"/>
      <w:pPr>
        <w:ind w:left="2393" w:hanging="852"/>
        <w:jc w:val="left"/>
      </w:pPr>
      <w:rPr>
        <w:rFonts w:hint="default" w:ascii="Times New Roman" w:hAnsi="Times New Roman" w:eastAsia="Times New Roman" w:cs="Times New Roman"/>
        <w:b/>
        <w:bCs/>
        <w:spacing w:val="-6"/>
        <w:w w:val="99"/>
        <w:sz w:val="22"/>
        <w:szCs w:val="22"/>
        <w:lang w:val="id" w:eastAsia="en-US" w:bidi="ar-SA"/>
      </w:rPr>
    </w:lvl>
    <w:lvl w:ilvl="4">
      <w:start w:val="0"/>
      <w:numFmt w:val="bullet"/>
      <w:lvlText w:val="•"/>
      <w:lvlJc w:val="left"/>
      <w:pPr>
        <w:ind w:left="5736" w:hanging="852"/>
      </w:pPr>
      <w:rPr>
        <w:rFonts w:hint="default"/>
        <w:lang w:val="id" w:eastAsia="en-US" w:bidi="ar-SA"/>
      </w:rPr>
    </w:lvl>
    <w:lvl w:ilvl="5">
      <w:start w:val="0"/>
      <w:numFmt w:val="bullet"/>
      <w:lvlText w:val="•"/>
      <w:lvlJc w:val="left"/>
      <w:pPr>
        <w:ind w:left="6570" w:hanging="852"/>
      </w:pPr>
      <w:rPr>
        <w:rFonts w:hint="default"/>
        <w:lang w:val="id" w:eastAsia="en-US" w:bidi="ar-SA"/>
      </w:rPr>
    </w:lvl>
    <w:lvl w:ilvl="6">
      <w:start w:val="0"/>
      <w:numFmt w:val="bullet"/>
      <w:lvlText w:val="•"/>
      <w:lvlJc w:val="left"/>
      <w:pPr>
        <w:ind w:left="7404" w:hanging="852"/>
      </w:pPr>
      <w:rPr>
        <w:rFonts w:hint="default"/>
        <w:lang w:val="id" w:eastAsia="en-US" w:bidi="ar-SA"/>
      </w:rPr>
    </w:lvl>
    <w:lvl w:ilvl="7">
      <w:start w:val="0"/>
      <w:numFmt w:val="bullet"/>
      <w:lvlText w:val="•"/>
      <w:lvlJc w:val="left"/>
      <w:pPr>
        <w:ind w:left="8238" w:hanging="852"/>
      </w:pPr>
      <w:rPr>
        <w:rFonts w:hint="default"/>
        <w:lang w:val="id" w:eastAsia="en-US" w:bidi="ar-SA"/>
      </w:rPr>
    </w:lvl>
    <w:lvl w:ilvl="8">
      <w:start w:val="0"/>
      <w:numFmt w:val="bullet"/>
      <w:lvlText w:val="•"/>
      <w:lvlJc w:val="left"/>
      <w:pPr>
        <w:ind w:left="9072" w:hanging="852"/>
      </w:pPr>
      <w:rPr>
        <w:rFonts w:hint="default"/>
        <w:lang w:val="id" w:eastAsia="en-US" w:bidi="ar-SA"/>
      </w:rPr>
    </w:lvl>
  </w:abstractNum>
  <w:abstractNum w:abstractNumId="27">
    <w:multiLevelType w:val="hybridMultilevel"/>
    <w:lvl w:ilvl="0">
      <w:start w:val="5"/>
      <w:numFmt w:val="upperRoman"/>
      <w:lvlText w:val="%1"/>
      <w:lvlJc w:val="left"/>
      <w:pPr>
        <w:ind w:left="2393" w:hanging="852"/>
        <w:jc w:val="left"/>
      </w:pPr>
      <w:rPr>
        <w:rFonts w:hint="default"/>
        <w:lang w:val="id" w:eastAsia="en-US" w:bidi="ar-SA"/>
      </w:rPr>
    </w:lvl>
    <w:lvl w:ilvl="1">
      <w:start w:val="4"/>
      <w:numFmt w:val="decimal"/>
      <w:lvlText w:val="%1.%2"/>
      <w:lvlJc w:val="left"/>
      <w:pPr>
        <w:ind w:left="2393" w:hanging="852"/>
        <w:jc w:val="left"/>
      </w:pPr>
      <w:rPr>
        <w:rFonts w:hint="default"/>
        <w:lang w:val="id" w:eastAsia="en-US" w:bidi="ar-SA"/>
      </w:rPr>
    </w:lvl>
    <w:lvl w:ilvl="2">
      <w:start w:val="2"/>
      <w:numFmt w:val="lowerLetter"/>
      <w:lvlText w:val="%1.%2.%3"/>
      <w:lvlJc w:val="left"/>
      <w:pPr>
        <w:ind w:left="2393" w:hanging="852"/>
        <w:jc w:val="left"/>
      </w:pPr>
      <w:rPr>
        <w:rFonts w:hint="default"/>
        <w:lang w:val="id" w:eastAsia="en-US" w:bidi="ar-SA"/>
      </w:rPr>
    </w:lvl>
    <w:lvl w:ilvl="3">
      <w:start w:val="1"/>
      <w:numFmt w:val="decimal"/>
      <w:lvlText w:val="%1.%2.%3.%4)"/>
      <w:lvlJc w:val="left"/>
      <w:pPr>
        <w:ind w:left="2393" w:hanging="852"/>
        <w:jc w:val="left"/>
      </w:pPr>
      <w:rPr>
        <w:rFonts w:hint="default" w:ascii="Times New Roman" w:hAnsi="Times New Roman" w:eastAsia="Times New Roman" w:cs="Times New Roman"/>
        <w:b/>
        <w:bCs/>
        <w:spacing w:val="-7"/>
        <w:w w:val="99"/>
        <w:sz w:val="22"/>
        <w:szCs w:val="22"/>
        <w:lang w:val="id" w:eastAsia="en-US" w:bidi="ar-SA"/>
      </w:rPr>
    </w:lvl>
    <w:lvl w:ilvl="4">
      <w:start w:val="0"/>
      <w:numFmt w:val="bullet"/>
      <w:lvlText w:val="•"/>
      <w:lvlJc w:val="left"/>
      <w:pPr>
        <w:ind w:left="5736" w:hanging="852"/>
      </w:pPr>
      <w:rPr>
        <w:rFonts w:hint="default"/>
        <w:lang w:val="id" w:eastAsia="en-US" w:bidi="ar-SA"/>
      </w:rPr>
    </w:lvl>
    <w:lvl w:ilvl="5">
      <w:start w:val="0"/>
      <w:numFmt w:val="bullet"/>
      <w:lvlText w:val="•"/>
      <w:lvlJc w:val="left"/>
      <w:pPr>
        <w:ind w:left="6570" w:hanging="852"/>
      </w:pPr>
      <w:rPr>
        <w:rFonts w:hint="default"/>
        <w:lang w:val="id" w:eastAsia="en-US" w:bidi="ar-SA"/>
      </w:rPr>
    </w:lvl>
    <w:lvl w:ilvl="6">
      <w:start w:val="0"/>
      <w:numFmt w:val="bullet"/>
      <w:lvlText w:val="•"/>
      <w:lvlJc w:val="left"/>
      <w:pPr>
        <w:ind w:left="7404" w:hanging="852"/>
      </w:pPr>
      <w:rPr>
        <w:rFonts w:hint="default"/>
        <w:lang w:val="id" w:eastAsia="en-US" w:bidi="ar-SA"/>
      </w:rPr>
    </w:lvl>
    <w:lvl w:ilvl="7">
      <w:start w:val="0"/>
      <w:numFmt w:val="bullet"/>
      <w:lvlText w:val="•"/>
      <w:lvlJc w:val="left"/>
      <w:pPr>
        <w:ind w:left="8238" w:hanging="852"/>
      </w:pPr>
      <w:rPr>
        <w:rFonts w:hint="default"/>
        <w:lang w:val="id" w:eastAsia="en-US" w:bidi="ar-SA"/>
      </w:rPr>
    </w:lvl>
    <w:lvl w:ilvl="8">
      <w:start w:val="0"/>
      <w:numFmt w:val="bullet"/>
      <w:lvlText w:val="•"/>
      <w:lvlJc w:val="left"/>
      <w:pPr>
        <w:ind w:left="9072" w:hanging="852"/>
      </w:pPr>
      <w:rPr>
        <w:rFonts w:hint="default"/>
        <w:lang w:val="id" w:eastAsia="en-US" w:bidi="ar-SA"/>
      </w:rPr>
    </w:lvl>
  </w:abstractNum>
  <w:abstractNum w:abstractNumId="26">
    <w:multiLevelType w:val="hybridMultilevel"/>
    <w:lvl w:ilvl="0">
      <w:start w:val="1"/>
      <w:numFmt w:val="decimal"/>
      <w:lvlText w:val="(%1)"/>
      <w:lvlJc w:val="left"/>
      <w:pPr>
        <w:ind w:left="2709" w:hanging="317"/>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504" w:hanging="317"/>
      </w:pPr>
      <w:rPr>
        <w:rFonts w:hint="default"/>
        <w:lang w:val="id" w:eastAsia="en-US" w:bidi="ar-SA"/>
      </w:rPr>
    </w:lvl>
    <w:lvl w:ilvl="2">
      <w:start w:val="0"/>
      <w:numFmt w:val="bullet"/>
      <w:lvlText w:val="•"/>
      <w:lvlJc w:val="left"/>
      <w:pPr>
        <w:ind w:left="4308" w:hanging="317"/>
      </w:pPr>
      <w:rPr>
        <w:rFonts w:hint="default"/>
        <w:lang w:val="id" w:eastAsia="en-US" w:bidi="ar-SA"/>
      </w:rPr>
    </w:lvl>
    <w:lvl w:ilvl="3">
      <w:start w:val="0"/>
      <w:numFmt w:val="bullet"/>
      <w:lvlText w:val="•"/>
      <w:lvlJc w:val="left"/>
      <w:pPr>
        <w:ind w:left="5112" w:hanging="317"/>
      </w:pPr>
      <w:rPr>
        <w:rFonts w:hint="default"/>
        <w:lang w:val="id" w:eastAsia="en-US" w:bidi="ar-SA"/>
      </w:rPr>
    </w:lvl>
    <w:lvl w:ilvl="4">
      <w:start w:val="0"/>
      <w:numFmt w:val="bullet"/>
      <w:lvlText w:val="•"/>
      <w:lvlJc w:val="left"/>
      <w:pPr>
        <w:ind w:left="5916" w:hanging="317"/>
      </w:pPr>
      <w:rPr>
        <w:rFonts w:hint="default"/>
        <w:lang w:val="id" w:eastAsia="en-US" w:bidi="ar-SA"/>
      </w:rPr>
    </w:lvl>
    <w:lvl w:ilvl="5">
      <w:start w:val="0"/>
      <w:numFmt w:val="bullet"/>
      <w:lvlText w:val="•"/>
      <w:lvlJc w:val="left"/>
      <w:pPr>
        <w:ind w:left="6720" w:hanging="317"/>
      </w:pPr>
      <w:rPr>
        <w:rFonts w:hint="default"/>
        <w:lang w:val="id" w:eastAsia="en-US" w:bidi="ar-SA"/>
      </w:rPr>
    </w:lvl>
    <w:lvl w:ilvl="6">
      <w:start w:val="0"/>
      <w:numFmt w:val="bullet"/>
      <w:lvlText w:val="•"/>
      <w:lvlJc w:val="left"/>
      <w:pPr>
        <w:ind w:left="7524" w:hanging="317"/>
      </w:pPr>
      <w:rPr>
        <w:rFonts w:hint="default"/>
        <w:lang w:val="id" w:eastAsia="en-US" w:bidi="ar-SA"/>
      </w:rPr>
    </w:lvl>
    <w:lvl w:ilvl="7">
      <w:start w:val="0"/>
      <w:numFmt w:val="bullet"/>
      <w:lvlText w:val="•"/>
      <w:lvlJc w:val="left"/>
      <w:pPr>
        <w:ind w:left="8328" w:hanging="317"/>
      </w:pPr>
      <w:rPr>
        <w:rFonts w:hint="default"/>
        <w:lang w:val="id" w:eastAsia="en-US" w:bidi="ar-SA"/>
      </w:rPr>
    </w:lvl>
    <w:lvl w:ilvl="8">
      <w:start w:val="0"/>
      <w:numFmt w:val="bullet"/>
      <w:lvlText w:val="•"/>
      <w:lvlJc w:val="left"/>
      <w:pPr>
        <w:ind w:left="9132" w:hanging="317"/>
      </w:pPr>
      <w:rPr>
        <w:rFonts w:hint="default"/>
        <w:lang w:val="id" w:eastAsia="en-US" w:bidi="ar-SA"/>
      </w:rPr>
    </w:lvl>
  </w:abstractNum>
  <w:abstractNum w:abstractNumId="25">
    <w:multiLevelType w:val="hybridMultilevel"/>
    <w:lvl w:ilvl="0">
      <w:start w:val="5"/>
      <w:numFmt w:val="upperRoman"/>
      <w:lvlText w:val="%1"/>
      <w:lvlJc w:val="left"/>
      <w:pPr>
        <w:ind w:left="1013" w:hanging="465"/>
        <w:jc w:val="left"/>
      </w:pPr>
      <w:rPr>
        <w:rFonts w:hint="default"/>
        <w:lang w:val="id" w:eastAsia="en-US" w:bidi="ar-SA"/>
      </w:rPr>
    </w:lvl>
    <w:lvl w:ilvl="1">
      <w:start w:val="4"/>
      <w:numFmt w:val="decimal"/>
      <w:lvlText w:val="%1.%2."/>
      <w:lvlJc w:val="left"/>
      <w:pPr>
        <w:ind w:left="1013" w:hanging="465"/>
        <w:jc w:val="left"/>
      </w:pPr>
      <w:rPr>
        <w:rFonts w:hint="default" w:ascii="Times New Roman" w:hAnsi="Times New Roman" w:eastAsia="Times New Roman" w:cs="Times New Roman"/>
        <w:b/>
        <w:bCs/>
        <w:w w:val="99"/>
        <w:sz w:val="22"/>
        <w:szCs w:val="22"/>
        <w:lang w:val="id" w:eastAsia="en-US" w:bidi="ar-SA"/>
      </w:rPr>
    </w:lvl>
    <w:lvl w:ilvl="2">
      <w:start w:val="1"/>
      <w:numFmt w:val="lowerLetter"/>
      <w:lvlText w:val="%1.%2.%3."/>
      <w:lvlJc w:val="left"/>
      <w:pPr>
        <w:ind w:left="1553" w:hanging="580"/>
        <w:jc w:val="left"/>
      </w:pPr>
      <w:rPr>
        <w:rFonts w:hint="default" w:ascii="Times New Roman" w:hAnsi="Times New Roman" w:eastAsia="Times New Roman" w:cs="Times New Roman"/>
        <w:b/>
        <w:bCs/>
        <w:spacing w:val="-4"/>
        <w:w w:val="99"/>
        <w:sz w:val="22"/>
        <w:szCs w:val="22"/>
        <w:lang w:val="id" w:eastAsia="en-US" w:bidi="ar-SA"/>
      </w:rPr>
    </w:lvl>
    <w:lvl w:ilvl="3">
      <w:start w:val="1"/>
      <w:numFmt w:val="decimal"/>
      <w:lvlText w:val="%1.%2.%3.%4)"/>
      <w:lvlJc w:val="left"/>
      <w:pPr>
        <w:ind w:left="2393" w:hanging="852"/>
        <w:jc w:val="left"/>
      </w:pPr>
      <w:rPr>
        <w:rFonts w:hint="default" w:ascii="Times New Roman" w:hAnsi="Times New Roman" w:eastAsia="Times New Roman" w:cs="Times New Roman"/>
        <w:b/>
        <w:bCs/>
        <w:spacing w:val="-4"/>
        <w:w w:val="99"/>
        <w:sz w:val="22"/>
        <w:szCs w:val="22"/>
        <w:lang w:val="id" w:eastAsia="en-US" w:bidi="ar-SA"/>
      </w:rPr>
    </w:lvl>
    <w:lvl w:ilvl="4">
      <w:start w:val="0"/>
      <w:numFmt w:val="bullet"/>
      <w:lvlText w:val="•"/>
      <w:lvlJc w:val="left"/>
      <w:pPr>
        <w:ind w:left="4485" w:hanging="852"/>
      </w:pPr>
      <w:rPr>
        <w:rFonts w:hint="default"/>
        <w:lang w:val="id" w:eastAsia="en-US" w:bidi="ar-SA"/>
      </w:rPr>
    </w:lvl>
    <w:lvl w:ilvl="5">
      <w:start w:val="0"/>
      <w:numFmt w:val="bullet"/>
      <w:lvlText w:val="•"/>
      <w:lvlJc w:val="left"/>
      <w:pPr>
        <w:ind w:left="5527" w:hanging="852"/>
      </w:pPr>
      <w:rPr>
        <w:rFonts w:hint="default"/>
        <w:lang w:val="id" w:eastAsia="en-US" w:bidi="ar-SA"/>
      </w:rPr>
    </w:lvl>
    <w:lvl w:ilvl="6">
      <w:start w:val="0"/>
      <w:numFmt w:val="bullet"/>
      <w:lvlText w:val="•"/>
      <w:lvlJc w:val="left"/>
      <w:pPr>
        <w:ind w:left="6570" w:hanging="852"/>
      </w:pPr>
      <w:rPr>
        <w:rFonts w:hint="default"/>
        <w:lang w:val="id" w:eastAsia="en-US" w:bidi="ar-SA"/>
      </w:rPr>
    </w:lvl>
    <w:lvl w:ilvl="7">
      <w:start w:val="0"/>
      <w:numFmt w:val="bullet"/>
      <w:lvlText w:val="•"/>
      <w:lvlJc w:val="left"/>
      <w:pPr>
        <w:ind w:left="7612" w:hanging="852"/>
      </w:pPr>
      <w:rPr>
        <w:rFonts w:hint="default"/>
        <w:lang w:val="id" w:eastAsia="en-US" w:bidi="ar-SA"/>
      </w:rPr>
    </w:lvl>
    <w:lvl w:ilvl="8">
      <w:start w:val="0"/>
      <w:numFmt w:val="bullet"/>
      <w:lvlText w:val="•"/>
      <w:lvlJc w:val="left"/>
      <w:pPr>
        <w:ind w:left="8655" w:hanging="852"/>
      </w:pPr>
      <w:rPr>
        <w:rFonts w:hint="default"/>
        <w:lang w:val="id" w:eastAsia="en-US" w:bidi="ar-SA"/>
      </w:rPr>
    </w:lvl>
  </w:abstractNum>
  <w:abstractNum w:abstractNumId="24">
    <w:multiLevelType w:val="hybridMultilevel"/>
    <w:lvl w:ilvl="0">
      <w:start w:val="5"/>
      <w:numFmt w:val="upperRoman"/>
      <w:lvlText w:val="%1"/>
      <w:lvlJc w:val="left"/>
      <w:pPr>
        <w:ind w:left="2533" w:hanging="853"/>
        <w:jc w:val="left"/>
      </w:pPr>
      <w:rPr>
        <w:rFonts w:hint="default"/>
        <w:lang w:val="id" w:eastAsia="en-US" w:bidi="ar-SA"/>
      </w:rPr>
    </w:lvl>
    <w:lvl w:ilvl="1">
      <w:start w:val="3"/>
      <w:numFmt w:val="decimal"/>
      <w:lvlText w:val="%1.%2"/>
      <w:lvlJc w:val="left"/>
      <w:pPr>
        <w:ind w:left="2533" w:hanging="853"/>
        <w:jc w:val="left"/>
      </w:pPr>
      <w:rPr>
        <w:rFonts w:hint="default"/>
        <w:lang w:val="id" w:eastAsia="en-US" w:bidi="ar-SA"/>
      </w:rPr>
    </w:lvl>
    <w:lvl w:ilvl="2">
      <w:start w:val="4"/>
      <w:numFmt w:val="lowerLetter"/>
      <w:lvlText w:val="%1.%2.%3"/>
      <w:lvlJc w:val="left"/>
      <w:pPr>
        <w:ind w:left="2533" w:hanging="853"/>
        <w:jc w:val="left"/>
      </w:pPr>
      <w:rPr>
        <w:rFonts w:hint="default"/>
        <w:lang w:val="id" w:eastAsia="en-US" w:bidi="ar-SA"/>
      </w:rPr>
    </w:lvl>
    <w:lvl w:ilvl="3">
      <w:start w:val="1"/>
      <w:numFmt w:val="decimal"/>
      <w:lvlText w:val="%1.%2.%3.%4)"/>
      <w:lvlJc w:val="left"/>
      <w:pPr>
        <w:ind w:left="2533" w:hanging="853"/>
        <w:jc w:val="left"/>
      </w:pPr>
      <w:rPr>
        <w:rFonts w:hint="default" w:ascii="Times New Roman" w:hAnsi="Times New Roman" w:eastAsia="Times New Roman" w:cs="Times New Roman"/>
        <w:b/>
        <w:bCs/>
        <w:spacing w:val="-6"/>
        <w:w w:val="99"/>
        <w:sz w:val="22"/>
        <w:szCs w:val="22"/>
        <w:lang w:val="id" w:eastAsia="en-US" w:bidi="ar-SA"/>
      </w:rPr>
    </w:lvl>
    <w:lvl w:ilvl="4">
      <w:start w:val="1"/>
      <w:numFmt w:val="lowerLetter"/>
      <w:lvlText w:val="(%5)"/>
      <w:lvlJc w:val="left"/>
      <w:pPr>
        <w:ind w:left="2533" w:hanging="361"/>
        <w:jc w:val="left"/>
      </w:pPr>
      <w:rPr>
        <w:rFonts w:hint="default" w:ascii="Times New Roman" w:hAnsi="Times New Roman" w:eastAsia="Times New Roman" w:cs="Times New Roman"/>
        <w:spacing w:val="-28"/>
        <w:w w:val="99"/>
        <w:sz w:val="22"/>
        <w:szCs w:val="22"/>
        <w:lang w:val="id" w:eastAsia="en-US" w:bidi="ar-SA"/>
      </w:rPr>
    </w:lvl>
    <w:lvl w:ilvl="5">
      <w:start w:val="0"/>
      <w:numFmt w:val="bullet"/>
      <w:lvlText w:val="•"/>
      <w:lvlJc w:val="left"/>
      <w:pPr>
        <w:ind w:left="6640" w:hanging="361"/>
      </w:pPr>
      <w:rPr>
        <w:rFonts w:hint="default"/>
        <w:lang w:val="id" w:eastAsia="en-US" w:bidi="ar-SA"/>
      </w:rPr>
    </w:lvl>
    <w:lvl w:ilvl="6">
      <w:start w:val="0"/>
      <w:numFmt w:val="bullet"/>
      <w:lvlText w:val="•"/>
      <w:lvlJc w:val="left"/>
      <w:pPr>
        <w:ind w:left="7460" w:hanging="361"/>
      </w:pPr>
      <w:rPr>
        <w:rFonts w:hint="default"/>
        <w:lang w:val="id" w:eastAsia="en-US" w:bidi="ar-SA"/>
      </w:rPr>
    </w:lvl>
    <w:lvl w:ilvl="7">
      <w:start w:val="0"/>
      <w:numFmt w:val="bullet"/>
      <w:lvlText w:val="•"/>
      <w:lvlJc w:val="left"/>
      <w:pPr>
        <w:ind w:left="8280" w:hanging="361"/>
      </w:pPr>
      <w:rPr>
        <w:rFonts w:hint="default"/>
        <w:lang w:val="id" w:eastAsia="en-US" w:bidi="ar-SA"/>
      </w:rPr>
    </w:lvl>
    <w:lvl w:ilvl="8">
      <w:start w:val="0"/>
      <w:numFmt w:val="bullet"/>
      <w:lvlText w:val="•"/>
      <w:lvlJc w:val="left"/>
      <w:pPr>
        <w:ind w:left="9100" w:hanging="361"/>
      </w:pPr>
      <w:rPr>
        <w:rFonts w:hint="default"/>
        <w:lang w:val="id" w:eastAsia="en-US" w:bidi="ar-SA"/>
      </w:rPr>
    </w:lvl>
  </w:abstractNum>
  <w:abstractNum w:abstractNumId="23">
    <w:multiLevelType w:val="hybridMultilevel"/>
    <w:lvl w:ilvl="0">
      <w:start w:val="5"/>
      <w:numFmt w:val="upperRoman"/>
      <w:lvlText w:val="%1"/>
      <w:lvlJc w:val="left"/>
      <w:pPr>
        <w:ind w:left="2533" w:hanging="853"/>
        <w:jc w:val="left"/>
      </w:pPr>
      <w:rPr>
        <w:rFonts w:hint="default"/>
        <w:lang w:val="id" w:eastAsia="en-US" w:bidi="ar-SA"/>
      </w:rPr>
    </w:lvl>
    <w:lvl w:ilvl="1">
      <w:start w:val="3"/>
      <w:numFmt w:val="decimal"/>
      <w:lvlText w:val="%1.%2"/>
      <w:lvlJc w:val="left"/>
      <w:pPr>
        <w:ind w:left="2533" w:hanging="853"/>
        <w:jc w:val="left"/>
      </w:pPr>
      <w:rPr>
        <w:rFonts w:hint="default"/>
        <w:lang w:val="id" w:eastAsia="en-US" w:bidi="ar-SA"/>
      </w:rPr>
    </w:lvl>
    <w:lvl w:ilvl="2">
      <w:start w:val="3"/>
      <w:numFmt w:val="lowerLetter"/>
      <w:lvlText w:val="%1.%2.%3"/>
      <w:lvlJc w:val="left"/>
      <w:pPr>
        <w:ind w:left="2533" w:hanging="853"/>
        <w:jc w:val="left"/>
      </w:pPr>
      <w:rPr>
        <w:rFonts w:hint="default"/>
        <w:lang w:val="id" w:eastAsia="en-US" w:bidi="ar-SA"/>
      </w:rPr>
    </w:lvl>
    <w:lvl w:ilvl="3">
      <w:start w:val="1"/>
      <w:numFmt w:val="decimal"/>
      <w:lvlText w:val="%1.%2.%3.%4)"/>
      <w:lvlJc w:val="left"/>
      <w:pPr>
        <w:ind w:left="2533" w:hanging="853"/>
        <w:jc w:val="left"/>
      </w:pPr>
      <w:rPr>
        <w:rFonts w:hint="default" w:ascii="Times New Roman" w:hAnsi="Times New Roman" w:eastAsia="Times New Roman" w:cs="Times New Roman"/>
        <w:b/>
        <w:bCs/>
        <w:spacing w:val="-7"/>
        <w:w w:val="99"/>
        <w:sz w:val="22"/>
        <w:szCs w:val="22"/>
        <w:lang w:val="id" w:eastAsia="en-US" w:bidi="ar-SA"/>
      </w:rPr>
    </w:lvl>
    <w:lvl w:ilvl="4">
      <w:start w:val="0"/>
      <w:numFmt w:val="bullet"/>
      <w:lvlText w:val="•"/>
      <w:lvlJc w:val="left"/>
      <w:pPr>
        <w:ind w:left="5820" w:hanging="853"/>
      </w:pPr>
      <w:rPr>
        <w:rFonts w:hint="default"/>
        <w:lang w:val="id" w:eastAsia="en-US" w:bidi="ar-SA"/>
      </w:rPr>
    </w:lvl>
    <w:lvl w:ilvl="5">
      <w:start w:val="0"/>
      <w:numFmt w:val="bullet"/>
      <w:lvlText w:val="•"/>
      <w:lvlJc w:val="left"/>
      <w:pPr>
        <w:ind w:left="6640" w:hanging="853"/>
      </w:pPr>
      <w:rPr>
        <w:rFonts w:hint="default"/>
        <w:lang w:val="id" w:eastAsia="en-US" w:bidi="ar-SA"/>
      </w:rPr>
    </w:lvl>
    <w:lvl w:ilvl="6">
      <w:start w:val="0"/>
      <w:numFmt w:val="bullet"/>
      <w:lvlText w:val="•"/>
      <w:lvlJc w:val="left"/>
      <w:pPr>
        <w:ind w:left="7460" w:hanging="853"/>
      </w:pPr>
      <w:rPr>
        <w:rFonts w:hint="default"/>
        <w:lang w:val="id" w:eastAsia="en-US" w:bidi="ar-SA"/>
      </w:rPr>
    </w:lvl>
    <w:lvl w:ilvl="7">
      <w:start w:val="0"/>
      <w:numFmt w:val="bullet"/>
      <w:lvlText w:val="•"/>
      <w:lvlJc w:val="left"/>
      <w:pPr>
        <w:ind w:left="8280" w:hanging="853"/>
      </w:pPr>
      <w:rPr>
        <w:rFonts w:hint="default"/>
        <w:lang w:val="id" w:eastAsia="en-US" w:bidi="ar-SA"/>
      </w:rPr>
    </w:lvl>
    <w:lvl w:ilvl="8">
      <w:start w:val="0"/>
      <w:numFmt w:val="bullet"/>
      <w:lvlText w:val="•"/>
      <w:lvlJc w:val="left"/>
      <w:pPr>
        <w:ind w:left="9100" w:hanging="853"/>
      </w:pPr>
      <w:rPr>
        <w:rFonts w:hint="default"/>
        <w:lang w:val="id" w:eastAsia="en-US" w:bidi="ar-SA"/>
      </w:rPr>
    </w:lvl>
  </w:abstractNum>
  <w:abstractNum w:abstractNumId="22">
    <w:multiLevelType w:val="hybridMultilevel"/>
    <w:lvl w:ilvl="0">
      <w:start w:val="5"/>
      <w:numFmt w:val="upperRoman"/>
      <w:lvlText w:val="%1"/>
      <w:lvlJc w:val="left"/>
      <w:pPr>
        <w:ind w:left="2393" w:hanging="852"/>
        <w:jc w:val="left"/>
      </w:pPr>
      <w:rPr>
        <w:rFonts w:hint="default"/>
        <w:lang w:val="id" w:eastAsia="en-US" w:bidi="ar-SA"/>
      </w:rPr>
    </w:lvl>
    <w:lvl w:ilvl="1">
      <w:start w:val="3"/>
      <w:numFmt w:val="decimal"/>
      <w:lvlText w:val="%1.%2"/>
      <w:lvlJc w:val="left"/>
      <w:pPr>
        <w:ind w:left="2393" w:hanging="852"/>
        <w:jc w:val="left"/>
      </w:pPr>
      <w:rPr>
        <w:rFonts w:hint="default"/>
        <w:lang w:val="id" w:eastAsia="en-US" w:bidi="ar-SA"/>
      </w:rPr>
    </w:lvl>
    <w:lvl w:ilvl="2">
      <w:start w:val="2"/>
      <w:numFmt w:val="lowerLetter"/>
      <w:lvlText w:val="%1.%2.%3"/>
      <w:lvlJc w:val="left"/>
      <w:pPr>
        <w:ind w:left="2393" w:hanging="852"/>
        <w:jc w:val="left"/>
      </w:pPr>
      <w:rPr>
        <w:rFonts w:hint="default"/>
        <w:lang w:val="id" w:eastAsia="en-US" w:bidi="ar-SA"/>
      </w:rPr>
    </w:lvl>
    <w:lvl w:ilvl="3">
      <w:start w:val="1"/>
      <w:numFmt w:val="decimal"/>
      <w:lvlText w:val="%1.%2.%3.%4)"/>
      <w:lvlJc w:val="left"/>
      <w:pPr>
        <w:ind w:left="2393" w:hanging="852"/>
        <w:jc w:val="left"/>
      </w:pPr>
      <w:rPr>
        <w:rFonts w:hint="default" w:ascii="Times New Roman" w:hAnsi="Times New Roman" w:eastAsia="Times New Roman" w:cs="Times New Roman"/>
        <w:b/>
        <w:bCs/>
        <w:spacing w:val="-4"/>
        <w:w w:val="99"/>
        <w:sz w:val="22"/>
        <w:szCs w:val="22"/>
        <w:lang w:val="id" w:eastAsia="en-US" w:bidi="ar-SA"/>
      </w:rPr>
    </w:lvl>
    <w:lvl w:ilvl="4">
      <w:start w:val="0"/>
      <w:numFmt w:val="bullet"/>
      <w:lvlText w:val="•"/>
      <w:lvlJc w:val="left"/>
      <w:pPr>
        <w:ind w:left="5736" w:hanging="852"/>
      </w:pPr>
      <w:rPr>
        <w:rFonts w:hint="default"/>
        <w:lang w:val="id" w:eastAsia="en-US" w:bidi="ar-SA"/>
      </w:rPr>
    </w:lvl>
    <w:lvl w:ilvl="5">
      <w:start w:val="0"/>
      <w:numFmt w:val="bullet"/>
      <w:lvlText w:val="•"/>
      <w:lvlJc w:val="left"/>
      <w:pPr>
        <w:ind w:left="6570" w:hanging="852"/>
      </w:pPr>
      <w:rPr>
        <w:rFonts w:hint="default"/>
        <w:lang w:val="id" w:eastAsia="en-US" w:bidi="ar-SA"/>
      </w:rPr>
    </w:lvl>
    <w:lvl w:ilvl="6">
      <w:start w:val="0"/>
      <w:numFmt w:val="bullet"/>
      <w:lvlText w:val="•"/>
      <w:lvlJc w:val="left"/>
      <w:pPr>
        <w:ind w:left="7404" w:hanging="852"/>
      </w:pPr>
      <w:rPr>
        <w:rFonts w:hint="default"/>
        <w:lang w:val="id" w:eastAsia="en-US" w:bidi="ar-SA"/>
      </w:rPr>
    </w:lvl>
    <w:lvl w:ilvl="7">
      <w:start w:val="0"/>
      <w:numFmt w:val="bullet"/>
      <w:lvlText w:val="•"/>
      <w:lvlJc w:val="left"/>
      <w:pPr>
        <w:ind w:left="8238" w:hanging="852"/>
      </w:pPr>
      <w:rPr>
        <w:rFonts w:hint="default"/>
        <w:lang w:val="id" w:eastAsia="en-US" w:bidi="ar-SA"/>
      </w:rPr>
    </w:lvl>
    <w:lvl w:ilvl="8">
      <w:start w:val="0"/>
      <w:numFmt w:val="bullet"/>
      <w:lvlText w:val="•"/>
      <w:lvlJc w:val="left"/>
      <w:pPr>
        <w:ind w:left="9072" w:hanging="852"/>
      </w:pPr>
      <w:rPr>
        <w:rFonts w:hint="default"/>
        <w:lang w:val="id" w:eastAsia="en-US" w:bidi="ar-SA"/>
      </w:rPr>
    </w:lvl>
  </w:abstractNum>
  <w:abstractNum w:abstractNumId="21">
    <w:multiLevelType w:val="hybridMultilevel"/>
    <w:lvl w:ilvl="0">
      <w:start w:val="5"/>
      <w:numFmt w:val="upperRoman"/>
      <w:lvlText w:val="%1"/>
      <w:lvlJc w:val="left"/>
      <w:pPr>
        <w:ind w:left="3262" w:hanging="729"/>
        <w:jc w:val="left"/>
      </w:pPr>
      <w:rPr>
        <w:rFonts w:hint="default"/>
        <w:lang w:val="id" w:eastAsia="en-US" w:bidi="ar-SA"/>
      </w:rPr>
    </w:lvl>
    <w:lvl w:ilvl="1">
      <w:start w:val="3"/>
      <w:numFmt w:val="decimal"/>
      <w:lvlText w:val="%1.%2"/>
      <w:lvlJc w:val="left"/>
      <w:pPr>
        <w:ind w:left="3262" w:hanging="729"/>
        <w:jc w:val="left"/>
      </w:pPr>
      <w:rPr>
        <w:rFonts w:hint="default"/>
        <w:lang w:val="id" w:eastAsia="en-US" w:bidi="ar-SA"/>
      </w:rPr>
    </w:lvl>
    <w:lvl w:ilvl="2">
      <w:start w:val="1"/>
      <w:numFmt w:val="lowerLetter"/>
      <w:lvlText w:val="%1.%2.%3"/>
      <w:lvlJc w:val="left"/>
      <w:pPr>
        <w:ind w:left="3262" w:hanging="729"/>
        <w:jc w:val="left"/>
      </w:pPr>
      <w:rPr>
        <w:rFonts w:hint="default"/>
        <w:lang w:val="id" w:eastAsia="en-US" w:bidi="ar-SA"/>
      </w:rPr>
    </w:lvl>
    <w:lvl w:ilvl="3">
      <w:start w:val="5"/>
      <w:numFmt w:val="decimal"/>
      <w:lvlText w:val="%1.%2.%3.%4)"/>
      <w:lvlJc w:val="left"/>
      <w:pPr>
        <w:ind w:left="3262" w:hanging="729"/>
        <w:jc w:val="right"/>
      </w:pPr>
      <w:rPr>
        <w:rFonts w:hint="default" w:ascii="Times New Roman" w:hAnsi="Times New Roman" w:eastAsia="Times New Roman" w:cs="Times New Roman"/>
        <w:b/>
        <w:bCs/>
        <w:spacing w:val="-4"/>
        <w:w w:val="99"/>
        <w:sz w:val="20"/>
        <w:szCs w:val="20"/>
        <w:lang w:val="id" w:eastAsia="en-US" w:bidi="ar-SA"/>
      </w:rPr>
    </w:lvl>
    <w:lvl w:ilvl="4">
      <w:start w:val="1"/>
      <w:numFmt w:val="decimal"/>
      <w:lvlText w:val="(%5)"/>
      <w:lvlJc w:val="left"/>
      <w:pPr>
        <w:ind w:left="3385" w:hanging="424"/>
        <w:jc w:val="left"/>
      </w:pPr>
      <w:rPr>
        <w:rFonts w:hint="default" w:ascii="Times New Roman" w:hAnsi="Times New Roman" w:eastAsia="Times New Roman" w:cs="Times New Roman"/>
        <w:spacing w:val="-3"/>
        <w:w w:val="99"/>
        <w:sz w:val="22"/>
        <w:szCs w:val="22"/>
        <w:lang w:val="id" w:eastAsia="en-US" w:bidi="ar-SA"/>
      </w:rPr>
    </w:lvl>
    <w:lvl w:ilvl="5">
      <w:start w:val="0"/>
      <w:numFmt w:val="bullet"/>
      <w:lvlText w:val="•"/>
      <w:lvlJc w:val="left"/>
      <w:pPr>
        <w:ind w:left="6651" w:hanging="424"/>
      </w:pPr>
      <w:rPr>
        <w:rFonts w:hint="default"/>
        <w:lang w:val="id" w:eastAsia="en-US" w:bidi="ar-SA"/>
      </w:rPr>
    </w:lvl>
    <w:lvl w:ilvl="6">
      <w:start w:val="0"/>
      <w:numFmt w:val="bullet"/>
      <w:lvlText w:val="•"/>
      <w:lvlJc w:val="left"/>
      <w:pPr>
        <w:ind w:left="7468" w:hanging="424"/>
      </w:pPr>
      <w:rPr>
        <w:rFonts w:hint="default"/>
        <w:lang w:val="id" w:eastAsia="en-US" w:bidi="ar-SA"/>
      </w:rPr>
    </w:lvl>
    <w:lvl w:ilvl="7">
      <w:start w:val="0"/>
      <w:numFmt w:val="bullet"/>
      <w:lvlText w:val="•"/>
      <w:lvlJc w:val="left"/>
      <w:pPr>
        <w:ind w:left="8286" w:hanging="424"/>
      </w:pPr>
      <w:rPr>
        <w:rFonts w:hint="default"/>
        <w:lang w:val="id" w:eastAsia="en-US" w:bidi="ar-SA"/>
      </w:rPr>
    </w:lvl>
    <w:lvl w:ilvl="8">
      <w:start w:val="0"/>
      <w:numFmt w:val="bullet"/>
      <w:lvlText w:val="•"/>
      <w:lvlJc w:val="left"/>
      <w:pPr>
        <w:ind w:left="9104" w:hanging="424"/>
      </w:pPr>
      <w:rPr>
        <w:rFonts w:hint="default"/>
        <w:lang w:val="id" w:eastAsia="en-US" w:bidi="ar-SA"/>
      </w:rPr>
    </w:lvl>
  </w:abstractNum>
  <w:abstractNum w:abstractNumId="20">
    <w:multiLevelType w:val="hybridMultilevel"/>
    <w:lvl w:ilvl="0">
      <w:start w:val="5"/>
      <w:numFmt w:val="upperRoman"/>
      <w:lvlText w:val="%1"/>
      <w:lvlJc w:val="left"/>
      <w:pPr>
        <w:ind w:left="1681" w:hanging="564"/>
        <w:jc w:val="left"/>
      </w:pPr>
      <w:rPr>
        <w:rFonts w:hint="default"/>
        <w:lang w:val="id" w:eastAsia="en-US" w:bidi="ar-SA"/>
      </w:rPr>
    </w:lvl>
    <w:lvl w:ilvl="1">
      <w:start w:val="3"/>
      <w:numFmt w:val="decimal"/>
      <w:lvlText w:val="%1.%2"/>
      <w:lvlJc w:val="left"/>
      <w:pPr>
        <w:ind w:left="1681" w:hanging="564"/>
        <w:jc w:val="left"/>
      </w:pPr>
      <w:rPr>
        <w:rFonts w:hint="default"/>
        <w:lang w:val="id" w:eastAsia="en-US" w:bidi="ar-SA"/>
      </w:rPr>
    </w:lvl>
    <w:lvl w:ilvl="2">
      <w:start w:val="1"/>
      <w:numFmt w:val="lowerLetter"/>
      <w:lvlText w:val="%1.%2.%3."/>
      <w:lvlJc w:val="left"/>
      <w:pPr>
        <w:ind w:left="1681" w:hanging="564"/>
        <w:jc w:val="right"/>
      </w:pPr>
      <w:rPr>
        <w:rFonts w:hint="default" w:ascii="Times New Roman" w:hAnsi="Times New Roman" w:eastAsia="Times New Roman" w:cs="Times New Roman"/>
        <w:b/>
        <w:bCs/>
        <w:spacing w:val="-4"/>
        <w:w w:val="99"/>
        <w:sz w:val="20"/>
        <w:szCs w:val="20"/>
        <w:lang w:val="id" w:eastAsia="en-US" w:bidi="ar-SA"/>
      </w:rPr>
    </w:lvl>
    <w:lvl w:ilvl="3">
      <w:start w:val="1"/>
      <w:numFmt w:val="decimal"/>
      <w:lvlText w:val="%1.%2.%3.%4)"/>
      <w:lvlJc w:val="left"/>
      <w:pPr>
        <w:ind w:left="2533" w:hanging="853"/>
        <w:jc w:val="left"/>
      </w:pPr>
      <w:rPr>
        <w:rFonts w:hint="default" w:ascii="Times New Roman" w:hAnsi="Times New Roman" w:eastAsia="Times New Roman" w:cs="Times New Roman"/>
        <w:b/>
        <w:bCs/>
        <w:spacing w:val="-6"/>
        <w:w w:val="99"/>
        <w:sz w:val="22"/>
        <w:szCs w:val="22"/>
        <w:lang w:val="id" w:eastAsia="en-US" w:bidi="ar-SA"/>
      </w:rPr>
    </w:lvl>
    <w:lvl w:ilvl="4">
      <w:start w:val="0"/>
      <w:numFmt w:val="bullet"/>
      <w:lvlText w:val="•"/>
      <w:lvlJc w:val="left"/>
      <w:pPr>
        <w:ind w:left="5273" w:hanging="853"/>
      </w:pPr>
      <w:rPr>
        <w:rFonts w:hint="default"/>
        <w:lang w:val="id" w:eastAsia="en-US" w:bidi="ar-SA"/>
      </w:rPr>
    </w:lvl>
    <w:lvl w:ilvl="5">
      <w:start w:val="0"/>
      <w:numFmt w:val="bullet"/>
      <w:lvlText w:val="•"/>
      <w:lvlJc w:val="left"/>
      <w:pPr>
        <w:ind w:left="6184" w:hanging="853"/>
      </w:pPr>
      <w:rPr>
        <w:rFonts w:hint="default"/>
        <w:lang w:val="id" w:eastAsia="en-US" w:bidi="ar-SA"/>
      </w:rPr>
    </w:lvl>
    <w:lvl w:ilvl="6">
      <w:start w:val="0"/>
      <w:numFmt w:val="bullet"/>
      <w:lvlText w:val="•"/>
      <w:lvlJc w:val="left"/>
      <w:pPr>
        <w:ind w:left="7095" w:hanging="853"/>
      </w:pPr>
      <w:rPr>
        <w:rFonts w:hint="default"/>
        <w:lang w:val="id" w:eastAsia="en-US" w:bidi="ar-SA"/>
      </w:rPr>
    </w:lvl>
    <w:lvl w:ilvl="7">
      <w:start w:val="0"/>
      <w:numFmt w:val="bullet"/>
      <w:lvlText w:val="•"/>
      <w:lvlJc w:val="left"/>
      <w:pPr>
        <w:ind w:left="8006" w:hanging="853"/>
      </w:pPr>
      <w:rPr>
        <w:rFonts w:hint="default"/>
        <w:lang w:val="id" w:eastAsia="en-US" w:bidi="ar-SA"/>
      </w:rPr>
    </w:lvl>
    <w:lvl w:ilvl="8">
      <w:start w:val="0"/>
      <w:numFmt w:val="bullet"/>
      <w:lvlText w:val="•"/>
      <w:lvlJc w:val="left"/>
      <w:pPr>
        <w:ind w:left="8917" w:hanging="853"/>
      </w:pPr>
      <w:rPr>
        <w:rFonts w:hint="default"/>
        <w:lang w:val="id" w:eastAsia="en-US" w:bidi="ar-SA"/>
      </w:rPr>
    </w:lvl>
  </w:abstractNum>
  <w:abstractNum w:abstractNumId="19">
    <w:multiLevelType w:val="hybridMultilevel"/>
    <w:lvl w:ilvl="0">
      <w:start w:val="5"/>
      <w:numFmt w:val="upperRoman"/>
      <w:lvlText w:val="%1"/>
      <w:lvlJc w:val="left"/>
      <w:pPr>
        <w:ind w:left="2393" w:hanging="852"/>
        <w:jc w:val="left"/>
      </w:pPr>
      <w:rPr>
        <w:rFonts w:hint="default"/>
        <w:lang w:val="id" w:eastAsia="en-US" w:bidi="ar-SA"/>
      </w:rPr>
    </w:lvl>
    <w:lvl w:ilvl="1">
      <w:start w:val="1"/>
      <w:numFmt w:val="decimal"/>
      <w:lvlText w:val="%1.%2"/>
      <w:lvlJc w:val="left"/>
      <w:pPr>
        <w:ind w:left="2393" w:hanging="852"/>
        <w:jc w:val="left"/>
      </w:pPr>
      <w:rPr>
        <w:rFonts w:hint="default"/>
        <w:lang w:val="id" w:eastAsia="en-US" w:bidi="ar-SA"/>
      </w:rPr>
    </w:lvl>
    <w:lvl w:ilvl="2">
      <w:start w:val="2"/>
      <w:numFmt w:val="lowerLetter"/>
      <w:lvlText w:val="%1.%2.%3"/>
      <w:lvlJc w:val="left"/>
      <w:pPr>
        <w:ind w:left="2393" w:hanging="852"/>
        <w:jc w:val="left"/>
      </w:pPr>
      <w:rPr>
        <w:rFonts w:hint="default"/>
        <w:lang w:val="id" w:eastAsia="en-US" w:bidi="ar-SA"/>
      </w:rPr>
    </w:lvl>
    <w:lvl w:ilvl="3">
      <w:start w:val="1"/>
      <w:numFmt w:val="decimal"/>
      <w:lvlText w:val="%1.%2.%3.%4)"/>
      <w:lvlJc w:val="left"/>
      <w:pPr>
        <w:ind w:left="2393" w:hanging="852"/>
        <w:jc w:val="left"/>
      </w:pPr>
      <w:rPr>
        <w:rFonts w:hint="default" w:ascii="Times New Roman" w:hAnsi="Times New Roman" w:eastAsia="Times New Roman" w:cs="Times New Roman"/>
        <w:b/>
        <w:bCs/>
        <w:spacing w:val="-4"/>
        <w:w w:val="99"/>
        <w:sz w:val="22"/>
        <w:szCs w:val="22"/>
        <w:lang w:val="id" w:eastAsia="en-US" w:bidi="ar-SA"/>
      </w:rPr>
    </w:lvl>
    <w:lvl w:ilvl="4">
      <w:start w:val="0"/>
      <w:numFmt w:val="bullet"/>
      <w:lvlText w:val="•"/>
      <w:lvlJc w:val="left"/>
      <w:pPr>
        <w:ind w:left="5736" w:hanging="852"/>
      </w:pPr>
      <w:rPr>
        <w:rFonts w:hint="default"/>
        <w:lang w:val="id" w:eastAsia="en-US" w:bidi="ar-SA"/>
      </w:rPr>
    </w:lvl>
    <w:lvl w:ilvl="5">
      <w:start w:val="0"/>
      <w:numFmt w:val="bullet"/>
      <w:lvlText w:val="•"/>
      <w:lvlJc w:val="left"/>
      <w:pPr>
        <w:ind w:left="6570" w:hanging="852"/>
      </w:pPr>
      <w:rPr>
        <w:rFonts w:hint="default"/>
        <w:lang w:val="id" w:eastAsia="en-US" w:bidi="ar-SA"/>
      </w:rPr>
    </w:lvl>
    <w:lvl w:ilvl="6">
      <w:start w:val="0"/>
      <w:numFmt w:val="bullet"/>
      <w:lvlText w:val="•"/>
      <w:lvlJc w:val="left"/>
      <w:pPr>
        <w:ind w:left="7404" w:hanging="852"/>
      </w:pPr>
      <w:rPr>
        <w:rFonts w:hint="default"/>
        <w:lang w:val="id" w:eastAsia="en-US" w:bidi="ar-SA"/>
      </w:rPr>
    </w:lvl>
    <w:lvl w:ilvl="7">
      <w:start w:val="0"/>
      <w:numFmt w:val="bullet"/>
      <w:lvlText w:val="•"/>
      <w:lvlJc w:val="left"/>
      <w:pPr>
        <w:ind w:left="8238" w:hanging="852"/>
      </w:pPr>
      <w:rPr>
        <w:rFonts w:hint="default"/>
        <w:lang w:val="id" w:eastAsia="en-US" w:bidi="ar-SA"/>
      </w:rPr>
    </w:lvl>
    <w:lvl w:ilvl="8">
      <w:start w:val="0"/>
      <w:numFmt w:val="bullet"/>
      <w:lvlText w:val="•"/>
      <w:lvlJc w:val="left"/>
      <w:pPr>
        <w:ind w:left="9072" w:hanging="852"/>
      </w:pPr>
      <w:rPr>
        <w:rFonts w:hint="default"/>
        <w:lang w:val="id" w:eastAsia="en-US" w:bidi="ar-SA"/>
      </w:rPr>
    </w:lvl>
  </w:abstractNum>
  <w:abstractNum w:abstractNumId="18">
    <w:multiLevelType w:val="hybridMultilevel"/>
    <w:lvl w:ilvl="0">
      <w:start w:val="5"/>
      <w:numFmt w:val="upperRoman"/>
      <w:lvlText w:val="%1."/>
      <w:lvlJc w:val="left"/>
      <w:pPr>
        <w:ind w:left="832" w:hanging="284"/>
        <w:jc w:val="left"/>
      </w:pPr>
      <w:rPr>
        <w:rFonts w:hint="default" w:ascii="Times New Roman" w:hAnsi="Times New Roman" w:eastAsia="Times New Roman" w:cs="Times New Roman"/>
        <w:b/>
        <w:bCs/>
        <w:spacing w:val="0"/>
        <w:w w:val="99"/>
        <w:sz w:val="22"/>
        <w:szCs w:val="22"/>
        <w:lang w:val="id" w:eastAsia="en-US" w:bidi="ar-SA"/>
      </w:rPr>
    </w:lvl>
    <w:lvl w:ilvl="1">
      <w:start w:val="1"/>
      <w:numFmt w:val="lowerLetter"/>
      <w:lvlText w:val="%2."/>
      <w:lvlJc w:val="left"/>
      <w:pPr>
        <w:ind w:left="1541" w:hanging="424"/>
        <w:jc w:val="right"/>
      </w:pPr>
      <w:rPr>
        <w:rFonts w:hint="default" w:ascii="Times New Roman" w:hAnsi="Times New Roman" w:eastAsia="Times New Roman" w:cs="Times New Roman"/>
        <w:b/>
        <w:bCs/>
        <w:spacing w:val="-5"/>
        <w:w w:val="99"/>
        <w:sz w:val="22"/>
        <w:szCs w:val="22"/>
        <w:lang w:val="id" w:eastAsia="en-US" w:bidi="ar-SA"/>
      </w:rPr>
    </w:lvl>
    <w:lvl w:ilvl="2">
      <w:start w:val="0"/>
      <w:numFmt w:val="bullet"/>
      <w:lvlText w:val="•"/>
      <w:lvlJc w:val="left"/>
      <w:pPr>
        <w:ind w:left="2562" w:hanging="424"/>
      </w:pPr>
      <w:rPr>
        <w:rFonts w:hint="default"/>
        <w:lang w:val="id" w:eastAsia="en-US" w:bidi="ar-SA"/>
      </w:rPr>
    </w:lvl>
    <w:lvl w:ilvl="3">
      <w:start w:val="0"/>
      <w:numFmt w:val="bullet"/>
      <w:lvlText w:val="•"/>
      <w:lvlJc w:val="left"/>
      <w:pPr>
        <w:ind w:left="3584" w:hanging="424"/>
      </w:pPr>
      <w:rPr>
        <w:rFonts w:hint="default"/>
        <w:lang w:val="id" w:eastAsia="en-US" w:bidi="ar-SA"/>
      </w:rPr>
    </w:lvl>
    <w:lvl w:ilvl="4">
      <w:start w:val="0"/>
      <w:numFmt w:val="bullet"/>
      <w:lvlText w:val="•"/>
      <w:lvlJc w:val="left"/>
      <w:pPr>
        <w:ind w:left="4606" w:hanging="424"/>
      </w:pPr>
      <w:rPr>
        <w:rFonts w:hint="default"/>
        <w:lang w:val="id" w:eastAsia="en-US" w:bidi="ar-SA"/>
      </w:rPr>
    </w:lvl>
    <w:lvl w:ilvl="5">
      <w:start w:val="0"/>
      <w:numFmt w:val="bullet"/>
      <w:lvlText w:val="•"/>
      <w:lvlJc w:val="left"/>
      <w:pPr>
        <w:ind w:left="5628" w:hanging="424"/>
      </w:pPr>
      <w:rPr>
        <w:rFonts w:hint="default"/>
        <w:lang w:val="id" w:eastAsia="en-US" w:bidi="ar-SA"/>
      </w:rPr>
    </w:lvl>
    <w:lvl w:ilvl="6">
      <w:start w:val="0"/>
      <w:numFmt w:val="bullet"/>
      <w:lvlText w:val="•"/>
      <w:lvlJc w:val="left"/>
      <w:pPr>
        <w:ind w:left="6651" w:hanging="424"/>
      </w:pPr>
      <w:rPr>
        <w:rFonts w:hint="default"/>
        <w:lang w:val="id" w:eastAsia="en-US" w:bidi="ar-SA"/>
      </w:rPr>
    </w:lvl>
    <w:lvl w:ilvl="7">
      <w:start w:val="0"/>
      <w:numFmt w:val="bullet"/>
      <w:lvlText w:val="•"/>
      <w:lvlJc w:val="left"/>
      <w:pPr>
        <w:ind w:left="7673" w:hanging="424"/>
      </w:pPr>
      <w:rPr>
        <w:rFonts w:hint="default"/>
        <w:lang w:val="id" w:eastAsia="en-US" w:bidi="ar-SA"/>
      </w:rPr>
    </w:lvl>
    <w:lvl w:ilvl="8">
      <w:start w:val="0"/>
      <w:numFmt w:val="bullet"/>
      <w:lvlText w:val="•"/>
      <w:lvlJc w:val="left"/>
      <w:pPr>
        <w:ind w:left="8695" w:hanging="424"/>
      </w:pPr>
      <w:rPr>
        <w:rFonts w:hint="default"/>
        <w:lang w:val="id" w:eastAsia="en-US" w:bidi="ar-SA"/>
      </w:rPr>
    </w:lvl>
  </w:abstractNum>
  <w:abstractNum w:abstractNumId="17">
    <w:multiLevelType w:val="hybridMultilevel"/>
    <w:lvl w:ilvl="0">
      <w:start w:val="1"/>
      <w:numFmt w:val="lowerLetter"/>
      <w:lvlText w:val="%1."/>
      <w:lvlJc w:val="left"/>
      <w:pPr>
        <w:ind w:left="1681" w:hanging="280"/>
        <w:jc w:val="left"/>
      </w:pPr>
      <w:rPr>
        <w:rFonts w:hint="default" w:ascii="Times New Roman" w:hAnsi="Times New Roman" w:eastAsia="Times New Roman" w:cs="Times New Roman"/>
        <w:spacing w:val="-3"/>
        <w:w w:val="99"/>
        <w:sz w:val="22"/>
        <w:szCs w:val="22"/>
        <w:lang w:val="id" w:eastAsia="en-US" w:bidi="ar-SA"/>
      </w:rPr>
    </w:lvl>
    <w:lvl w:ilvl="1">
      <w:start w:val="1"/>
      <w:numFmt w:val="decimal"/>
      <w:lvlText w:val="%2)"/>
      <w:lvlJc w:val="left"/>
      <w:pPr>
        <w:ind w:left="1965" w:hanging="284"/>
        <w:jc w:val="left"/>
      </w:pPr>
      <w:rPr>
        <w:rFonts w:hint="default" w:ascii="Times New Roman" w:hAnsi="Times New Roman" w:eastAsia="Times New Roman" w:cs="Times New Roman"/>
        <w:spacing w:val="-12"/>
        <w:w w:val="99"/>
        <w:sz w:val="22"/>
        <w:szCs w:val="22"/>
        <w:lang w:val="id" w:eastAsia="en-US" w:bidi="ar-SA"/>
      </w:rPr>
    </w:lvl>
    <w:lvl w:ilvl="2">
      <w:start w:val="0"/>
      <w:numFmt w:val="bullet"/>
      <w:lvlText w:val="•"/>
      <w:lvlJc w:val="left"/>
      <w:pPr>
        <w:ind w:left="2935" w:hanging="284"/>
      </w:pPr>
      <w:rPr>
        <w:rFonts w:hint="default"/>
        <w:lang w:val="id" w:eastAsia="en-US" w:bidi="ar-SA"/>
      </w:rPr>
    </w:lvl>
    <w:lvl w:ilvl="3">
      <w:start w:val="0"/>
      <w:numFmt w:val="bullet"/>
      <w:lvlText w:val="•"/>
      <w:lvlJc w:val="left"/>
      <w:pPr>
        <w:ind w:left="3911" w:hanging="284"/>
      </w:pPr>
      <w:rPr>
        <w:rFonts w:hint="default"/>
        <w:lang w:val="id" w:eastAsia="en-US" w:bidi="ar-SA"/>
      </w:rPr>
    </w:lvl>
    <w:lvl w:ilvl="4">
      <w:start w:val="0"/>
      <w:numFmt w:val="bullet"/>
      <w:lvlText w:val="•"/>
      <w:lvlJc w:val="left"/>
      <w:pPr>
        <w:ind w:left="4886" w:hanging="284"/>
      </w:pPr>
      <w:rPr>
        <w:rFonts w:hint="default"/>
        <w:lang w:val="id" w:eastAsia="en-US" w:bidi="ar-SA"/>
      </w:rPr>
    </w:lvl>
    <w:lvl w:ilvl="5">
      <w:start w:val="0"/>
      <w:numFmt w:val="bullet"/>
      <w:lvlText w:val="•"/>
      <w:lvlJc w:val="left"/>
      <w:pPr>
        <w:ind w:left="5862" w:hanging="284"/>
      </w:pPr>
      <w:rPr>
        <w:rFonts w:hint="default"/>
        <w:lang w:val="id" w:eastAsia="en-US" w:bidi="ar-SA"/>
      </w:rPr>
    </w:lvl>
    <w:lvl w:ilvl="6">
      <w:start w:val="0"/>
      <w:numFmt w:val="bullet"/>
      <w:lvlText w:val="•"/>
      <w:lvlJc w:val="left"/>
      <w:pPr>
        <w:ind w:left="6837" w:hanging="284"/>
      </w:pPr>
      <w:rPr>
        <w:rFonts w:hint="default"/>
        <w:lang w:val="id" w:eastAsia="en-US" w:bidi="ar-SA"/>
      </w:rPr>
    </w:lvl>
    <w:lvl w:ilvl="7">
      <w:start w:val="0"/>
      <w:numFmt w:val="bullet"/>
      <w:lvlText w:val="•"/>
      <w:lvlJc w:val="left"/>
      <w:pPr>
        <w:ind w:left="7813" w:hanging="284"/>
      </w:pPr>
      <w:rPr>
        <w:rFonts w:hint="default"/>
        <w:lang w:val="id" w:eastAsia="en-US" w:bidi="ar-SA"/>
      </w:rPr>
    </w:lvl>
    <w:lvl w:ilvl="8">
      <w:start w:val="0"/>
      <w:numFmt w:val="bullet"/>
      <w:lvlText w:val="•"/>
      <w:lvlJc w:val="left"/>
      <w:pPr>
        <w:ind w:left="8788" w:hanging="284"/>
      </w:pPr>
      <w:rPr>
        <w:rFonts w:hint="default"/>
        <w:lang w:val="id" w:eastAsia="en-US" w:bidi="ar-SA"/>
      </w:rPr>
    </w:lvl>
  </w:abstractNum>
  <w:abstractNum w:abstractNumId="16">
    <w:multiLevelType w:val="hybridMultilevel"/>
    <w:lvl w:ilvl="0">
      <w:start w:val="1"/>
      <w:numFmt w:val="lowerLetter"/>
      <w:lvlText w:val="%1."/>
      <w:lvlJc w:val="left"/>
      <w:pPr>
        <w:ind w:left="1685" w:hanging="284"/>
        <w:jc w:val="left"/>
      </w:pPr>
      <w:rPr>
        <w:rFonts w:hint="default" w:ascii="Times New Roman" w:hAnsi="Times New Roman" w:eastAsia="Times New Roman" w:cs="Times New Roman"/>
        <w:spacing w:val="-28"/>
        <w:w w:val="99"/>
        <w:sz w:val="22"/>
        <w:szCs w:val="22"/>
        <w:lang w:val="id" w:eastAsia="en-US" w:bidi="ar-SA"/>
      </w:rPr>
    </w:lvl>
    <w:lvl w:ilvl="1">
      <w:start w:val="1"/>
      <w:numFmt w:val="lowerLetter"/>
      <w:lvlText w:val="%2)"/>
      <w:lvlJc w:val="left"/>
      <w:pPr>
        <w:ind w:left="1965" w:hanging="280"/>
        <w:jc w:val="left"/>
      </w:pPr>
      <w:rPr>
        <w:rFonts w:hint="default" w:ascii="Times New Roman" w:hAnsi="Times New Roman" w:eastAsia="Times New Roman" w:cs="Times New Roman"/>
        <w:spacing w:val="-3"/>
        <w:w w:val="99"/>
        <w:sz w:val="22"/>
        <w:szCs w:val="22"/>
        <w:lang w:val="id" w:eastAsia="en-US" w:bidi="ar-SA"/>
      </w:rPr>
    </w:lvl>
    <w:lvl w:ilvl="2">
      <w:start w:val="1"/>
      <w:numFmt w:val="lowerLetter"/>
      <w:lvlText w:val="%3)"/>
      <w:lvlJc w:val="left"/>
      <w:pPr>
        <w:ind w:left="2393" w:hanging="428"/>
        <w:jc w:val="left"/>
      </w:pPr>
      <w:rPr>
        <w:rFonts w:hint="default" w:ascii="Times New Roman" w:hAnsi="Times New Roman" w:eastAsia="Times New Roman" w:cs="Times New Roman"/>
        <w:spacing w:val="-17"/>
        <w:w w:val="99"/>
        <w:sz w:val="22"/>
        <w:szCs w:val="22"/>
        <w:lang w:val="id" w:eastAsia="en-US" w:bidi="ar-SA"/>
      </w:rPr>
    </w:lvl>
    <w:lvl w:ilvl="3">
      <w:start w:val="1"/>
      <w:numFmt w:val="lowerLetter"/>
      <w:lvlText w:val="(%4)"/>
      <w:lvlJc w:val="left"/>
      <w:pPr>
        <w:ind w:left="2817" w:hanging="425"/>
        <w:jc w:val="left"/>
      </w:pPr>
      <w:rPr>
        <w:rFonts w:hint="default" w:ascii="Times New Roman" w:hAnsi="Times New Roman" w:eastAsia="Times New Roman" w:cs="Times New Roman"/>
        <w:spacing w:val="-2"/>
        <w:w w:val="99"/>
        <w:sz w:val="22"/>
        <w:szCs w:val="22"/>
        <w:lang w:val="id" w:eastAsia="en-US" w:bidi="ar-SA"/>
      </w:rPr>
    </w:lvl>
    <w:lvl w:ilvl="4">
      <w:start w:val="0"/>
      <w:numFmt w:val="bullet"/>
      <w:lvlText w:val="•"/>
      <w:lvlJc w:val="left"/>
      <w:pPr>
        <w:ind w:left="3951" w:hanging="425"/>
      </w:pPr>
      <w:rPr>
        <w:rFonts w:hint="default"/>
        <w:lang w:val="id" w:eastAsia="en-US" w:bidi="ar-SA"/>
      </w:rPr>
    </w:lvl>
    <w:lvl w:ilvl="5">
      <w:start w:val="0"/>
      <w:numFmt w:val="bullet"/>
      <w:lvlText w:val="•"/>
      <w:lvlJc w:val="left"/>
      <w:pPr>
        <w:ind w:left="5082" w:hanging="425"/>
      </w:pPr>
      <w:rPr>
        <w:rFonts w:hint="default"/>
        <w:lang w:val="id" w:eastAsia="en-US" w:bidi="ar-SA"/>
      </w:rPr>
    </w:lvl>
    <w:lvl w:ilvl="6">
      <w:start w:val="0"/>
      <w:numFmt w:val="bullet"/>
      <w:lvlText w:val="•"/>
      <w:lvlJc w:val="left"/>
      <w:pPr>
        <w:ind w:left="6214" w:hanging="425"/>
      </w:pPr>
      <w:rPr>
        <w:rFonts w:hint="default"/>
        <w:lang w:val="id" w:eastAsia="en-US" w:bidi="ar-SA"/>
      </w:rPr>
    </w:lvl>
    <w:lvl w:ilvl="7">
      <w:start w:val="0"/>
      <w:numFmt w:val="bullet"/>
      <w:lvlText w:val="•"/>
      <w:lvlJc w:val="left"/>
      <w:pPr>
        <w:ind w:left="7345" w:hanging="425"/>
      </w:pPr>
      <w:rPr>
        <w:rFonts w:hint="default"/>
        <w:lang w:val="id" w:eastAsia="en-US" w:bidi="ar-SA"/>
      </w:rPr>
    </w:lvl>
    <w:lvl w:ilvl="8">
      <w:start w:val="0"/>
      <w:numFmt w:val="bullet"/>
      <w:lvlText w:val="•"/>
      <w:lvlJc w:val="left"/>
      <w:pPr>
        <w:ind w:left="8477" w:hanging="425"/>
      </w:pPr>
      <w:rPr>
        <w:rFonts w:hint="default"/>
        <w:lang w:val="id" w:eastAsia="en-US" w:bidi="ar-SA"/>
      </w:rPr>
    </w:lvl>
  </w:abstractNum>
  <w:abstractNum w:abstractNumId="15">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4">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3">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4"/>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2">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1">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0">
    <w:multiLevelType w:val="hybridMultilevel"/>
    <w:lvl w:ilvl="0">
      <w:start w:val="1"/>
      <w:numFmt w:val="lowerLetter"/>
      <w:lvlText w:val="%1)"/>
      <w:lvlJc w:val="left"/>
      <w:pPr>
        <w:ind w:left="2249" w:hanging="284"/>
        <w:jc w:val="left"/>
      </w:pPr>
      <w:rPr>
        <w:rFonts w:hint="default" w:ascii="Times New Roman" w:hAnsi="Times New Roman" w:eastAsia="Times New Roman" w:cs="Times New Roman"/>
        <w:spacing w:val="-24"/>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9">
    <w:multiLevelType w:val="hybridMultilevel"/>
    <w:lvl w:ilvl="0">
      <w:start w:val="1"/>
      <w:numFmt w:val="lowerLetter"/>
      <w:lvlText w:val="%1)"/>
      <w:lvlJc w:val="left"/>
      <w:pPr>
        <w:ind w:left="2393" w:hanging="428"/>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234" w:hanging="428"/>
      </w:pPr>
      <w:rPr>
        <w:rFonts w:hint="default"/>
        <w:lang w:val="id" w:eastAsia="en-US" w:bidi="ar-SA"/>
      </w:rPr>
    </w:lvl>
    <w:lvl w:ilvl="2">
      <w:start w:val="0"/>
      <w:numFmt w:val="bullet"/>
      <w:lvlText w:val="•"/>
      <w:lvlJc w:val="left"/>
      <w:pPr>
        <w:ind w:left="4068" w:hanging="428"/>
      </w:pPr>
      <w:rPr>
        <w:rFonts w:hint="default"/>
        <w:lang w:val="id" w:eastAsia="en-US" w:bidi="ar-SA"/>
      </w:rPr>
    </w:lvl>
    <w:lvl w:ilvl="3">
      <w:start w:val="0"/>
      <w:numFmt w:val="bullet"/>
      <w:lvlText w:val="•"/>
      <w:lvlJc w:val="left"/>
      <w:pPr>
        <w:ind w:left="4902" w:hanging="428"/>
      </w:pPr>
      <w:rPr>
        <w:rFonts w:hint="default"/>
        <w:lang w:val="id" w:eastAsia="en-US" w:bidi="ar-SA"/>
      </w:rPr>
    </w:lvl>
    <w:lvl w:ilvl="4">
      <w:start w:val="0"/>
      <w:numFmt w:val="bullet"/>
      <w:lvlText w:val="•"/>
      <w:lvlJc w:val="left"/>
      <w:pPr>
        <w:ind w:left="5736" w:hanging="428"/>
      </w:pPr>
      <w:rPr>
        <w:rFonts w:hint="default"/>
        <w:lang w:val="id" w:eastAsia="en-US" w:bidi="ar-SA"/>
      </w:rPr>
    </w:lvl>
    <w:lvl w:ilvl="5">
      <w:start w:val="0"/>
      <w:numFmt w:val="bullet"/>
      <w:lvlText w:val="•"/>
      <w:lvlJc w:val="left"/>
      <w:pPr>
        <w:ind w:left="6570" w:hanging="428"/>
      </w:pPr>
      <w:rPr>
        <w:rFonts w:hint="default"/>
        <w:lang w:val="id" w:eastAsia="en-US" w:bidi="ar-SA"/>
      </w:rPr>
    </w:lvl>
    <w:lvl w:ilvl="6">
      <w:start w:val="0"/>
      <w:numFmt w:val="bullet"/>
      <w:lvlText w:val="•"/>
      <w:lvlJc w:val="left"/>
      <w:pPr>
        <w:ind w:left="7404" w:hanging="428"/>
      </w:pPr>
      <w:rPr>
        <w:rFonts w:hint="default"/>
        <w:lang w:val="id" w:eastAsia="en-US" w:bidi="ar-SA"/>
      </w:rPr>
    </w:lvl>
    <w:lvl w:ilvl="7">
      <w:start w:val="0"/>
      <w:numFmt w:val="bullet"/>
      <w:lvlText w:val="•"/>
      <w:lvlJc w:val="left"/>
      <w:pPr>
        <w:ind w:left="8238" w:hanging="428"/>
      </w:pPr>
      <w:rPr>
        <w:rFonts w:hint="default"/>
        <w:lang w:val="id" w:eastAsia="en-US" w:bidi="ar-SA"/>
      </w:rPr>
    </w:lvl>
    <w:lvl w:ilvl="8">
      <w:start w:val="0"/>
      <w:numFmt w:val="bullet"/>
      <w:lvlText w:val="•"/>
      <w:lvlJc w:val="left"/>
      <w:pPr>
        <w:ind w:left="9072" w:hanging="428"/>
      </w:pPr>
      <w:rPr>
        <w:rFonts w:hint="default"/>
        <w:lang w:val="id" w:eastAsia="en-US" w:bidi="ar-SA"/>
      </w:rPr>
    </w:lvl>
  </w:abstractNum>
  <w:abstractNum w:abstractNumId="8">
    <w:multiLevelType w:val="hybridMultilevel"/>
    <w:lvl w:ilvl="0">
      <w:start w:val="4"/>
      <w:numFmt w:val="upperRoman"/>
      <w:lvlText w:val="%1"/>
      <w:lvlJc w:val="left"/>
      <w:pPr>
        <w:ind w:left="1117" w:hanging="569"/>
        <w:jc w:val="left"/>
      </w:pPr>
      <w:rPr>
        <w:rFonts w:hint="default"/>
        <w:lang w:val="id" w:eastAsia="en-US" w:bidi="ar-SA"/>
      </w:rPr>
    </w:lvl>
    <w:lvl w:ilvl="1">
      <w:start w:val="1"/>
      <w:numFmt w:val="decimal"/>
      <w:lvlText w:val="%1.%2."/>
      <w:lvlJc w:val="left"/>
      <w:pPr>
        <w:ind w:left="1117" w:hanging="569"/>
        <w:jc w:val="left"/>
      </w:pPr>
      <w:rPr>
        <w:rFonts w:hint="default"/>
        <w:b/>
        <w:bCs/>
        <w:spacing w:val="-2"/>
        <w:w w:val="99"/>
        <w:lang w:val="id" w:eastAsia="en-US" w:bidi="ar-SA"/>
      </w:rPr>
    </w:lvl>
    <w:lvl w:ilvl="2">
      <w:start w:val="1"/>
      <w:numFmt w:val="lowerLetter"/>
      <w:lvlText w:val="%3."/>
      <w:lvlJc w:val="left"/>
      <w:pPr>
        <w:ind w:left="1401" w:hanging="284"/>
        <w:jc w:val="left"/>
      </w:pPr>
      <w:rPr>
        <w:rFonts w:hint="default"/>
        <w:spacing w:val="-3"/>
        <w:w w:val="99"/>
        <w:lang w:val="id" w:eastAsia="en-US" w:bidi="ar-SA"/>
      </w:rPr>
    </w:lvl>
    <w:lvl w:ilvl="3">
      <w:start w:val="1"/>
      <w:numFmt w:val="lowerLetter"/>
      <w:lvlText w:val="%4."/>
      <w:lvlJc w:val="left"/>
      <w:pPr>
        <w:ind w:left="1685" w:hanging="284"/>
        <w:jc w:val="right"/>
      </w:pPr>
      <w:rPr>
        <w:rFonts w:hint="default"/>
        <w:spacing w:val="-2"/>
        <w:w w:val="99"/>
        <w:lang w:val="id" w:eastAsia="en-US" w:bidi="ar-SA"/>
      </w:rPr>
    </w:lvl>
    <w:lvl w:ilvl="4">
      <w:start w:val="1"/>
      <w:numFmt w:val="decimal"/>
      <w:lvlText w:val="%5)"/>
      <w:lvlJc w:val="left"/>
      <w:pPr>
        <w:ind w:left="1989" w:hanging="284"/>
        <w:jc w:val="left"/>
      </w:pPr>
      <w:rPr>
        <w:rFonts w:hint="default"/>
        <w:b/>
        <w:bCs/>
        <w:spacing w:val="-3"/>
        <w:w w:val="99"/>
        <w:lang w:val="id" w:eastAsia="en-US" w:bidi="ar-SA"/>
      </w:rPr>
    </w:lvl>
    <w:lvl w:ilvl="5">
      <w:start w:val="1"/>
      <w:numFmt w:val="decimal"/>
      <w:lvlText w:val="(%6)"/>
      <w:lvlJc w:val="left"/>
      <w:pPr>
        <w:ind w:left="2393" w:hanging="284"/>
        <w:jc w:val="left"/>
      </w:pPr>
      <w:rPr>
        <w:rFonts w:hint="default" w:ascii="Times New Roman" w:hAnsi="Times New Roman" w:eastAsia="Times New Roman" w:cs="Times New Roman"/>
        <w:spacing w:val="-2"/>
        <w:w w:val="99"/>
        <w:sz w:val="22"/>
        <w:szCs w:val="22"/>
        <w:lang w:val="id" w:eastAsia="en-US" w:bidi="ar-SA"/>
      </w:rPr>
    </w:lvl>
    <w:lvl w:ilvl="6">
      <w:start w:val="0"/>
      <w:numFmt w:val="bullet"/>
      <w:lvlText w:val="•"/>
      <w:lvlJc w:val="left"/>
      <w:pPr>
        <w:ind w:left="2612" w:hanging="284"/>
      </w:pPr>
      <w:rPr>
        <w:rFonts w:hint="default"/>
        <w:lang w:val="id" w:eastAsia="en-US" w:bidi="ar-SA"/>
      </w:rPr>
    </w:lvl>
    <w:lvl w:ilvl="7">
      <w:start w:val="0"/>
      <w:numFmt w:val="bullet"/>
      <w:lvlText w:val="•"/>
      <w:lvlJc w:val="left"/>
      <w:pPr>
        <w:ind w:left="2824" w:hanging="284"/>
      </w:pPr>
      <w:rPr>
        <w:rFonts w:hint="default"/>
        <w:lang w:val="id" w:eastAsia="en-US" w:bidi="ar-SA"/>
      </w:rPr>
    </w:lvl>
    <w:lvl w:ilvl="8">
      <w:start w:val="0"/>
      <w:numFmt w:val="bullet"/>
      <w:lvlText w:val="•"/>
      <w:lvlJc w:val="left"/>
      <w:pPr>
        <w:ind w:left="3035" w:hanging="284"/>
      </w:pPr>
      <w:rPr>
        <w:rFonts w:hint="default"/>
        <w:lang w:val="id" w:eastAsia="en-US" w:bidi="ar-SA"/>
      </w:rPr>
    </w:lvl>
  </w:abstractNum>
  <w:abstractNum w:abstractNumId="7">
    <w:multiLevelType w:val="hybridMultilevel"/>
    <w:lvl w:ilvl="0">
      <w:start w:val="3"/>
      <w:numFmt w:val="upperRoman"/>
      <w:lvlText w:val="%1"/>
      <w:lvlJc w:val="left"/>
      <w:pPr>
        <w:ind w:left="1113" w:hanging="565"/>
        <w:jc w:val="left"/>
      </w:pPr>
      <w:rPr>
        <w:rFonts w:hint="default"/>
        <w:lang w:val="id" w:eastAsia="en-US" w:bidi="ar-SA"/>
      </w:rPr>
    </w:lvl>
    <w:lvl w:ilvl="1">
      <w:start w:val="1"/>
      <w:numFmt w:val="decimal"/>
      <w:lvlText w:val="%1.%2."/>
      <w:lvlJc w:val="left"/>
      <w:pPr>
        <w:ind w:left="1113" w:hanging="565"/>
        <w:jc w:val="left"/>
      </w:pPr>
      <w:rPr>
        <w:rFonts w:hint="default" w:ascii="Times New Roman" w:hAnsi="Times New Roman" w:eastAsia="Times New Roman" w:cs="Times New Roman"/>
        <w:b/>
        <w:bCs/>
        <w:spacing w:val="-2"/>
        <w:w w:val="99"/>
        <w:sz w:val="22"/>
        <w:szCs w:val="22"/>
        <w:lang w:val="id" w:eastAsia="en-US" w:bidi="ar-SA"/>
      </w:rPr>
    </w:lvl>
    <w:lvl w:ilvl="2">
      <w:start w:val="1"/>
      <w:numFmt w:val="lowerLetter"/>
      <w:lvlText w:val="%3."/>
      <w:lvlJc w:val="left"/>
      <w:pPr>
        <w:ind w:left="1401" w:hanging="284"/>
        <w:jc w:val="left"/>
      </w:pPr>
      <w:rPr>
        <w:rFonts w:hint="default" w:ascii="Times New Roman" w:hAnsi="Times New Roman" w:eastAsia="Times New Roman" w:cs="Times New Roman"/>
        <w:b/>
        <w:bCs/>
        <w:spacing w:val="-3"/>
        <w:w w:val="99"/>
        <w:sz w:val="22"/>
        <w:szCs w:val="22"/>
        <w:lang w:val="id" w:eastAsia="en-US" w:bidi="ar-SA"/>
      </w:rPr>
    </w:lvl>
    <w:lvl w:ilvl="3">
      <w:start w:val="0"/>
      <w:numFmt w:val="bullet"/>
      <w:lvlText w:val="•"/>
      <w:lvlJc w:val="left"/>
      <w:pPr>
        <w:ind w:left="3475" w:hanging="284"/>
      </w:pPr>
      <w:rPr>
        <w:rFonts w:hint="default"/>
        <w:lang w:val="id" w:eastAsia="en-US" w:bidi="ar-SA"/>
      </w:rPr>
    </w:lvl>
    <w:lvl w:ilvl="4">
      <w:start w:val="0"/>
      <w:numFmt w:val="bullet"/>
      <w:lvlText w:val="•"/>
      <w:lvlJc w:val="left"/>
      <w:pPr>
        <w:ind w:left="4513" w:hanging="284"/>
      </w:pPr>
      <w:rPr>
        <w:rFonts w:hint="default"/>
        <w:lang w:val="id" w:eastAsia="en-US" w:bidi="ar-SA"/>
      </w:rPr>
    </w:lvl>
    <w:lvl w:ilvl="5">
      <w:start w:val="0"/>
      <w:numFmt w:val="bullet"/>
      <w:lvlText w:val="•"/>
      <w:lvlJc w:val="left"/>
      <w:pPr>
        <w:ind w:left="5551" w:hanging="284"/>
      </w:pPr>
      <w:rPr>
        <w:rFonts w:hint="default"/>
        <w:lang w:val="id" w:eastAsia="en-US" w:bidi="ar-SA"/>
      </w:rPr>
    </w:lvl>
    <w:lvl w:ilvl="6">
      <w:start w:val="0"/>
      <w:numFmt w:val="bullet"/>
      <w:lvlText w:val="•"/>
      <w:lvlJc w:val="left"/>
      <w:pPr>
        <w:ind w:left="6588" w:hanging="284"/>
      </w:pPr>
      <w:rPr>
        <w:rFonts w:hint="default"/>
        <w:lang w:val="id" w:eastAsia="en-US" w:bidi="ar-SA"/>
      </w:rPr>
    </w:lvl>
    <w:lvl w:ilvl="7">
      <w:start w:val="0"/>
      <w:numFmt w:val="bullet"/>
      <w:lvlText w:val="•"/>
      <w:lvlJc w:val="left"/>
      <w:pPr>
        <w:ind w:left="7626" w:hanging="284"/>
      </w:pPr>
      <w:rPr>
        <w:rFonts w:hint="default"/>
        <w:lang w:val="id" w:eastAsia="en-US" w:bidi="ar-SA"/>
      </w:rPr>
    </w:lvl>
    <w:lvl w:ilvl="8">
      <w:start w:val="0"/>
      <w:numFmt w:val="bullet"/>
      <w:lvlText w:val="•"/>
      <w:lvlJc w:val="left"/>
      <w:pPr>
        <w:ind w:left="8664" w:hanging="284"/>
      </w:pPr>
      <w:rPr>
        <w:rFonts w:hint="default"/>
        <w:lang w:val="id" w:eastAsia="en-US" w:bidi="ar-SA"/>
      </w:rPr>
    </w:lvl>
  </w:abstractNum>
  <w:abstractNum w:abstractNumId="6">
    <w:multiLevelType w:val="hybridMultilevel"/>
    <w:lvl w:ilvl="0">
      <w:start w:val="2"/>
      <w:numFmt w:val="upperRoman"/>
      <w:lvlText w:val="%1"/>
      <w:lvlJc w:val="left"/>
      <w:pPr>
        <w:ind w:left="977" w:hanging="429"/>
        <w:jc w:val="left"/>
      </w:pPr>
      <w:rPr>
        <w:rFonts w:hint="default"/>
        <w:lang w:val="id" w:eastAsia="en-US" w:bidi="ar-SA"/>
      </w:rPr>
    </w:lvl>
    <w:lvl w:ilvl="1">
      <w:start w:val="2"/>
      <w:numFmt w:val="decimal"/>
      <w:lvlText w:val="%1.%2."/>
      <w:lvlJc w:val="left"/>
      <w:pPr>
        <w:ind w:left="977" w:hanging="429"/>
        <w:jc w:val="left"/>
      </w:pPr>
      <w:rPr>
        <w:rFonts w:hint="default" w:ascii="Times New Roman" w:hAnsi="Times New Roman" w:eastAsia="Times New Roman" w:cs="Times New Roman"/>
        <w:b/>
        <w:bCs/>
        <w:spacing w:val="-2"/>
        <w:w w:val="99"/>
        <w:sz w:val="22"/>
        <w:szCs w:val="22"/>
        <w:lang w:val="id" w:eastAsia="en-US" w:bidi="ar-SA"/>
      </w:rPr>
    </w:lvl>
    <w:lvl w:ilvl="2">
      <w:start w:val="1"/>
      <w:numFmt w:val="lowerLetter"/>
      <w:lvlText w:val="%3."/>
      <w:lvlJc w:val="left"/>
      <w:pPr>
        <w:ind w:left="1257" w:hanging="284"/>
        <w:jc w:val="left"/>
      </w:pPr>
      <w:rPr>
        <w:rFonts w:hint="default" w:ascii="Times New Roman" w:hAnsi="Times New Roman" w:eastAsia="Times New Roman" w:cs="Times New Roman"/>
        <w:b/>
        <w:bCs/>
        <w:spacing w:val="-3"/>
        <w:w w:val="99"/>
        <w:sz w:val="22"/>
        <w:szCs w:val="22"/>
        <w:lang w:val="id" w:eastAsia="en-US" w:bidi="ar-SA"/>
      </w:rPr>
    </w:lvl>
    <w:lvl w:ilvl="3">
      <w:start w:val="1"/>
      <w:numFmt w:val="decimal"/>
      <w:lvlText w:val="%4)"/>
      <w:lvlJc w:val="left"/>
      <w:pPr>
        <w:ind w:left="1541" w:hanging="284"/>
        <w:jc w:val="left"/>
      </w:pPr>
      <w:rPr>
        <w:rFonts w:hint="default" w:ascii="Times New Roman" w:hAnsi="Times New Roman" w:eastAsia="Times New Roman" w:cs="Times New Roman"/>
        <w:spacing w:val="-12"/>
        <w:w w:val="99"/>
        <w:sz w:val="22"/>
        <w:szCs w:val="22"/>
        <w:lang w:val="id" w:eastAsia="en-US" w:bidi="ar-SA"/>
      </w:rPr>
    </w:lvl>
    <w:lvl w:ilvl="4">
      <w:start w:val="0"/>
      <w:numFmt w:val="bullet"/>
      <w:lvlText w:val="•"/>
      <w:lvlJc w:val="left"/>
      <w:pPr>
        <w:ind w:left="3840" w:hanging="284"/>
      </w:pPr>
      <w:rPr>
        <w:rFonts w:hint="default"/>
        <w:lang w:val="id" w:eastAsia="en-US" w:bidi="ar-SA"/>
      </w:rPr>
    </w:lvl>
    <w:lvl w:ilvl="5">
      <w:start w:val="0"/>
      <w:numFmt w:val="bullet"/>
      <w:lvlText w:val="•"/>
      <w:lvlJc w:val="left"/>
      <w:pPr>
        <w:ind w:left="4990" w:hanging="284"/>
      </w:pPr>
      <w:rPr>
        <w:rFonts w:hint="default"/>
        <w:lang w:val="id" w:eastAsia="en-US" w:bidi="ar-SA"/>
      </w:rPr>
    </w:lvl>
    <w:lvl w:ilvl="6">
      <w:start w:val="0"/>
      <w:numFmt w:val="bullet"/>
      <w:lvlText w:val="•"/>
      <w:lvlJc w:val="left"/>
      <w:pPr>
        <w:ind w:left="6140" w:hanging="284"/>
      </w:pPr>
      <w:rPr>
        <w:rFonts w:hint="default"/>
        <w:lang w:val="id" w:eastAsia="en-US" w:bidi="ar-SA"/>
      </w:rPr>
    </w:lvl>
    <w:lvl w:ilvl="7">
      <w:start w:val="0"/>
      <w:numFmt w:val="bullet"/>
      <w:lvlText w:val="•"/>
      <w:lvlJc w:val="left"/>
      <w:pPr>
        <w:ind w:left="7290" w:hanging="284"/>
      </w:pPr>
      <w:rPr>
        <w:rFonts w:hint="default"/>
        <w:lang w:val="id" w:eastAsia="en-US" w:bidi="ar-SA"/>
      </w:rPr>
    </w:lvl>
    <w:lvl w:ilvl="8">
      <w:start w:val="0"/>
      <w:numFmt w:val="bullet"/>
      <w:lvlText w:val="•"/>
      <w:lvlJc w:val="left"/>
      <w:pPr>
        <w:ind w:left="8440" w:hanging="284"/>
      </w:pPr>
      <w:rPr>
        <w:rFonts w:hint="default"/>
        <w:lang w:val="id" w:eastAsia="en-US" w:bidi="ar-SA"/>
      </w:rPr>
    </w:lvl>
  </w:abstractNum>
  <w:abstractNum w:abstractNumId="5">
    <w:multiLevelType w:val="hybridMultilevel"/>
    <w:lvl w:ilvl="0">
      <w:start w:val="1"/>
      <w:numFmt w:val="decimal"/>
      <w:lvlText w:val="%1."/>
      <w:lvlJc w:val="left"/>
      <w:pPr>
        <w:ind w:left="2249" w:hanging="284"/>
        <w:jc w:val="left"/>
      </w:pPr>
      <w:rPr>
        <w:rFonts w:hint="default" w:ascii="Times New Roman" w:hAnsi="Times New Roman" w:eastAsia="Times New Roman" w:cs="Times New Roman"/>
        <w:spacing w:val="-3"/>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4">
    <w:multiLevelType w:val="hybridMultilevel"/>
    <w:lvl w:ilvl="0">
      <w:start w:val="1"/>
      <w:numFmt w:val="decimal"/>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3">
    <w:multiLevelType w:val="hybridMultilevel"/>
    <w:lvl w:ilvl="0">
      <w:start w:val="1"/>
      <w:numFmt w:val="decimal"/>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2">
    <w:multiLevelType w:val="hybridMultilevel"/>
    <w:lvl w:ilvl="0">
      <w:start w:val="1"/>
      <w:numFmt w:val="decimal"/>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1">
    <w:multiLevelType w:val="hybridMultilevel"/>
    <w:lvl w:ilvl="0">
      <w:start w:val="1"/>
      <w:numFmt w:val="decimal"/>
      <w:lvlText w:val="%1."/>
      <w:lvlJc w:val="left"/>
      <w:pPr>
        <w:ind w:left="2249" w:hanging="284"/>
        <w:jc w:val="left"/>
      </w:pPr>
      <w:rPr>
        <w:rFonts w:hint="default" w:ascii="Times New Roman" w:hAnsi="Times New Roman" w:eastAsia="Times New Roman" w:cs="Times New Roman"/>
        <w:spacing w:val="-2"/>
        <w:w w:val="99"/>
        <w:sz w:val="22"/>
        <w:szCs w:val="22"/>
        <w:lang w:val="id" w:eastAsia="en-US" w:bidi="ar-SA"/>
      </w:rPr>
    </w:lvl>
    <w:lvl w:ilvl="1">
      <w:start w:val="0"/>
      <w:numFmt w:val="bullet"/>
      <w:lvlText w:val="•"/>
      <w:lvlJc w:val="left"/>
      <w:pPr>
        <w:ind w:left="3090" w:hanging="284"/>
      </w:pPr>
      <w:rPr>
        <w:rFonts w:hint="default"/>
        <w:lang w:val="id" w:eastAsia="en-US" w:bidi="ar-SA"/>
      </w:rPr>
    </w:lvl>
    <w:lvl w:ilvl="2">
      <w:start w:val="0"/>
      <w:numFmt w:val="bullet"/>
      <w:lvlText w:val="•"/>
      <w:lvlJc w:val="left"/>
      <w:pPr>
        <w:ind w:left="3940" w:hanging="284"/>
      </w:pPr>
      <w:rPr>
        <w:rFonts w:hint="default"/>
        <w:lang w:val="id" w:eastAsia="en-US" w:bidi="ar-SA"/>
      </w:rPr>
    </w:lvl>
    <w:lvl w:ilvl="3">
      <w:start w:val="0"/>
      <w:numFmt w:val="bullet"/>
      <w:lvlText w:val="•"/>
      <w:lvlJc w:val="left"/>
      <w:pPr>
        <w:ind w:left="4790" w:hanging="284"/>
      </w:pPr>
      <w:rPr>
        <w:rFonts w:hint="default"/>
        <w:lang w:val="id" w:eastAsia="en-US" w:bidi="ar-SA"/>
      </w:rPr>
    </w:lvl>
    <w:lvl w:ilvl="4">
      <w:start w:val="0"/>
      <w:numFmt w:val="bullet"/>
      <w:lvlText w:val="•"/>
      <w:lvlJc w:val="left"/>
      <w:pPr>
        <w:ind w:left="5640" w:hanging="284"/>
      </w:pPr>
      <w:rPr>
        <w:rFonts w:hint="default"/>
        <w:lang w:val="id" w:eastAsia="en-US" w:bidi="ar-SA"/>
      </w:rPr>
    </w:lvl>
    <w:lvl w:ilvl="5">
      <w:start w:val="0"/>
      <w:numFmt w:val="bullet"/>
      <w:lvlText w:val="•"/>
      <w:lvlJc w:val="left"/>
      <w:pPr>
        <w:ind w:left="6490" w:hanging="284"/>
      </w:pPr>
      <w:rPr>
        <w:rFonts w:hint="default"/>
        <w:lang w:val="id" w:eastAsia="en-US" w:bidi="ar-SA"/>
      </w:rPr>
    </w:lvl>
    <w:lvl w:ilvl="6">
      <w:start w:val="0"/>
      <w:numFmt w:val="bullet"/>
      <w:lvlText w:val="•"/>
      <w:lvlJc w:val="left"/>
      <w:pPr>
        <w:ind w:left="7340" w:hanging="284"/>
      </w:pPr>
      <w:rPr>
        <w:rFonts w:hint="default"/>
        <w:lang w:val="id" w:eastAsia="en-US" w:bidi="ar-SA"/>
      </w:rPr>
    </w:lvl>
    <w:lvl w:ilvl="7">
      <w:start w:val="0"/>
      <w:numFmt w:val="bullet"/>
      <w:lvlText w:val="•"/>
      <w:lvlJc w:val="left"/>
      <w:pPr>
        <w:ind w:left="8190" w:hanging="284"/>
      </w:pPr>
      <w:rPr>
        <w:rFonts w:hint="default"/>
        <w:lang w:val="id" w:eastAsia="en-US" w:bidi="ar-SA"/>
      </w:rPr>
    </w:lvl>
    <w:lvl w:ilvl="8">
      <w:start w:val="0"/>
      <w:numFmt w:val="bullet"/>
      <w:lvlText w:val="•"/>
      <w:lvlJc w:val="left"/>
      <w:pPr>
        <w:ind w:left="9040" w:hanging="284"/>
      </w:pPr>
      <w:rPr>
        <w:rFonts w:hint="default"/>
        <w:lang w:val="id" w:eastAsia="en-US" w:bidi="ar-SA"/>
      </w:rPr>
    </w:lvl>
  </w:abstractNum>
  <w:abstractNum w:abstractNumId="0">
    <w:multiLevelType w:val="hybridMultilevel"/>
    <w:lvl w:ilvl="0">
      <w:start w:val="1"/>
      <w:numFmt w:val="decimal"/>
      <w:lvlText w:val="%1"/>
      <w:lvlJc w:val="left"/>
      <w:pPr>
        <w:ind w:left="977" w:hanging="429"/>
        <w:jc w:val="left"/>
      </w:pPr>
      <w:rPr>
        <w:rFonts w:hint="default"/>
        <w:lang w:val="id" w:eastAsia="en-US" w:bidi="ar-SA"/>
      </w:rPr>
    </w:lvl>
    <w:lvl w:ilvl="1">
      <w:start w:val="1"/>
      <w:numFmt w:val="decimal"/>
      <w:lvlText w:val="%1.%2."/>
      <w:lvlJc w:val="left"/>
      <w:pPr>
        <w:ind w:left="977" w:hanging="429"/>
        <w:jc w:val="left"/>
      </w:pPr>
      <w:rPr>
        <w:rFonts w:hint="default" w:ascii="Times New Roman" w:hAnsi="Times New Roman" w:eastAsia="Times New Roman" w:cs="Times New Roman"/>
        <w:b/>
        <w:bCs/>
        <w:spacing w:val="-16"/>
        <w:w w:val="99"/>
        <w:sz w:val="22"/>
        <w:szCs w:val="22"/>
        <w:lang w:val="id" w:eastAsia="en-US" w:bidi="ar-SA"/>
      </w:rPr>
    </w:lvl>
    <w:lvl w:ilvl="2">
      <w:start w:val="1"/>
      <w:numFmt w:val="lowerLetter"/>
      <w:lvlText w:val="%3."/>
      <w:lvlJc w:val="left"/>
      <w:pPr>
        <w:ind w:left="1257" w:hanging="280"/>
        <w:jc w:val="left"/>
      </w:pPr>
      <w:rPr>
        <w:rFonts w:hint="default"/>
        <w:spacing w:val="-24"/>
        <w:w w:val="99"/>
        <w:lang w:val="id" w:eastAsia="en-US" w:bidi="ar-SA"/>
      </w:rPr>
    </w:lvl>
    <w:lvl w:ilvl="3">
      <w:start w:val="1"/>
      <w:numFmt w:val="decimal"/>
      <w:lvlText w:val="%4)"/>
      <w:lvlJc w:val="left"/>
      <w:pPr>
        <w:ind w:left="1541" w:hanging="280"/>
        <w:jc w:val="left"/>
      </w:pPr>
      <w:rPr>
        <w:rFonts w:hint="default" w:ascii="Times New Roman" w:hAnsi="Times New Roman" w:eastAsia="Times New Roman" w:cs="Times New Roman"/>
        <w:spacing w:val="-12"/>
        <w:w w:val="99"/>
        <w:sz w:val="22"/>
        <w:szCs w:val="22"/>
        <w:lang w:val="id" w:eastAsia="en-US" w:bidi="ar-SA"/>
      </w:rPr>
    </w:lvl>
    <w:lvl w:ilvl="4">
      <w:start w:val="0"/>
      <w:numFmt w:val="bullet"/>
      <w:lvlText w:val="•"/>
      <w:lvlJc w:val="left"/>
      <w:pPr>
        <w:ind w:left="3840" w:hanging="280"/>
      </w:pPr>
      <w:rPr>
        <w:rFonts w:hint="default"/>
        <w:lang w:val="id" w:eastAsia="en-US" w:bidi="ar-SA"/>
      </w:rPr>
    </w:lvl>
    <w:lvl w:ilvl="5">
      <w:start w:val="0"/>
      <w:numFmt w:val="bullet"/>
      <w:lvlText w:val="•"/>
      <w:lvlJc w:val="left"/>
      <w:pPr>
        <w:ind w:left="4990" w:hanging="280"/>
      </w:pPr>
      <w:rPr>
        <w:rFonts w:hint="default"/>
        <w:lang w:val="id" w:eastAsia="en-US" w:bidi="ar-SA"/>
      </w:rPr>
    </w:lvl>
    <w:lvl w:ilvl="6">
      <w:start w:val="0"/>
      <w:numFmt w:val="bullet"/>
      <w:lvlText w:val="•"/>
      <w:lvlJc w:val="left"/>
      <w:pPr>
        <w:ind w:left="6140" w:hanging="280"/>
      </w:pPr>
      <w:rPr>
        <w:rFonts w:hint="default"/>
        <w:lang w:val="id" w:eastAsia="en-US" w:bidi="ar-SA"/>
      </w:rPr>
    </w:lvl>
    <w:lvl w:ilvl="7">
      <w:start w:val="0"/>
      <w:numFmt w:val="bullet"/>
      <w:lvlText w:val="•"/>
      <w:lvlJc w:val="left"/>
      <w:pPr>
        <w:ind w:left="7290" w:hanging="280"/>
      </w:pPr>
      <w:rPr>
        <w:rFonts w:hint="default"/>
        <w:lang w:val="id" w:eastAsia="en-US" w:bidi="ar-SA"/>
      </w:rPr>
    </w:lvl>
    <w:lvl w:ilvl="8">
      <w:start w:val="0"/>
      <w:numFmt w:val="bullet"/>
      <w:lvlText w:val="•"/>
      <w:lvlJc w:val="left"/>
      <w:pPr>
        <w:ind w:left="8440" w:hanging="280"/>
      </w:pPr>
      <w:rPr>
        <w:rFonts w:hint="default"/>
        <w:lang w:val="id"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965"/>
      <w:jc w:val="both"/>
      <w:outlineLvl w:val="1"/>
    </w:pPr>
    <w:rPr>
      <w:rFonts w:ascii="Times New Roman" w:hAnsi="Times New Roman" w:eastAsia="Times New Roman" w:cs="Times New Roman"/>
      <w:sz w:val="24"/>
      <w:szCs w:val="24"/>
      <w:lang w:val="id" w:eastAsia="en-US" w:bidi="ar-SA"/>
    </w:rPr>
  </w:style>
  <w:style w:styleId="Heading2" w:type="paragraph">
    <w:name w:val="Heading 2"/>
    <w:basedOn w:val="Normal"/>
    <w:uiPriority w:val="1"/>
    <w:qFormat/>
    <w:pPr>
      <w:ind w:left="2393"/>
      <w:jc w:val="both"/>
      <w:outlineLvl w:val="2"/>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2393"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DYAH RAHMANA</dc:creator>
  <dc:title>BAGIAN I</dc:title>
  <dcterms:created xsi:type="dcterms:W3CDTF">2023-10-01T14:11:18Z</dcterms:created>
  <dcterms:modified xsi:type="dcterms:W3CDTF">2023-10-01T14:11:18Z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2023-10-01T00:00:00Z</vt:filetime>
  </property>
</Properties>
</file>